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C6521" w14:textId="54CEC35B" w:rsidR="00076E94" w:rsidRDefault="00BB401A" w:rsidP="00076E94">
      <w:pPr>
        <w:jc w:val="center"/>
        <w:rPr>
          <w:rFonts w:ascii="Times New Roman" w:hAnsi="Times New Roman" w:cs="Times New Roman"/>
          <w:b/>
          <w:bCs/>
        </w:rPr>
      </w:pPr>
      <w:r>
        <w:rPr>
          <w:rFonts w:ascii="Times New Roman" w:hAnsi="Times New Roman" w:cs="Times New Roman"/>
          <w:b/>
          <w:bCs/>
          <w:noProof/>
        </w:rPr>
        <w:drawing>
          <wp:anchor distT="0" distB="0" distL="114300" distR="114300" simplePos="0" relativeHeight="251658240" behindDoc="1" locked="1" layoutInCell="1" allowOverlap="0" wp14:anchorId="75A40807" wp14:editId="6B529ECD">
            <wp:simplePos x="0" y="0"/>
            <wp:positionH relativeFrom="page">
              <wp:posOffset>-29210</wp:posOffset>
            </wp:positionH>
            <wp:positionV relativeFrom="paragraph">
              <wp:posOffset>-698500</wp:posOffset>
            </wp:positionV>
            <wp:extent cx="7588250" cy="10732770"/>
            <wp:effectExtent l="0" t="0" r="0" b="0"/>
            <wp:wrapNone/>
            <wp:docPr id="1617229488" name="Resim 1" descr="metin, ekran görüntüsü, yazı tipi, grafik tasarım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229488" name="Resim 1" descr="metin, ekran görüntüsü, yazı tipi, grafik tasarım içeren bir resim&#10;&#10;Yapay zeka tarafından oluşturulmuş içerik yanlış olabilir."/>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88250" cy="10732770"/>
                    </a:xfrm>
                    <a:prstGeom prst="rect">
                      <a:avLst/>
                    </a:prstGeom>
                  </pic:spPr>
                </pic:pic>
              </a:graphicData>
            </a:graphic>
            <wp14:sizeRelH relativeFrom="margin">
              <wp14:pctWidth>0</wp14:pctWidth>
            </wp14:sizeRelH>
            <wp14:sizeRelV relativeFrom="margin">
              <wp14:pctHeight>0</wp14:pctHeight>
            </wp14:sizeRelV>
          </wp:anchor>
        </w:drawing>
      </w:r>
    </w:p>
    <w:p w14:paraId="565AA80C" w14:textId="77777777" w:rsidR="00076E94" w:rsidRDefault="00076E94" w:rsidP="00076E94">
      <w:pPr>
        <w:jc w:val="center"/>
        <w:rPr>
          <w:rFonts w:ascii="Times New Roman" w:hAnsi="Times New Roman" w:cs="Times New Roman"/>
          <w:b/>
          <w:bCs/>
        </w:rPr>
      </w:pPr>
    </w:p>
    <w:p w14:paraId="3190D18F" w14:textId="49E44242" w:rsidR="00076E94" w:rsidRDefault="00076E94" w:rsidP="00076E94">
      <w:pPr>
        <w:jc w:val="center"/>
        <w:rPr>
          <w:rFonts w:ascii="Times New Roman" w:hAnsi="Times New Roman" w:cs="Times New Roman"/>
          <w:b/>
          <w:bCs/>
        </w:rPr>
      </w:pPr>
    </w:p>
    <w:p w14:paraId="4FEA3596" w14:textId="58ADF559" w:rsidR="00076E94" w:rsidRDefault="00076E94" w:rsidP="00076E94">
      <w:pPr>
        <w:jc w:val="center"/>
        <w:rPr>
          <w:rFonts w:ascii="Times New Roman" w:hAnsi="Times New Roman" w:cs="Times New Roman"/>
          <w:b/>
          <w:bCs/>
        </w:rPr>
      </w:pPr>
    </w:p>
    <w:p w14:paraId="6938E1D8" w14:textId="77777777" w:rsidR="00BB401A" w:rsidRDefault="00BB401A" w:rsidP="00076E94">
      <w:pPr>
        <w:jc w:val="center"/>
        <w:rPr>
          <w:rFonts w:ascii="Times New Roman" w:hAnsi="Times New Roman" w:cs="Times New Roman"/>
          <w:b/>
          <w:bCs/>
        </w:rPr>
      </w:pPr>
    </w:p>
    <w:p w14:paraId="302D94BD" w14:textId="77777777" w:rsidR="00BB401A" w:rsidRDefault="00BB401A" w:rsidP="00076E94">
      <w:pPr>
        <w:jc w:val="center"/>
        <w:rPr>
          <w:rFonts w:ascii="Times New Roman" w:hAnsi="Times New Roman" w:cs="Times New Roman"/>
          <w:b/>
          <w:bCs/>
        </w:rPr>
      </w:pPr>
    </w:p>
    <w:p w14:paraId="777440AA" w14:textId="781D3772" w:rsidR="00BB401A" w:rsidRDefault="00BB401A" w:rsidP="00076E94">
      <w:pPr>
        <w:jc w:val="center"/>
        <w:rPr>
          <w:rFonts w:ascii="Times New Roman" w:hAnsi="Times New Roman" w:cs="Times New Roman"/>
          <w:b/>
          <w:bCs/>
        </w:rPr>
      </w:pPr>
    </w:p>
    <w:p w14:paraId="6AE6F2F8" w14:textId="77777777" w:rsidR="00076E94" w:rsidRDefault="00076E94" w:rsidP="00076E94">
      <w:pPr>
        <w:jc w:val="center"/>
        <w:rPr>
          <w:rFonts w:ascii="Times New Roman" w:hAnsi="Times New Roman" w:cs="Times New Roman"/>
          <w:b/>
          <w:bCs/>
        </w:rPr>
      </w:pPr>
    </w:p>
    <w:p w14:paraId="6838CB38" w14:textId="77777777" w:rsidR="00076E94" w:rsidRDefault="00076E94" w:rsidP="00076E94">
      <w:pPr>
        <w:jc w:val="center"/>
        <w:rPr>
          <w:rFonts w:ascii="Times New Roman" w:hAnsi="Times New Roman" w:cs="Times New Roman"/>
          <w:b/>
          <w:bCs/>
        </w:rPr>
      </w:pPr>
    </w:p>
    <w:p w14:paraId="548936CD" w14:textId="77777777" w:rsidR="00076E94" w:rsidRDefault="00076E94" w:rsidP="00076E94">
      <w:pPr>
        <w:jc w:val="center"/>
        <w:rPr>
          <w:rFonts w:ascii="Times New Roman" w:hAnsi="Times New Roman" w:cs="Times New Roman"/>
          <w:b/>
          <w:bCs/>
        </w:rPr>
      </w:pPr>
    </w:p>
    <w:p w14:paraId="68299F1F" w14:textId="77777777" w:rsidR="00076E94" w:rsidRDefault="00076E94" w:rsidP="00076E94">
      <w:pPr>
        <w:jc w:val="center"/>
        <w:rPr>
          <w:rFonts w:ascii="Times New Roman" w:hAnsi="Times New Roman" w:cs="Times New Roman"/>
          <w:b/>
          <w:bCs/>
        </w:rPr>
      </w:pPr>
    </w:p>
    <w:p w14:paraId="2F1FBC8E" w14:textId="77777777" w:rsidR="00076E94" w:rsidRDefault="00076E94" w:rsidP="00076E94">
      <w:pPr>
        <w:jc w:val="center"/>
        <w:rPr>
          <w:rFonts w:ascii="Times New Roman" w:hAnsi="Times New Roman" w:cs="Times New Roman"/>
          <w:b/>
          <w:bCs/>
        </w:rPr>
      </w:pPr>
    </w:p>
    <w:p w14:paraId="3898A659" w14:textId="77777777" w:rsidR="00076E94" w:rsidRDefault="00076E94" w:rsidP="00076E94">
      <w:pPr>
        <w:jc w:val="center"/>
        <w:rPr>
          <w:rFonts w:ascii="Times New Roman" w:hAnsi="Times New Roman" w:cs="Times New Roman"/>
          <w:b/>
          <w:bCs/>
        </w:rPr>
      </w:pPr>
    </w:p>
    <w:p w14:paraId="5358AD12" w14:textId="007C583D" w:rsidR="00076E94" w:rsidRDefault="00671786" w:rsidP="00076E94">
      <w:pPr>
        <w:jc w:val="center"/>
        <w:rPr>
          <w:rFonts w:ascii="Times New Roman" w:hAnsi="Times New Roman" w:cs="Times New Roman"/>
          <w:b/>
          <w:bCs/>
        </w:rPr>
      </w:pPr>
      <w:r w:rsidRPr="00835831">
        <w:rPr>
          <w:rFonts w:ascii="Times New Roman" w:hAnsi="Times New Roman" w:cs="Times New Roman"/>
          <w:b/>
          <w:bCs/>
          <w:noProof/>
        </w:rPr>
        <mc:AlternateContent>
          <mc:Choice Requires="wps">
            <w:drawing>
              <wp:anchor distT="45720" distB="45720" distL="114300" distR="114300" simplePos="0" relativeHeight="251660288" behindDoc="0" locked="0" layoutInCell="1" allowOverlap="1" wp14:anchorId="403E7228" wp14:editId="76731136">
                <wp:simplePos x="0" y="0"/>
                <wp:positionH relativeFrom="page">
                  <wp:posOffset>1610123</wp:posOffset>
                </wp:positionH>
                <wp:positionV relativeFrom="paragraph">
                  <wp:posOffset>226695</wp:posOffset>
                </wp:positionV>
                <wp:extent cx="4339590" cy="1705610"/>
                <wp:effectExtent l="0" t="0" r="0" b="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9590" cy="1705610"/>
                        </a:xfrm>
                        <a:prstGeom prst="rect">
                          <a:avLst/>
                        </a:prstGeom>
                        <a:noFill/>
                        <a:ln w="9525">
                          <a:noFill/>
                          <a:miter lim="800000"/>
                          <a:headEnd/>
                          <a:tailEnd/>
                        </a:ln>
                      </wps:spPr>
                      <wps:txbx>
                        <w:txbxContent>
                          <w:p w14:paraId="796BAA64" w14:textId="3C623481" w:rsidR="00BB401A" w:rsidRPr="00671786" w:rsidRDefault="00F85BC6" w:rsidP="00F85BC6">
                            <w:pPr>
                              <w:jc w:val="center"/>
                              <w:rPr>
                                <w:rFonts w:ascii="Montserrat" w:hAnsi="Montserrat"/>
                                <w:b/>
                                <w:bCs/>
                                <w:color w:val="FFC000"/>
                                <w:sz w:val="56"/>
                                <w:szCs w:val="56"/>
                              </w:rPr>
                            </w:pPr>
                            <w:r w:rsidRPr="00671786">
                              <w:rPr>
                                <w:rFonts w:ascii="Montserrat" w:hAnsi="Montserrat"/>
                                <w:b/>
                                <w:bCs/>
                                <w:color w:val="FFC000"/>
                                <w:sz w:val="56"/>
                                <w:szCs w:val="56"/>
                              </w:rPr>
                              <w:t>ULUSLARARASI TİCARET</w:t>
                            </w:r>
                            <w:r w:rsidR="00BB401A" w:rsidRPr="00671786">
                              <w:rPr>
                                <w:rFonts w:ascii="Montserrat" w:hAnsi="Montserrat"/>
                                <w:b/>
                                <w:bCs/>
                                <w:color w:val="FFC000"/>
                                <w:sz w:val="56"/>
                                <w:szCs w:val="56"/>
                              </w:rPr>
                              <w:t xml:space="preserve"> </w:t>
                            </w:r>
                            <w:r w:rsidR="00671786" w:rsidRPr="00671786">
                              <w:rPr>
                                <w:rFonts w:ascii="Montserrat" w:hAnsi="Montserrat"/>
                                <w:b/>
                                <w:bCs/>
                                <w:color w:val="FFC000"/>
                                <w:sz w:val="56"/>
                                <w:szCs w:val="56"/>
                              </w:rPr>
                              <w:t xml:space="preserve">İNGİLİZCE </w:t>
                            </w:r>
                            <w:r w:rsidR="00BB401A" w:rsidRPr="00671786">
                              <w:rPr>
                                <w:rFonts w:ascii="Montserrat" w:hAnsi="Montserrat"/>
                                <w:b/>
                                <w:bCs/>
                                <w:color w:val="FFC000"/>
                                <w:sz w:val="56"/>
                                <w:szCs w:val="56"/>
                              </w:rPr>
                              <w:t>BÖLÜMÜ</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3E7228" id="_x0000_t202" coordsize="21600,21600" o:spt="202" path="m,l,21600r21600,l21600,xe">
                <v:stroke joinstyle="miter"/>
                <v:path gradientshapeok="t" o:connecttype="rect"/>
              </v:shapetype>
              <v:shape id="Metin Kutusu 2" o:spid="_x0000_s1026" type="#_x0000_t202" style="position:absolute;left:0;text-align:left;margin-left:126.8pt;margin-top:17.85pt;width:341.7pt;height:134.3pt;z-index:25166028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" filled="f" stroked="f">
                <v:textbox>
                  <w:txbxContent>
                    <w:p w14:paraId="796BAA64" w14:textId="3C623481" w:rsidR="00BB401A" w:rsidRPr="00671786" w:rsidRDefault="00F85BC6" w:rsidP="00F85BC6">
                      <w:pPr>
                        <w:jc w:val="center"/>
                        <w:rPr>
                          <w:rFonts w:ascii="Montserrat" w:hAnsi="Montserrat"/>
                          <w:b/>
                          <w:bCs/>
                          <w:color w:val="FFC000"/>
                          <w:sz w:val="56"/>
                          <w:szCs w:val="56"/>
                        </w:rPr>
                      </w:pPr>
                      <w:r w:rsidRPr="00671786">
                        <w:rPr>
                          <w:rFonts w:ascii="Montserrat" w:hAnsi="Montserrat"/>
                          <w:b/>
                          <w:bCs/>
                          <w:color w:val="FFC000"/>
                          <w:sz w:val="56"/>
                          <w:szCs w:val="56"/>
                        </w:rPr>
                        <w:t>ULUSLARARASI TİCARET</w:t>
                      </w:r>
                      <w:r w:rsidR="00BB401A" w:rsidRPr="00671786">
                        <w:rPr>
                          <w:rFonts w:ascii="Montserrat" w:hAnsi="Montserrat"/>
                          <w:b/>
                          <w:bCs/>
                          <w:color w:val="FFC000"/>
                          <w:sz w:val="56"/>
                          <w:szCs w:val="56"/>
                        </w:rPr>
                        <w:t xml:space="preserve"> </w:t>
                      </w:r>
                      <w:r w:rsidR="00671786" w:rsidRPr="00671786">
                        <w:rPr>
                          <w:rFonts w:ascii="Montserrat" w:hAnsi="Montserrat"/>
                          <w:b/>
                          <w:bCs/>
                          <w:color w:val="FFC000"/>
                          <w:sz w:val="56"/>
                          <w:szCs w:val="56"/>
                        </w:rPr>
                        <w:t xml:space="preserve">İNGİLİZCE </w:t>
                      </w:r>
                      <w:r w:rsidR="00BB401A" w:rsidRPr="00671786">
                        <w:rPr>
                          <w:rFonts w:ascii="Montserrat" w:hAnsi="Montserrat"/>
                          <w:b/>
                          <w:bCs/>
                          <w:color w:val="FFC000"/>
                          <w:sz w:val="56"/>
                          <w:szCs w:val="56"/>
                        </w:rPr>
                        <w:t>BÖLÜMÜ</w:t>
                      </w:r>
                    </w:p>
                  </w:txbxContent>
                </v:textbox>
                <w10:wrap type="square" anchorx="page"/>
              </v:shape>
            </w:pict>
          </mc:Fallback>
        </mc:AlternateContent>
      </w:r>
    </w:p>
    <w:p w14:paraId="38F65684" w14:textId="7D7F80DE" w:rsidR="00076E94" w:rsidRDefault="00076E94" w:rsidP="00076E94">
      <w:pPr>
        <w:jc w:val="center"/>
        <w:rPr>
          <w:rFonts w:ascii="Times New Roman" w:hAnsi="Times New Roman" w:cs="Times New Roman"/>
          <w:b/>
          <w:bCs/>
        </w:rPr>
      </w:pPr>
    </w:p>
    <w:p w14:paraId="0DA84DDF" w14:textId="7DECCCDE" w:rsidR="00076E94" w:rsidRDefault="00076E94" w:rsidP="00076E94">
      <w:pPr>
        <w:jc w:val="center"/>
        <w:rPr>
          <w:rFonts w:ascii="Times New Roman" w:hAnsi="Times New Roman" w:cs="Times New Roman"/>
          <w:b/>
          <w:bCs/>
        </w:rPr>
      </w:pPr>
    </w:p>
    <w:p w14:paraId="413D9D7A" w14:textId="2C14F02A" w:rsidR="00076E94" w:rsidRDefault="00076E94" w:rsidP="00076E94">
      <w:pPr>
        <w:jc w:val="center"/>
        <w:rPr>
          <w:rFonts w:ascii="Times New Roman" w:hAnsi="Times New Roman" w:cs="Times New Roman"/>
          <w:b/>
          <w:bCs/>
        </w:rPr>
      </w:pPr>
    </w:p>
    <w:p w14:paraId="6EC009AA" w14:textId="77777777" w:rsidR="00076E94" w:rsidRDefault="00076E94" w:rsidP="00076E94">
      <w:pPr>
        <w:jc w:val="center"/>
        <w:rPr>
          <w:rFonts w:ascii="Times New Roman" w:hAnsi="Times New Roman" w:cs="Times New Roman"/>
          <w:b/>
          <w:bCs/>
        </w:rPr>
      </w:pPr>
    </w:p>
    <w:p w14:paraId="212EADE0" w14:textId="77777777" w:rsidR="00076E94" w:rsidRDefault="00076E94" w:rsidP="00076E94">
      <w:pPr>
        <w:jc w:val="center"/>
        <w:rPr>
          <w:rFonts w:ascii="Times New Roman" w:hAnsi="Times New Roman" w:cs="Times New Roman"/>
          <w:b/>
          <w:bCs/>
        </w:rPr>
      </w:pPr>
    </w:p>
    <w:p w14:paraId="70561BA6" w14:textId="77777777" w:rsidR="00076E94" w:rsidRDefault="00076E94" w:rsidP="00076E94">
      <w:pPr>
        <w:jc w:val="center"/>
        <w:rPr>
          <w:rFonts w:ascii="Times New Roman" w:hAnsi="Times New Roman" w:cs="Times New Roman"/>
          <w:b/>
          <w:bCs/>
        </w:rPr>
      </w:pPr>
    </w:p>
    <w:p w14:paraId="7ECFE0DF" w14:textId="77777777" w:rsidR="00076E94" w:rsidRDefault="00076E94" w:rsidP="00076E94">
      <w:pPr>
        <w:jc w:val="center"/>
        <w:rPr>
          <w:rFonts w:ascii="Times New Roman" w:hAnsi="Times New Roman" w:cs="Times New Roman"/>
          <w:b/>
          <w:bCs/>
        </w:rPr>
      </w:pPr>
    </w:p>
    <w:p w14:paraId="0A9B5596" w14:textId="77777777" w:rsidR="00076E94" w:rsidRDefault="00076E94" w:rsidP="00076E94">
      <w:pPr>
        <w:jc w:val="center"/>
        <w:rPr>
          <w:rFonts w:ascii="Times New Roman" w:hAnsi="Times New Roman" w:cs="Times New Roman"/>
          <w:b/>
          <w:bCs/>
        </w:rPr>
      </w:pPr>
    </w:p>
    <w:p w14:paraId="1EB116FF" w14:textId="77777777" w:rsidR="00076E94" w:rsidRDefault="00076E94" w:rsidP="00076E94">
      <w:pPr>
        <w:jc w:val="center"/>
        <w:rPr>
          <w:rFonts w:ascii="Times New Roman" w:hAnsi="Times New Roman" w:cs="Times New Roman"/>
          <w:b/>
          <w:bCs/>
        </w:rPr>
      </w:pPr>
    </w:p>
    <w:p w14:paraId="4FE7206A" w14:textId="77777777" w:rsidR="00076E94" w:rsidRDefault="00076E94" w:rsidP="00076E94">
      <w:pPr>
        <w:jc w:val="center"/>
        <w:rPr>
          <w:rFonts w:ascii="Times New Roman" w:hAnsi="Times New Roman" w:cs="Times New Roman"/>
          <w:b/>
          <w:bCs/>
        </w:rPr>
      </w:pPr>
    </w:p>
    <w:p w14:paraId="7B2B0A3A" w14:textId="77777777" w:rsidR="00076E94" w:rsidRDefault="00076E94" w:rsidP="00076E94">
      <w:pPr>
        <w:jc w:val="center"/>
        <w:rPr>
          <w:rFonts w:ascii="Times New Roman" w:hAnsi="Times New Roman" w:cs="Times New Roman"/>
          <w:b/>
          <w:bCs/>
        </w:rPr>
      </w:pPr>
    </w:p>
    <w:p w14:paraId="1D1AA2C8" w14:textId="77777777" w:rsidR="00076E94" w:rsidRDefault="00076E94" w:rsidP="00076E94">
      <w:pPr>
        <w:jc w:val="center"/>
        <w:rPr>
          <w:rFonts w:ascii="Times New Roman" w:hAnsi="Times New Roman" w:cs="Times New Roman"/>
          <w:b/>
          <w:bCs/>
        </w:rPr>
      </w:pPr>
    </w:p>
    <w:p w14:paraId="30F0F446" w14:textId="77777777" w:rsidR="00076E94" w:rsidRDefault="00076E94" w:rsidP="00076E94">
      <w:pPr>
        <w:jc w:val="center"/>
        <w:rPr>
          <w:rFonts w:ascii="Times New Roman" w:hAnsi="Times New Roman" w:cs="Times New Roman"/>
          <w:b/>
          <w:bCs/>
        </w:rPr>
      </w:pPr>
    </w:p>
    <w:p w14:paraId="46148025" w14:textId="77777777" w:rsidR="00076E94" w:rsidRDefault="00076E94" w:rsidP="00076E94">
      <w:pPr>
        <w:jc w:val="center"/>
        <w:rPr>
          <w:rFonts w:ascii="Times New Roman" w:hAnsi="Times New Roman" w:cs="Times New Roman"/>
          <w:b/>
          <w:bCs/>
        </w:rPr>
      </w:pPr>
    </w:p>
    <w:p w14:paraId="5431AEC4" w14:textId="77777777" w:rsidR="00076E94" w:rsidRDefault="00076E94" w:rsidP="00076E94">
      <w:pPr>
        <w:jc w:val="center"/>
        <w:rPr>
          <w:rFonts w:ascii="Times New Roman" w:hAnsi="Times New Roman" w:cs="Times New Roman"/>
          <w:b/>
          <w:bCs/>
        </w:rPr>
      </w:pPr>
    </w:p>
    <w:p w14:paraId="5BC542F7" w14:textId="77777777" w:rsidR="00076E94" w:rsidRDefault="00076E94" w:rsidP="00076E94">
      <w:pPr>
        <w:jc w:val="center"/>
        <w:rPr>
          <w:rFonts w:ascii="Times New Roman" w:hAnsi="Times New Roman" w:cs="Times New Roman"/>
          <w:b/>
          <w:bCs/>
        </w:rPr>
      </w:pPr>
    </w:p>
    <w:p w14:paraId="768E2F8E" w14:textId="39A6D7F2" w:rsidR="00076E94" w:rsidRDefault="00076E94" w:rsidP="00076E94">
      <w:pPr>
        <w:jc w:val="center"/>
        <w:rPr>
          <w:rFonts w:ascii="Times New Roman" w:hAnsi="Times New Roman" w:cs="Times New Roman"/>
          <w:b/>
          <w:bCs/>
        </w:rPr>
      </w:pPr>
      <w:r>
        <w:rPr>
          <w:rFonts w:ascii="Times New Roman" w:hAnsi="Times New Roman" w:cs="Times New Roman"/>
          <w:b/>
          <w:bCs/>
        </w:rPr>
        <w:lastRenderedPageBreak/>
        <w:t>İÇİNDEKİLER</w:t>
      </w:r>
    </w:p>
    <w:sdt>
      <w:sdtPr>
        <w:rPr>
          <w:rFonts w:asciiTheme="minorHAnsi" w:eastAsiaTheme="minorHAnsi" w:hAnsiTheme="minorHAnsi" w:cstheme="minorBidi"/>
          <w:color w:val="auto"/>
          <w:kern w:val="2"/>
          <w:sz w:val="24"/>
          <w:szCs w:val="24"/>
          <w:lang w:eastAsia="en-US"/>
          <w14:ligatures w14:val="standardContextual"/>
        </w:rPr>
        <w:id w:val="-1714495739"/>
        <w:docPartObj>
          <w:docPartGallery w:val="Table of Contents"/>
          <w:docPartUnique/>
        </w:docPartObj>
      </w:sdtPr>
      <w:sdtEndPr>
        <w:rPr>
          <w:b/>
          <w:bCs/>
        </w:rPr>
      </w:sdtEndPr>
      <w:sdtContent>
        <w:p w14:paraId="2B73F5EF" w14:textId="7E78D5CC" w:rsidR="00AA1102" w:rsidRDefault="00AA1102">
          <w:pPr>
            <w:pStyle w:val="TBal"/>
          </w:pPr>
        </w:p>
        <w:p w14:paraId="339EC162" w14:textId="4BE7B332" w:rsidR="005E6989" w:rsidRDefault="00AA1102">
          <w:pPr>
            <w:pStyle w:val="T1"/>
            <w:tabs>
              <w:tab w:val="right" w:leader="dot" w:pos="9487"/>
            </w:tabs>
            <w:rPr>
              <w:rFonts w:cstheme="minorBidi"/>
              <w:noProof/>
              <w:kern w:val="2"/>
              <w:sz w:val="24"/>
              <w:szCs w:val="24"/>
              <w14:ligatures w14:val="standardContextual"/>
            </w:rPr>
          </w:pPr>
          <w:r>
            <w:fldChar w:fldCharType="begin"/>
          </w:r>
          <w:r>
            <w:instrText xml:space="preserve"> TOC \o "1-3" \h \z \u </w:instrText>
          </w:r>
          <w:r>
            <w:fldChar w:fldCharType="separate"/>
          </w:r>
          <w:hyperlink w:anchor="_Toc200711325" w:history="1">
            <w:r w:rsidR="005E6989" w:rsidRPr="0053451C">
              <w:rPr>
                <w:rStyle w:val="Kpr"/>
                <w:rFonts w:ascii="Times New Roman" w:eastAsiaTheme="minorHAnsi" w:hAnsi="Times New Roman"/>
                <w:b/>
                <w:bCs/>
                <w:noProof/>
              </w:rPr>
              <w:t>A. BÖLÜM BİLGİLERİ VE GENEL TANITIM</w:t>
            </w:r>
            <w:r w:rsidR="005E6989">
              <w:rPr>
                <w:noProof/>
                <w:webHidden/>
              </w:rPr>
              <w:tab/>
            </w:r>
            <w:r w:rsidR="005E6989">
              <w:rPr>
                <w:noProof/>
                <w:webHidden/>
              </w:rPr>
              <w:fldChar w:fldCharType="begin"/>
            </w:r>
            <w:r w:rsidR="005E6989">
              <w:rPr>
                <w:noProof/>
                <w:webHidden/>
              </w:rPr>
              <w:instrText xml:space="preserve"> PAGEREF _Toc200711325 \h </w:instrText>
            </w:r>
            <w:r w:rsidR="005E6989">
              <w:rPr>
                <w:noProof/>
                <w:webHidden/>
              </w:rPr>
            </w:r>
            <w:r w:rsidR="005E6989">
              <w:rPr>
                <w:noProof/>
                <w:webHidden/>
              </w:rPr>
              <w:fldChar w:fldCharType="separate"/>
            </w:r>
            <w:r w:rsidR="005E6989">
              <w:rPr>
                <w:noProof/>
                <w:webHidden/>
              </w:rPr>
              <w:t>1</w:t>
            </w:r>
            <w:r w:rsidR="005E6989">
              <w:rPr>
                <w:noProof/>
                <w:webHidden/>
              </w:rPr>
              <w:fldChar w:fldCharType="end"/>
            </w:r>
          </w:hyperlink>
        </w:p>
        <w:p w14:paraId="6C6D9834" w14:textId="2CB8ADD8" w:rsidR="005E6989" w:rsidRDefault="005E6989">
          <w:pPr>
            <w:pStyle w:val="T1"/>
            <w:tabs>
              <w:tab w:val="right" w:leader="dot" w:pos="9487"/>
            </w:tabs>
            <w:rPr>
              <w:rFonts w:cstheme="minorBidi"/>
              <w:noProof/>
              <w:kern w:val="2"/>
              <w:sz w:val="24"/>
              <w:szCs w:val="24"/>
              <w14:ligatures w14:val="standardContextual"/>
            </w:rPr>
          </w:pPr>
          <w:hyperlink w:anchor="_Toc200711326" w:history="1">
            <w:r w:rsidRPr="0053451C">
              <w:rPr>
                <w:rStyle w:val="Kpr"/>
                <w:rFonts w:ascii="Times New Roman" w:eastAsiaTheme="minorHAnsi" w:hAnsi="Times New Roman"/>
                <w:b/>
                <w:bCs/>
                <w:noProof/>
              </w:rPr>
              <w:t>B. DÖNEM İÇİNDEKİ AKADEMİK FAALİYETLER</w:t>
            </w:r>
            <w:r>
              <w:rPr>
                <w:noProof/>
                <w:webHidden/>
              </w:rPr>
              <w:tab/>
            </w:r>
            <w:r>
              <w:rPr>
                <w:noProof/>
                <w:webHidden/>
              </w:rPr>
              <w:fldChar w:fldCharType="begin"/>
            </w:r>
            <w:r>
              <w:rPr>
                <w:noProof/>
                <w:webHidden/>
              </w:rPr>
              <w:instrText xml:space="preserve"> PAGEREF _Toc200711326 \h </w:instrText>
            </w:r>
            <w:r>
              <w:rPr>
                <w:noProof/>
                <w:webHidden/>
              </w:rPr>
            </w:r>
            <w:r>
              <w:rPr>
                <w:noProof/>
                <w:webHidden/>
              </w:rPr>
              <w:fldChar w:fldCharType="separate"/>
            </w:r>
            <w:r>
              <w:rPr>
                <w:noProof/>
                <w:webHidden/>
              </w:rPr>
              <w:t>2</w:t>
            </w:r>
            <w:r>
              <w:rPr>
                <w:noProof/>
                <w:webHidden/>
              </w:rPr>
              <w:fldChar w:fldCharType="end"/>
            </w:r>
          </w:hyperlink>
        </w:p>
        <w:p w14:paraId="4374E74B" w14:textId="38BCD34D" w:rsidR="005E6989" w:rsidRDefault="005E6989">
          <w:pPr>
            <w:pStyle w:val="T3"/>
            <w:tabs>
              <w:tab w:val="right" w:leader="dot" w:pos="9487"/>
            </w:tabs>
            <w:rPr>
              <w:rFonts w:cstheme="minorBidi"/>
              <w:noProof/>
              <w:kern w:val="2"/>
              <w:sz w:val="24"/>
              <w:szCs w:val="24"/>
              <w14:ligatures w14:val="standardContextual"/>
            </w:rPr>
          </w:pPr>
          <w:hyperlink w:anchor="_Toc200711327" w:history="1">
            <w:r w:rsidRPr="0053451C">
              <w:rPr>
                <w:rStyle w:val="Kpr"/>
                <w:rFonts w:ascii="Times New Roman" w:eastAsiaTheme="minorHAnsi" w:hAnsi="Times New Roman"/>
                <w:b/>
                <w:bCs/>
                <w:noProof/>
              </w:rPr>
              <w:t>2.1. Öğretim Kadrosunun Sayıca Yeterliliği</w:t>
            </w:r>
            <w:r>
              <w:rPr>
                <w:noProof/>
                <w:webHidden/>
              </w:rPr>
              <w:tab/>
            </w:r>
            <w:r>
              <w:rPr>
                <w:noProof/>
                <w:webHidden/>
              </w:rPr>
              <w:fldChar w:fldCharType="begin"/>
            </w:r>
            <w:r>
              <w:rPr>
                <w:noProof/>
                <w:webHidden/>
              </w:rPr>
              <w:instrText xml:space="preserve"> PAGEREF _Toc200711327 \h </w:instrText>
            </w:r>
            <w:r>
              <w:rPr>
                <w:noProof/>
                <w:webHidden/>
              </w:rPr>
            </w:r>
            <w:r>
              <w:rPr>
                <w:noProof/>
                <w:webHidden/>
              </w:rPr>
              <w:fldChar w:fldCharType="separate"/>
            </w:r>
            <w:r>
              <w:rPr>
                <w:noProof/>
                <w:webHidden/>
              </w:rPr>
              <w:t>2</w:t>
            </w:r>
            <w:r>
              <w:rPr>
                <w:noProof/>
                <w:webHidden/>
              </w:rPr>
              <w:fldChar w:fldCharType="end"/>
            </w:r>
          </w:hyperlink>
        </w:p>
        <w:p w14:paraId="76DA115E" w14:textId="2256108A" w:rsidR="005E6989" w:rsidRDefault="005E6989">
          <w:pPr>
            <w:pStyle w:val="T3"/>
            <w:tabs>
              <w:tab w:val="right" w:leader="dot" w:pos="9487"/>
            </w:tabs>
            <w:rPr>
              <w:rFonts w:cstheme="minorBidi"/>
              <w:noProof/>
              <w:kern w:val="2"/>
              <w:sz w:val="24"/>
              <w:szCs w:val="24"/>
              <w14:ligatures w14:val="standardContextual"/>
            </w:rPr>
          </w:pPr>
          <w:hyperlink w:anchor="_Toc200711328" w:history="1">
            <w:r w:rsidRPr="0053451C">
              <w:rPr>
                <w:rStyle w:val="Kpr"/>
                <w:rFonts w:ascii="Times New Roman" w:eastAsiaTheme="minorHAnsi" w:hAnsi="Times New Roman"/>
                <w:b/>
                <w:bCs/>
                <w:noProof/>
              </w:rPr>
              <w:t>2.2. Öğretim Kadrosunun Nitelikleri</w:t>
            </w:r>
            <w:r>
              <w:rPr>
                <w:noProof/>
                <w:webHidden/>
              </w:rPr>
              <w:tab/>
            </w:r>
            <w:r>
              <w:rPr>
                <w:noProof/>
                <w:webHidden/>
              </w:rPr>
              <w:fldChar w:fldCharType="begin"/>
            </w:r>
            <w:r>
              <w:rPr>
                <w:noProof/>
                <w:webHidden/>
              </w:rPr>
              <w:instrText xml:space="preserve"> PAGEREF _Toc200711328 \h </w:instrText>
            </w:r>
            <w:r>
              <w:rPr>
                <w:noProof/>
                <w:webHidden/>
              </w:rPr>
            </w:r>
            <w:r>
              <w:rPr>
                <w:noProof/>
                <w:webHidden/>
              </w:rPr>
              <w:fldChar w:fldCharType="separate"/>
            </w:r>
            <w:r>
              <w:rPr>
                <w:noProof/>
                <w:webHidden/>
              </w:rPr>
              <w:t>2</w:t>
            </w:r>
            <w:r>
              <w:rPr>
                <w:noProof/>
                <w:webHidden/>
              </w:rPr>
              <w:fldChar w:fldCharType="end"/>
            </w:r>
          </w:hyperlink>
        </w:p>
        <w:p w14:paraId="26D93D49" w14:textId="62422DB8" w:rsidR="005E6989" w:rsidRDefault="005E6989">
          <w:pPr>
            <w:pStyle w:val="T1"/>
            <w:tabs>
              <w:tab w:val="right" w:leader="dot" w:pos="9487"/>
            </w:tabs>
            <w:rPr>
              <w:rFonts w:cstheme="minorBidi"/>
              <w:noProof/>
              <w:kern w:val="2"/>
              <w:sz w:val="24"/>
              <w:szCs w:val="24"/>
              <w14:ligatures w14:val="standardContextual"/>
            </w:rPr>
          </w:pPr>
          <w:hyperlink w:anchor="_Toc200711329" w:history="1">
            <w:r w:rsidRPr="0053451C">
              <w:rPr>
                <w:rStyle w:val="Kpr"/>
                <w:rFonts w:ascii="Times New Roman" w:eastAsiaTheme="minorHAnsi" w:hAnsi="Times New Roman"/>
                <w:b/>
                <w:bCs/>
                <w:noProof/>
              </w:rPr>
              <w:t>C. BÖLÜMDE YÜRÜTÜLEN EĞİTİM-ÖĞRETİM PROGRAMLARI</w:t>
            </w:r>
            <w:r>
              <w:rPr>
                <w:noProof/>
                <w:webHidden/>
              </w:rPr>
              <w:tab/>
            </w:r>
            <w:r>
              <w:rPr>
                <w:noProof/>
                <w:webHidden/>
              </w:rPr>
              <w:fldChar w:fldCharType="begin"/>
            </w:r>
            <w:r>
              <w:rPr>
                <w:noProof/>
                <w:webHidden/>
              </w:rPr>
              <w:instrText xml:space="preserve"> PAGEREF _Toc200711329 \h </w:instrText>
            </w:r>
            <w:r>
              <w:rPr>
                <w:noProof/>
                <w:webHidden/>
              </w:rPr>
            </w:r>
            <w:r>
              <w:rPr>
                <w:noProof/>
                <w:webHidden/>
              </w:rPr>
              <w:fldChar w:fldCharType="separate"/>
            </w:r>
            <w:r>
              <w:rPr>
                <w:noProof/>
                <w:webHidden/>
              </w:rPr>
              <w:t>2</w:t>
            </w:r>
            <w:r>
              <w:rPr>
                <w:noProof/>
                <w:webHidden/>
              </w:rPr>
              <w:fldChar w:fldCharType="end"/>
            </w:r>
          </w:hyperlink>
        </w:p>
        <w:p w14:paraId="7710CFFD" w14:textId="0DE4328D" w:rsidR="005E6989" w:rsidRDefault="005E6989">
          <w:pPr>
            <w:pStyle w:val="T2"/>
            <w:tabs>
              <w:tab w:val="right" w:leader="dot" w:pos="9487"/>
            </w:tabs>
            <w:rPr>
              <w:rFonts w:cstheme="minorBidi"/>
              <w:noProof/>
              <w:kern w:val="2"/>
              <w:sz w:val="24"/>
              <w:szCs w:val="24"/>
              <w14:ligatures w14:val="standardContextual"/>
            </w:rPr>
          </w:pPr>
          <w:hyperlink w:anchor="_Toc200711330" w:history="1">
            <w:r w:rsidRPr="0053451C">
              <w:rPr>
                <w:rStyle w:val="Kpr"/>
                <w:rFonts w:ascii="Times New Roman" w:eastAsiaTheme="minorHAnsi" w:hAnsi="Times New Roman"/>
                <w:b/>
                <w:bCs/>
                <w:noProof/>
              </w:rPr>
              <w:t>1. Gerçekleşme Bilgileri</w:t>
            </w:r>
            <w:r>
              <w:rPr>
                <w:noProof/>
                <w:webHidden/>
              </w:rPr>
              <w:tab/>
            </w:r>
            <w:r>
              <w:rPr>
                <w:noProof/>
                <w:webHidden/>
              </w:rPr>
              <w:fldChar w:fldCharType="begin"/>
            </w:r>
            <w:r>
              <w:rPr>
                <w:noProof/>
                <w:webHidden/>
              </w:rPr>
              <w:instrText xml:space="preserve"> PAGEREF _Toc200711330 \h </w:instrText>
            </w:r>
            <w:r>
              <w:rPr>
                <w:noProof/>
                <w:webHidden/>
              </w:rPr>
            </w:r>
            <w:r>
              <w:rPr>
                <w:noProof/>
                <w:webHidden/>
              </w:rPr>
              <w:fldChar w:fldCharType="separate"/>
            </w:r>
            <w:r>
              <w:rPr>
                <w:noProof/>
                <w:webHidden/>
              </w:rPr>
              <w:t>2</w:t>
            </w:r>
            <w:r>
              <w:rPr>
                <w:noProof/>
                <w:webHidden/>
              </w:rPr>
              <w:fldChar w:fldCharType="end"/>
            </w:r>
          </w:hyperlink>
        </w:p>
        <w:p w14:paraId="5B081F22" w14:textId="2A9A4F3A" w:rsidR="005E6989" w:rsidRDefault="005E6989">
          <w:pPr>
            <w:pStyle w:val="T3"/>
            <w:tabs>
              <w:tab w:val="right" w:leader="dot" w:pos="9487"/>
            </w:tabs>
            <w:rPr>
              <w:rFonts w:cstheme="minorBidi"/>
              <w:noProof/>
              <w:kern w:val="2"/>
              <w:sz w:val="24"/>
              <w:szCs w:val="24"/>
              <w14:ligatures w14:val="standardContextual"/>
            </w:rPr>
          </w:pPr>
          <w:hyperlink w:anchor="_Toc200711331" w:history="1">
            <w:r w:rsidRPr="0053451C">
              <w:rPr>
                <w:rStyle w:val="Kpr"/>
                <w:rFonts w:ascii="Times New Roman" w:eastAsiaTheme="minorHAnsi" w:hAnsi="Times New Roman"/>
                <w:b/>
                <w:bCs/>
                <w:noProof/>
              </w:rPr>
              <w:t>1.1. Öğrenciler</w:t>
            </w:r>
            <w:r>
              <w:rPr>
                <w:noProof/>
                <w:webHidden/>
              </w:rPr>
              <w:tab/>
            </w:r>
            <w:r>
              <w:rPr>
                <w:noProof/>
                <w:webHidden/>
              </w:rPr>
              <w:fldChar w:fldCharType="begin"/>
            </w:r>
            <w:r>
              <w:rPr>
                <w:noProof/>
                <w:webHidden/>
              </w:rPr>
              <w:instrText xml:space="preserve"> PAGEREF _Toc200711331 \h </w:instrText>
            </w:r>
            <w:r>
              <w:rPr>
                <w:noProof/>
                <w:webHidden/>
              </w:rPr>
            </w:r>
            <w:r>
              <w:rPr>
                <w:noProof/>
                <w:webHidden/>
              </w:rPr>
              <w:fldChar w:fldCharType="separate"/>
            </w:r>
            <w:r>
              <w:rPr>
                <w:noProof/>
                <w:webHidden/>
              </w:rPr>
              <w:t>3</w:t>
            </w:r>
            <w:r>
              <w:rPr>
                <w:noProof/>
                <w:webHidden/>
              </w:rPr>
              <w:fldChar w:fldCharType="end"/>
            </w:r>
          </w:hyperlink>
        </w:p>
        <w:p w14:paraId="619F4FDD" w14:textId="738715FF" w:rsidR="005E6989" w:rsidRDefault="005E6989" w:rsidP="005E6989">
          <w:pPr>
            <w:pStyle w:val="T3"/>
            <w:tabs>
              <w:tab w:val="right" w:leader="dot" w:pos="9487"/>
            </w:tabs>
            <w:ind w:left="851"/>
            <w:rPr>
              <w:rFonts w:cstheme="minorBidi"/>
              <w:noProof/>
              <w:kern w:val="2"/>
              <w:sz w:val="24"/>
              <w:szCs w:val="24"/>
              <w14:ligatures w14:val="standardContextual"/>
            </w:rPr>
          </w:pPr>
          <w:hyperlink w:anchor="_Toc200711332" w:history="1">
            <w:r w:rsidRPr="0053451C">
              <w:rPr>
                <w:rStyle w:val="Kpr"/>
                <w:rFonts w:ascii="Times New Roman" w:eastAsiaTheme="minorHAnsi" w:hAnsi="Times New Roman"/>
                <w:b/>
                <w:bCs/>
                <w:noProof/>
              </w:rPr>
              <w:t>1.1.1. Yatay ve Diğer Geçişler, Ders Sayma</w:t>
            </w:r>
            <w:r>
              <w:rPr>
                <w:noProof/>
                <w:webHidden/>
              </w:rPr>
              <w:tab/>
            </w:r>
            <w:r>
              <w:rPr>
                <w:noProof/>
                <w:webHidden/>
              </w:rPr>
              <w:fldChar w:fldCharType="begin"/>
            </w:r>
            <w:r>
              <w:rPr>
                <w:noProof/>
                <w:webHidden/>
              </w:rPr>
              <w:instrText xml:space="preserve"> PAGEREF _Toc200711332 \h </w:instrText>
            </w:r>
            <w:r>
              <w:rPr>
                <w:noProof/>
                <w:webHidden/>
              </w:rPr>
            </w:r>
            <w:r>
              <w:rPr>
                <w:noProof/>
                <w:webHidden/>
              </w:rPr>
              <w:fldChar w:fldCharType="separate"/>
            </w:r>
            <w:r>
              <w:rPr>
                <w:noProof/>
                <w:webHidden/>
              </w:rPr>
              <w:t>3</w:t>
            </w:r>
            <w:r>
              <w:rPr>
                <w:noProof/>
                <w:webHidden/>
              </w:rPr>
              <w:fldChar w:fldCharType="end"/>
            </w:r>
          </w:hyperlink>
        </w:p>
        <w:p w14:paraId="37C7BC6F" w14:textId="307BEEF1" w:rsidR="005E6989" w:rsidRDefault="005E6989" w:rsidP="005E6989">
          <w:pPr>
            <w:pStyle w:val="T3"/>
            <w:tabs>
              <w:tab w:val="right" w:leader="dot" w:pos="9487"/>
            </w:tabs>
            <w:ind w:left="851"/>
            <w:rPr>
              <w:rFonts w:cstheme="minorBidi"/>
              <w:noProof/>
              <w:kern w:val="2"/>
              <w:sz w:val="24"/>
              <w:szCs w:val="24"/>
              <w14:ligatures w14:val="standardContextual"/>
            </w:rPr>
          </w:pPr>
          <w:hyperlink w:anchor="_Toc200711333" w:history="1">
            <w:r w:rsidRPr="0053451C">
              <w:rPr>
                <w:rStyle w:val="Kpr"/>
                <w:rFonts w:ascii="Times New Roman" w:eastAsiaTheme="minorHAnsi" w:hAnsi="Times New Roman"/>
                <w:b/>
                <w:bCs/>
                <w:noProof/>
              </w:rPr>
              <w:t>1.1.2. Öğrenci Değişimi ve Staj</w:t>
            </w:r>
            <w:r>
              <w:rPr>
                <w:noProof/>
                <w:webHidden/>
              </w:rPr>
              <w:tab/>
            </w:r>
            <w:r>
              <w:rPr>
                <w:noProof/>
                <w:webHidden/>
              </w:rPr>
              <w:fldChar w:fldCharType="begin"/>
            </w:r>
            <w:r>
              <w:rPr>
                <w:noProof/>
                <w:webHidden/>
              </w:rPr>
              <w:instrText xml:space="preserve"> PAGEREF _Toc200711333 \h </w:instrText>
            </w:r>
            <w:r>
              <w:rPr>
                <w:noProof/>
                <w:webHidden/>
              </w:rPr>
            </w:r>
            <w:r>
              <w:rPr>
                <w:noProof/>
                <w:webHidden/>
              </w:rPr>
              <w:fldChar w:fldCharType="separate"/>
            </w:r>
            <w:r>
              <w:rPr>
                <w:noProof/>
                <w:webHidden/>
              </w:rPr>
              <w:t>4</w:t>
            </w:r>
            <w:r>
              <w:rPr>
                <w:noProof/>
                <w:webHidden/>
              </w:rPr>
              <w:fldChar w:fldCharType="end"/>
            </w:r>
          </w:hyperlink>
        </w:p>
        <w:p w14:paraId="0494BE6D" w14:textId="5FFB64DF" w:rsidR="005E6989" w:rsidRDefault="005E6989" w:rsidP="005E6989">
          <w:pPr>
            <w:pStyle w:val="T3"/>
            <w:tabs>
              <w:tab w:val="right" w:leader="dot" w:pos="9487"/>
            </w:tabs>
            <w:ind w:left="851"/>
            <w:rPr>
              <w:rFonts w:cstheme="minorBidi"/>
              <w:noProof/>
              <w:kern w:val="2"/>
              <w:sz w:val="24"/>
              <w:szCs w:val="24"/>
              <w14:ligatures w14:val="standardContextual"/>
            </w:rPr>
          </w:pPr>
          <w:hyperlink w:anchor="_Toc200711334" w:history="1">
            <w:r w:rsidRPr="0053451C">
              <w:rPr>
                <w:rStyle w:val="Kpr"/>
                <w:rFonts w:ascii="Times New Roman" w:eastAsiaTheme="minorHAnsi" w:hAnsi="Times New Roman"/>
                <w:b/>
                <w:bCs/>
                <w:noProof/>
              </w:rPr>
              <w:t>1.1.3. Danışmanlık ve İzleme</w:t>
            </w:r>
            <w:r>
              <w:rPr>
                <w:noProof/>
                <w:webHidden/>
              </w:rPr>
              <w:tab/>
            </w:r>
            <w:r>
              <w:rPr>
                <w:noProof/>
                <w:webHidden/>
              </w:rPr>
              <w:fldChar w:fldCharType="begin"/>
            </w:r>
            <w:r>
              <w:rPr>
                <w:noProof/>
                <w:webHidden/>
              </w:rPr>
              <w:instrText xml:space="preserve"> PAGEREF _Toc200711334 \h </w:instrText>
            </w:r>
            <w:r>
              <w:rPr>
                <w:noProof/>
                <w:webHidden/>
              </w:rPr>
            </w:r>
            <w:r>
              <w:rPr>
                <w:noProof/>
                <w:webHidden/>
              </w:rPr>
              <w:fldChar w:fldCharType="separate"/>
            </w:r>
            <w:r>
              <w:rPr>
                <w:noProof/>
                <w:webHidden/>
              </w:rPr>
              <w:t>4</w:t>
            </w:r>
            <w:r>
              <w:rPr>
                <w:noProof/>
                <w:webHidden/>
              </w:rPr>
              <w:fldChar w:fldCharType="end"/>
            </w:r>
          </w:hyperlink>
        </w:p>
        <w:p w14:paraId="595A15BE" w14:textId="6EE71FB6" w:rsidR="005E6989" w:rsidRDefault="005E6989" w:rsidP="005E6989">
          <w:pPr>
            <w:pStyle w:val="T3"/>
            <w:tabs>
              <w:tab w:val="right" w:leader="dot" w:pos="9487"/>
            </w:tabs>
            <w:ind w:left="851"/>
            <w:rPr>
              <w:rFonts w:cstheme="minorBidi"/>
              <w:noProof/>
              <w:kern w:val="2"/>
              <w:sz w:val="24"/>
              <w:szCs w:val="24"/>
              <w14:ligatures w14:val="standardContextual"/>
            </w:rPr>
          </w:pPr>
          <w:hyperlink w:anchor="_Toc200711335" w:history="1">
            <w:r w:rsidRPr="0053451C">
              <w:rPr>
                <w:rStyle w:val="Kpr"/>
                <w:rFonts w:ascii="Times New Roman" w:eastAsiaTheme="minorHAnsi" w:hAnsi="Times New Roman"/>
                <w:b/>
                <w:bCs/>
                <w:noProof/>
              </w:rPr>
              <w:t>1.1.4. Mezuniyet Verileri</w:t>
            </w:r>
            <w:r>
              <w:rPr>
                <w:noProof/>
                <w:webHidden/>
              </w:rPr>
              <w:tab/>
            </w:r>
            <w:r>
              <w:rPr>
                <w:noProof/>
                <w:webHidden/>
              </w:rPr>
              <w:fldChar w:fldCharType="begin"/>
            </w:r>
            <w:r>
              <w:rPr>
                <w:noProof/>
                <w:webHidden/>
              </w:rPr>
              <w:instrText xml:space="preserve"> PAGEREF _Toc200711335 \h </w:instrText>
            </w:r>
            <w:r>
              <w:rPr>
                <w:noProof/>
                <w:webHidden/>
              </w:rPr>
            </w:r>
            <w:r>
              <w:rPr>
                <w:noProof/>
                <w:webHidden/>
              </w:rPr>
              <w:fldChar w:fldCharType="separate"/>
            </w:r>
            <w:r>
              <w:rPr>
                <w:noProof/>
                <w:webHidden/>
              </w:rPr>
              <w:t>5</w:t>
            </w:r>
            <w:r>
              <w:rPr>
                <w:noProof/>
                <w:webHidden/>
              </w:rPr>
              <w:fldChar w:fldCharType="end"/>
            </w:r>
          </w:hyperlink>
        </w:p>
        <w:p w14:paraId="7000F210" w14:textId="4B0F3AF8" w:rsidR="005E6989" w:rsidRDefault="005E6989" w:rsidP="005E6989">
          <w:pPr>
            <w:pStyle w:val="T3"/>
            <w:tabs>
              <w:tab w:val="right" w:leader="dot" w:pos="9487"/>
            </w:tabs>
            <w:ind w:left="851"/>
            <w:rPr>
              <w:rFonts w:cstheme="minorBidi"/>
              <w:noProof/>
              <w:kern w:val="2"/>
              <w:sz w:val="24"/>
              <w:szCs w:val="24"/>
              <w14:ligatures w14:val="standardContextual"/>
            </w:rPr>
          </w:pPr>
          <w:hyperlink w:anchor="_Toc200711336" w:history="1">
            <w:r w:rsidRPr="0053451C">
              <w:rPr>
                <w:rStyle w:val="Kpr"/>
                <w:rFonts w:ascii="Times New Roman" w:eastAsiaTheme="minorHAnsi" w:hAnsi="Times New Roman"/>
                <w:b/>
                <w:bCs/>
                <w:noProof/>
              </w:rPr>
              <w:t>1.1.5. Öğrenci Performansı</w:t>
            </w:r>
            <w:r>
              <w:rPr>
                <w:noProof/>
                <w:webHidden/>
              </w:rPr>
              <w:tab/>
            </w:r>
            <w:r>
              <w:rPr>
                <w:noProof/>
                <w:webHidden/>
              </w:rPr>
              <w:fldChar w:fldCharType="begin"/>
            </w:r>
            <w:r>
              <w:rPr>
                <w:noProof/>
                <w:webHidden/>
              </w:rPr>
              <w:instrText xml:space="preserve"> PAGEREF _Toc200711336 \h </w:instrText>
            </w:r>
            <w:r>
              <w:rPr>
                <w:noProof/>
                <w:webHidden/>
              </w:rPr>
            </w:r>
            <w:r>
              <w:rPr>
                <w:noProof/>
                <w:webHidden/>
              </w:rPr>
              <w:fldChar w:fldCharType="separate"/>
            </w:r>
            <w:r>
              <w:rPr>
                <w:noProof/>
                <w:webHidden/>
              </w:rPr>
              <w:t>5</w:t>
            </w:r>
            <w:r>
              <w:rPr>
                <w:noProof/>
                <w:webHidden/>
              </w:rPr>
              <w:fldChar w:fldCharType="end"/>
            </w:r>
          </w:hyperlink>
        </w:p>
        <w:p w14:paraId="6F533A0F" w14:textId="26314420" w:rsidR="005E6989" w:rsidRDefault="005E6989" w:rsidP="005E6989">
          <w:pPr>
            <w:pStyle w:val="T3"/>
            <w:tabs>
              <w:tab w:val="right" w:leader="dot" w:pos="9487"/>
            </w:tabs>
            <w:ind w:left="851"/>
            <w:rPr>
              <w:rFonts w:cstheme="minorBidi"/>
              <w:noProof/>
              <w:kern w:val="2"/>
              <w:sz w:val="24"/>
              <w:szCs w:val="24"/>
              <w14:ligatures w14:val="standardContextual"/>
            </w:rPr>
          </w:pPr>
          <w:hyperlink w:anchor="_Toc200711337" w:history="1">
            <w:r w:rsidRPr="0053451C">
              <w:rPr>
                <w:rStyle w:val="Kpr"/>
                <w:rFonts w:ascii="Times New Roman" w:eastAsiaTheme="minorHAnsi" w:hAnsi="Times New Roman"/>
                <w:b/>
                <w:bCs/>
                <w:noProof/>
              </w:rPr>
              <w:t>1.1.6. Öğrencilerin Ders Başarı Düzeylerine İlişkin Genel Değerlendirme</w:t>
            </w:r>
            <w:r>
              <w:rPr>
                <w:noProof/>
                <w:webHidden/>
              </w:rPr>
              <w:tab/>
            </w:r>
            <w:r>
              <w:rPr>
                <w:noProof/>
                <w:webHidden/>
              </w:rPr>
              <w:fldChar w:fldCharType="begin"/>
            </w:r>
            <w:r>
              <w:rPr>
                <w:noProof/>
                <w:webHidden/>
              </w:rPr>
              <w:instrText xml:space="preserve"> PAGEREF _Toc200711337 \h </w:instrText>
            </w:r>
            <w:r>
              <w:rPr>
                <w:noProof/>
                <w:webHidden/>
              </w:rPr>
            </w:r>
            <w:r>
              <w:rPr>
                <w:noProof/>
                <w:webHidden/>
              </w:rPr>
              <w:fldChar w:fldCharType="separate"/>
            </w:r>
            <w:r>
              <w:rPr>
                <w:noProof/>
                <w:webHidden/>
              </w:rPr>
              <w:t>6</w:t>
            </w:r>
            <w:r>
              <w:rPr>
                <w:noProof/>
                <w:webHidden/>
              </w:rPr>
              <w:fldChar w:fldCharType="end"/>
            </w:r>
          </w:hyperlink>
        </w:p>
        <w:p w14:paraId="66E7412A" w14:textId="72A27CA1" w:rsidR="005E6989" w:rsidRDefault="005E6989">
          <w:pPr>
            <w:pStyle w:val="T2"/>
            <w:tabs>
              <w:tab w:val="right" w:leader="dot" w:pos="9487"/>
            </w:tabs>
            <w:rPr>
              <w:rFonts w:cstheme="minorBidi"/>
              <w:noProof/>
              <w:kern w:val="2"/>
              <w:sz w:val="24"/>
              <w:szCs w:val="24"/>
              <w14:ligatures w14:val="standardContextual"/>
            </w:rPr>
          </w:pPr>
          <w:hyperlink w:anchor="_Toc200711338" w:history="1">
            <w:r w:rsidRPr="0053451C">
              <w:rPr>
                <w:rStyle w:val="Kpr"/>
                <w:rFonts w:ascii="Times New Roman" w:eastAsiaTheme="minorHAnsi" w:hAnsi="Times New Roman"/>
                <w:b/>
                <w:bCs/>
                <w:noProof/>
              </w:rPr>
              <w:t>2. Programın Eğitim Amaçları:</w:t>
            </w:r>
            <w:r>
              <w:rPr>
                <w:noProof/>
                <w:webHidden/>
              </w:rPr>
              <w:tab/>
            </w:r>
            <w:r>
              <w:rPr>
                <w:noProof/>
                <w:webHidden/>
              </w:rPr>
              <w:fldChar w:fldCharType="begin"/>
            </w:r>
            <w:r>
              <w:rPr>
                <w:noProof/>
                <w:webHidden/>
              </w:rPr>
              <w:instrText xml:space="preserve"> PAGEREF _Toc200711338 \h </w:instrText>
            </w:r>
            <w:r>
              <w:rPr>
                <w:noProof/>
                <w:webHidden/>
              </w:rPr>
            </w:r>
            <w:r>
              <w:rPr>
                <w:noProof/>
                <w:webHidden/>
              </w:rPr>
              <w:fldChar w:fldCharType="separate"/>
            </w:r>
            <w:r>
              <w:rPr>
                <w:noProof/>
                <w:webHidden/>
              </w:rPr>
              <w:t>7</w:t>
            </w:r>
            <w:r>
              <w:rPr>
                <w:noProof/>
                <w:webHidden/>
              </w:rPr>
              <w:fldChar w:fldCharType="end"/>
            </w:r>
          </w:hyperlink>
        </w:p>
        <w:p w14:paraId="50BBE1DE" w14:textId="5AC54CCE" w:rsidR="005E6989" w:rsidRDefault="005E6989">
          <w:pPr>
            <w:pStyle w:val="T3"/>
            <w:tabs>
              <w:tab w:val="right" w:leader="dot" w:pos="9487"/>
            </w:tabs>
            <w:rPr>
              <w:rFonts w:cstheme="minorBidi"/>
              <w:noProof/>
              <w:kern w:val="2"/>
              <w:sz w:val="24"/>
              <w:szCs w:val="24"/>
              <w14:ligatures w14:val="standardContextual"/>
            </w:rPr>
          </w:pPr>
          <w:hyperlink w:anchor="_Toc200711339" w:history="1">
            <w:r w:rsidRPr="0053451C">
              <w:rPr>
                <w:rStyle w:val="Kpr"/>
                <w:rFonts w:ascii="Times New Roman" w:eastAsiaTheme="minorHAnsi" w:hAnsi="Times New Roman"/>
                <w:b/>
                <w:bCs/>
                <w:noProof/>
              </w:rPr>
              <w:t>2.1. Müfredatlarda Yapılan Güncellemeler</w:t>
            </w:r>
            <w:r>
              <w:rPr>
                <w:noProof/>
                <w:webHidden/>
              </w:rPr>
              <w:tab/>
            </w:r>
            <w:r>
              <w:rPr>
                <w:noProof/>
                <w:webHidden/>
              </w:rPr>
              <w:fldChar w:fldCharType="begin"/>
            </w:r>
            <w:r>
              <w:rPr>
                <w:noProof/>
                <w:webHidden/>
              </w:rPr>
              <w:instrText xml:space="preserve"> PAGEREF _Toc200711339 \h </w:instrText>
            </w:r>
            <w:r>
              <w:rPr>
                <w:noProof/>
                <w:webHidden/>
              </w:rPr>
            </w:r>
            <w:r>
              <w:rPr>
                <w:noProof/>
                <w:webHidden/>
              </w:rPr>
              <w:fldChar w:fldCharType="separate"/>
            </w:r>
            <w:r>
              <w:rPr>
                <w:noProof/>
                <w:webHidden/>
              </w:rPr>
              <w:t>7</w:t>
            </w:r>
            <w:r>
              <w:rPr>
                <w:noProof/>
                <w:webHidden/>
              </w:rPr>
              <w:fldChar w:fldCharType="end"/>
            </w:r>
          </w:hyperlink>
        </w:p>
        <w:p w14:paraId="52D4D3EB" w14:textId="5E207066" w:rsidR="005E6989" w:rsidRDefault="005E6989">
          <w:pPr>
            <w:pStyle w:val="T2"/>
            <w:tabs>
              <w:tab w:val="right" w:leader="dot" w:pos="9487"/>
            </w:tabs>
            <w:rPr>
              <w:rFonts w:cstheme="minorBidi"/>
              <w:noProof/>
              <w:kern w:val="2"/>
              <w:sz w:val="24"/>
              <w:szCs w:val="24"/>
              <w14:ligatures w14:val="standardContextual"/>
            </w:rPr>
          </w:pPr>
          <w:hyperlink w:anchor="_Toc200711340" w:history="1">
            <w:r w:rsidRPr="0053451C">
              <w:rPr>
                <w:rStyle w:val="Kpr"/>
                <w:rFonts w:ascii="Times New Roman" w:eastAsiaTheme="minorHAnsi" w:hAnsi="Times New Roman"/>
                <w:b/>
                <w:bCs/>
                <w:noProof/>
              </w:rPr>
              <w:t>3. Program Çıktıları</w:t>
            </w:r>
            <w:r>
              <w:rPr>
                <w:noProof/>
                <w:webHidden/>
              </w:rPr>
              <w:tab/>
            </w:r>
            <w:r>
              <w:rPr>
                <w:noProof/>
                <w:webHidden/>
              </w:rPr>
              <w:fldChar w:fldCharType="begin"/>
            </w:r>
            <w:r>
              <w:rPr>
                <w:noProof/>
                <w:webHidden/>
              </w:rPr>
              <w:instrText xml:space="preserve"> PAGEREF _Toc200711340 \h </w:instrText>
            </w:r>
            <w:r>
              <w:rPr>
                <w:noProof/>
                <w:webHidden/>
              </w:rPr>
            </w:r>
            <w:r>
              <w:rPr>
                <w:noProof/>
                <w:webHidden/>
              </w:rPr>
              <w:fldChar w:fldCharType="separate"/>
            </w:r>
            <w:r>
              <w:rPr>
                <w:noProof/>
                <w:webHidden/>
              </w:rPr>
              <w:t>7</w:t>
            </w:r>
            <w:r>
              <w:rPr>
                <w:noProof/>
                <w:webHidden/>
              </w:rPr>
              <w:fldChar w:fldCharType="end"/>
            </w:r>
          </w:hyperlink>
        </w:p>
        <w:p w14:paraId="49D2C925" w14:textId="1D84D2AC" w:rsidR="005E6989" w:rsidRDefault="005E6989">
          <w:pPr>
            <w:pStyle w:val="T3"/>
            <w:tabs>
              <w:tab w:val="right" w:leader="dot" w:pos="9487"/>
            </w:tabs>
            <w:rPr>
              <w:rFonts w:cstheme="minorBidi"/>
              <w:noProof/>
              <w:kern w:val="2"/>
              <w:sz w:val="24"/>
              <w:szCs w:val="24"/>
              <w14:ligatures w14:val="standardContextual"/>
            </w:rPr>
          </w:pPr>
          <w:hyperlink w:anchor="_Toc200711341" w:history="1">
            <w:r w:rsidRPr="0053451C">
              <w:rPr>
                <w:rStyle w:val="Kpr"/>
                <w:rFonts w:ascii="Times New Roman" w:eastAsiaTheme="minorHAnsi" w:hAnsi="Times New Roman"/>
                <w:b/>
                <w:bCs/>
                <w:noProof/>
              </w:rPr>
              <w:t>3.1. Program Çıktılarının Sağlanması</w:t>
            </w:r>
            <w:r>
              <w:rPr>
                <w:noProof/>
                <w:webHidden/>
              </w:rPr>
              <w:tab/>
            </w:r>
            <w:r>
              <w:rPr>
                <w:noProof/>
                <w:webHidden/>
              </w:rPr>
              <w:fldChar w:fldCharType="begin"/>
            </w:r>
            <w:r>
              <w:rPr>
                <w:noProof/>
                <w:webHidden/>
              </w:rPr>
              <w:instrText xml:space="preserve"> PAGEREF _Toc200711341 \h </w:instrText>
            </w:r>
            <w:r>
              <w:rPr>
                <w:noProof/>
                <w:webHidden/>
              </w:rPr>
            </w:r>
            <w:r>
              <w:rPr>
                <w:noProof/>
                <w:webHidden/>
              </w:rPr>
              <w:fldChar w:fldCharType="separate"/>
            </w:r>
            <w:r>
              <w:rPr>
                <w:noProof/>
                <w:webHidden/>
              </w:rPr>
              <w:t>7</w:t>
            </w:r>
            <w:r>
              <w:rPr>
                <w:noProof/>
                <w:webHidden/>
              </w:rPr>
              <w:fldChar w:fldCharType="end"/>
            </w:r>
          </w:hyperlink>
        </w:p>
        <w:p w14:paraId="367B6410" w14:textId="779DD82B" w:rsidR="005E6989" w:rsidRDefault="005E6989">
          <w:pPr>
            <w:pStyle w:val="T3"/>
            <w:tabs>
              <w:tab w:val="right" w:leader="dot" w:pos="9487"/>
            </w:tabs>
            <w:rPr>
              <w:rFonts w:cstheme="minorBidi"/>
              <w:noProof/>
              <w:kern w:val="2"/>
              <w:sz w:val="24"/>
              <w:szCs w:val="24"/>
              <w14:ligatures w14:val="standardContextual"/>
            </w:rPr>
          </w:pPr>
          <w:hyperlink w:anchor="_Toc200711342" w:history="1">
            <w:r w:rsidRPr="0053451C">
              <w:rPr>
                <w:rStyle w:val="Kpr"/>
                <w:rFonts w:ascii="Times New Roman" w:eastAsiaTheme="minorHAnsi" w:hAnsi="Times New Roman"/>
                <w:b/>
                <w:bCs/>
                <w:noProof/>
              </w:rPr>
              <w:t>3.2. Program Çıktısının Ölçülmesi</w:t>
            </w:r>
            <w:r>
              <w:rPr>
                <w:noProof/>
                <w:webHidden/>
              </w:rPr>
              <w:tab/>
            </w:r>
            <w:r>
              <w:rPr>
                <w:noProof/>
                <w:webHidden/>
              </w:rPr>
              <w:fldChar w:fldCharType="begin"/>
            </w:r>
            <w:r>
              <w:rPr>
                <w:noProof/>
                <w:webHidden/>
              </w:rPr>
              <w:instrText xml:space="preserve"> PAGEREF _Toc200711342 \h </w:instrText>
            </w:r>
            <w:r>
              <w:rPr>
                <w:noProof/>
                <w:webHidden/>
              </w:rPr>
            </w:r>
            <w:r>
              <w:rPr>
                <w:noProof/>
                <w:webHidden/>
              </w:rPr>
              <w:fldChar w:fldCharType="separate"/>
            </w:r>
            <w:r>
              <w:rPr>
                <w:noProof/>
                <w:webHidden/>
              </w:rPr>
              <w:t>7</w:t>
            </w:r>
            <w:r>
              <w:rPr>
                <w:noProof/>
                <w:webHidden/>
              </w:rPr>
              <w:fldChar w:fldCharType="end"/>
            </w:r>
          </w:hyperlink>
        </w:p>
        <w:p w14:paraId="36BA8890" w14:textId="0B92CD41" w:rsidR="005E6989" w:rsidRDefault="005E6989">
          <w:pPr>
            <w:pStyle w:val="T2"/>
            <w:tabs>
              <w:tab w:val="right" w:leader="dot" w:pos="9487"/>
            </w:tabs>
            <w:rPr>
              <w:rFonts w:cstheme="minorBidi"/>
              <w:noProof/>
              <w:kern w:val="2"/>
              <w:sz w:val="24"/>
              <w:szCs w:val="24"/>
              <w14:ligatures w14:val="standardContextual"/>
            </w:rPr>
          </w:pPr>
          <w:hyperlink w:anchor="_Toc200711343" w:history="1">
            <w:r w:rsidRPr="0053451C">
              <w:rPr>
                <w:rStyle w:val="Kpr"/>
                <w:rFonts w:ascii="Times New Roman" w:eastAsiaTheme="minorHAnsi" w:hAnsi="Times New Roman"/>
                <w:b/>
                <w:bCs/>
                <w:noProof/>
              </w:rPr>
              <w:t>4. Müfredat ve Dersler</w:t>
            </w:r>
            <w:r>
              <w:rPr>
                <w:noProof/>
                <w:webHidden/>
              </w:rPr>
              <w:tab/>
            </w:r>
            <w:r>
              <w:rPr>
                <w:noProof/>
                <w:webHidden/>
              </w:rPr>
              <w:fldChar w:fldCharType="begin"/>
            </w:r>
            <w:r>
              <w:rPr>
                <w:noProof/>
                <w:webHidden/>
              </w:rPr>
              <w:instrText xml:space="preserve"> PAGEREF _Toc200711343 \h </w:instrText>
            </w:r>
            <w:r>
              <w:rPr>
                <w:noProof/>
                <w:webHidden/>
              </w:rPr>
            </w:r>
            <w:r>
              <w:rPr>
                <w:noProof/>
                <w:webHidden/>
              </w:rPr>
              <w:fldChar w:fldCharType="separate"/>
            </w:r>
            <w:r>
              <w:rPr>
                <w:noProof/>
                <w:webHidden/>
              </w:rPr>
              <w:t>8</w:t>
            </w:r>
            <w:r>
              <w:rPr>
                <w:noProof/>
                <w:webHidden/>
              </w:rPr>
              <w:fldChar w:fldCharType="end"/>
            </w:r>
          </w:hyperlink>
        </w:p>
        <w:p w14:paraId="2D15D27B" w14:textId="19D8F601" w:rsidR="005E6989" w:rsidRDefault="005E6989">
          <w:pPr>
            <w:pStyle w:val="T2"/>
            <w:tabs>
              <w:tab w:val="right" w:leader="dot" w:pos="9487"/>
            </w:tabs>
            <w:rPr>
              <w:rFonts w:cstheme="minorBidi"/>
              <w:noProof/>
              <w:kern w:val="2"/>
              <w:sz w:val="24"/>
              <w:szCs w:val="24"/>
              <w14:ligatures w14:val="standardContextual"/>
            </w:rPr>
          </w:pPr>
          <w:hyperlink w:anchor="_Toc200711344" w:history="1">
            <w:r w:rsidRPr="0053451C">
              <w:rPr>
                <w:rStyle w:val="Kpr"/>
                <w:rFonts w:ascii="Times New Roman" w:eastAsiaTheme="minorHAnsi" w:hAnsi="Times New Roman"/>
                <w:b/>
                <w:bCs/>
                <w:noProof/>
              </w:rPr>
              <w:t>5. Ders Öğrenme Çıktıları ve Ölçme-Değerlendirme Yöntemleri</w:t>
            </w:r>
            <w:r>
              <w:rPr>
                <w:noProof/>
                <w:webHidden/>
              </w:rPr>
              <w:tab/>
            </w:r>
            <w:r>
              <w:rPr>
                <w:noProof/>
                <w:webHidden/>
              </w:rPr>
              <w:fldChar w:fldCharType="begin"/>
            </w:r>
            <w:r>
              <w:rPr>
                <w:noProof/>
                <w:webHidden/>
              </w:rPr>
              <w:instrText xml:space="preserve"> PAGEREF _Toc200711344 \h </w:instrText>
            </w:r>
            <w:r>
              <w:rPr>
                <w:noProof/>
                <w:webHidden/>
              </w:rPr>
            </w:r>
            <w:r>
              <w:rPr>
                <w:noProof/>
                <w:webHidden/>
              </w:rPr>
              <w:fldChar w:fldCharType="separate"/>
            </w:r>
            <w:r>
              <w:rPr>
                <w:noProof/>
                <w:webHidden/>
              </w:rPr>
              <w:t>8</w:t>
            </w:r>
            <w:r>
              <w:rPr>
                <w:noProof/>
                <w:webHidden/>
              </w:rPr>
              <w:fldChar w:fldCharType="end"/>
            </w:r>
          </w:hyperlink>
        </w:p>
        <w:p w14:paraId="39388E2D" w14:textId="197259F8" w:rsidR="005E6989" w:rsidRDefault="005E6989">
          <w:pPr>
            <w:pStyle w:val="T1"/>
            <w:tabs>
              <w:tab w:val="right" w:leader="dot" w:pos="9487"/>
            </w:tabs>
            <w:rPr>
              <w:rFonts w:cstheme="minorBidi"/>
              <w:noProof/>
              <w:kern w:val="2"/>
              <w:sz w:val="24"/>
              <w:szCs w:val="24"/>
              <w14:ligatures w14:val="standardContextual"/>
            </w:rPr>
          </w:pPr>
          <w:hyperlink w:anchor="_Toc200711345" w:history="1">
            <w:r w:rsidRPr="0053451C">
              <w:rPr>
                <w:rStyle w:val="Kpr"/>
                <w:rFonts w:ascii="Times New Roman" w:eastAsiaTheme="minorHAnsi" w:hAnsi="Times New Roman"/>
                <w:b/>
                <w:bCs/>
                <w:noProof/>
              </w:rPr>
              <w:t>D. ARAŞTIRMA VE BİLİMSEL ETKİNLİKLER GERÇEKLEŞME BİLGİLERİ</w:t>
            </w:r>
            <w:r w:rsidRPr="0053451C">
              <w:rPr>
                <w:rStyle w:val="Kpr"/>
                <w:noProof/>
              </w:rPr>
              <w:t xml:space="preserve"> </w:t>
            </w:r>
            <w:r>
              <w:rPr>
                <w:noProof/>
                <w:webHidden/>
              </w:rPr>
              <w:tab/>
            </w:r>
            <w:r>
              <w:rPr>
                <w:noProof/>
                <w:webHidden/>
              </w:rPr>
              <w:fldChar w:fldCharType="begin"/>
            </w:r>
            <w:r>
              <w:rPr>
                <w:noProof/>
                <w:webHidden/>
              </w:rPr>
              <w:instrText xml:space="preserve"> PAGEREF _Toc200711345 \h </w:instrText>
            </w:r>
            <w:r>
              <w:rPr>
                <w:noProof/>
                <w:webHidden/>
              </w:rPr>
            </w:r>
            <w:r>
              <w:rPr>
                <w:noProof/>
                <w:webHidden/>
              </w:rPr>
              <w:fldChar w:fldCharType="separate"/>
            </w:r>
            <w:r>
              <w:rPr>
                <w:noProof/>
                <w:webHidden/>
              </w:rPr>
              <w:t>8</w:t>
            </w:r>
            <w:r>
              <w:rPr>
                <w:noProof/>
                <w:webHidden/>
              </w:rPr>
              <w:fldChar w:fldCharType="end"/>
            </w:r>
          </w:hyperlink>
        </w:p>
        <w:p w14:paraId="49B337DA" w14:textId="0D49AF8F" w:rsidR="005E6989" w:rsidRDefault="005E6989">
          <w:pPr>
            <w:pStyle w:val="T2"/>
            <w:tabs>
              <w:tab w:val="right" w:leader="dot" w:pos="9487"/>
            </w:tabs>
            <w:rPr>
              <w:rFonts w:cstheme="minorBidi"/>
              <w:noProof/>
              <w:kern w:val="2"/>
              <w:sz w:val="24"/>
              <w:szCs w:val="24"/>
              <w14:ligatures w14:val="standardContextual"/>
            </w:rPr>
          </w:pPr>
          <w:hyperlink w:anchor="_Toc200711346" w:history="1">
            <w:r w:rsidRPr="0053451C">
              <w:rPr>
                <w:rStyle w:val="Kpr"/>
                <w:rFonts w:ascii="Times New Roman" w:eastAsiaTheme="minorHAnsi" w:hAnsi="Times New Roman"/>
                <w:b/>
                <w:bCs/>
                <w:noProof/>
              </w:rPr>
              <w:t>1. Araştırma Altyapısı, Finansman ve İnsan Kaynakları</w:t>
            </w:r>
            <w:r>
              <w:rPr>
                <w:noProof/>
                <w:webHidden/>
              </w:rPr>
              <w:tab/>
            </w:r>
            <w:r>
              <w:rPr>
                <w:noProof/>
                <w:webHidden/>
              </w:rPr>
              <w:fldChar w:fldCharType="begin"/>
            </w:r>
            <w:r>
              <w:rPr>
                <w:noProof/>
                <w:webHidden/>
              </w:rPr>
              <w:instrText xml:space="preserve"> PAGEREF _Toc200711346 \h </w:instrText>
            </w:r>
            <w:r>
              <w:rPr>
                <w:noProof/>
                <w:webHidden/>
              </w:rPr>
            </w:r>
            <w:r>
              <w:rPr>
                <w:noProof/>
                <w:webHidden/>
              </w:rPr>
              <w:fldChar w:fldCharType="separate"/>
            </w:r>
            <w:r>
              <w:rPr>
                <w:noProof/>
                <w:webHidden/>
              </w:rPr>
              <w:t>8</w:t>
            </w:r>
            <w:r>
              <w:rPr>
                <w:noProof/>
                <w:webHidden/>
              </w:rPr>
              <w:fldChar w:fldCharType="end"/>
            </w:r>
          </w:hyperlink>
        </w:p>
        <w:p w14:paraId="7B72886C" w14:textId="52F23963" w:rsidR="005E6989" w:rsidRDefault="005E6989">
          <w:pPr>
            <w:pStyle w:val="T2"/>
            <w:tabs>
              <w:tab w:val="right" w:leader="dot" w:pos="9487"/>
            </w:tabs>
            <w:rPr>
              <w:rFonts w:cstheme="minorBidi"/>
              <w:noProof/>
              <w:kern w:val="2"/>
              <w:sz w:val="24"/>
              <w:szCs w:val="24"/>
              <w14:ligatures w14:val="standardContextual"/>
            </w:rPr>
          </w:pPr>
          <w:hyperlink w:anchor="_Toc200711347" w:history="1">
            <w:r w:rsidRPr="0053451C">
              <w:rPr>
                <w:rStyle w:val="Kpr"/>
                <w:rFonts w:ascii="Times New Roman" w:eastAsiaTheme="minorHAnsi" w:hAnsi="Times New Roman"/>
                <w:b/>
                <w:bCs/>
                <w:noProof/>
              </w:rPr>
              <w:t>2. Ortak Araştırma Çıktıları</w:t>
            </w:r>
            <w:r>
              <w:rPr>
                <w:noProof/>
                <w:webHidden/>
              </w:rPr>
              <w:tab/>
            </w:r>
            <w:r>
              <w:rPr>
                <w:noProof/>
                <w:webHidden/>
              </w:rPr>
              <w:fldChar w:fldCharType="begin"/>
            </w:r>
            <w:r>
              <w:rPr>
                <w:noProof/>
                <w:webHidden/>
              </w:rPr>
              <w:instrText xml:space="preserve"> PAGEREF _Toc200711347 \h </w:instrText>
            </w:r>
            <w:r>
              <w:rPr>
                <w:noProof/>
                <w:webHidden/>
              </w:rPr>
            </w:r>
            <w:r>
              <w:rPr>
                <w:noProof/>
                <w:webHidden/>
              </w:rPr>
              <w:fldChar w:fldCharType="separate"/>
            </w:r>
            <w:r>
              <w:rPr>
                <w:noProof/>
                <w:webHidden/>
              </w:rPr>
              <w:t>8</w:t>
            </w:r>
            <w:r>
              <w:rPr>
                <w:noProof/>
                <w:webHidden/>
              </w:rPr>
              <w:fldChar w:fldCharType="end"/>
            </w:r>
          </w:hyperlink>
        </w:p>
        <w:p w14:paraId="73E89C74" w14:textId="319070F2" w:rsidR="005E6989" w:rsidRDefault="005E6989">
          <w:pPr>
            <w:pStyle w:val="T2"/>
            <w:tabs>
              <w:tab w:val="right" w:leader="dot" w:pos="9487"/>
            </w:tabs>
            <w:rPr>
              <w:rFonts w:cstheme="minorBidi"/>
              <w:noProof/>
              <w:kern w:val="2"/>
              <w:sz w:val="24"/>
              <w:szCs w:val="24"/>
              <w14:ligatures w14:val="standardContextual"/>
            </w:rPr>
          </w:pPr>
          <w:hyperlink w:anchor="_Toc200711348" w:history="1">
            <w:r w:rsidRPr="0053451C">
              <w:rPr>
                <w:rStyle w:val="Kpr"/>
                <w:rFonts w:ascii="Times New Roman" w:eastAsiaTheme="minorHAnsi" w:hAnsi="Times New Roman"/>
                <w:b/>
                <w:bCs/>
                <w:noProof/>
              </w:rPr>
              <w:t>3. Araştırma Çıktıları</w:t>
            </w:r>
            <w:r>
              <w:rPr>
                <w:noProof/>
                <w:webHidden/>
              </w:rPr>
              <w:tab/>
            </w:r>
            <w:r>
              <w:rPr>
                <w:noProof/>
                <w:webHidden/>
              </w:rPr>
              <w:fldChar w:fldCharType="begin"/>
            </w:r>
            <w:r>
              <w:rPr>
                <w:noProof/>
                <w:webHidden/>
              </w:rPr>
              <w:instrText xml:space="preserve"> PAGEREF _Toc200711348 \h </w:instrText>
            </w:r>
            <w:r>
              <w:rPr>
                <w:noProof/>
                <w:webHidden/>
              </w:rPr>
            </w:r>
            <w:r>
              <w:rPr>
                <w:noProof/>
                <w:webHidden/>
              </w:rPr>
              <w:fldChar w:fldCharType="separate"/>
            </w:r>
            <w:r>
              <w:rPr>
                <w:noProof/>
                <w:webHidden/>
              </w:rPr>
              <w:t>8</w:t>
            </w:r>
            <w:r>
              <w:rPr>
                <w:noProof/>
                <w:webHidden/>
              </w:rPr>
              <w:fldChar w:fldCharType="end"/>
            </w:r>
          </w:hyperlink>
        </w:p>
        <w:p w14:paraId="3DC70CD8" w14:textId="5FEC00F5" w:rsidR="005E6989" w:rsidRDefault="005E6989">
          <w:pPr>
            <w:pStyle w:val="T2"/>
            <w:tabs>
              <w:tab w:val="right" w:leader="dot" w:pos="9487"/>
            </w:tabs>
            <w:rPr>
              <w:rFonts w:cstheme="minorBidi"/>
              <w:noProof/>
              <w:kern w:val="2"/>
              <w:sz w:val="24"/>
              <w:szCs w:val="24"/>
              <w14:ligatures w14:val="standardContextual"/>
            </w:rPr>
          </w:pPr>
          <w:hyperlink w:anchor="_Toc200711349" w:history="1">
            <w:r w:rsidRPr="0053451C">
              <w:rPr>
                <w:rStyle w:val="Kpr"/>
                <w:rFonts w:ascii="Times New Roman" w:eastAsiaTheme="minorHAnsi" w:hAnsi="Times New Roman"/>
                <w:b/>
                <w:bCs/>
                <w:noProof/>
              </w:rPr>
              <w:t>4. Projeler (TÜBİTAK, BAP, Ulusal/Uluslararası)</w:t>
            </w:r>
            <w:r>
              <w:rPr>
                <w:noProof/>
                <w:webHidden/>
              </w:rPr>
              <w:tab/>
            </w:r>
            <w:r>
              <w:rPr>
                <w:noProof/>
                <w:webHidden/>
              </w:rPr>
              <w:fldChar w:fldCharType="begin"/>
            </w:r>
            <w:r>
              <w:rPr>
                <w:noProof/>
                <w:webHidden/>
              </w:rPr>
              <w:instrText xml:space="preserve"> PAGEREF _Toc200711349 \h </w:instrText>
            </w:r>
            <w:r>
              <w:rPr>
                <w:noProof/>
                <w:webHidden/>
              </w:rPr>
            </w:r>
            <w:r>
              <w:rPr>
                <w:noProof/>
                <w:webHidden/>
              </w:rPr>
              <w:fldChar w:fldCharType="separate"/>
            </w:r>
            <w:r>
              <w:rPr>
                <w:noProof/>
                <w:webHidden/>
              </w:rPr>
              <w:t>8</w:t>
            </w:r>
            <w:r>
              <w:rPr>
                <w:noProof/>
                <w:webHidden/>
              </w:rPr>
              <w:fldChar w:fldCharType="end"/>
            </w:r>
          </w:hyperlink>
        </w:p>
        <w:p w14:paraId="18449A4E" w14:textId="646D198B" w:rsidR="005E6989" w:rsidRDefault="005E6989">
          <w:pPr>
            <w:pStyle w:val="T1"/>
            <w:tabs>
              <w:tab w:val="right" w:leader="dot" w:pos="9487"/>
            </w:tabs>
            <w:rPr>
              <w:rFonts w:cstheme="minorBidi"/>
              <w:noProof/>
              <w:kern w:val="2"/>
              <w:sz w:val="24"/>
              <w:szCs w:val="24"/>
              <w14:ligatures w14:val="standardContextual"/>
            </w:rPr>
          </w:pPr>
          <w:hyperlink w:anchor="_Toc200711350" w:history="1">
            <w:r w:rsidRPr="0053451C">
              <w:rPr>
                <w:rStyle w:val="Kpr"/>
                <w:rFonts w:ascii="Times New Roman" w:eastAsiaTheme="minorHAnsi" w:hAnsi="Times New Roman"/>
                <w:b/>
                <w:bCs/>
                <w:noProof/>
              </w:rPr>
              <w:t xml:space="preserve">E. ALTYAPI GERÇEKLEŞME BİLGİLERİ </w:t>
            </w:r>
            <w:r w:rsidRPr="0053451C">
              <w:rPr>
                <w:rStyle w:val="Kpr"/>
                <w:rFonts w:ascii="Times New Roman" w:eastAsiaTheme="minorHAnsi" w:hAnsi="Times New Roman"/>
                <w:i/>
                <w:iCs/>
                <w:noProof/>
              </w:rPr>
              <w:t>(2024-2025 Eğitim Öğretim Dönemi)</w:t>
            </w:r>
            <w:r>
              <w:rPr>
                <w:noProof/>
                <w:webHidden/>
              </w:rPr>
              <w:tab/>
            </w:r>
            <w:r>
              <w:rPr>
                <w:noProof/>
                <w:webHidden/>
              </w:rPr>
              <w:fldChar w:fldCharType="begin"/>
            </w:r>
            <w:r>
              <w:rPr>
                <w:noProof/>
                <w:webHidden/>
              </w:rPr>
              <w:instrText xml:space="preserve"> PAGEREF _Toc200711350 \h </w:instrText>
            </w:r>
            <w:r>
              <w:rPr>
                <w:noProof/>
                <w:webHidden/>
              </w:rPr>
            </w:r>
            <w:r>
              <w:rPr>
                <w:noProof/>
                <w:webHidden/>
              </w:rPr>
              <w:fldChar w:fldCharType="separate"/>
            </w:r>
            <w:r>
              <w:rPr>
                <w:noProof/>
                <w:webHidden/>
              </w:rPr>
              <w:t>8</w:t>
            </w:r>
            <w:r>
              <w:rPr>
                <w:noProof/>
                <w:webHidden/>
              </w:rPr>
              <w:fldChar w:fldCharType="end"/>
            </w:r>
          </w:hyperlink>
        </w:p>
        <w:p w14:paraId="1AE06207" w14:textId="5EE0CAE7" w:rsidR="005E6989" w:rsidRDefault="005E6989">
          <w:pPr>
            <w:pStyle w:val="T2"/>
            <w:tabs>
              <w:tab w:val="right" w:leader="dot" w:pos="9487"/>
            </w:tabs>
            <w:rPr>
              <w:rFonts w:cstheme="minorBidi"/>
              <w:noProof/>
              <w:kern w:val="2"/>
              <w:sz w:val="24"/>
              <w:szCs w:val="24"/>
              <w14:ligatures w14:val="standardContextual"/>
            </w:rPr>
          </w:pPr>
          <w:hyperlink w:anchor="_Toc200711351" w:history="1">
            <w:r w:rsidRPr="0053451C">
              <w:rPr>
                <w:rStyle w:val="Kpr"/>
                <w:rFonts w:ascii="Times New Roman" w:eastAsiaTheme="minorHAnsi" w:hAnsi="Times New Roman"/>
                <w:b/>
                <w:bCs/>
                <w:noProof/>
              </w:rPr>
              <w:t>1. Eğitim için Kullanılan Alanlar ve Teçhizat</w:t>
            </w:r>
            <w:r>
              <w:rPr>
                <w:noProof/>
                <w:webHidden/>
              </w:rPr>
              <w:tab/>
            </w:r>
            <w:r>
              <w:rPr>
                <w:noProof/>
                <w:webHidden/>
              </w:rPr>
              <w:fldChar w:fldCharType="begin"/>
            </w:r>
            <w:r>
              <w:rPr>
                <w:noProof/>
                <w:webHidden/>
              </w:rPr>
              <w:instrText xml:space="preserve"> PAGEREF _Toc200711351 \h </w:instrText>
            </w:r>
            <w:r>
              <w:rPr>
                <w:noProof/>
                <w:webHidden/>
              </w:rPr>
            </w:r>
            <w:r>
              <w:rPr>
                <w:noProof/>
                <w:webHidden/>
              </w:rPr>
              <w:fldChar w:fldCharType="separate"/>
            </w:r>
            <w:r>
              <w:rPr>
                <w:noProof/>
                <w:webHidden/>
              </w:rPr>
              <w:t>8</w:t>
            </w:r>
            <w:r>
              <w:rPr>
                <w:noProof/>
                <w:webHidden/>
              </w:rPr>
              <w:fldChar w:fldCharType="end"/>
            </w:r>
          </w:hyperlink>
        </w:p>
        <w:p w14:paraId="2D1D6928" w14:textId="70D4E478" w:rsidR="005E6989" w:rsidRDefault="005E6989">
          <w:pPr>
            <w:pStyle w:val="T2"/>
            <w:tabs>
              <w:tab w:val="right" w:leader="dot" w:pos="9487"/>
            </w:tabs>
            <w:rPr>
              <w:rFonts w:cstheme="minorBidi"/>
              <w:noProof/>
              <w:kern w:val="2"/>
              <w:sz w:val="24"/>
              <w:szCs w:val="24"/>
              <w14:ligatures w14:val="standardContextual"/>
            </w:rPr>
          </w:pPr>
          <w:hyperlink w:anchor="_Toc200711352" w:history="1">
            <w:r w:rsidRPr="0053451C">
              <w:rPr>
                <w:rStyle w:val="Kpr"/>
                <w:rFonts w:ascii="Times New Roman" w:eastAsiaTheme="minorHAnsi" w:hAnsi="Times New Roman"/>
                <w:b/>
                <w:bCs/>
                <w:noProof/>
              </w:rPr>
              <w:t>2. Diğer Alanlar ve Altyapı</w:t>
            </w:r>
            <w:r>
              <w:rPr>
                <w:noProof/>
                <w:webHidden/>
              </w:rPr>
              <w:tab/>
            </w:r>
            <w:r>
              <w:rPr>
                <w:noProof/>
                <w:webHidden/>
              </w:rPr>
              <w:fldChar w:fldCharType="begin"/>
            </w:r>
            <w:r>
              <w:rPr>
                <w:noProof/>
                <w:webHidden/>
              </w:rPr>
              <w:instrText xml:space="preserve"> PAGEREF _Toc200711352 \h </w:instrText>
            </w:r>
            <w:r>
              <w:rPr>
                <w:noProof/>
                <w:webHidden/>
              </w:rPr>
            </w:r>
            <w:r>
              <w:rPr>
                <w:noProof/>
                <w:webHidden/>
              </w:rPr>
              <w:fldChar w:fldCharType="separate"/>
            </w:r>
            <w:r>
              <w:rPr>
                <w:noProof/>
                <w:webHidden/>
              </w:rPr>
              <w:t>8</w:t>
            </w:r>
            <w:r>
              <w:rPr>
                <w:noProof/>
                <w:webHidden/>
              </w:rPr>
              <w:fldChar w:fldCharType="end"/>
            </w:r>
          </w:hyperlink>
        </w:p>
        <w:p w14:paraId="5C57E95D" w14:textId="324DC6A8" w:rsidR="005E6989" w:rsidRDefault="005E6989">
          <w:pPr>
            <w:pStyle w:val="T2"/>
            <w:tabs>
              <w:tab w:val="right" w:leader="dot" w:pos="9487"/>
            </w:tabs>
            <w:rPr>
              <w:rFonts w:cstheme="minorBidi"/>
              <w:noProof/>
              <w:kern w:val="2"/>
              <w:sz w:val="24"/>
              <w:szCs w:val="24"/>
              <w14:ligatures w14:val="standardContextual"/>
            </w:rPr>
          </w:pPr>
          <w:hyperlink w:anchor="_Toc200711353" w:history="1">
            <w:r w:rsidRPr="0053451C">
              <w:rPr>
                <w:rStyle w:val="Kpr"/>
                <w:rFonts w:ascii="Times New Roman" w:eastAsiaTheme="minorHAnsi" w:hAnsi="Times New Roman"/>
                <w:b/>
                <w:bCs/>
                <w:noProof/>
              </w:rPr>
              <w:t>3. Bilgisayar Altyapısı ve Modern Araçlar</w:t>
            </w:r>
            <w:r>
              <w:rPr>
                <w:noProof/>
                <w:webHidden/>
              </w:rPr>
              <w:tab/>
            </w:r>
            <w:r>
              <w:rPr>
                <w:noProof/>
                <w:webHidden/>
              </w:rPr>
              <w:fldChar w:fldCharType="begin"/>
            </w:r>
            <w:r>
              <w:rPr>
                <w:noProof/>
                <w:webHidden/>
              </w:rPr>
              <w:instrText xml:space="preserve"> PAGEREF _Toc200711353 \h </w:instrText>
            </w:r>
            <w:r>
              <w:rPr>
                <w:noProof/>
                <w:webHidden/>
              </w:rPr>
            </w:r>
            <w:r>
              <w:rPr>
                <w:noProof/>
                <w:webHidden/>
              </w:rPr>
              <w:fldChar w:fldCharType="separate"/>
            </w:r>
            <w:r>
              <w:rPr>
                <w:noProof/>
                <w:webHidden/>
              </w:rPr>
              <w:t>9</w:t>
            </w:r>
            <w:r>
              <w:rPr>
                <w:noProof/>
                <w:webHidden/>
              </w:rPr>
              <w:fldChar w:fldCharType="end"/>
            </w:r>
          </w:hyperlink>
        </w:p>
        <w:p w14:paraId="33A079B7" w14:textId="6CCAE6A2" w:rsidR="005E6989" w:rsidRDefault="005E6989">
          <w:pPr>
            <w:pStyle w:val="T2"/>
            <w:tabs>
              <w:tab w:val="right" w:leader="dot" w:pos="9487"/>
            </w:tabs>
            <w:rPr>
              <w:rFonts w:cstheme="minorBidi"/>
              <w:noProof/>
              <w:kern w:val="2"/>
              <w:sz w:val="24"/>
              <w:szCs w:val="24"/>
              <w14:ligatures w14:val="standardContextual"/>
            </w:rPr>
          </w:pPr>
          <w:hyperlink w:anchor="_Toc200711354" w:history="1">
            <w:r w:rsidRPr="0053451C">
              <w:rPr>
                <w:rStyle w:val="Kpr"/>
                <w:rFonts w:ascii="Times New Roman" w:eastAsiaTheme="minorHAnsi" w:hAnsi="Times New Roman"/>
                <w:b/>
                <w:bCs/>
                <w:noProof/>
              </w:rPr>
              <w:t>4. Özel Önlemler</w:t>
            </w:r>
            <w:r>
              <w:rPr>
                <w:noProof/>
                <w:webHidden/>
              </w:rPr>
              <w:tab/>
            </w:r>
            <w:r>
              <w:rPr>
                <w:noProof/>
                <w:webHidden/>
              </w:rPr>
              <w:fldChar w:fldCharType="begin"/>
            </w:r>
            <w:r>
              <w:rPr>
                <w:noProof/>
                <w:webHidden/>
              </w:rPr>
              <w:instrText xml:space="preserve"> PAGEREF _Toc200711354 \h </w:instrText>
            </w:r>
            <w:r>
              <w:rPr>
                <w:noProof/>
                <w:webHidden/>
              </w:rPr>
            </w:r>
            <w:r>
              <w:rPr>
                <w:noProof/>
                <w:webHidden/>
              </w:rPr>
              <w:fldChar w:fldCharType="separate"/>
            </w:r>
            <w:r>
              <w:rPr>
                <w:noProof/>
                <w:webHidden/>
              </w:rPr>
              <w:t>9</w:t>
            </w:r>
            <w:r>
              <w:rPr>
                <w:noProof/>
                <w:webHidden/>
              </w:rPr>
              <w:fldChar w:fldCharType="end"/>
            </w:r>
          </w:hyperlink>
        </w:p>
        <w:p w14:paraId="2E6A2EA8" w14:textId="1BB30A3A" w:rsidR="005E6989" w:rsidRDefault="005E6989">
          <w:pPr>
            <w:pStyle w:val="T1"/>
            <w:tabs>
              <w:tab w:val="right" w:leader="dot" w:pos="9487"/>
            </w:tabs>
            <w:rPr>
              <w:rFonts w:cstheme="minorBidi"/>
              <w:noProof/>
              <w:kern w:val="2"/>
              <w:sz w:val="24"/>
              <w:szCs w:val="24"/>
              <w14:ligatures w14:val="standardContextual"/>
            </w:rPr>
          </w:pPr>
          <w:hyperlink w:anchor="_Toc200711355" w:history="1">
            <w:r w:rsidRPr="0053451C">
              <w:rPr>
                <w:rStyle w:val="Kpr"/>
                <w:rFonts w:ascii="Times New Roman" w:eastAsiaTheme="minorHAnsi" w:hAnsi="Times New Roman"/>
                <w:b/>
                <w:bCs/>
                <w:noProof/>
              </w:rPr>
              <w:t>F. TOPLUMSAL KATKI FAALİYETLERİ</w:t>
            </w:r>
            <w:r>
              <w:rPr>
                <w:noProof/>
                <w:webHidden/>
              </w:rPr>
              <w:tab/>
            </w:r>
            <w:r>
              <w:rPr>
                <w:noProof/>
                <w:webHidden/>
              </w:rPr>
              <w:fldChar w:fldCharType="begin"/>
            </w:r>
            <w:r>
              <w:rPr>
                <w:noProof/>
                <w:webHidden/>
              </w:rPr>
              <w:instrText xml:space="preserve"> PAGEREF _Toc200711355 \h </w:instrText>
            </w:r>
            <w:r>
              <w:rPr>
                <w:noProof/>
                <w:webHidden/>
              </w:rPr>
            </w:r>
            <w:r>
              <w:rPr>
                <w:noProof/>
                <w:webHidden/>
              </w:rPr>
              <w:fldChar w:fldCharType="separate"/>
            </w:r>
            <w:r>
              <w:rPr>
                <w:noProof/>
                <w:webHidden/>
              </w:rPr>
              <w:t>9</w:t>
            </w:r>
            <w:r>
              <w:rPr>
                <w:noProof/>
                <w:webHidden/>
              </w:rPr>
              <w:fldChar w:fldCharType="end"/>
            </w:r>
          </w:hyperlink>
        </w:p>
        <w:p w14:paraId="3A8CC051" w14:textId="3EFEB942" w:rsidR="005E6989" w:rsidRDefault="005E6989">
          <w:pPr>
            <w:pStyle w:val="T2"/>
            <w:tabs>
              <w:tab w:val="right" w:leader="dot" w:pos="9487"/>
            </w:tabs>
            <w:rPr>
              <w:rFonts w:cstheme="minorBidi"/>
              <w:noProof/>
              <w:kern w:val="2"/>
              <w:sz w:val="24"/>
              <w:szCs w:val="24"/>
              <w14:ligatures w14:val="standardContextual"/>
            </w:rPr>
          </w:pPr>
          <w:hyperlink w:anchor="_Toc200711356" w:history="1">
            <w:r w:rsidRPr="0053451C">
              <w:rPr>
                <w:rStyle w:val="Kpr"/>
                <w:rFonts w:ascii="Times New Roman" w:eastAsiaTheme="minorHAnsi" w:hAnsi="Times New Roman"/>
                <w:b/>
                <w:bCs/>
                <w:noProof/>
              </w:rPr>
              <w:t>1. Etkinlikler, Seminerler, Sosyal Sorumluluk Projeleri</w:t>
            </w:r>
            <w:r>
              <w:rPr>
                <w:noProof/>
                <w:webHidden/>
              </w:rPr>
              <w:tab/>
            </w:r>
            <w:r>
              <w:rPr>
                <w:noProof/>
                <w:webHidden/>
              </w:rPr>
              <w:fldChar w:fldCharType="begin"/>
            </w:r>
            <w:r>
              <w:rPr>
                <w:noProof/>
                <w:webHidden/>
              </w:rPr>
              <w:instrText xml:space="preserve"> PAGEREF _Toc200711356 \h </w:instrText>
            </w:r>
            <w:r>
              <w:rPr>
                <w:noProof/>
                <w:webHidden/>
              </w:rPr>
            </w:r>
            <w:r>
              <w:rPr>
                <w:noProof/>
                <w:webHidden/>
              </w:rPr>
              <w:fldChar w:fldCharType="separate"/>
            </w:r>
            <w:r>
              <w:rPr>
                <w:noProof/>
                <w:webHidden/>
              </w:rPr>
              <w:t>9</w:t>
            </w:r>
            <w:r>
              <w:rPr>
                <w:noProof/>
                <w:webHidden/>
              </w:rPr>
              <w:fldChar w:fldCharType="end"/>
            </w:r>
          </w:hyperlink>
        </w:p>
        <w:p w14:paraId="44BAC2BC" w14:textId="4D15DBBD" w:rsidR="005E6989" w:rsidRDefault="005E6989">
          <w:pPr>
            <w:pStyle w:val="T2"/>
            <w:tabs>
              <w:tab w:val="right" w:leader="dot" w:pos="9487"/>
            </w:tabs>
            <w:rPr>
              <w:rFonts w:cstheme="minorBidi"/>
              <w:noProof/>
              <w:kern w:val="2"/>
              <w:sz w:val="24"/>
              <w:szCs w:val="24"/>
              <w14:ligatures w14:val="standardContextual"/>
            </w:rPr>
          </w:pPr>
          <w:hyperlink w:anchor="_Toc200711357" w:history="1">
            <w:r w:rsidRPr="0053451C">
              <w:rPr>
                <w:rStyle w:val="Kpr"/>
                <w:rFonts w:ascii="Times New Roman" w:eastAsiaTheme="minorHAnsi" w:hAnsi="Times New Roman"/>
                <w:b/>
                <w:bCs/>
                <w:noProof/>
              </w:rPr>
              <w:t>2. Mezunlar ve Sektörle Yürütülen İş Birlikleri</w:t>
            </w:r>
            <w:r>
              <w:rPr>
                <w:noProof/>
                <w:webHidden/>
              </w:rPr>
              <w:tab/>
            </w:r>
            <w:r>
              <w:rPr>
                <w:noProof/>
                <w:webHidden/>
              </w:rPr>
              <w:fldChar w:fldCharType="begin"/>
            </w:r>
            <w:r>
              <w:rPr>
                <w:noProof/>
                <w:webHidden/>
              </w:rPr>
              <w:instrText xml:space="preserve"> PAGEREF _Toc200711357 \h </w:instrText>
            </w:r>
            <w:r>
              <w:rPr>
                <w:noProof/>
                <w:webHidden/>
              </w:rPr>
            </w:r>
            <w:r>
              <w:rPr>
                <w:noProof/>
                <w:webHidden/>
              </w:rPr>
              <w:fldChar w:fldCharType="separate"/>
            </w:r>
            <w:r>
              <w:rPr>
                <w:noProof/>
                <w:webHidden/>
              </w:rPr>
              <w:t>9</w:t>
            </w:r>
            <w:r>
              <w:rPr>
                <w:noProof/>
                <w:webHidden/>
              </w:rPr>
              <w:fldChar w:fldCharType="end"/>
            </w:r>
          </w:hyperlink>
        </w:p>
        <w:p w14:paraId="4BCD81EF" w14:textId="5A9BB56E" w:rsidR="005E6989" w:rsidRDefault="005E6989">
          <w:pPr>
            <w:pStyle w:val="T2"/>
            <w:tabs>
              <w:tab w:val="right" w:leader="dot" w:pos="9487"/>
            </w:tabs>
            <w:rPr>
              <w:rFonts w:cstheme="minorBidi"/>
              <w:noProof/>
              <w:kern w:val="2"/>
              <w:sz w:val="24"/>
              <w:szCs w:val="24"/>
              <w14:ligatures w14:val="standardContextual"/>
            </w:rPr>
          </w:pPr>
          <w:hyperlink w:anchor="_Toc200711358" w:history="1">
            <w:r w:rsidRPr="0053451C">
              <w:rPr>
                <w:rStyle w:val="Kpr"/>
                <w:rFonts w:ascii="Times New Roman" w:eastAsiaTheme="minorHAnsi" w:hAnsi="Times New Roman"/>
                <w:b/>
                <w:bCs/>
                <w:noProof/>
              </w:rPr>
              <w:t>3. Paydaş Katılımına Yönelik Faaliyetler</w:t>
            </w:r>
            <w:r>
              <w:rPr>
                <w:noProof/>
                <w:webHidden/>
              </w:rPr>
              <w:tab/>
            </w:r>
            <w:r>
              <w:rPr>
                <w:noProof/>
                <w:webHidden/>
              </w:rPr>
              <w:fldChar w:fldCharType="begin"/>
            </w:r>
            <w:r>
              <w:rPr>
                <w:noProof/>
                <w:webHidden/>
              </w:rPr>
              <w:instrText xml:space="preserve"> PAGEREF _Toc200711358 \h </w:instrText>
            </w:r>
            <w:r>
              <w:rPr>
                <w:noProof/>
                <w:webHidden/>
              </w:rPr>
            </w:r>
            <w:r>
              <w:rPr>
                <w:noProof/>
                <w:webHidden/>
              </w:rPr>
              <w:fldChar w:fldCharType="separate"/>
            </w:r>
            <w:r>
              <w:rPr>
                <w:noProof/>
                <w:webHidden/>
              </w:rPr>
              <w:t>9</w:t>
            </w:r>
            <w:r>
              <w:rPr>
                <w:noProof/>
                <w:webHidden/>
              </w:rPr>
              <w:fldChar w:fldCharType="end"/>
            </w:r>
          </w:hyperlink>
        </w:p>
        <w:p w14:paraId="25FE8D49" w14:textId="3C88DC2E" w:rsidR="005E6989" w:rsidRDefault="005E6989">
          <w:pPr>
            <w:pStyle w:val="T1"/>
            <w:tabs>
              <w:tab w:val="right" w:leader="dot" w:pos="9487"/>
            </w:tabs>
            <w:rPr>
              <w:rFonts w:cstheme="minorBidi"/>
              <w:noProof/>
              <w:kern w:val="2"/>
              <w:sz w:val="24"/>
              <w:szCs w:val="24"/>
              <w14:ligatures w14:val="standardContextual"/>
            </w:rPr>
          </w:pPr>
          <w:hyperlink w:anchor="_Toc200711359" w:history="1">
            <w:r w:rsidRPr="0053451C">
              <w:rPr>
                <w:rStyle w:val="Kpr"/>
                <w:rFonts w:ascii="Times New Roman" w:eastAsiaTheme="minorHAnsi" w:hAnsi="Times New Roman"/>
                <w:b/>
                <w:bCs/>
                <w:noProof/>
              </w:rPr>
              <w:t>G.  Kalite Güvencesi Çalışmaları</w:t>
            </w:r>
            <w:r>
              <w:rPr>
                <w:noProof/>
                <w:webHidden/>
              </w:rPr>
              <w:tab/>
            </w:r>
            <w:r>
              <w:rPr>
                <w:noProof/>
                <w:webHidden/>
              </w:rPr>
              <w:fldChar w:fldCharType="begin"/>
            </w:r>
            <w:r>
              <w:rPr>
                <w:noProof/>
                <w:webHidden/>
              </w:rPr>
              <w:instrText xml:space="preserve"> PAGEREF _Toc200711359 \h </w:instrText>
            </w:r>
            <w:r>
              <w:rPr>
                <w:noProof/>
                <w:webHidden/>
              </w:rPr>
            </w:r>
            <w:r>
              <w:rPr>
                <w:noProof/>
                <w:webHidden/>
              </w:rPr>
              <w:fldChar w:fldCharType="separate"/>
            </w:r>
            <w:r>
              <w:rPr>
                <w:noProof/>
                <w:webHidden/>
              </w:rPr>
              <w:t>10</w:t>
            </w:r>
            <w:r>
              <w:rPr>
                <w:noProof/>
                <w:webHidden/>
              </w:rPr>
              <w:fldChar w:fldCharType="end"/>
            </w:r>
          </w:hyperlink>
        </w:p>
        <w:p w14:paraId="317EECBB" w14:textId="228C19A6" w:rsidR="005E6989" w:rsidRDefault="005E6989">
          <w:pPr>
            <w:pStyle w:val="T2"/>
            <w:tabs>
              <w:tab w:val="right" w:leader="dot" w:pos="9487"/>
            </w:tabs>
            <w:rPr>
              <w:rFonts w:cstheme="minorBidi"/>
              <w:noProof/>
              <w:kern w:val="2"/>
              <w:sz w:val="24"/>
              <w:szCs w:val="24"/>
              <w14:ligatures w14:val="standardContextual"/>
            </w:rPr>
          </w:pPr>
          <w:hyperlink w:anchor="_Toc200711360" w:history="1">
            <w:r w:rsidRPr="0053451C">
              <w:rPr>
                <w:rStyle w:val="Kpr"/>
                <w:rFonts w:ascii="Times New Roman" w:eastAsiaTheme="minorHAnsi" w:hAnsi="Times New Roman"/>
                <w:b/>
                <w:bCs/>
                <w:noProof/>
              </w:rPr>
              <w:t>1. İç ve Dış Paydaşlardan Alınan Geri Bildirimlerin Değerlendirilmesi</w:t>
            </w:r>
            <w:r>
              <w:rPr>
                <w:noProof/>
                <w:webHidden/>
              </w:rPr>
              <w:tab/>
            </w:r>
            <w:r>
              <w:rPr>
                <w:noProof/>
                <w:webHidden/>
              </w:rPr>
              <w:fldChar w:fldCharType="begin"/>
            </w:r>
            <w:r>
              <w:rPr>
                <w:noProof/>
                <w:webHidden/>
              </w:rPr>
              <w:instrText xml:space="preserve"> PAGEREF _Toc200711360 \h </w:instrText>
            </w:r>
            <w:r>
              <w:rPr>
                <w:noProof/>
                <w:webHidden/>
              </w:rPr>
            </w:r>
            <w:r>
              <w:rPr>
                <w:noProof/>
                <w:webHidden/>
              </w:rPr>
              <w:fldChar w:fldCharType="separate"/>
            </w:r>
            <w:r>
              <w:rPr>
                <w:noProof/>
                <w:webHidden/>
              </w:rPr>
              <w:t>10</w:t>
            </w:r>
            <w:r>
              <w:rPr>
                <w:noProof/>
                <w:webHidden/>
              </w:rPr>
              <w:fldChar w:fldCharType="end"/>
            </w:r>
          </w:hyperlink>
        </w:p>
        <w:p w14:paraId="6D4C9926" w14:textId="73C0C33A" w:rsidR="005E6989" w:rsidRDefault="005E6989">
          <w:pPr>
            <w:pStyle w:val="T2"/>
            <w:tabs>
              <w:tab w:val="right" w:leader="dot" w:pos="9487"/>
            </w:tabs>
            <w:rPr>
              <w:rFonts w:cstheme="minorBidi"/>
              <w:noProof/>
              <w:kern w:val="2"/>
              <w:sz w:val="24"/>
              <w:szCs w:val="24"/>
              <w14:ligatures w14:val="standardContextual"/>
            </w:rPr>
          </w:pPr>
          <w:hyperlink w:anchor="_Toc200711361" w:history="1">
            <w:r w:rsidRPr="0053451C">
              <w:rPr>
                <w:rStyle w:val="Kpr"/>
                <w:rFonts w:ascii="Times New Roman" w:eastAsiaTheme="minorHAnsi" w:hAnsi="Times New Roman"/>
                <w:b/>
                <w:bCs/>
                <w:noProof/>
              </w:rPr>
              <w:t>2. Kalite Komisyonu Faaliyetleri</w:t>
            </w:r>
            <w:r>
              <w:rPr>
                <w:noProof/>
                <w:webHidden/>
              </w:rPr>
              <w:tab/>
            </w:r>
            <w:r>
              <w:rPr>
                <w:noProof/>
                <w:webHidden/>
              </w:rPr>
              <w:fldChar w:fldCharType="begin"/>
            </w:r>
            <w:r>
              <w:rPr>
                <w:noProof/>
                <w:webHidden/>
              </w:rPr>
              <w:instrText xml:space="preserve"> PAGEREF _Toc200711361 \h </w:instrText>
            </w:r>
            <w:r>
              <w:rPr>
                <w:noProof/>
                <w:webHidden/>
              </w:rPr>
            </w:r>
            <w:r>
              <w:rPr>
                <w:noProof/>
                <w:webHidden/>
              </w:rPr>
              <w:fldChar w:fldCharType="separate"/>
            </w:r>
            <w:r>
              <w:rPr>
                <w:noProof/>
                <w:webHidden/>
              </w:rPr>
              <w:t>10</w:t>
            </w:r>
            <w:r>
              <w:rPr>
                <w:noProof/>
                <w:webHidden/>
              </w:rPr>
              <w:fldChar w:fldCharType="end"/>
            </w:r>
          </w:hyperlink>
        </w:p>
        <w:p w14:paraId="2E9C3121" w14:textId="3669E5CA" w:rsidR="005E6989" w:rsidRDefault="005E6989">
          <w:pPr>
            <w:pStyle w:val="T2"/>
            <w:tabs>
              <w:tab w:val="right" w:leader="dot" w:pos="9487"/>
            </w:tabs>
            <w:rPr>
              <w:rFonts w:cstheme="minorBidi"/>
              <w:noProof/>
              <w:kern w:val="2"/>
              <w:sz w:val="24"/>
              <w:szCs w:val="24"/>
              <w14:ligatures w14:val="standardContextual"/>
            </w:rPr>
          </w:pPr>
          <w:hyperlink w:anchor="_Toc200711362" w:history="1">
            <w:r w:rsidRPr="0053451C">
              <w:rPr>
                <w:rStyle w:val="Kpr"/>
                <w:rFonts w:ascii="Times New Roman" w:eastAsiaTheme="minorHAnsi" w:hAnsi="Times New Roman"/>
                <w:b/>
                <w:bCs/>
                <w:noProof/>
              </w:rPr>
              <w:t>3. Öğrenci Geri Bildirimleri: (Anket Sonuçları, Memnuniyet Düzeyleri)</w:t>
            </w:r>
            <w:r>
              <w:rPr>
                <w:noProof/>
                <w:webHidden/>
              </w:rPr>
              <w:tab/>
            </w:r>
            <w:r>
              <w:rPr>
                <w:noProof/>
                <w:webHidden/>
              </w:rPr>
              <w:fldChar w:fldCharType="begin"/>
            </w:r>
            <w:r>
              <w:rPr>
                <w:noProof/>
                <w:webHidden/>
              </w:rPr>
              <w:instrText xml:space="preserve"> PAGEREF _Toc200711362 \h </w:instrText>
            </w:r>
            <w:r>
              <w:rPr>
                <w:noProof/>
                <w:webHidden/>
              </w:rPr>
            </w:r>
            <w:r>
              <w:rPr>
                <w:noProof/>
                <w:webHidden/>
              </w:rPr>
              <w:fldChar w:fldCharType="separate"/>
            </w:r>
            <w:r>
              <w:rPr>
                <w:noProof/>
                <w:webHidden/>
              </w:rPr>
              <w:t>10</w:t>
            </w:r>
            <w:r>
              <w:rPr>
                <w:noProof/>
                <w:webHidden/>
              </w:rPr>
              <w:fldChar w:fldCharType="end"/>
            </w:r>
          </w:hyperlink>
        </w:p>
        <w:p w14:paraId="39158F3D" w14:textId="450E84AD" w:rsidR="005E6989" w:rsidRDefault="005E6989">
          <w:pPr>
            <w:pStyle w:val="T2"/>
            <w:tabs>
              <w:tab w:val="right" w:leader="dot" w:pos="9487"/>
            </w:tabs>
            <w:rPr>
              <w:rFonts w:cstheme="minorBidi"/>
              <w:noProof/>
              <w:kern w:val="2"/>
              <w:sz w:val="24"/>
              <w:szCs w:val="24"/>
              <w14:ligatures w14:val="standardContextual"/>
            </w:rPr>
          </w:pPr>
          <w:hyperlink w:anchor="_Toc200711363" w:history="1">
            <w:r w:rsidRPr="0053451C">
              <w:rPr>
                <w:rStyle w:val="Kpr"/>
                <w:rFonts w:ascii="Times New Roman" w:eastAsiaTheme="minorHAnsi" w:hAnsi="Times New Roman"/>
                <w:b/>
                <w:bCs/>
                <w:noProof/>
              </w:rPr>
              <w:t>4. Öğretim Elemanı Değerlendirme Sonuçları</w:t>
            </w:r>
            <w:r>
              <w:rPr>
                <w:noProof/>
                <w:webHidden/>
              </w:rPr>
              <w:tab/>
            </w:r>
            <w:r>
              <w:rPr>
                <w:noProof/>
                <w:webHidden/>
              </w:rPr>
              <w:fldChar w:fldCharType="begin"/>
            </w:r>
            <w:r>
              <w:rPr>
                <w:noProof/>
                <w:webHidden/>
              </w:rPr>
              <w:instrText xml:space="preserve"> PAGEREF _Toc200711363 \h </w:instrText>
            </w:r>
            <w:r>
              <w:rPr>
                <w:noProof/>
                <w:webHidden/>
              </w:rPr>
            </w:r>
            <w:r>
              <w:rPr>
                <w:noProof/>
                <w:webHidden/>
              </w:rPr>
              <w:fldChar w:fldCharType="separate"/>
            </w:r>
            <w:r>
              <w:rPr>
                <w:noProof/>
                <w:webHidden/>
              </w:rPr>
              <w:t>10</w:t>
            </w:r>
            <w:r>
              <w:rPr>
                <w:noProof/>
                <w:webHidden/>
              </w:rPr>
              <w:fldChar w:fldCharType="end"/>
            </w:r>
          </w:hyperlink>
        </w:p>
        <w:p w14:paraId="0B24DF3F" w14:textId="5904BD62" w:rsidR="005E6989" w:rsidRDefault="005E6989">
          <w:pPr>
            <w:pStyle w:val="T2"/>
            <w:tabs>
              <w:tab w:val="right" w:leader="dot" w:pos="9487"/>
            </w:tabs>
            <w:rPr>
              <w:rFonts w:cstheme="minorBidi"/>
              <w:noProof/>
              <w:kern w:val="2"/>
              <w:sz w:val="24"/>
              <w:szCs w:val="24"/>
              <w14:ligatures w14:val="standardContextual"/>
            </w:rPr>
          </w:pPr>
          <w:hyperlink w:anchor="_Toc200711364" w:history="1">
            <w:r w:rsidRPr="0053451C">
              <w:rPr>
                <w:rStyle w:val="Kpr"/>
                <w:rFonts w:ascii="Times New Roman" w:eastAsiaTheme="minorHAnsi" w:hAnsi="Times New Roman"/>
                <w:b/>
                <w:bCs/>
                <w:noProof/>
              </w:rPr>
              <w:t>5. Sürekli İyileştirme İçin Atılan Adımlar</w:t>
            </w:r>
            <w:r>
              <w:rPr>
                <w:noProof/>
                <w:webHidden/>
              </w:rPr>
              <w:tab/>
            </w:r>
            <w:r>
              <w:rPr>
                <w:noProof/>
                <w:webHidden/>
              </w:rPr>
              <w:fldChar w:fldCharType="begin"/>
            </w:r>
            <w:r>
              <w:rPr>
                <w:noProof/>
                <w:webHidden/>
              </w:rPr>
              <w:instrText xml:space="preserve"> PAGEREF _Toc200711364 \h </w:instrText>
            </w:r>
            <w:r>
              <w:rPr>
                <w:noProof/>
                <w:webHidden/>
              </w:rPr>
            </w:r>
            <w:r>
              <w:rPr>
                <w:noProof/>
                <w:webHidden/>
              </w:rPr>
              <w:fldChar w:fldCharType="separate"/>
            </w:r>
            <w:r>
              <w:rPr>
                <w:noProof/>
                <w:webHidden/>
              </w:rPr>
              <w:t>10</w:t>
            </w:r>
            <w:r>
              <w:rPr>
                <w:noProof/>
                <w:webHidden/>
              </w:rPr>
              <w:fldChar w:fldCharType="end"/>
            </w:r>
          </w:hyperlink>
        </w:p>
        <w:p w14:paraId="20951D53" w14:textId="4787A148" w:rsidR="005E6989" w:rsidRDefault="005E6989">
          <w:pPr>
            <w:pStyle w:val="T1"/>
            <w:tabs>
              <w:tab w:val="right" w:leader="dot" w:pos="9487"/>
            </w:tabs>
            <w:rPr>
              <w:rFonts w:cstheme="minorBidi"/>
              <w:noProof/>
              <w:kern w:val="2"/>
              <w:sz w:val="24"/>
              <w:szCs w:val="24"/>
              <w14:ligatures w14:val="standardContextual"/>
            </w:rPr>
          </w:pPr>
          <w:hyperlink w:anchor="_Toc200711365" w:history="1">
            <w:r w:rsidRPr="0053451C">
              <w:rPr>
                <w:rStyle w:val="Kpr"/>
                <w:rFonts w:ascii="Times New Roman" w:eastAsiaTheme="minorHAnsi" w:hAnsi="Times New Roman"/>
                <w:b/>
                <w:bCs/>
                <w:noProof/>
              </w:rPr>
              <w:t>H. BÖLÜMÜN GÜÇLÜ VE İYİLEŞTİRMEYE AÇIK YÖNLERİ</w:t>
            </w:r>
            <w:r>
              <w:rPr>
                <w:noProof/>
                <w:webHidden/>
              </w:rPr>
              <w:tab/>
            </w:r>
            <w:r>
              <w:rPr>
                <w:noProof/>
                <w:webHidden/>
              </w:rPr>
              <w:fldChar w:fldCharType="begin"/>
            </w:r>
            <w:r>
              <w:rPr>
                <w:noProof/>
                <w:webHidden/>
              </w:rPr>
              <w:instrText xml:space="preserve"> PAGEREF _Toc200711365 \h </w:instrText>
            </w:r>
            <w:r>
              <w:rPr>
                <w:noProof/>
                <w:webHidden/>
              </w:rPr>
            </w:r>
            <w:r>
              <w:rPr>
                <w:noProof/>
                <w:webHidden/>
              </w:rPr>
              <w:fldChar w:fldCharType="separate"/>
            </w:r>
            <w:r>
              <w:rPr>
                <w:noProof/>
                <w:webHidden/>
              </w:rPr>
              <w:t>11</w:t>
            </w:r>
            <w:r>
              <w:rPr>
                <w:noProof/>
                <w:webHidden/>
              </w:rPr>
              <w:fldChar w:fldCharType="end"/>
            </w:r>
          </w:hyperlink>
        </w:p>
        <w:p w14:paraId="1392BDCA" w14:textId="7395F51F" w:rsidR="005E6989" w:rsidRDefault="005E6989">
          <w:pPr>
            <w:pStyle w:val="T2"/>
            <w:tabs>
              <w:tab w:val="right" w:leader="dot" w:pos="9487"/>
            </w:tabs>
            <w:rPr>
              <w:rFonts w:cstheme="minorBidi"/>
              <w:noProof/>
              <w:kern w:val="2"/>
              <w:sz w:val="24"/>
              <w:szCs w:val="24"/>
              <w14:ligatures w14:val="standardContextual"/>
            </w:rPr>
          </w:pPr>
          <w:hyperlink w:anchor="_Toc200711366" w:history="1">
            <w:r w:rsidRPr="0053451C">
              <w:rPr>
                <w:rStyle w:val="Kpr"/>
                <w:rFonts w:ascii="Times New Roman" w:eastAsiaTheme="minorHAnsi" w:hAnsi="Times New Roman"/>
                <w:b/>
                <w:bCs/>
                <w:noProof/>
              </w:rPr>
              <w:t>1. Öz Değerlendirme Sonucunda Tespit Edilen Güçlü Yönler</w:t>
            </w:r>
            <w:r>
              <w:rPr>
                <w:noProof/>
                <w:webHidden/>
              </w:rPr>
              <w:tab/>
            </w:r>
            <w:r>
              <w:rPr>
                <w:noProof/>
                <w:webHidden/>
              </w:rPr>
              <w:fldChar w:fldCharType="begin"/>
            </w:r>
            <w:r>
              <w:rPr>
                <w:noProof/>
                <w:webHidden/>
              </w:rPr>
              <w:instrText xml:space="preserve"> PAGEREF _Toc200711366 \h </w:instrText>
            </w:r>
            <w:r>
              <w:rPr>
                <w:noProof/>
                <w:webHidden/>
              </w:rPr>
            </w:r>
            <w:r>
              <w:rPr>
                <w:noProof/>
                <w:webHidden/>
              </w:rPr>
              <w:fldChar w:fldCharType="separate"/>
            </w:r>
            <w:r>
              <w:rPr>
                <w:noProof/>
                <w:webHidden/>
              </w:rPr>
              <w:t>11</w:t>
            </w:r>
            <w:r>
              <w:rPr>
                <w:noProof/>
                <w:webHidden/>
              </w:rPr>
              <w:fldChar w:fldCharType="end"/>
            </w:r>
          </w:hyperlink>
        </w:p>
        <w:p w14:paraId="7F87B08A" w14:textId="25E23EF5" w:rsidR="005E6989" w:rsidRDefault="005E6989">
          <w:pPr>
            <w:pStyle w:val="T2"/>
            <w:tabs>
              <w:tab w:val="right" w:leader="dot" w:pos="9487"/>
            </w:tabs>
            <w:rPr>
              <w:rFonts w:cstheme="minorBidi"/>
              <w:noProof/>
              <w:kern w:val="2"/>
              <w:sz w:val="24"/>
              <w:szCs w:val="24"/>
              <w14:ligatures w14:val="standardContextual"/>
            </w:rPr>
          </w:pPr>
          <w:hyperlink w:anchor="_Toc200711367" w:history="1">
            <w:r w:rsidRPr="0053451C">
              <w:rPr>
                <w:rStyle w:val="Kpr"/>
                <w:rFonts w:ascii="Times New Roman" w:eastAsiaTheme="minorHAnsi" w:hAnsi="Times New Roman"/>
                <w:b/>
                <w:bCs/>
                <w:noProof/>
              </w:rPr>
              <w:t>2. Gelişim Alanları ve Nedenleri</w:t>
            </w:r>
            <w:r>
              <w:rPr>
                <w:noProof/>
                <w:webHidden/>
              </w:rPr>
              <w:tab/>
            </w:r>
            <w:r>
              <w:rPr>
                <w:noProof/>
                <w:webHidden/>
              </w:rPr>
              <w:fldChar w:fldCharType="begin"/>
            </w:r>
            <w:r>
              <w:rPr>
                <w:noProof/>
                <w:webHidden/>
              </w:rPr>
              <w:instrText xml:space="preserve"> PAGEREF _Toc200711367 \h </w:instrText>
            </w:r>
            <w:r>
              <w:rPr>
                <w:noProof/>
                <w:webHidden/>
              </w:rPr>
            </w:r>
            <w:r>
              <w:rPr>
                <w:noProof/>
                <w:webHidden/>
              </w:rPr>
              <w:fldChar w:fldCharType="separate"/>
            </w:r>
            <w:r>
              <w:rPr>
                <w:noProof/>
                <w:webHidden/>
              </w:rPr>
              <w:t>11</w:t>
            </w:r>
            <w:r>
              <w:rPr>
                <w:noProof/>
                <w:webHidden/>
              </w:rPr>
              <w:fldChar w:fldCharType="end"/>
            </w:r>
          </w:hyperlink>
        </w:p>
        <w:p w14:paraId="138CAD40" w14:textId="34E955D2" w:rsidR="005E6989" w:rsidRDefault="005E6989">
          <w:pPr>
            <w:pStyle w:val="T1"/>
            <w:tabs>
              <w:tab w:val="right" w:leader="dot" w:pos="9487"/>
            </w:tabs>
            <w:rPr>
              <w:rFonts w:cstheme="minorBidi"/>
              <w:noProof/>
              <w:kern w:val="2"/>
              <w:sz w:val="24"/>
              <w:szCs w:val="24"/>
              <w14:ligatures w14:val="standardContextual"/>
            </w:rPr>
          </w:pPr>
          <w:hyperlink w:anchor="_Toc200711368" w:history="1">
            <w:r w:rsidRPr="0053451C">
              <w:rPr>
                <w:rStyle w:val="Kpr"/>
                <w:rFonts w:ascii="Times New Roman" w:eastAsiaTheme="minorHAnsi" w:hAnsi="Times New Roman"/>
                <w:b/>
                <w:bCs/>
                <w:noProof/>
              </w:rPr>
              <w:t>I.  İYİLEŞTİRME EYLEM PLANI VE ÖNERİLER</w:t>
            </w:r>
            <w:r>
              <w:rPr>
                <w:noProof/>
                <w:webHidden/>
              </w:rPr>
              <w:tab/>
            </w:r>
            <w:r>
              <w:rPr>
                <w:noProof/>
                <w:webHidden/>
              </w:rPr>
              <w:fldChar w:fldCharType="begin"/>
            </w:r>
            <w:r>
              <w:rPr>
                <w:noProof/>
                <w:webHidden/>
              </w:rPr>
              <w:instrText xml:space="preserve"> PAGEREF _Toc200711368 \h </w:instrText>
            </w:r>
            <w:r>
              <w:rPr>
                <w:noProof/>
                <w:webHidden/>
              </w:rPr>
            </w:r>
            <w:r>
              <w:rPr>
                <w:noProof/>
                <w:webHidden/>
              </w:rPr>
              <w:fldChar w:fldCharType="separate"/>
            </w:r>
            <w:r>
              <w:rPr>
                <w:noProof/>
                <w:webHidden/>
              </w:rPr>
              <w:t>11</w:t>
            </w:r>
            <w:r>
              <w:rPr>
                <w:noProof/>
                <w:webHidden/>
              </w:rPr>
              <w:fldChar w:fldCharType="end"/>
            </w:r>
          </w:hyperlink>
        </w:p>
        <w:p w14:paraId="16DF2155" w14:textId="44A8F490" w:rsidR="005E6989" w:rsidRDefault="005E6989">
          <w:pPr>
            <w:pStyle w:val="T2"/>
            <w:tabs>
              <w:tab w:val="right" w:leader="dot" w:pos="9487"/>
            </w:tabs>
            <w:rPr>
              <w:rFonts w:cstheme="minorBidi"/>
              <w:noProof/>
              <w:kern w:val="2"/>
              <w:sz w:val="24"/>
              <w:szCs w:val="24"/>
              <w14:ligatures w14:val="standardContextual"/>
            </w:rPr>
          </w:pPr>
          <w:hyperlink w:anchor="_Toc200711369" w:history="1">
            <w:r w:rsidRPr="0053451C">
              <w:rPr>
                <w:rStyle w:val="Kpr"/>
                <w:rFonts w:ascii="Times New Roman" w:eastAsiaTheme="minorHAnsi" w:hAnsi="Times New Roman"/>
                <w:b/>
                <w:bCs/>
                <w:noProof/>
              </w:rPr>
              <w:t>1. Önümüzdeki Dönem İçin Planlanan İyileştirme Çalışmaları</w:t>
            </w:r>
            <w:r>
              <w:rPr>
                <w:noProof/>
                <w:webHidden/>
              </w:rPr>
              <w:tab/>
            </w:r>
            <w:r>
              <w:rPr>
                <w:noProof/>
                <w:webHidden/>
              </w:rPr>
              <w:fldChar w:fldCharType="begin"/>
            </w:r>
            <w:r>
              <w:rPr>
                <w:noProof/>
                <w:webHidden/>
              </w:rPr>
              <w:instrText xml:space="preserve"> PAGEREF _Toc200711369 \h </w:instrText>
            </w:r>
            <w:r>
              <w:rPr>
                <w:noProof/>
                <w:webHidden/>
              </w:rPr>
            </w:r>
            <w:r>
              <w:rPr>
                <w:noProof/>
                <w:webHidden/>
              </w:rPr>
              <w:fldChar w:fldCharType="separate"/>
            </w:r>
            <w:r>
              <w:rPr>
                <w:noProof/>
                <w:webHidden/>
              </w:rPr>
              <w:t>11</w:t>
            </w:r>
            <w:r>
              <w:rPr>
                <w:noProof/>
                <w:webHidden/>
              </w:rPr>
              <w:fldChar w:fldCharType="end"/>
            </w:r>
          </w:hyperlink>
        </w:p>
        <w:p w14:paraId="090E6C62" w14:textId="5AE9A856" w:rsidR="005E6989" w:rsidRDefault="005E6989">
          <w:pPr>
            <w:pStyle w:val="T2"/>
            <w:tabs>
              <w:tab w:val="right" w:leader="dot" w:pos="9487"/>
            </w:tabs>
            <w:rPr>
              <w:rFonts w:cstheme="minorBidi"/>
              <w:noProof/>
              <w:kern w:val="2"/>
              <w:sz w:val="24"/>
              <w:szCs w:val="24"/>
              <w14:ligatures w14:val="standardContextual"/>
            </w:rPr>
          </w:pPr>
          <w:hyperlink w:anchor="_Toc200711370" w:history="1">
            <w:r w:rsidRPr="0053451C">
              <w:rPr>
                <w:rStyle w:val="Kpr"/>
                <w:rFonts w:ascii="Times New Roman" w:eastAsiaTheme="minorHAnsi" w:hAnsi="Times New Roman"/>
                <w:b/>
                <w:bCs/>
                <w:noProof/>
              </w:rPr>
              <w:t>2. Yönetimsel, Akademik ve Fiziki İyileştirme Önerileri</w:t>
            </w:r>
            <w:r>
              <w:rPr>
                <w:noProof/>
                <w:webHidden/>
              </w:rPr>
              <w:tab/>
            </w:r>
            <w:r>
              <w:rPr>
                <w:noProof/>
                <w:webHidden/>
              </w:rPr>
              <w:fldChar w:fldCharType="begin"/>
            </w:r>
            <w:r>
              <w:rPr>
                <w:noProof/>
                <w:webHidden/>
              </w:rPr>
              <w:instrText xml:space="preserve"> PAGEREF _Toc200711370 \h </w:instrText>
            </w:r>
            <w:r>
              <w:rPr>
                <w:noProof/>
                <w:webHidden/>
              </w:rPr>
            </w:r>
            <w:r>
              <w:rPr>
                <w:noProof/>
                <w:webHidden/>
              </w:rPr>
              <w:fldChar w:fldCharType="separate"/>
            </w:r>
            <w:r>
              <w:rPr>
                <w:noProof/>
                <w:webHidden/>
              </w:rPr>
              <w:t>11</w:t>
            </w:r>
            <w:r>
              <w:rPr>
                <w:noProof/>
                <w:webHidden/>
              </w:rPr>
              <w:fldChar w:fldCharType="end"/>
            </w:r>
          </w:hyperlink>
        </w:p>
        <w:p w14:paraId="0960AF6A" w14:textId="13277947" w:rsidR="005E6989" w:rsidRDefault="005E6989">
          <w:pPr>
            <w:pStyle w:val="T2"/>
            <w:tabs>
              <w:tab w:val="right" w:leader="dot" w:pos="9487"/>
            </w:tabs>
            <w:rPr>
              <w:rFonts w:cstheme="minorBidi"/>
              <w:noProof/>
              <w:kern w:val="2"/>
              <w:sz w:val="24"/>
              <w:szCs w:val="24"/>
              <w14:ligatures w14:val="standardContextual"/>
            </w:rPr>
          </w:pPr>
          <w:hyperlink w:anchor="_Toc200711371" w:history="1">
            <w:r w:rsidRPr="0053451C">
              <w:rPr>
                <w:rStyle w:val="Kpr"/>
                <w:rFonts w:ascii="Times New Roman" w:eastAsiaTheme="minorHAnsi" w:hAnsi="Times New Roman"/>
                <w:b/>
                <w:bCs/>
                <w:noProof/>
              </w:rPr>
              <w:t>3. Kaynak İhtiyaçları (Öğretim Elemanı, Altyapı, Bütçe vb.)</w:t>
            </w:r>
            <w:r>
              <w:rPr>
                <w:noProof/>
                <w:webHidden/>
              </w:rPr>
              <w:tab/>
            </w:r>
            <w:r>
              <w:rPr>
                <w:noProof/>
                <w:webHidden/>
              </w:rPr>
              <w:fldChar w:fldCharType="begin"/>
            </w:r>
            <w:r>
              <w:rPr>
                <w:noProof/>
                <w:webHidden/>
              </w:rPr>
              <w:instrText xml:space="preserve"> PAGEREF _Toc200711371 \h </w:instrText>
            </w:r>
            <w:r>
              <w:rPr>
                <w:noProof/>
                <w:webHidden/>
              </w:rPr>
            </w:r>
            <w:r>
              <w:rPr>
                <w:noProof/>
                <w:webHidden/>
              </w:rPr>
              <w:fldChar w:fldCharType="separate"/>
            </w:r>
            <w:r>
              <w:rPr>
                <w:noProof/>
                <w:webHidden/>
              </w:rPr>
              <w:t>12</w:t>
            </w:r>
            <w:r>
              <w:rPr>
                <w:noProof/>
                <w:webHidden/>
              </w:rPr>
              <w:fldChar w:fldCharType="end"/>
            </w:r>
          </w:hyperlink>
        </w:p>
        <w:p w14:paraId="5D3637BE" w14:textId="5FD738D7" w:rsidR="005E6989" w:rsidRDefault="005E6989">
          <w:pPr>
            <w:pStyle w:val="T1"/>
            <w:tabs>
              <w:tab w:val="right" w:leader="dot" w:pos="9487"/>
            </w:tabs>
            <w:rPr>
              <w:rFonts w:cstheme="minorBidi"/>
              <w:noProof/>
              <w:kern w:val="2"/>
              <w:sz w:val="24"/>
              <w:szCs w:val="24"/>
              <w14:ligatures w14:val="standardContextual"/>
            </w:rPr>
          </w:pPr>
          <w:hyperlink w:anchor="_Toc200711372" w:history="1">
            <w:r w:rsidRPr="0053451C">
              <w:rPr>
                <w:rStyle w:val="Kpr"/>
                <w:rFonts w:ascii="Times New Roman" w:eastAsiaTheme="minorHAnsi" w:hAnsi="Times New Roman"/>
                <w:b/>
                <w:bCs/>
                <w:noProof/>
              </w:rPr>
              <w:t>J. EKLER</w:t>
            </w:r>
            <w:r>
              <w:rPr>
                <w:noProof/>
                <w:webHidden/>
              </w:rPr>
              <w:tab/>
            </w:r>
            <w:r>
              <w:rPr>
                <w:noProof/>
                <w:webHidden/>
              </w:rPr>
              <w:fldChar w:fldCharType="begin"/>
            </w:r>
            <w:r>
              <w:rPr>
                <w:noProof/>
                <w:webHidden/>
              </w:rPr>
              <w:instrText xml:space="preserve"> PAGEREF _Toc200711372 \h </w:instrText>
            </w:r>
            <w:r>
              <w:rPr>
                <w:noProof/>
                <w:webHidden/>
              </w:rPr>
            </w:r>
            <w:r>
              <w:rPr>
                <w:noProof/>
                <w:webHidden/>
              </w:rPr>
              <w:fldChar w:fldCharType="separate"/>
            </w:r>
            <w:r>
              <w:rPr>
                <w:noProof/>
                <w:webHidden/>
              </w:rPr>
              <w:t>12</w:t>
            </w:r>
            <w:r>
              <w:rPr>
                <w:noProof/>
                <w:webHidden/>
              </w:rPr>
              <w:fldChar w:fldCharType="end"/>
            </w:r>
          </w:hyperlink>
        </w:p>
        <w:p w14:paraId="040563BF" w14:textId="180A3359" w:rsidR="005E6989" w:rsidRDefault="005E6989">
          <w:pPr>
            <w:pStyle w:val="T2"/>
            <w:tabs>
              <w:tab w:val="right" w:leader="dot" w:pos="9487"/>
            </w:tabs>
            <w:rPr>
              <w:rFonts w:cstheme="minorBidi"/>
              <w:noProof/>
              <w:kern w:val="2"/>
              <w:sz w:val="24"/>
              <w:szCs w:val="24"/>
              <w14:ligatures w14:val="standardContextual"/>
            </w:rPr>
          </w:pPr>
          <w:hyperlink w:anchor="_Toc200711373" w:history="1">
            <w:r w:rsidRPr="0053451C">
              <w:rPr>
                <w:rStyle w:val="Kpr"/>
                <w:rFonts w:ascii="Times New Roman" w:eastAsiaTheme="minorHAnsi" w:hAnsi="Times New Roman"/>
                <w:b/>
                <w:bCs/>
                <w:noProof/>
              </w:rPr>
              <w:t>1. Anket Sonuçları</w:t>
            </w:r>
            <w:r>
              <w:rPr>
                <w:noProof/>
                <w:webHidden/>
              </w:rPr>
              <w:tab/>
            </w:r>
            <w:r>
              <w:rPr>
                <w:noProof/>
                <w:webHidden/>
              </w:rPr>
              <w:fldChar w:fldCharType="begin"/>
            </w:r>
            <w:r>
              <w:rPr>
                <w:noProof/>
                <w:webHidden/>
              </w:rPr>
              <w:instrText xml:space="preserve"> PAGEREF _Toc200711373 \h </w:instrText>
            </w:r>
            <w:r>
              <w:rPr>
                <w:noProof/>
                <w:webHidden/>
              </w:rPr>
            </w:r>
            <w:r>
              <w:rPr>
                <w:noProof/>
                <w:webHidden/>
              </w:rPr>
              <w:fldChar w:fldCharType="separate"/>
            </w:r>
            <w:r>
              <w:rPr>
                <w:noProof/>
                <w:webHidden/>
              </w:rPr>
              <w:t>12</w:t>
            </w:r>
            <w:r>
              <w:rPr>
                <w:noProof/>
                <w:webHidden/>
              </w:rPr>
              <w:fldChar w:fldCharType="end"/>
            </w:r>
          </w:hyperlink>
        </w:p>
        <w:p w14:paraId="5DD04331" w14:textId="4577E8AE" w:rsidR="005E6989" w:rsidRDefault="005E6989">
          <w:pPr>
            <w:pStyle w:val="T2"/>
            <w:tabs>
              <w:tab w:val="right" w:leader="dot" w:pos="9487"/>
            </w:tabs>
            <w:rPr>
              <w:rFonts w:cstheme="minorBidi"/>
              <w:noProof/>
              <w:kern w:val="2"/>
              <w:sz w:val="24"/>
              <w:szCs w:val="24"/>
              <w14:ligatures w14:val="standardContextual"/>
            </w:rPr>
          </w:pPr>
          <w:hyperlink w:anchor="_Toc200711374" w:history="1">
            <w:r w:rsidRPr="0053451C">
              <w:rPr>
                <w:rStyle w:val="Kpr"/>
                <w:rFonts w:ascii="Times New Roman" w:eastAsiaTheme="minorHAnsi" w:hAnsi="Times New Roman"/>
                <w:b/>
                <w:bCs/>
                <w:noProof/>
              </w:rPr>
              <w:t>2. Görseller, Tablolar</w:t>
            </w:r>
            <w:r>
              <w:rPr>
                <w:noProof/>
                <w:webHidden/>
              </w:rPr>
              <w:tab/>
            </w:r>
            <w:r>
              <w:rPr>
                <w:noProof/>
                <w:webHidden/>
              </w:rPr>
              <w:fldChar w:fldCharType="begin"/>
            </w:r>
            <w:r>
              <w:rPr>
                <w:noProof/>
                <w:webHidden/>
              </w:rPr>
              <w:instrText xml:space="preserve"> PAGEREF _Toc200711374 \h </w:instrText>
            </w:r>
            <w:r>
              <w:rPr>
                <w:noProof/>
                <w:webHidden/>
              </w:rPr>
            </w:r>
            <w:r>
              <w:rPr>
                <w:noProof/>
                <w:webHidden/>
              </w:rPr>
              <w:fldChar w:fldCharType="separate"/>
            </w:r>
            <w:r>
              <w:rPr>
                <w:noProof/>
                <w:webHidden/>
              </w:rPr>
              <w:t>12</w:t>
            </w:r>
            <w:r>
              <w:rPr>
                <w:noProof/>
                <w:webHidden/>
              </w:rPr>
              <w:fldChar w:fldCharType="end"/>
            </w:r>
          </w:hyperlink>
        </w:p>
        <w:p w14:paraId="19AEA078" w14:textId="6BA264CD" w:rsidR="005E6989" w:rsidRDefault="005E6989">
          <w:pPr>
            <w:pStyle w:val="T2"/>
            <w:tabs>
              <w:tab w:val="right" w:leader="dot" w:pos="9487"/>
            </w:tabs>
            <w:rPr>
              <w:rFonts w:cstheme="minorBidi"/>
              <w:noProof/>
              <w:kern w:val="2"/>
              <w:sz w:val="24"/>
              <w:szCs w:val="24"/>
              <w14:ligatures w14:val="standardContextual"/>
            </w:rPr>
          </w:pPr>
          <w:hyperlink w:anchor="_Toc200711375" w:history="1">
            <w:r w:rsidRPr="0053451C">
              <w:rPr>
                <w:rStyle w:val="Kpr"/>
                <w:rFonts w:ascii="Times New Roman" w:eastAsiaTheme="minorHAnsi" w:hAnsi="Times New Roman"/>
                <w:b/>
                <w:bCs/>
                <w:noProof/>
              </w:rPr>
              <w:t>3. İlgili Tutanaklar/Dokümanlar</w:t>
            </w:r>
            <w:r>
              <w:rPr>
                <w:noProof/>
                <w:webHidden/>
              </w:rPr>
              <w:tab/>
            </w:r>
            <w:r>
              <w:rPr>
                <w:noProof/>
                <w:webHidden/>
              </w:rPr>
              <w:fldChar w:fldCharType="begin"/>
            </w:r>
            <w:r>
              <w:rPr>
                <w:noProof/>
                <w:webHidden/>
              </w:rPr>
              <w:instrText xml:space="preserve"> PAGEREF _Toc200711375 \h </w:instrText>
            </w:r>
            <w:r>
              <w:rPr>
                <w:noProof/>
                <w:webHidden/>
              </w:rPr>
            </w:r>
            <w:r>
              <w:rPr>
                <w:noProof/>
                <w:webHidden/>
              </w:rPr>
              <w:fldChar w:fldCharType="separate"/>
            </w:r>
            <w:r>
              <w:rPr>
                <w:noProof/>
                <w:webHidden/>
              </w:rPr>
              <w:t>12</w:t>
            </w:r>
            <w:r>
              <w:rPr>
                <w:noProof/>
                <w:webHidden/>
              </w:rPr>
              <w:fldChar w:fldCharType="end"/>
            </w:r>
          </w:hyperlink>
        </w:p>
        <w:p w14:paraId="1AAE8D18" w14:textId="5B4EE41F" w:rsidR="00AA1102" w:rsidRDefault="00AA1102">
          <w:r>
            <w:rPr>
              <w:b/>
              <w:bCs/>
            </w:rPr>
            <w:fldChar w:fldCharType="end"/>
          </w:r>
        </w:p>
      </w:sdtContent>
    </w:sdt>
    <w:p w14:paraId="1B53F23B" w14:textId="77777777" w:rsidR="00076E94" w:rsidRDefault="00076E94" w:rsidP="00076E94">
      <w:pPr>
        <w:jc w:val="center"/>
        <w:rPr>
          <w:rFonts w:ascii="Times New Roman" w:hAnsi="Times New Roman" w:cs="Times New Roman"/>
          <w:b/>
          <w:bCs/>
        </w:rPr>
      </w:pPr>
    </w:p>
    <w:p w14:paraId="13F42800" w14:textId="77777777" w:rsidR="00076E94" w:rsidRDefault="00076E94" w:rsidP="00076E94">
      <w:pPr>
        <w:jc w:val="center"/>
        <w:rPr>
          <w:rFonts w:ascii="Times New Roman" w:hAnsi="Times New Roman" w:cs="Times New Roman"/>
          <w:b/>
          <w:bCs/>
        </w:rPr>
      </w:pPr>
    </w:p>
    <w:p w14:paraId="17C58F42" w14:textId="77777777" w:rsidR="00076E94" w:rsidRDefault="00076E94" w:rsidP="00076E94">
      <w:pPr>
        <w:jc w:val="center"/>
        <w:rPr>
          <w:rFonts w:ascii="Times New Roman" w:hAnsi="Times New Roman" w:cs="Times New Roman"/>
          <w:b/>
          <w:bCs/>
        </w:rPr>
      </w:pPr>
    </w:p>
    <w:p w14:paraId="05F10D56" w14:textId="77777777" w:rsidR="00076E94" w:rsidRDefault="00076E94" w:rsidP="00076E94">
      <w:pPr>
        <w:jc w:val="center"/>
        <w:rPr>
          <w:rFonts w:ascii="Times New Roman" w:hAnsi="Times New Roman" w:cs="Times New Roman"/>
          <w:b/>
          <w:bCs/>
        </w:rPr>
      </w:pPr>
    </w:p>
    <w:p w14:paraId="15AD9F56" w14:textId="77777777" w:rsidR="00076E94" w:rsidRDefault="00076E94" w:rsidP="00076E94">
      <w:pPr>
        <w:jc w:val="center"/>
        <w:rPr>
          <w:rFonts w:ascii="Times New Roman" w:hAnsi="Times New Roman" w:cs="Times New Roman"/>
          <w:b/>
          <w:bCs/>
        </w:rPr>
      </w:pPr>
    </w:p>
    <w:p w14:paraId="13DA201D" w14:textId="77777777" w:rsidR="00076E94" w:rsidRDefault="00076E94" w:rsidP="00076E94">
      <w:pPr>
        <w:jc w:val="center"/>
        <w:rPr>
          <w:rFonts w:ascii="Times New Roman" w:hAnsi="Times New Roman" w:cs="Times New Roman"/>
          <w:b/>
          <w:bCs/>
        </w:rPr>
      </w:pPr>
    </w:p>
    <w:p w14:paraId="7A98C1D9" w14:textId="77777777" w:rsidR="00076E94" w:rsidRDefault="00076E94" w:rsidP="00076E94">
      <w:pPr>
        <w:jc w:val="center"/>
        <w:rPr>
          <w:rFonts w:ascii="Times New Roman" w:hAnsi="Times New Roman" w:cs="Times New Roman"/>
          <w:b/>
          <w:bCs/>
        </w:rPr>
      </w:pPr>
    </w:p>
    <w:p w14:paraId="4590D01F" w14:textId="77777777" w:rsidR="00076E94" w:rsidRDefault="00076E94" w:rsidP="00076E94">
      <w:pPr>
        <w:jc w:val="center"/>
        <w:rPr>
          <w:rFonts w:ascii="Times New Roman" w:hAnsi="Times New Roman" w:cs="Times New Roman"/>
          <w:b/>
          <w:bCs/>
        </w:rPr>
      </w:pPr>
    </w:p>
    <w:p w14:paraId="3FC5DE6C" w14:textId="77777777" w:rsidR="00076E94" w:rsidRDefault="00076E94" w:rsidP="00076E94">
      <w:pPr>
        <w:jc w:val="center"/>
        <w:rPr>
          <w:rFonts w:ascii="Times New Roman" w:hAnsi="Times New Roman" w:cs="Times New Roman"/>
          <w:b/>
          <w:bCs/>
        </w:rPr>
      </w:pPr>
    </w:p>
    <w:p w14:paraId="0C5BA747" w14:textId="77777777" w:rsidR="00076E94" w:rsidRDefault="00076E94" w:rsidP="00076E94">
      <w:pPr>
        <w:jc w:val="center"/>
        <w:rPr>
          <w:rFonts w:ascii="Times New Roman" w:hAnsi="Times New Roman" w:cs="Times New Roman"/>
          <w:b/>
          <w:bCs/>
        </w:rPr>
      </w:pPr>
    </w:p>
    <w:p w14:paraId="60FEFFC3" w14:textId="77777777" w:rsidR="00076E94" w:rsidRDefault="00076E94" w:rsidP="00076E94">
      <w:pPr>
        <w:jc w:val="center"/>
        <w:rPr>
          <w:rFonts w:ascii="Times New Roman" w:hAnsi="Times New Roman" w:cs="Times New Roman"/>
          <w:b/>
          <w:bCs/>
        </w:rPr>
      </w:pPr>
    </w:p>
    <w:p w14:paraId="668E639C" w14:textId="77777777" w:rsidR="00076E94" w:rsidRDefault="00076E94" w:rsidP="00076E94">
      <w:pPr>
        <w:jc w:val="center"/>
        <w:rPr>
          <w:rFonts w:ascii="Times New Roman" w:hAnsi="Times New Roman" w:cs="Times New Roman"/>
          <w:b/>
          <w:bCs/>
        </w:rPr>
      </w:pPr>
    </w:p>
    <w:p w14:paraId="5CC7BDBB" w14:textId="77777777" w:rsidR="00076E94" w:rsidRDefault="00076E94" w:rsidP="00076E94">
      <w:pPr>
        <w:jc w:val="center"/>
        <w:rPr>
          <w:rFonts w:ascii="Times New Roman" w:hAnsi="Times New Roman" w:cs="Times New Roman"/>
          <w:b/>
          <w:bCs/>
        </w:rPr>
      </w:pPr>
    </w:p>
    <w:p w14:paraId="5E40112B" w14:textId="77777777" w:rsidR="00076E94" w:rsidRDefault="00076E94" w:rsidP="00076E94">
      <w:pPr>
        <w:jc w:val="center"/>
        <w:rPr>
          <w:rFonts w:ascii="Times New Roman" w:hAnsi="Times New Roman" w:cs="Times New Roman"/>
          <w:b/>
          <w:bCs/>
        </w:rPr>
      </w:pPr>
    </w:p>
    <w:p w14:paraId="4A341781" w14:textId="77777777" w:rsidR="00076E94" w:rsidRDefault="00076E94" w:rsidP="00076E94">
      <w:pPr>
        <w:jc w:val="center"/>
        <w:rPr>
          <w:rFonts w:ascii="Times New Roman" w:hAnsi="Times New Roman" w:cs="Times New Roman"/>
          <w:b/>
          <w:bCs/>
        </w:rPr>
      </w:pPr>
    </w:p>
    <w:p w14:paraId="0543006D" w14:textId="77777777" w:rsidR="00076E94" w:rsidRDefault="00076E94" w:rsidP="00BB401A">
      <w:pPr>
        <w:rPr>
          <w:rFonts w:ascii="Times New Roman" w:hAnsi="Times New Roman" w:cs="Times New Roman"/>
          <w:b/>
          <w:bCs/>
        </w:rPr>
        <w:sectPr w:rsidR="00076E94" w:rsidSect="00076E94">
          <w:footerReference w:type="first" r:id="rId8"/>
          <w:pgSz w:w="11906" w:h="16838"/>
          <w:pgMar w:top="993" w:right="1133" w:bottom="1276" w:left="1276" w:header="567" w:footer="567" w:gutter="0"/>
          <w:pgNumType w:start="1"/>
          <w:cols w:space="708"/>
          <w:docGrid w:linePitch="360"/>
        </w:sectPr>
      </w:pPr>
    </w:p>
    <w:p w14:paraId="7E8083E4" w14:textId="02827016" w:rsidR="00076E94" w:rsidRPr="009E0BC4" w:rsidRDefault="00076E94" w:rsidP="00076E94">
      <w:pPr>
        <w:jc w:val="center"/>
        <w:rPr>
          <w:rFonts w:ascii="Times New Roman" w:hAnsi="Times New Roman" w:cs="Times New Roman"/>
          <w:b/>
          <w:bCs/>
          <w:sz w:val="28"/>
          <w:szCs w:val="28"/>
        </w:rPr>
      </w:pPr>
      <w:r w:rsidRPr="009E0BC4">
        <w:rPr>
          <w:rFonts w:ascii="Times New Roman" w:hAnsi="Times New Roman" w:cs="Times New Roman"/>
          <w:b/>
          <w:bCs/>
          <w:sz w:val="28"/>
          <w:szCs w:val="28"/>
        </w:rPr>
        <w:lastRenderedPageBreak/>
        <w:t>İSTANBUL TİCARET ÜNİVERSİTESİ</w:t>
      </w:r>
    </w:p>
    <w:p w14:paraId="2350C674" w14:textId="77777777" w:rsidR="00076E94" w:rsidRPr="009E0BC4" w:rsidRDefault="00076E94" w:rsidP="00076E94">
      <w:pPr>
        <w:jc w:val="center"/>
        <w:rPr>
          <w:rFonts w:ascii="Times New Roman" w:hAnsi="Times New Roman" w:cs="Times New Roman"/>
          <w:b/>
          <w:bCs/>
          <w:sz w:val="28"/>
          <w:szCs w:val="28"/>
        </w:rPr>
      </w:pPr>
      <w:r w:rsidRPr="009E0BC4">
        <w:rPr>
          <w:rFonts w:ascii="Times New Roman" w:hAnsi="Times New Roman" w:cs="Times New Roman"/>
          <w:b/>
          <w:bCs/>
          <w:sz w:val="28"/>
          <w:szCs w:val="28"/>
        </w:rPr>
        <w:t>BÖLÜM ÖZDEĞERLENDİRME RAPORU</w:t>
      </w:r>
    </w:p>
    <w:p w14:paraId="6CDA1718" w14:textId="0608B7FC" w:rsidR="00076E94" w:rsidRPr="00AB3C4F" w:rsidRDefault="00076E94" w:rsidP="00076E94">
      <w:pPr>
        <w:pStyle w:val="Balk1"/>
        <w:rPr>
          <w:rFonts w:ascii="Times New Roman" w:eastAsiaTheme="minorHAnsi" w:hAnsi="Times New Roman" w:cs="Times New Roman"/>
          <w:b/>
          <w:bCs/>
          <w:color w:val="auto"/>
          <w:sz w:val="24"/>
          <w:szCs w:val="24"/>
        </w:rPr>
      </w:pPr>
      <w:bookmarkStart w:id="0" w:name="_Toc200711325"/>
      <w:r w:rsidRPr="003C4B48">
        <w:rPr>
          <w:rFonts w:ascii="Times New Roman" w:eastAsiaTheme="minorHAnsi" w:hAnsi="Times New Roman" w:cs="Times New Roman"/>
          <w:b/>
          <w:bCs/>
          <w:color w:val="auto"/>
          <w:sz w:val="24"/>
          <w:szCs w:val="24"/>
        </w:rPr>
        <w:t xml:space="preserve">A. </w:t>
      </w:r>
      <w:r w:rsidR="009E0BC4" w:rsidRPr="003C4B48">
        <w:rPr>
          <w:rFonts w:ascii="Times New Roman" w:eastAsiaTheme="minorHAnsi" w:hAnsi="Times New Roman" w:cs="Times New Roman"/>
          <w:b/>
          <w:bCs/>
          <w:color w:val="auto"/>
          <w:sz w:val="24"/>
          <w:szCs w:val="24"/>
        </w:rPr>
        <w:t>BÖLÜM BİLGİLERİ VE GENEL TANITIM</w:t>
      </w:r>
      <w:bookmarkEnd w:id="0"/>
    </w:p>
    <w:p w14:paraId="2BCABE4E" w14:textId="35D976B1" w:rsidR="004D600C" w:rsidRDefault="00076E94" w:rsidP="00076E94">
      <w:pPr>
        <w:ind w:left="284"/>
        <w:jc w:val="both"/>
        <w:rPr>
          <w:rFonts w:ascii="Times New Roman" w:hAnsi="Times New Roman" w:cs="Times New Roman"/>
          <w:b/>
          <w:bCs/>
        </w:rPr>
      </w:pPr>
      <w:r w:rsidRPr="003C4B48">
        <w:rPr>
          <w:rFonts w:ascii="Times New Roman" w:hAnsi="Times New Roman" w:cs="Times New Roman"/>
          <w:b/>
          <w:bCs/>
        </w:rPr>
        <w:t>1. Bölümün Adı</w:t>
      </w:r>
    </w:p>
    <w:p w14:paraId="05B4F473" w14:textId="2AED45DF" w:rsidR="00076E94" w:rsidRPr="00525612" w:rsidRDefault="00076E94" w:rsidP="00525612">
      <w:pPr>
        <w:ind w:left="426"/>
        <w:jc w:val="both"/>
        <w:rPr>
          <w:rFonts w:ascii="Times New Roman" w:hAnsi="Times New Roman" w:cs="Times New Roman"/>
        </w:rPr>
      </w:pPr>
      <w:r w:rsidRPr="00525612">
        <w:rPr>
          <w:rFonts w:ascii="Times New Roman" w:hAnsi="Times New Roman" w:cs="Times New Roman"/>
        </w:rPr>
        <w:t xml:space="preserve">  </w:t>
      </w:r>
      <w:r w:rsidR="00D45BF9">
        <w:rPr>
          <w:rFonts w:ascii="Times New Roman" w:hAnsi="Times New Roman" w:cs="Times New Roman"/>
        </w:rPr>
        <w:t>Uluslararası Ticaret İngilizce</w:t>
      </w:r>
    </w:p>
    <w:p w14:paraId="66A785C8" w14:textId="72AB29FB" w:rsidR="004D600C" w:rsidRDefault="00076E94" w:rsidP="00076E94">
      <w:pPr>
        <w:ind w:left="284"/>
        <w:jc w:val="both"/>
        <w:rPr>
          <w:rFonts w:ascii="Times New Roman" w:hAnsi="Times New Roman" w:cs="Times New Roman"/>
          <w:b/>
          <w:bCs/>
        </w:rPr>
      </w:pPr>
      <w:r w:rsidRPr="00AB3C4F">
        <w:rPr>
          <w:rFonts w:ascii="Times New Roman" w:hAnsi="Times New Roman" w:cs="Times New Roman"/>
          <w:b/>
          <w:bCs/>
        </w:rPr>
        <w:t>2. Kuruluş Yıl</w:t>
      </w:r>
      <w:r>
        <w:rPr>
          <w:rFonts w:ascii="Times New Roman" w:hAnsi="Times New Roman" w:cs="Times New Roman"/>
          <w:b/>
          <w:bCs/>
        </w:rPr>
        <w:t xml:space="preserve">ı </w:t>
      </w:r>
    </w:p>
    <w:p w14:paraId="0A1295A8" w14:textId="76BFEEA6" w:rsidR="00076E94" w:rsidRPr="00D45BF9" w:rsidRDefault="00076E94" w:rsidP="00525612">
      <w:pPr>
        <w:ind w:left="567"/>
        <w:jc w:val="both"/>
        <w:rPr>
          <w:rFonts w:ascii="Times New Roman" w:hAnsi="Times New Roman" w:cs="Times New Roman"/>
        </w:rPr>
      </w:pPr>
      <w:r w:rsidRPr="00D45BF9">
        <w:rPr>
          <w:rFonts w:ascii="Times New Roman" w:hAnsi="Times New Roman" w:cs="Times New Roman"/>
        </w:rPr>
        <w:t xml:space="preserve"> </w:t>
      </w:r>
      <w:r w:rsidR="00D45BF9" w:rsidRPr="00D45BF9">
        <w:rPr>
          <w:rFonts w:ascii="Times New Roman" w:hAnsi="Times New Roman" w:cs="Times New Roman"/>
        </w:rPr>
        <w:t>2001</w:t>
      </w:r>
    </w:p>
    <w:p w14:paraId="589DB945" w14:textId="2B767F8A" w:rsidR="004D600C" w:rsidRDefault="00076E94" w:rsidP="00076E94">
      <w:pPr>
        <w:ind w:left="284"/>
        <w:jc w:val="both"/>
        <w:rPr>
          <w:rFonts w:ascii="Times New Roman" w:hAnsi="Times New Roman" w:cs="Times New Roman"/>
          <w:b/>
          <w:bCs/>
        </w:rPr>
      </w:pPr>
      <w:r w:rsidRPr="00AB3C4F">
        <w:rPr>
          <w:rFonts w:ascii="Times New Roman" w:hAnsi="Times New Roman" w:cs="Times New Roman"/>
          <w:b/>
          <w:bCs/>
        </w:rPr>
        <w:t>3. Eğitim Dili</w:t>
      </w:r>
    </w:p>
    <w:p w14:paraId="0603F227" w14:textId="4E6C3454" w:rsidR="00076E94" w:rsidRPr="00D45BF9" w:rsidRDefault="00076E94" w:rsidP="00525612">
      <w:pPr>
        <w:ind w:left="426"/>
        <w:jc w:val="both"/>
        <w:rPr>
          <w:rFonts w:ascii="Times New Roman" w:hAnsi="Times New Roman" w:cs="Times New Roman"/>
        </w:rPr>
      </w:pPr>
      <w:r>
        <w:rPr>
          <w:rFonts w:ascii="Times New Roman" w:hAnsi="Times New Roman" w:cs="Times New Roman"/>
          <w:b/>
          <w:bCs/>
        </w:rPr>
        <w:t xml:space="preserve"> </w:t>
      </w:r>
      <w:r w:rsidRPr="00D45BF9">
        <w:rPr>
          <w:rFonts w:ascii="Times New Roman" w:hAnsi="Times New Roman" w:cs="Times New Roman"/>
        </w:rPr>
        <w:t xml:space="preserve"> </w:t>
      </w:r>
      <w:r w:rsidR="00D45BF9" w:rsidRPr="00D45BF9">
        <w:rPr>
          <w:rFonts w:ascii="Times New Roman" w:hAnsi="Times New Roman" w:cs="Times New Roman"/>
        </w:rPr>
        <w:t>İngilizce (2015-2016 Akademik Yılı öğretim dili %30 İngilizce oldu.</w:t>
      </w:r>
      <w:r w:rsidR="00EB0F6F">
        <w:rPr>
          <w:rFonts w:ascii="Times New Roman" w:hAnsi="Times New Roman" w:cs="Times New Roman"/>
        </w:rPr>
        <w:t xml:space="preserve"> 2022-2023 </w:t>
      </w:r>
      <w:r w:rsidR="00EB0F6F" w:rsidRPr="00D45BF9">
        <w:rPr>
          <w:rFonts w:ascii="Times New Roman" w:hAnsi="Times New Roman" w:cs="Times New Roman"/>
        </w:rPr>
        <w:t>Akademik Yılı öğretim dili %</w:t>
      </w:r>
      <w:r w:rsidR="00EB0F6F">
        <w:rPr>
          <w:rFonts w:ascii="Times New Roman" w:hAnsi="Times New Roman" w:cs="Times New Roman"/>
        </w:rPr>
        <w:t>100</w:t>
      </w:r>
      <w:r w:rsidR="00EB0F6F" w:rsidRPr="00D45BF9">
        <w:rPr>
          <w:rFonts w:ascii="Times New Roman" w:hAnsi="Times New Roman" w:cs="Times New Roman"/>
        </w:rPr>
        <w:t xml:space="preserve"> İngilizce oldu.</w:t>
      </w:r>
      <w:r w:rsidR="00D45BF9" w:rsidRPr="00D45BF9">
        <w:rPr>
          <w:rFonts w:ascii="Times New Roman" w:hAnsi="Times New Roman" w:cs="Times New Roman"/>
        </w:rPr>
        <w:t>)</w:t>
      </w:r>
    </w:p>
    <w:p w14:paraId="606D6469" w14:textId="4046DD4B" w:rsidR="00076E94" w:rsidRDefault="00076E94" w:rsidP="004D600C">
      <w:pPr>
        <w:ind w:left="284"/>
        <w:jc w:val="both"/>
        <w:rPr>
          <w:rFonts w:ascii="Times New Roman" w:hAnsi="Times New Roman" w:cs="Times New Roman"/>
          <w:b/>
          <w:bCs/>
        </w:rPr>
      </w:pPr>
      <w:r w:rsidRPr="00AB3C4F">
        <w:rPr>
          <w:rFonts w:ascii="Times New Roman" w:hAnsi="Times New Roman" w:cs="Times New Roman"/>
          <w:b/>
          <w:bCs/>
        </w:rPr>
        <w:t>4. Akademik Personel Sayısı (Prof., Doç., Dr. Öğretim Üyesi, Araştırma Görevlisi)</w:t>
      </w:r>
    </w:p>
    <w:p w14:paraId="65AFDD62" w14:textId="26CCD9EF" w:rsidR="00525612" w:rsidRPr="00525612" w:rsidRDefault="00525612" w:rsidP="00525612">
      <w:pPr>
        <w:ind w:left="567"/>
        <w:jc w:val="both"/>
        <w:rPr>
          <w:rFonts w:ascii="Times New Roman" w:hAnsi="Times New Roman" w:cs="Times New Roman"/>
        </w:rPr>
      </w:pPr>
      <w:r w:rsidRPr="00525612">
        <w:rPr>
          <w:rFonts w:ascii="Times New Roman" w:hAnsi="Times New Roman" w:cs="Times New Roman"/>
        </w:rPr>
        <w:t>2024 Güz dönemi ve 2025 Bahar dönemleri içerecek şekilde, programın öğretim kadrosunun analizi kapsamında Tablo 1’i doldurunuz:</w:t>
      </w:r>
    </w:p>
    <w:p w14:paraId="5FB1EA5B" w14:textId="77744058" w:rsidR="00076E94" w:rsidRPr="007E6D2B" w:rsidRDefault="00076E94" w:rsidP="008147B0">
      <w:pPr>
        <w:pStyle w:val="ListeParagraf"/>
        <w:ind w:left="709" w:hanging="709"/>
        <w:jc w:val="both"/>
        <w:rPr>
          <w:rFonts w:ascii="Times New Roman" w:hAnsi="Times New Roman" w:cs="Times New Roman"/>
        </w:rPr>
      </w:pPr>
      <w:r w:rsidRPr="008E1C99">
        <w:rPr>
          <w:rFonts w:ascii="Times New Roman" w:hAnsi="Times New Roman" w:cs="Times New Roman"/>
          <w:b/>
          <w:bCs/>
        </w:rPr>
        <w:t>Tablo 1: Öğretim Kadrosunun Analizi</w:t>
      </w:r>
      <w:r w:rsidRPr="008E1C99">
        <w:rPr>
          <w:rFonts w:ascii="Times New Roman" w:hAnsi="Times New Roman" w:cs="Times New Roman"/>
        </w:rPr>
        <w:t xml:space="preserve"> (</w:t>
      </w:r>
      <w:r w:rsidR="008147B0">
        <w:rPr>
          <w:rFonts w:ascii="Times New Roman" w:hAnsi="Times New Roman" w:cs="Times New Roman"/>
        </w:rPr>
        <w:t>2024 Güz-2025 Bahar Dönemi</w:t>
      </w:r>
      <w:r w:rsidRPr="008E1C99">
        <w:rPr>
          <w:rFonts w:ascii="Times New Roman" w:hAnsi="Times New Roman" w:cs="Times New Roman"/>
        </w:rPr>
        <w:t>)</w:t>
      </w:r>
    </w:p>
    <w:tbl>
      <w:tblPr>
        <w:tblW w:w="14819" w:type="dxa"/>
        <w:tblCellMar>
          <w:left w:w="70" w:type="dxa"/>
          <w:right w:w="70" w:type="dxa"/>
        </w:tblCellMar>
        <w:tblLook w:val="04A0" w:firstRow="1" w:lastRow="0" w:firstColumn="1" w:lastColumn="0" w:noHBand="0" w:noVBand="1"/>
      </w:tblPr>
      <w:tblGrid>
        <w:gridCol w:w="1624"/>
        <w:gridCol w:w="2032"/>
        <w:gridCol w:w="1025"/>
        <w:gridCol w:w="1188"/>
        <w:gridCol w:w="1426"/>
        <w:gridCol w:w="1114"/>
        <w:gridCol w:w="1114"/>
        <w:gridCol w:w="1354"/>
        <w:gridCol w:w="1287"/>
        <w:gridCol w:w="1207"/>
        <w:gridCol w:w="1448"/>
      </w:tblGrid>
      <w:tr w:rsidR="00D45BF9" w:rsidRPr="00D45BF9" w14:paraId="113C99FF" w14:textId="77777777" w:rsidTr="00ED1ECC">
        <w:trPr>
          <w:trHeight w:val="601"/>
        </w:trPr>
        <w:tc>
          <w:tcPr>
            <w:tcW w:w="2191" w:type="dxa"/>
            <w:vMerge w:val="restart"/>
            <w:tcBorders>
              <w:top w:val="single" w:sz="4" w:space="0" w:color="auto"/>
              <w:left w:val="single" w:sz="4" w:space="0" w:color="auto"/>
              <w:bottom w:val="single" w:sz="4" w:space="0" w:color="auto"/>
              <w:right w:val="single" w:sz="4" w:space="0" w:color="auto"/>
            </w:tcBorders>
            <w:vAlign w:val="center"/>
            <w:hideMark/>
          </w:tcPr>
          <w:p w14:paraId="16C9AE54" w14:textId="77777777" w:rsidR="00D45BF9" w:rsidRPr="005A7060" w:rsidRDefault="00D45BF9" w:rsidP="00D45BF9">
            <w:pPr>
              <w:spacing w:after="0" w:line="240" w:lineRule="auto"/>
              <w:jc w:val="center"/>
              <w:rPr>
                <w:rFonts w:ascii="Times New Roman" w:eastAsia="Times New Roman" w:hAnsi="Times New Roman" w:cs="Times New Roman"/>
                <w:b/>
                <w:bCs/>
                <w:kern w:val="0"/>
                <w:lang w:eastAsia="tr-TR"/>
                <w14:ligatures w14:val="none"/>
              </w:rPr>
            </w:pPr>
            <w:bookmarkStart w:id="1" w:name="_Toc200711326"/>
            <w:r w:rsidRPr="005A7060">
              <w:rPr>
                <w:rFonts w:ascii="Times New Roman" w:eastAsia="Times New Roman" w:hAnsi="Times New Roman" w:cs="Times New Roman"/>
                <w:b/>
                <w:bCs/>
                <w:kern w:val="0"/>
                <w:lang w:eastAsia="tr-TR"/>
                <w14:ligatures w14:val="none"/>
              </w:rPr>
              <w:t>Öğretim Elemanının Adı-Soyadı</w:t>
            </w:r>
          </w:p>
        </w:tc>
        <w:tc>
          <w:tcPr>
            <w:tcW w:w="2156" w:type="dxa"/>
            <w:vMerge w:val="restart"/>
            <w:tcBorders>
              <w:top w:val="single" w:sz="4" w:space="0" w:color="auto"/>
              <w:left w:val="single" w:sz="4" w:space="0" w:color="auto"/>
              <w:bottom w:val="single" w:sz="4" w:space="0" w:color="auto"/>
              <w:right w:val="single" w:sz="4" w:space="0" w:color="auto"/>
            </w:tcBorders>
            <w:vAlign w:val="center"/>
            <w:hideMark/>
          </w:tcPr>
          <w:p w14:paraId="5231792C" w14:textId="77777777" w:rsidR="00D45BF9" w:rsidRPr="005A7060" w:rsidRDefault="00D45BF9" w:rsidP="00D45BF9">
            <w:pPr>
              <w:spacing w:after="0" w:line="240" w:lineRule="auto"/>
              <w:jc w:val="center"/>
              <w:rPr>
                <w:rFonts w:ascii="Times New Roman" w:eastAsia="Times New Roman" w:hAnsi="Times New Roman" w:cs="Times New Roman"/>
                <w:b/>
                <w:bCs/>
                <w:kern w:val="0"/>
                <w:lang w:eastAsia="tr-TR"/>
                <w14:ligatures w14:val="none"/>
              </w:rPr>
            </w:pPr>
            <w:r w:rsidRPr="005A7060">
              <w:rPr>
                <w:rFonts w:ascii="Times New Roman" w:eastAsia="Times New Roman" w:hAnsi="Times New Roman" w:cs="Times New Roman"/>
                <w:b/>
                <w:bCs/>
                <w:kern w:val="0"/>
                <w:lang w:eastAsia="tr-TR"/>
                <w14:ligatures w14:val="none"/>
              </w:rPr>
              <w:t>Bölüm</w:t>
            </w:r>
          </w:p>
        </w:tc>
        <w:tc>
          <w:tcPr>
            <w:tcW w:w="1108" w:type="dxa"/>
            <w:vMerge w:val="restart"/>
            <w:tcBorders>
              <w:top w:val="single" w:sz="4" w:space="0" w:color="auto"/>
              <w:left w:val="single" w:sz="4" w:space="0" w:color="auto"/>
              <w:bottom w:val="single" w:sz="4" w:space="0" w:color="auto"/>
              <w:right w:val="single" w:sz="4" w:space="0" w:color="auto"/>
            </w:tcBorders>
            <w:vAlign w:val="center"/>
            <w:hideMark/>
          </w:tcPr>
          <w:p w14:paraId="4F0270B7" w14:textId="77777777" w:rsidR="00D45BF9" w:rsidRPr="005A7060" w:rsidRDefault="00D45BF9" w:rsidP="00D45BF9">
            <w:pPr>
              <w:spacing w:after="0" w:line="240" w:lineRule="auto"/>
              <w:jc w:val="center"/>
              <w:rPr>
                <w:rFonts w:ascii="Times New Roman" w:eastAsia="Times New Roman" w:hAnsi="Times New Roman" w:cs="Times New Roman"/>
                <w:b/>
                <w:bCs/>
                <w:color w:val="000000"/>
                <w:kern w:val="0"/>
                <w:lang w:eastAsia="tr-TR"/>
                <w14:ligatures w14:val="none"/>
              </w:rPr>
            </w:pPr>
            <w:r w:rsidRPr="005A7060">
              <w:rPr>
                <w:rFonts w:ascii="Times New Roman" w:eastAsia="Times New Roman" w:hAnsi="Times New Roman" w:cs="Times New Roman"/>
                <w:b/>
                <w:bCs/>
                <w:color w:val="000000"/>
                <w:kern w:val="0"/>
                <w:lang w:eastAsia="tr-TR"/>
                <w14:ligatures w14:val="none"/>
              </w:rPr>
              <w:t>Dönem</w:t>
            </w:r>
          </w:p>
        </w:tc>
        <w:tc>
          <w:tcPr>
            <w:tcW w:w="1357" w:type="dxa"/>
            <w:vMerge w:val="restart"/>
            <w:tcBorders>
              <w:top w:val="single" w:sz="4" w:space="0" w:color="auto"/>
              <w:left w:val="single" w:sz="4" w:space="0" w:color="auto"/>
              <w:bottom w:val="single" w:sz="4" w:space="0" w:color="auto"/>
              <w:right w:val="single" w:sz="4" w:space="0" w:color="auto"/>
            </w:tcBorders>
            <w:vAlign w:val="center"/>
            <w:hideMark/>
          </w:tcPr>
          <w:p w14:paraId="2BAAED41" w14:textId="77777777" w:rsidR="00D45BF9" w:rsidRPr="005A7060" w:rsidRDefault="00D45BF9" w:rsidP="00D45BF9">
            <w:pPr>
              <w:spacing w:after="0" w:line="240" w:lineRule="auto"/>
              <w:jc w:val="center"/>
              <w:rPr>
                <w:rFonts w:ascii="Times New Roman" w:eastAsia="Times New Roman" w:hAnsi="Times New Roman" w:cs="Times New Roman"/>
                <w:b/>
                <w:bCs/>
                <w:color w:val="000000"/>
                <w:kern w:val="0"/>
                <w:lang w:eastAsia="tr-TR"/>
                <w14:ligatures w14:val="none"/>
              </w:rPr>
            </w:pPr>
            <w:r w:rsidRPr="005A7060">
              <w:rPr>
                <w:rFonts w:ascii="Times New Roman" w:eastAsia="Times New Roman" w:hAnsi="Times New Roman" w:cs="Times New Roman"/>
                <w:b/>
                <w:bCs/>
                <w:color w:val="000000"/>
                <w:kern w:val="0"/>
                <w:lang w:eastAsia="tr-TR"/>
                <w14:ligatures w14:val="none"/>
              </w:rPr>
              <w:t>Ünvanı</w:t>
            </w:r>
          </w:p>
        </w:tc>
        <w:tc>
          <w:tcPr>
            <w:tcW w:w="1538" w:type="dxa"/>
            <w:vMerge w:val="restart"/>
            <w:tcBorders>
              <w:top w:val="single" w:sz="4" w:space="0" w:color="auto"/>
              <w:left w:val="single" w:sz="4" w:space="0" w:color="auto"/>
              <w:bottom w:val="single" w:sz="4" w:space="0" w:color="auto"/>
              <w:right w:val="single" w:sz="4" w:space="0" w:color="auto"/>
            </w:tcBorders>
            <w:vAlign w:val="center"/>
            <w:hideMark/>
          </w:tcPr>
          <w:p w14:paraId="575CA91C" w14:textId="77777777" w:rsidR="00D45BF9" w:rsidRPr="005A7060" w:rsidRDefault="00D45BF9" w:rsidP="00D45BF9">
            <w:pPr>
              <w:spacing w:after="0" w:line="240" w:lineRule="auto"/>
              <w:jc w:val="center"/>
              <w:rPr>
                <w:rFonts w:ascii="Times New Roman" w:eastAsia="Times New Roman" w:hAnsi="Times New Roman" w:cs="Times New Roman"/>
                <w:b/>
                <w:bCs/>
                <w:color w:val="000000"/>
                <w:kern w:val="0"/>
                <w:lang w:eastAsia="tr-TR"/>
                <w14:ligatures w14:val="none"/>
              </w:rPr>
            </w:pPr>
            <w:r w:rsidRPr="005A7060">
              <w:rPr>
                <w:rFonts w:ascii="Times New Roman" w:eastAsia="Times New Roman" w:hAnsi="Times New Roman" w:cs="Times New Roman"/>
                <w:b/>
                <w:bCs/>
                <w:color w:val="000000"/>
                <w:kern w:val="0"/>
                <w:lang w:eastAsia="tr-TR"/>
                <w14:ligatures w14:val="none"/>
              </w:rPr>
              <w:t>Tam Zamanlı veya Yarı Zamanlı</w:t>
            </w:r>
          </w:p>
        </w:tc>
        <w:tc>
          <w:tcPr>
            <w:tcW w:w="3053" w:type="dxa"/>
            <w:gridSpan w:val="3"/>
            <w:tcBorders>
              <w:top w:val="single" w:sz="4" w:space="0" w:color="auto"/>
              <w:left w:val="nil"/>
              <w:bottom w:val="single" w:sz="4" w:space="0" w:color="auto"/>
              <w:right w:val="single" w:sz="4" w:space="0" w:color="auto"/>
            </w:tcBorders>
            <w:vAlign w:val="center"/>
            <w:hideMark/>
          </w:tcPr>
          <w:p w14:paraId="18D0707D" w14:textId="77777777" w:rsidR="00D45BF9" w:rsidRPr="005A7060" w:rsidRDefault="00D45BF9" w:rsidP="00D45BF9">
            <w:pPr>
              <w:spacing w:after="0" w:line="240" w:lineRule="auto"/>
              <w:jc w:val="center"/>
              <w:rPr>
                <w:rFonts w:ascii="Times New Roman" w:eastAsia="Times New Roman" w:hAnsi="Times New Roman" w:cs="Times New Roman"/>
                <w:b/>
                <w:bCs/>
                <w:color w:val="000000"/>
                <w:kern w:val="0"/>
                <w:lang w:eastAsia="tr-TR"/>
                <w14:ligatures w14:val="none"/>
              </w:rPr>
            </w:pPr>
            <w:r w:rsidRPr="005A7060">
              <w:rPr>
                <w:rFonts w:ascii="Times New Roman" w:eastAsia="Times New Roman" w:hAnsi="Times New Roman" w:cs="Times New Roman"/>
                <w:b/>
                <w:bCs/>
                <w:color w:val="000000"/>
                <w:kern w:val="0"/>
                <w:lang w:eastAsia="tr-TR"/>
                <w14:ligatures w14:val="none"/>
              </w:rPr>
              <w:t>Deneyim Süresi, Yıl</w:t>
            </w:r>
          </w:p>
        </w:tc>
        <w:tc>
          <w:tcPr>
            <w:tcW w:w="3416" w:type="dxa"/>
            <w:gridSpan w:val="3"/>
            <w:tcBorders>
              <w:top w:val="single" w:sz="4" w:space="0" w:color="auto"/>
              <w:left w:val="nil"/>
              <w:bottom w:val="single" w:sz="4" w:space="0" w:color="auto"/>
              <w:right w:val="single" w:sz="4" w:space="0" w:color="auto"/>
            </w:tcBorders>
            <w:vAlign w:val="center"/>
            <w:hideMark/>
          </w:tcPr>
          <w:p w14:paraId="0F7832AC" w14:textId="77777777" w:rsidR="00D45BF9" w:rsidRPr="005A7060" w:rsidRDefault="00D45BF9" w:rsidP="00D45BF9">
            <w:pPr>
              <w:spacing w:after="0" w:line="240" w:lineRule="auto"/>
              <w:jc w:val="center"/>
              <w:rPr>
                <w:rFonts w:ascii="Times New Roman" w:eastAsia="Times New Roman" w:hAnsi="Times New Roman" w:cs="Times New Roman"/>
                <w:b/>
                <w:bCs/>
                <w:color w:val="000000"/>
                <w:kern w:val="0"/>
                <w:lang w:eastAsia="tr-TR"/>
                <w14:ligatures w14:val="none"/>
              </w:rPr>
            </w:pPr>
            <w:r w:rsidRPr="005A7060">
              <w:rPr>
                <w:rFonts w:ascii="Times New Roman" w:eastAsia="Times New Roman" w:hAnsi="Times New Roman" w:cs="Times New Roman"/>
                <w:b/>
                <w:bCs/>
                <w:color w:val="000000"/>
                <w:kern w:val="0"/>
                <w:lang w:eastAsia="tr-TR"/>
                <w14:ligatures w14:val="none"/>
              </w:rPr>
              <w:t>Etkinlik Düzeyi (Yüksek, Orta, Düşük, Yok)</w:t>
            </w:r>
          </w:p>
        </w:tc>
      </w:tr>
      <w:tr w:rsidR="00D45BF9" w:rsidRPr="00D45BF9" w14:paraId="53FF0386" w14:textId="77777777" w:rsidTr="00ED1ECC">
        <w:trPr>
          <w:trHeight w:val="1253"/>
        </w:trPr>
        <w:tc>
          <w:tcPr>
            <w:tcW w:w="2191" w:type="dxa"/>
            <w:vMerge/>
            <w:tcBorders>
              <w:top w:val="single" w:sz="4" w:space="0" w:color="auto"/>
              <w:left w:val="single" w:sz="4" w:space="0" w:color="auto"/>
              <w:bottom w:val="single" w:sz="4" w:space="0" w:color="auto"/>
              <w:right w:val="single" w:sz="4" w:space="0" w:color="auto"/>
            </w:tcBorders>
            <w:vAlign w:val="center"/>
            <w:hideMark/>
          </w:tcPr>
          <w:p w14:paraId="5CEC973D" w14:textId="77777777" w:rsidR="00D45BF9" w:rsidRPr="005A7060" w:rsidRDefault="00D45BF9" w:rsidP="00D45BF9">
            <w:pPr>
              <w:spacing w:after="0" w:line="240" w:lineRule="auto"/>
              <w:rPr>
                <w:rFonts w:ascii="Times New Roman" w:eastAsia="Times New Roman" w:hAnsi="Times New Roman" w:cs="Times New Roman"/>
                <w:b/>
                <w:bCs/>
                <w:kern w:val="0"/>
                <w:lang w:eastAsia="tr-TR"/>
                <w14:ligatures w14:val="none"/>
              </w:rPr>
            </w:pPr>
          </w:p>
        </w:tc>
        <w:tc>
          <w:tcPr>
            <w:tcW w:w="2156" w:type="dxa"/>
            <w:vMerge/>
            <w:tcBorders>
              <w:top w:val="single" w:sz="4" w:space="0" w:color="auto"/>
              <w:left w:val="single" w:sz="4" w:space="0" w:color="auto"/>
              <w:bottom w:val="single" w:sz="4" w:space="0" w:color="auto"/>
              <w:right w:val="single" w:sz="4" w:space="0" w:color="auto"/>
            </w:tcBorders>
            <w:vAlign w:val="center"/>
            <w:hideMark/>
          </w:tcPr>
          <w:p w14:paraId="7B72E390" w14:textId="77777777" w:rsidR="00D45BF9" w:rsidRPr="005A7060" w:rsidRDefault="00D45BF9" w:rsidP="00D45BF9">
            <w:pPr>
              <w:spacing w:after="0" w:line="240" w:lineRule="auto"/>
              <w:rPr>
                <w:rFonts w:ascii="Times New Roman" w:eastAsia="Times New Roman" w:hAnsi="Times New Roman" w:cs="Times New Roman"/>
                <w:b/>
                <w:bCs/>
                <w:kern w:val="0"/>
                <w:lang w:eastAsia="tr-TR"/>
                <w14:ligatures w14:val="none"/>
              </w:rPr>
            </w:pPr>
          </w:p>
        </w:tc>
        <w:tc>
          <w:tcPr>
            <w:tcW w:w="1108" w:type="dxa"/>
            <w:vMerge/>
            <w:tcBorders>
              <w:top w:val="single" w:sz="4" w:space="0" w:color="auto"/>
              <w:left w:val="single" w:sz="4" w:space="0" w:color="auto"/>
              <w:bottom w:val="single" w:sz="4" w:space="0" w:color="auto"/>
              <w:right w:val="single" w:sz="4" w:space="0" w:color="auto"/>
            </w:tcBorders>
            <w:vAlign w:val="center"/>
            <w:hideMark/>
          </w:tcPr>
          <w:p w14:paraId="0190F471" w14:textId="77777777" w:rsidR="00D45BF9" w:rsidRPr="005A7060" w:rsidRDefault="00D45BF9" w:rsidP="00D45BF9">
            <w:pPr>
              <w:spacing w:after="0" w:line="240" w:lineRule="auto"/>
              <w:rPr>
                <w:rFonts w:ascii="Times New Roman" w:eastAsia="Times New Roman" w:hAnsi="Times New Roman" w:cs="Times New Roman"/>
                <w:b/>
                <w:bCs/>
                <w:color w:val="000000"/>
                <w:kern w:val="0"/>
                <w:lang w:eastAsia="tr-TR"/>
                <w14:ligatures w14:val="none"/>
              </w:rPr>
            </w:pPr>
          </w:p>
        </w:tc>
        <w:tc>
          <w:tcPr>
            <w:tcW w:w="1357" w:type="dxa"/>
            <w:vMerge/>
            <w:tcBorders>
              <w:top w:val="single" w:sz="4" w:space="0" w:color="auto"/>
              <w:left w:val="single" w:sz="4" w:space="0" w:color="auto"/>
              <w:bottom w:val="single" w:sz="4" w:space="0" w:color="auto"/>
              <w:right w:val="single" w:sz="4" w:space="0" w:color="auto"/>
            </w:tcBorders>
            <w:vAlign w:val="center"/>
            <w:hideMark/>
          </w:tcPr>
          <w:p w14:paraId="30FE4089" w14:textId="77777777" w:rsidR="00D45BF9" w:rsidRPr="005A7060" w:rsidRDefault="00D45BF9" w:rsidP="00D45BF9">
            <w:pPr>
              <w:spacing w:after="0" w:line="240" w:lineRule="auto"/>
              <w:rPr>
                <w:rFonts w:ascii="Times New Roman" w:eastAsia="Times New Roman" w:hAnsi="Times New Roman" w:cs="Times New Roman"/>
                <w:b/>
                <w:bCs/>
                <w:color w:val="000000"/>
                <w:kern w:val="0"/>
                <w:lang w:eastAsia="tr-TR"/>
                <w14:ligatures w14:val="none"/>
              </w:rPr>
            </w:pPr>
          </w:p>
        </w:tc>
        <w:tc>
          <w:tcPr>
            <w:tcW w:w="1538" w:type="dxa"/>
            <w:vMerge/>
            <w:tcBorders>
              <w:top w:val="single" w:sz="4" w:space="0" w:color="auto"/>
              <w:left w:val="single" w:sz="4" w:space="0" w:color="auto"/>
              <w:bottom w:val="single" w:sz="4" w:space="0" w:color="auto"/>
              <w:right w:val="single" w:sz="4" w:space="0" w:color="auto"/>
            </w:tcBorders>
            <w:vAlign w:val="center"/>
            <w:hideMark/>
          </w:tcPr>
          <w:p w14:paraId="24FE8510" w14:textId="77777777" w:rsidR="00D45BF9" w:rsidRPr="005A7060" w:rsidRDefault="00D45BF9" w:rsidP="00D45BF9">
            <w:pPr>
              <w:spacing w:after="0" w:line="240" w:lineRule="auto"/>
              <w:rPr>
                <w:rFonts w:ascii="Times New Roman" w:eastAsia="Times New Roman" w:hAnsi="Times New Roman" w:cs="Times New Roman"/>
                <w:b/>
                <w:bCs/>
                <w:color w:val="000000"/>
                <w:kern w:val="0"/>
                <w:lang w:eastAsia="tr-TR"/>
                <w14:ligatures w14:val="none"/>
              </w:rPr>
            </w:pPr>
          </w:p>
        </w:tc>
        <w:tc>
          <w:tcPr>
            <w:tcW w:w="951" w:type="dxa"/>
            <w:tcBorders>
              <w:top w:val="single" w:sz="4" w:space="0" w:color="auto"/>
              <w:left w:val="nil"/>
              <w:bottom w:val="single" w:sz="4" w:space="0" w:color="auto"/>
              <w:right w:val="single" w:sz="4" w:space="0" w:color="auto"/>
            </w:tcBorders>
            <w:vAlign w:val="center"/>
            <w:hideMark/>
          </w:tcPr>
          <w:p w14:paraId="53438C1E" w14:textId="77777777" w:rsidR="00D45BF9" w:rsidRPr="005A7060" w:rsidRDefault="00D45BF9" w:rsidP="00D45BF9">
            <w:pPr>
              <w:spacing w:after="0" w:line="240" w:lineRule="auto"/>
              <w:jc w:val="center"/>
              <w:rPr>
                <w:rFonts w:ascii="Times New Roman" w:eastAsia="Times New Roman" w:hAnsi="Times New Roman" w:cs="Times New Roman"/>
                <w:b/>
                <w:bCs/>
                <w:color w:val="000000"/>
                <w:kern w:val="0"/>
                <w:lang w:eastAsia="tr-TR"/>
                <w14:ligatures w14:val="none"/>
              </w:rPr>
            </w:pPr>
            <w:r w:rsidRPr="005A7060">
              <w:rPr>
                <w:rFonts w:ascii="Times New Roman" w:eastAsia="Times New Roman" w:hAnsi="Times New Roman" w:cs="Times New Roman"/>
                <w:b/>
                <w:bCs/>
                <w:color w:val="000000"/>
                <w:kern w:val="0"/>
                <w:lang w:eastAsia="tr-TR"/>
                <w14:ligatures w14:val="none"/>
              </w:rPr>
              <w:t>Kamu / Sanayi Deneyimi</w:t>
            </w:r>
          </w:p>
        </w:tc>
        <w:tc>
          <w:tcPr>
            <w:tcW w:w="951" w:type="dxa"/>
            <w:tcBorders>
              <w:top w:val="single" w:sz="4" w:space="0" w:color="auto"/>
              <w:left w:val="nil"/>
              <w:bottom w:val="single" w:sz="4" w:space="0" w:color="auto"/>
              <w:right w:val="single" w:sz="4" w:space="0" w:color="auto"/>
            </w:tcBorders>
            <w:vAlign w:val="center"/>
            <w:hideMark/>
          </w:tcPr>
          <w:p w14:paraId="6163402A" w14:textId="77777777" w:rsidR="00D45BF9" w:rsidRPr="005A7060" w:rsidRDefault="00D45BF9" w:rsidP="00D45BF9">
            <w:pPr>
              <w:spacing w:after="0" w:line="240" w:lineRule="auto"/>
              <w:jc w:val="center"/>
              <w:rPr>
                <w:rFonts w:ascii="Times New Roman" w:eastAsia="Times New Roman" w:hAnsi="Times New Roman" w:cs="Times New Roman"/>
                <w:b/>
                <w:bCs/>
                <w:color w:val="000000"/>
                <w:kern w:val="0"/>
                <w:lang w:eastAsia="tr-TR"/>
                <w14:ligatures w14:val="none"/>
              </w:rPr>
            </w:pPr>
            <w:r w:rsidRPr="005A7060">
              <w:rPr>
                <w:rFonts w:ascii="Times New Roman" w:eastAsia="Times New Roman" w:hAnsi="Times New Roman" w:cs="Times New Roman"/>
                <w:b/>
                <w:bCs/>
                <w:color w:val="000000"/>
                <w:kern w:val="0"/>
                <w:lang w:eastAsia="tr-TR"/>
                <w14:ligatures w14:val="none"/>
              </w:rPr>
              <w:t>Öğretim Deneyimi</w:t>
            </w:r>
          </w:p>
        </w:tc>
        <w:tc>
          <w:tcPr>
            <w:tcW w:w="1151" w:type="dxa"/>
            <w:tcBorders>
              <w:top w:val="single" w:sz="4" w:space="0" w:color="auto"/>
              <w:left w:val="nil"/>
              <w:bottom w:val="single" w:sz="4" w:space="0" w:color="auto"/>
              <w:right w:val="single" w:sz="4" w:space="0" w:color="auto"/>
            </w:tcBorders>
            <w:vAlign w:val="center"/>
            <w:hideMark/>
          </w:tcPr>
          <w:p w14:paraId="37A16493" w14:textId="77777777" w:rsidR="00D45BF9" w:rsidRPr="005A7060" w:rsidRDefault="00D45BF9" w:rsidP="00D45BF9">
            <w:pPr>
              <w:spacing w:after="0" w:line="240" w:lineRule="auto"/>
              <w:jc w:val="center"/>
              <w:rPr>
                <w:rFonts w:ascii="Times New Roman" w:eastAsia="Times New Roman" w:hAnsi="Times New Roman" w:cs="Times New Roman"/>
                <w:b/>
                <w:bCs/>
                <w:color w:val="000000"/>
                <w:kern w:val="0"/>
                <w:lang w:eastAsia="tr-TR"/>
                <w14:ligatures w14:val="none"/>
              </w:rPr>
            </w:pPr>
            <w:r w:rsidRPr="005A7060">
              <w:rPr>
                <w:rFonts w:ascii="Times New Roman" w:eastAsia="Times New Roman" w:hAnsi="Times New Roman" w:cs="Times New Roman"/>
                <w:b/>
                <w:bCs/>
                <w:color w:val="000000"/>
                <w:kern w:val="0"/>
                <w:lang w:eastAsia="tr-TR"/>
                <w14:ligatures w14:val="none"/>
              </w:rPr>
              <w:t xml:space="preserve"> İstanbul Ticaret Üniversitesi Deneyimi </w:t>
            </w:r>
          </w:p>
        </w:tc>
        <w:tc>
          <w:tcPr>
            <w:tcW w:w="1157" w:type="dxa"/>
            <w:tcBorders>
              <w:top w:val="single" w:sz="4" w:space="0" w:color="auto"/>
              <w:left w:val="nil"/>
              <w:bottom w:val="single" w:sz="4" w:space="0" w:color="auto"/>
              <w:right w:val="single" w:sz="4" w:space="0" w:color="auto"/>
            </w:tcBorders>
            <w:vAlign w:val="center"/>
            <w:hideMark/>
          </w:tcPr>
          <w:p w14:paraId="459C22A9" w14:textId="77777777" w:rsidR="00D45BF9" w:rsidRPr="005A7060" w:rsidRDefault="00D45BF9" w:rsidP="00D45BF9">
            <w:pPr>
              <w:spacing w:after="0" w:line="240" w:lineRule="auto"/>
              <w:jc w:val="center"/>
              <w:rPr>
                <w:rFonts w:ascii="Times New Roman" w:eastAsia="Times New Roman" w:hAnsi="Times New Roman" w:cs="Times New Roman"/>
                <w:b/>
                <w:bCs/>
                <w:color w:val="000000"/>
                <w:kern w:val="0"/>
                <w:lang w:eastAsia="tr-TR"/>
                <w14:ligatures w14:val="none"/>
              </w:rPr>
            </w:pPr>
            <w:r w:rsidRPr="005A7060">
              <w:rPr>
                <w:rFonts w:ascii="Times New Roman" w:eastAsia="Times New Roman" w:hAnsi="Times New Roman" w:cs="Times New Roman"/>
                <w:b/>
                <w:bCs/>
                <w:color w:val="000000"/>
                <w:kern w:val="0"/>
                <w:lang w:eastAsia="tr-TR"/>
                <w14:ligatures w14:val="none"/>
              </w:rPr>
              <w:t>Mesleki Ağ ve Kuruluşlar</w:t>
            </w:r>
          </w:p>
        </w:tc>
        <w:tc>
          <w:tcPr>
            <w:tcW w:w="1029" w:type="dxa"/>
            <w:tcBorders>
              <w:top w:val="single" w:sz="4" w:space="0" w:color="auto"/>
              <w:left w:val="nil"/>
              <w:bottom w:val="single" w:sz="4" w:space="0" w:color="auto"/>
              <w:right w:val="single" w:sz="4" w:space="0" w:color="auto"/>
            </w:tcBorders>
            <w:vAlign w:val="center"/>
            <w:hideMark/>
          </w:tcPr>
          <w:p w14:paraId="11EA7D45" w14:textId="77777777" w:rsidR="00D45BF9" w:rsidRPr="005A7060" w:rsidRDefault="00D45BF9" w:rsidP="00D45BF9">
            <w:pPr>
              <w:spacing w:after="0" w:line="240" w:lineRule="auto"/>
              <w:jc w:val="center"/>
              <w:rPr>
                <w:rFonts w:ascii="Times New Roman" w:eastAsia="Times New Roman" w:hAnsi="Times New Roman" w:cs="Times New Roman"/>
                <w:b/>
                <w:bCs/>
                <w:color w:val="000000"/>
                <w:kern w:val="0"/>
                <w:lang w:eastAsia="tr-TR"/>
                <w14:ligatures w14:val="none"/>
              </w:rPr>
            </w:pPr>
            <w:r w:rsidRPr="005A7060">
              <w:rPr>
                <w:rFonts w:ascii="Times New Roman" w:eastAsia="Times New Roman" w:hAnsi="Times New Roman" w:cs="Times New Roman"/>
                <w:b/>
                <w:bCs/>
                <w:color w:val="000000"/>
                <w:kern w:val="0"/>
                <w:lang w:eastAsia="tr-TR"/>
                <w14:ligatures w14:val="none"/>
              </w:rPr>
              <w:t>Araştırma</w:t>
            </w:r>
          </w:p>
        </w:tc>
        <w:tc>
          <w:tcPr>
            <w:tcW w:w="1230" w:type="dxa"/>
            <w:tcBorders>
              <w:top w:val="single" w:sz="4" w:space="0" w:color="auto"/>
              <w:left w:val="nil"/>
              <w:bottom w:val="single" w:sz="4" w:space="0" w:color="auto"/>
              <w:right w:val="single" w:sz="4" w:space="0" w:color="auto"/>
            </w:tcBorders>
            <w:vAlign w:val="center"/>
            <w:hideMark/>
          </w:tcPr>
          <w:p w14:paraId="6BD48BAB" w14:textId="77777777" w:rsidR="00D45BF9" w:rsidRPr="005A7060" w:rsidRDefault="00D45BF9" w:rsidP="00D45BF9">
            <w:pPr>
              <w:spacing w:after="0" w:line="240" w:lineRule="auto"/>
              <w:jc w:val="center"/>
              <w:rPr>
                <w:rFonts w:ascii="Times New Roman" w:eastAsia="Times New Roman" w:hAnsi="Times New Roman" w:cs="Times New Roman"/>
                <w:b/>
                <w:bCs/>
                <w:color w:val="000000"/>
                <w:kern w:val="0"/>
                <w:lang w:eastAsia="tr-TR"/>
                <w14:ligatures w14:val="none"/>
              </w:rPr>
            </w:pPr>
            <w:r w:rsidRPr="005A7060">
              <w:rPr>
                <w:rFonts w:ascii="Times New Roman" w:eastAsia="Times New Roman" w:hAnsi="Times New Roman" w:cs="Times New Roman"/>
                <w:b/>
                <w:bCs/>
                <w:color w:val="000000"/>
                <w:kern w:val="0"/>
                <w:lang w:eastAsia="tr-TR"/>
                <w14:ligatures w14:val="none"/>
              </w:rPr>
              <w:t>İş dünyası ve Sanayide Danışmanlık</w:t>
            </w:r>
          </w:p>
        </w:tc>
      </w:tr>
      <w:tr w:rsidR="00D45BF9" w:rsidRPr="00D45BF9" w14:paraId="4640943F" w14:textId="77777777" w:rsidTr="00ED1ECC">
        <w:trPr>
          <w:trHeight w:val="500"/>
        </w:trPr>
        <w:tc>
          <w:tcPr>
            <w:tcW w:w="2191" w:type="dxa"/>
            <w:tcBorders>
              <w:top w:val="single" w:sz="4" w:space="0" w:color="auto"/>
              <w:left w:val="single" w:sz="4" w:space="0" w:color="auto"/>
              <w:bottom w:val="single" w:sz="4" w:space="0" w:color="auto"/>
              <w:right w:val="single" w:sz="4" w:space="0" w:color="auto"/>
            </w:tcBorders>
            <w:vAlign w:val="center"/>
            <w:hideMark/>
          </w:tcPr>
          <w:p w14:paraId="793714CD" w14:textId="77777777" w:rsidR="00D45BF9" w:rsidRPr="005A7060" w:rsidRDefault="00D45BF9" w:rsidP="00D45BF9">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ÖZGÜR ÖMER ERSİN</w:t>
            </w:r>
          </w:p>
        </w:tc>
        <w:tc>
          <w:tcPr>
            <w:tcW w:w="2156" w:type="dxa"/>
            <w:tcBorders>
              <w:top w:val="single" w:sz="4" w:space="0" w:color="auto"/>
              <w:left w:val="nil"/>
              <w:bottom w:val="single" w:sz="4" w:space="0" w:color="auto"/>
              <w:right w:val="single" w:sz="4" w:space="0" w:color="auto"/>
            </w:tcBorders>
            <w:vAlign w:val="center"/>
            <w:hideMark/>
          </w:tcPr>
          <w:p w14:paraId="5125F69B" w14:textId="77777777" w:rsidR="00D45BF9" w:rsidRPr="005A7060" w:rsidRDefault="00D45BF9" w:rsidP="00D45BF9">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ULUSLARARASI TİCARET (İngilizce)</w:t>
            </w:r>
          </w:p>
        </w:tc>
        <w:tc>
          <w:tcPr>
            <w:tcW w:w="1108" w:type="dxa"/>
            <w:tcBorders>
              <w:top w:val="single" w:sz="4" w:space="0" w:color="auto"/>
              <w:left w:val="nil"/>
              <w:bottom w:val="single" w:sz="4" w:space="0" w:color="auto"/>
              <w:right w:val="single" w:sz="4" w:space="0" w:color="auto"/>
            </w:tcBorders>
            <w:vAlign w:val="center"/>
            <w:hideMark/>
          </w:tcPr>
          <w:p w14:paraId="38727525" w14:textId="77777777" w:rsidR="00D45BF9" w:rsidRPr="005A7060" w:rsidRDefault="00D45BF9" w:rsidP="00D45BF9">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2024-GÜZ</w:t>
            </w:r>
          </w:p>
        </w:tc>
        <w:tc>
          <w:tcPr>
            <w:tcW w:w="1357" w:type="dxa"/>
            <w:tcBorders>
              <w:top w:val="single" w:sz="4" w:space="0" w:color="auto"/>
              <w:left w:val="nil"/>
              <w:bottom w:val="single" w:sz="4" w:space="0" w:color="auto"/>
              <w:right w:val="single" w:sz="4" w:space="0" w:color="auto"/>
            </w:tcBorders>
            <w:vAlign w:val="center"/>
            <w:hideMark/>
          </w:tcPr>
          <w:p w14:paraId="1A04E84E" w14:textId="77777777" w:rsidR="00D45BF9" w:rsidRPr="005A7060" w:rsidRDefault="00D45BF9" w:rsidP="00D45BF9">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Profesör Dr.</w:t>
            </w:r>
          </w:p>
        </w:tc>
        <w:tc>
          <w:tcPr>
            <w:tcW w:w="1538" w:type="dxa"/>
            <w:tcBorders>
              <w:top w:val="single" w:sz="4" w:space="0" w:color="auto"/>
              <w:left w:val="nil"/>
              <w:bottom w:val="single" w:sz="4" w:space="0" w:color="auto"/>
              <w:right w:val="single" w:sz="4" w:space="0" w:color="auto"/>
            </w:tcBorders>
            <w:vAlign w:val="center"/>
            <w:hideMark/>
          </w:tcPr>
          <w:p w14:paraId="4950C656" w14:textId="77777777" w:rsidR="00D45BF9" w:rsidRPr="005A7060" w:rsidRDefault="00D45BF9" w:rsidP="00D45BF9">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C KATEGORİ</w:t>
            </w:r>
          </w:p>
        </w:tc>
        <w:tc>
          <w:tcPr>
            <w:tcW w:w="951" w:type="dxa"/>
            <w:tcBorders>
              <w:top w:val="single" w:sz="4" w:space="0" w:color="auto"/>
              <w:left w:val="nil"/>
              <w:bottom w:val="single" w:sz="4" w:space="0" w:color="auto"/>
              <w:right w:val="single" w:sz="4" w:space="0" w:color="auto"/>
            </w:tcBorders>
            <w:vAlign w:val="center"/>
            <w:hideMark/>
          </w:tcPr>
          <w:p w14:paraId="3AD5AE74" w14:textId="77777777" w:rsidR="00D45BF9" w:rsidRPr="005A7060" w:rsidRDefault="00D45BF9" w:rsidP="00D45BF9">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 </w:t>
            </w:r>
          </w:p>
        </w:tc>
        <w:tc>
          <w:tcPr>
            <w:tcW w:w="951" w:type="dxa"/>
            <w:tcBorders>
              <w:top w:val="single" w:sz="4" w:space="0" w:color="auto"/>
              <w:left w:val="nil"/>
              <w:bottom w:val="single" w:sz="4" w:space="0" w:color="auto"/>
              <w:right w:val="single" w:sz="4" w:space="0" w:color="auto"/>
            </w:tcBorders>
            <w:vAlign w:val="center"/>
            <w:hideMark/>
          </w:tcPr>
          <w:p w14:paraId="3292707B" w14:textId="77777777" w:rsidR="00D45BF9" w:rsidRPr="005A7060" w:rsidRDefault="00D45BF9" w:rsidP="00D45BF9">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 </w:t>
            </w:r>
          </w:p>
        </w:tc>
        <w:tc>
          <w:tcPr>
            <w:tcW w:w="1151" w:type="dxa"/>
            <w:tcBorders>
              <w:top w:val="single" w:sz="4" w:space="0" w:color="auto"/>
              <w:left w:val="nil"/>
              <w:bottom w:val="single" w:sz="4" w:space="0" w:color="auto"/>
              <w:right w:val="single" w:sz="4" w:space="0" w:color="auto"/>
            </w:tcBorders>
            <w:vAlign w:val="center"/>
            <w:hideMark/>
          </w:tcPr>
          <w:p w14:paraId="36F1FE71" w14:textId="77777777" w:rsidR="00D45BF9" w:rsidRPr="005A7060" w:rsidRDefault="00D45BF9" w:rsidP="00D45BF9">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 xml:space="preserve">           2,97 </w:t>
            </w:r>
          </w:p>
        </w:tc>
        <w:tc>
          <w:tcPr>
            <w:tcW w:w="1157" w:type="dxa"/>
            <w:tcBorders>
              <w:top w:val="single" w:sz="4" w:space="0" w:color="auto"/>
              <w:left w:val="nil"/>
              <w:bottom w:val="single" w:sz="4" w:space="0" w:color="auto"/>
              <w:right w:val="single" w:sz="4" w:space="0" w:color="auto"/>
            </w:tcBorders>
            <w:vAlign w:val="center"/>
            <w:hideMark/>
          </w:tcPr>
          <w:p w14:paraId="7CBB1422" w14:textId="77777777" w:rsidR="00D45BF9" w:rsidRPr="005A7060" w:rsidRDefault="00D45BF9" w:rsidP="00D45BF9">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 </w:t>
            </w:r>
          </w:p>
        </w:tc>
        <w:tc>
          <w:tcPr>
            <w:tcW w:w="1029" w:type="dxa"/>
            <w:tcBorders>
              <w:top w:val="single" w:sz="4" w:space="0" w:color="auto"/>
              <w:left w:val="nil"/>
              <w:bottom w:val="single" w:sz="4" w:space="0" w:color="auto"/>
              <w:right w:val="single" w:sz="4" w:space="0" w:color="auto"/>
            </w:tcBorders>
            <w:vAlign w:val="center"/>
            <w:hideMark/>
          </w:tcPr>
          <w:p w14:paraId="30004973" w14:textId="77777777" w:rsidR="00D45BF9" w:rsidRPr="005A7060" w:rsidRDefault="00D45BF9" w:rsidP="00D45BF9">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 </w:t>
            </w:r>
          </w:p>
        </w:tc>
        <w:tc>
          <w:tcPr>
            <w:tcW w:w="1230" w:type="dxa"/>
            <w:tcBorders>
              <w:top w:val="single" w:sz="4" w:space="0" w:color="auto"/>
              <w:left w:val="nil"/>
              <w:bottom w:val="single" w:sz="4" w:space="0" w:color="auto"/>
              <w:right w:val="single" w:sz="4" w:space="0" w:color="auto"/>
            </w:tcBorders>
            <w:vAlign w:val="center"/>
            <w:hideMark/>
          </w:tcPr>
          <w:p w14:paraId="160E863D" w14:textId="77777777" w:rsidR="00D45BF9" w:rsidRPr="005A7060" w:rsidRDefault="00D45BF9" w:rsidP="00D45BF9">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 </w:t>
            </w:r>
          </w:p>
        </w:tc>
      </w:tr>
      <w:tr w:rsidR="00D45BF9" w:rsidRPr="00D45BF9" w14:paraId="39CF4DDD" w14:textId="77777777" w:rsidTr="00ED1ECC">
        <w:trPr>
          <w:trHeight w:val="500"/>
        </w:trPr>
        <w:tc>
          <w:tcPr>
            <w:tcW w:w="2191" w:type="dxa"/>
            <w:tcBorders>
              <w:top w:val="single" w:sz="4" w:space="0" w:color="auto"/>
              <w:left w:val="single" w:sz="4" w:space="0" w:color="auto"/>
              <w:bottom w:val="single" w:sz="4" w:space="0" w:color="auto"/>
              <w:right w:val="single" w:sz="4" w:space="0" w:color="auto"/>
            </w:tcBorders>
            <w:vAlign w:val="center"/>
            <w:hideMark/>
          </w:tcPr>
          <w:p w14:paraId="368416AB" w14:textId="77777777" w:rsidR="00D45BF9" w:rsidRPr="005A7060" w:rsidRDefault="00D45BF9" w:rsidP="00D45BF9">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lastRenderedPageBreak/>
              <w:t>ÖZGÜR ÖMER ERSİN</w:t>
            </w:r>
          </w:p>
        </w:tc>
        <w:tc>
          <w:tcPr>
            <w:tcW w:w="2156" w:type="dxa"/>
            <w:tcBorders>
              <w:top w:val="single" w:sz="4" w:space="0" w:color="auto"/>
              <w:left w:val="nil"/>
              <w:bottom w:val="single" w:sz="4" w:space="0" w:color="auto"/>
              <w:right w:val="single" w:sz="4" w:space="0" w:color="auto"/>
            </w:tcBorders>
            <w:vAlign w:val="center"/>
            <w:hideMark/>
          </w:tcPr>
          <w:p w14:paraId="0466798A" w14:textId="77777777" w:rsidR="00D45BF9" w:rsidRPr="005A7060" w:rsidRDefault="00D45BF9" w:rsidP="00D45BF9">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ULUSLARARASI TİCARET (İngilizce)</w:t>
            </w:r>
          </w:p>
        </w:tc>
        <w:tc>
          <w:tcPr>
            <w:tcW w:w="1108" w:type="dxa"/>
            <w:tcBorders>
              <w:top w:val="single" w:sz="4" w:space="0" w:color="auto"/>
              <w:left w:val="nil"/>
              <w:bottom w:val="single" w:sz="4" w:space="0" w:color="auto"/>
              <w:right w:val="single" w:sz="4" w:space="0" w:color="auto"/>
            </w:tcBorders>
            <w:vAlign w:val="center"/>
            <w:hideMark/>
          </w:tcPr>
          <w:p w14:paraId="6A514752" w14:textId="77777777" w:rsidR="00D45BF9" w:rsidRPr="005A7060" w:rsidRDefault="00D45BF9" w:rsidP="00D45BF9">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2025-BAHAR</w:t>
            </w:r>
          </w:p>
        </w:tc>
        <w:tc>
          <w:tcPr>
            <w:tcW w:w="1357" w:type="dxa"/>
            <w:tcBorders>
              <w:top w:val="single" w:sz="4" w:space="0" w:color="auto"/>
              <w:left w:val="nil"/>
              <w:bottom w:val="single" w:sz="4" w:space="0" w:color="auto"/>
              <w:right w:val="single" w:sz="4" w:space="0" w:color="auto"/>
            </w:tcBorders>
            <w:vAlign w:val="center"/>
            <w:hideMark/>
          </w:tcPr>
          <w:p w14:paraId="4B2A0ABA" w14:textId="77777777" w:rsidR="00D45BF9" w:rsidRPr="005A7060" w:rsidRDefault="00D45BF9" w:rsidP="00D45BF9">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Profesör Dr.</w:t>
            </w:r>
          </w:p>
        </w:tc>
        <w:tc>
          <w:tcPr>
            <w:tcW w:w="1538" w:type="dxa"/>
            <w:tcBorders>
              <w:top w:val="single" w:sz="4" w:space="0" w:color="auto"/>
              <w:left w:val="nil"/>
              <w:bottom w:val="single" w:sz="4" w:space="0" w:color="auto"/>
              <w:right w:val="single" w:sz="4" w:space="0" w:color="auto"/>
            </w:tcBorders>
            <w:vAlign w:val="center"/>
            <w:hideMark/>
          </w:tcPr>
          <w:p w14:paraId="26EA57AA" w14:textId="77777777" w:rsidR="00D45BF9" w:rsidRPr="005A7060" w:rsidRDefault="00D45BF9" w:rsidP="00D45BF9">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C KATEGORİ</w:t>
            </w:r>
          </w:p>
        </w:tc>
        <w:tc>
          <w:tcPr>
            <w:tcW w:w="951" w:type="dxa"/>
            <w:tcBorders>
              <w:top w:val="single" w:sz="4" w:space="0" w:color="auto"/>
              <w:left w:val="nil"/>
              <w:bottom w:val="single" w:sz="4" w:space="0" w:color="auto"/>
              <w:right w:val="single" w:sz="4" w:space="0" w:color="auto"/>
            </w:tcBorders>
            <w:vAlign w:val="center"/>
            <w:hideMark/>
          </w:tcPr>
          <w:p w14:paraId="0731E349" w14:textId="77777777" w:rsidR="00D45BF9" w:rsidRPr="005A7060" w:rsidRDefault="00D45BF9" w:rsidP="00D45BF9">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 </w:t>
            </w:r>
          </w:p>
        </w:tc>
        <w:tc>
          <w:tcPr>
            <w:tcW w:w="951" w:type="dxa"/>
            <w:tcBorders>
              <w:top w:val="single" w:sz="4" w:space="0" w:color="auto"/>
              <w:left w:val="nil"/>
              <w:bottom w:val="single" w:sz="4" w:space="0" w:color="auto"/>
              <w:right w:val="single" w:sz="4" w:space="0" w:color="auto"/>
            </w:tcBorders>
            <w:vAlign w:val="center"/>
            <w:hideMark/>
          </w:tcPr>
          <w:p w14:paraId="1FE928C9" w14:textId="77777777" w:rsidR="00D45BF9" w:rsidRPr="005A7060" w:rsidRDefault="00D45BF9" w:rsidP="00D45BF9">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 </w:t>
            </w:r>
          </w:p>
        </w:tc>
        <w:tc>
          <w:tcPr>
            <w:tcW w:w="1151" w:type="dxa"/>
            <w:tcBorders>
              <w:top w:val="single" w:sz="4" w:space="0" w:color="auto"/>
              <w:left w:val="nil"/>
              <w:bottom w:val="single" w:sz="4" w:space="0" w:color="auto"/>
              <w:right w:val="single" w:sz="4" w:space="0" w:color="auto"/>
            </w:tcBorders>
            <w:vAlign w:val="center"/>
            <w:hideMark/>
          </w:tcPr>
          <w:p w14:paraId="4ECE6283" w14:textId="77777777" w:rsidR="00D45BF9" w:rsidRPr="005A7060" w:rsidRDefault="00D45BF9" w:rsidP="00D45BF9">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 xml:space="preserve">           2,97 </w:t>
            </w:r>
          </w:p>
        </w:tc>
        <w:tc>
          <w:tcPr>
            <w:tcW w:w="1157" w:type="dxa"/>
            <w:tcBorders>
              <w:top w:val="single" w:sz="4" w:space="0" w:color="auto"/>
              <w:left w:val="nil"/>
              <w:bottom w:val="single" w:sz="4" w:space="0" w:color="auto"/>
              <w:right w:val="single" w:sz="4" w:space="0" w:color="auto"/>
            </w:tcBorders>
            <w:vAlign w:val="center"/>
            <w:hideMark/>
          </w:tcPr>
          <w:p w14:paraId="5EA61DF8" w14:textId="77777777" w:rsidR="00D45BF9" w:rsidRPr="005A7060" w:rsidRDefault="00D45BF9" w:rsidP="00D45BF9">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 </w:t>
            </w:r>
          </w:p>
        </w:tc>
        <w:tc>
          <w:tcPr>
            <w:tcW w:w="1029" w:type="dxa"/>
            <w:tcBorders>
              <w:top w:val="single" w:sz="4" w:space="0" w:color="auto"/>
              <w:left w:val="nil"/>
              <w:bottom w:val="single" w:sz="4" w:space="0" w:color="auto"/>
              <w:right w:val="single" w:sz="4" w:space="0" w:color="auto"/>
            </w:tcBorders>
            <w:vAlign w:val="center"/>
            <w:hideMark/>
          </w:tcPr>
          <w:p w14:paraId="25D89FE4" w14:textId="77777777" w:rsidR="00D45BF9" w:rsidRPr="005A7060" w:rsidRDefault="00D45BF9" w:rsidP="00D45BF9">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 </w:t>
            </w:r>
          </w:p>
        </w:tc>
        <w:tc>
          <w:tcPr>
            <w:tcW w:w="1230" w:type="dxa"/>
            <w:tcBorders>
              <w:top w:val="single" w:sz="4" w:space="0" w:color="auto"/>
              <w:left w:val="nil"/>
              <w:bottom w:val="single" w:sz="4" w:space="0" w:color="auto"/>
              <w:right w:val="single" w:sz="4" w:space="0" w:color="auto"/>
            </w:tcBorders>
            <w:vAlign w:val="center"/>
            <w:hideMark/>
          </w:tcPr>
          <w:p w14:paraId="027ABDC8" w14:textId="77777777" w:rsidR="00D45BF9" w:rsidRPr="005A7060" w:rsidRDefault="00D45BF9" w:rsidP="00D45BF9">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 </w:t>
            </w:r>
          </w:p>
        </w:tc>
      </w:tr>
      <w:tr w:rsidR="00D45BF9" w:rsidRPr="00D45BF9" w14:paraId="2A954812" w14:textId="77777777" w:rsidTr="00ED1ECC">
        <w:trPr>
          <w:trHeight w:val="500"/>
        </w:trPr>
        <w:tc>
          <w:tcPr>
            <w:tcW w:w="2191" w:type="dxa"/>
            <w:tcBorders>
              <w:top w:val="single" w:sz="4" w:space="0" w:color="auto"/>
              <w:left w:val="single" w:sz="4" w:space="0" w:color="auto"/>
              <w:bottom w:val="single" w:sz="4" w:space="0" w:color="auto"/>
              <w:right w:val="single" w:sz="4" w:space="0" w:color="auto"/>
            </w:tcBorders>
            <w:vAlign w:val="center"/>
            <w:hideMark/>
          </w:tcPr>
          <w:p w14:paraId="60EAF792" w14:textId="77777777" w:rsidR="00D45BF9" w:rsidRPr="005A7060" w:rsidRDefault="00D45BF9" w:rsidP="00D45BF9">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CİHAT KÖKSAL</w:t>
            </w:r>
          </w:p>
        </w:tc>
        <w:tc>
          <w:tcPr>
            <w:tcW w:w="2156" w:type="dxa"/>
            <w:tcBorders>
              <w:top w:val="single" w:sz="4" w:space="0" w:color="auto"/>
              <w:left w:val="nil"/>
              <w:bottom w:val="single" w:sz="4" w:space="0" w:color="auto"/>
              <w:right w:val="single" w:sz="4" w:space="0" w:color="auto"/>
            </w:tcBorders>
            <w:vAlign w:val="center"/>
            <w:hideMark/>
          </w:tcPr>
          <w:p w14:paraId="3128762E" w14:textId="77777777" w:rsidR="00D45BF9" w:rsidRPr="005A7060" w:rsidRDefault="00D45BF9" w:rsidP="00D45BF9">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ULUSLARARASI TİCARET (İngilizce)</w:t>
            </w:r>
          </w:p>
        </w:tc>
        <w:tc>
          <w:tcPr>
            <w:tcW w:w="1108" w:type="dxa"/>
            <w:tcBorders>
              <w:top w:val="single" w:sz="4" w:space="0" w:color="auto"/>
              <w:left w:val="nil"/>
              <w:bottom w:val="single" w:sz="4" w:space="0" w:color="auto"/>
              <w:right w:val="single" w:sz="4" w:space="0" w:color="auto"/>
            </w:tcBorders>
            <w:vAlign w:val="center"/>
            <w:hideMark/>
          </w:tcPr>
          <w:p w14:paraId="784A89E4" w14:textId="77777777" w:rsidR="00D45BF9" w:rsidRPr="005A7060" w:rsidRDefault="00D45BF9" w:rsidP="00D45BF9">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2024-GÜZ</w:t>
            </w:r>
          </w:p>
        </w:tc>
        <w:tc>
          <w:tcPr>
            <w:tcW w:w="1357" w:type="dxa"/>
            <w:tcBorders>
              <w:top w:val="single" w:sz="4" w:space="0" w:color="auto"/>
              <w:left w:val="nil"/>
              <w:bottom w:val="single" w:sz="4" w:space="0" w:color="auto"/>
              <w:right w:val="single" w:sz="4" w:space="0" w:color="auto"/>
            </w:tcBorders>
            <w:vAlign w:val="center"/>
            <w:hideMark/>
          </w:tcPr>
          <w:p w14:paraId="5E98DF18" w14:textId="77777777" w:rsidR="00D45BF9" w:rsidRPr="005A7060" w:rsidRDefault="00D45BF9" w:rsidP="00D45BF9">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Doçent Dr.</w:t>
            </w:r>
          </w:p>
        </w:tc>
        <w:tc>
          <w:tcPr>
            <w:tcW w:w="1538" w:type="dxa"/>
            <w:tcBorders>
              <w:top w:val="single" w:sz="4" w:space="0" w:color="auto"/>
              <w:left w:val="nil"/>
              <w:bottom w:val="single" w:sz="4" w:space="0" w:color="auto"/>
              <w:right w:val="single" w:sz="4" w:space="0" w:color="auto"/>
            </w:tcBorders>
            <w:vAlign w:val="center"/>
            <w:hideMark/>
          </w:tcPr>
          <w:p w14:paraId="29B391E2" w14:textId="77777777" w:rsidR="00D45BF9" w:rsidRPr="005A7060" w:rsidRDefault="00D45BF9" w:rsidP="00D45BF9">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A KATEGORİ</w:t>
            </w:r>
          </w:p>
        </w:tc>
        <w:tc>
          <w:tcPr>
            <w:tcW w:w="951" w:type="dxa"/>
            <w:tcBorders>
              <w:top w:val="single" w:sz="4" w:space="0" w:color="auto"/>
              <w:left w:val="nil"/>
              <w:bottom w:val="single" w:sz="4" w:space="0" w:color="auto"/>
              <w:right w:val="single" w:sz="4" w:space="0" w:color="auto"/>
            </w:tcBorders>
            <w:vAlign w:val="center"/>
            <w:hideMark/>
          </w:tcPr>
          <w:p w14:paraId="68F04FBC" w14:textId="77777777" w:rsidR="00D45BF9" w:rsidRPr="005A7060" w:rsidRDefault="00D45BF9" w:rsidP="00D45BF9">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 </w:t>
            </w:r>
          </w:p>
        </w:tc>
        <w:tc>
          <w:tcPr>
            <w:tcW w:w="951" w:type="dxa"/>
            <w:tcBorders>
              <w:top w:val="single" w:sz="4" w:space="0" w:color="auto"/>
              <w:left w:val="nil"/>
              <w:bottom w:val="single" w:sz="4" w:space="0" w:color="auto"/>
              <w:right w:val="single" w:sz="4" w:space="0" w:color="auto"/>
            </w:tcBorders>
            <w:vAlign w:val="center"/>
            <w:hideMark/>
          </w:tcPr>
          <w:p w14:paraId="662FC7D2" w14:textId="77777777" w:rsidR="00D45BF9" w:rsidRPr="005A7060" w:rsidRDefault="00D45BF9" w:rsidP="00D45BF9">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 </w:t>
            </w:r>
          </w:p>
        </w:tc>
        <w:tc>
          <w:tcPr>
            <w:tcW w:w="1151" w:type="dxa"/>
            <w:tcBorders>
              <w:top w:val="single" w:sz="4" w:space="0" w:color="auto"/>
              <w:left w:val="nil"/>
              <w:bottom w:val="single" w:sz="4" w:space="0" w:color="auto"/>
              <w:right w:val="single" w:sz="4" w:space="0" w:color="auto"/>
            </w:tcBorders>
            <w:vAlign w:val="center"/>
            <w:hideMark/>
          </w:tcPr>
          <w:p w14:paraId="5211AC0A" w14:textId="77777777" w:rsidR="00D45BF9" w:rsidRPr="005A7060" w:rsidRDefault="00D45BF9" w:rsidP="00D45BF9">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 xml:space="preserve">         13,01 </w:t>
            </w:r>
          </w:p>
        </w:tc>
        <w:tc>
          <w:tcPr>
            <w:tcW w:w="1157" w:type="dxa"/>
            <w:tcBorders>
              <w:top w:val="single" w:sz="4" w:space="0" w:color="auto"/>
              <w:left w:val="nil"/>
              <w:bottom w:val="single" w:sz="4" w:space="0" w:color="auto"/>
              <w:right w:val="single" w:sz="4" w:space="0" w:color="auto"/>
            </w:tcBorders>
            <w:vAlign w:val="center"/>
            <w:hideMark/>
          </w:tcPr>
          <w:p w14:paraId="0B01D2EE" w14:textId="77777777" w:rsidR="00D45BF9" w:rsidRPr="005A7060" w:rsidRDefault="00D45BF9" w:rsidP="00D45BF9">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 </w:t>
            </w:r>
          </w:p>
        </w:tc>
        <w:tc>
          <w:tcPr>
            <w:tcW w:w="1029" w:type="dxa"/>
            <w:tcBorders>
              <w:top w:val="single" w:sz="4" w:space="0" w:color="auto"/>
              <w:left w:val="nil"/>
              <w:bottom w:val="single" w:sz="4" w:space="0" w:color="auto"/>
              <w:right w:val="single" w:sz="4" w:space="0" w:color="auto"/>
            </w:tcBorders>
            <w:vAlign w:val="center"/>
            <w:hideMark/>
          </w:tcPr>
          <w:p w14:paraId="60059906" w14:textId="77777777" w:rsidR="00D45BF9" w:rsidRPr="005A7060" w:rsidRDefault="00D45BF9" w:rsidP="00D45BF9">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 </w:t>
            </w:r>
          </w:p>
        </w:tc>
        <w:tc>
          <w:tcPr>
            <w:tcW w:w="1230" w:type="dxa"/>
            <w:tcBorders>
              <w:top w:val="single" w:sz="4" w:space="0" w:color="auto"/>
              <w:left w:val="nil"/>
              <w:bottom w:val="single" w:sz="4" w:space="0" w:color="auto"/>
              <w:right w:val="single" w:sz="4" w:space="0" w:color="auto"/>
            </w:tcBorders>
            <w:vAlign w:val="center"/>
            <w:hideMark/>
          </w:tcPr>
          <w:p w14:paraId="51CC6D98" w14:textId="77777777" w:rsidR="00D45BF9" w:rsidRPr="005A7060" w:rsidRDefault="00D45BF9" w:rsidP="00D45BF9">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 </w:t>
            </w:r>
          </w:p>
        </w:tc>
      </w:tr>
      <w:tr w:rsidR="00D45BF9" w:rsidRPr="00D45BF9" w14:paraId="724D428C" w14:textId="77777777" w:rsidTr="00ED1ECC">
        <w:trPr>
          <w:trHeight w:val="500"/>
        </w:trPr>
        <w:tc>
          <w:tcPr>
            <w:tcW w:w="2191" w:type="dxa"/>
            <w:tcBorders>
              <w:top w:val="single" w:sz="4" w:space="0" w:color="auto"/>
              <w:left w:val="single" w:sz="4" w:space="0" w:color="auto"/>
              <w:bottom w:val="single" w:sz="4" w:space="0" w:color="auto"/>
              <w:right w:val="single" w:sz="4" w:space="0" w:color="auto"/>
            </w:tcBorders>
            <w:vAlign w:val="center"/>
            <w:hideMark/>
          </w:tcPr>
          <w:p w14:paraId="3BFAAAF0" w14:textId="77777777" w:rsidR="00D45BF9" w:rsidRPr="005A7060" w:rsidRDefault="00D45BF9" w:rsidP="00D45BF9">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CİHAT KÖKSAL</w:t>
            </w:r>
          </w:p>
        </w:tc>
        <w:tc>
          <w:tcPr>
            <w:tcW w:w="2156" w:type="dxa"/>
            <w:tcBorders>
              <w:top w:val="single" w:sz="4" w:space="0" w:color="auto"/>
              <w:left w:val="nil"/>
              <w:bottom w:val="single" w:sz="4" w:space="0" w:color="auto"/>
              <w:right w:val="single" w:sz="4" w:space="0" w:color="auto"/>
            </w:tcBorders>
            <w:vAlign w:val="center"/>
            <w:hideMark/>
          </w:tcPr>
          <w:p w14:paraId="1A7C8F35" w14:textId="77777777" w:rsidR="00D45BF9" w:rsidRPr="005A7060" w:rsidRDefault="00D45BF9" w:rsidP="00D45BF9">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ULUSLARARASI TİCARET (İngilizce)</w:t>
            </w:r>
          </w:p>
        </w:tc>
        <w:tc>
          <w:tcPr>
            <w:tcW w:w="1108" w:type="dxa"/>
            <w:tcBorders>
              <w:top w:val="single" w:sz="4" w:space="0" w:color="auto"/>
              <w:left w:val="nil"/>
              <w:bottom w:val="single" w:sz="4" w:space="0" w:color="auto"/>
              <w:right w:val="single" w:sz="4" w:space="0" w:color="auto"/>
            </w:tcBorders>
            <w:vAlign w:val="center"/>
            <w:hideMark/>
          </w:tcPr>
          <w:p w14:paraId="378EABD0" w14:textId="77777777" w:rsidR="00D45BF9" w:rsidRPr="005A7060" w:rsidRDefault="00D45BF9" w:rsidP="00D45BF9">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2025-BAHAR</w:t>
            </w:r>
          </w:p>
        </w:tc>
        <w:tc>
          <w:tcPr>
            <w:tcW w:w="1357" w:type="dxa"/>
            <w:tcBorders>
              <w:top w:val="single" w:sz="4" w:space="0" w:color="auto"/>
              <w:left w:val="nil"/>
              <w:bottom w:val="single" w:sz="4" w:space="0" w:color="auto"/>
              <w:right w:val="single" w:sz="4" w:space="0" w:color="auto"/>
            </w:tcBorders>
            <w:vAlign w:val="center"/>
            <w:hideMark/>
          </w:tcPr>
          <w:p w14:paraId="77620FF1" w14:textId="77777777" w:rsidR="00D45BF9" w:rsidRPr="005A7060" w:rsidRDefault="00D45BF9" w:rsidP="00D45BF9">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Doçent Dr.</w:t>
            </w:r>
          </w:p>
        </w:tc>
        <w:tc>
          <w:tcPr>
            <w:tcW w:w="1538" w:type="dxa"/>
            <w:tcBorders>
              <w:top w:val="single" w:sz="4" w:space="0" w:color="auto"/>
              <w:left w:val="nil"/>
              <w:bottom w:val="single" w:sz="4" w:space="0" w:color="auto"/>
              <w:right w:val="single" w:sz="4" w:space="0" w:color="auto"/>
            </w:tcBorders>
            <w:vAlign w:val="center"/>
            <w:hideMark/>
          </w:tcPr>
          <w:p w14:paraId="080A9866" w14:textId="77777777" w:rsidR="00D45BF9" w:rsidRPr="005A7060" w:rsidRDefault="00D45BF9" w:rsidP="00D45BF9">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A KATEGORİ</w:t>
            </w:r>
          </w:p>
        </w:tc>
        <w:tc>
          <w:tcPr>
            <w:tcW w:w="951" w:type="dxa"/>
            <w:tcBorders>
              <w:top w:val="single" w:sz="4" w:space="0" w:color="auto"/>
              <w:left w:val="nil"/>
              <w:bottom w:val="single" w:sz="4" w:space="0" w:color="auto"/>
              <w:right w:val="single" w:sz="4" w:space="0" w:color="auto"/>
            </w:tcBorders>
            <w:vAlign w:val="center"/>
            <w:hideMark/>
          </w:tcPr>
          <w:p w14:paraId="198540AC" w14:textId="77777777" w:rsidR="00D45BF9" w:rsidRPr="005A7060" w:rsidRDefault="00D45BF9" w:rsidP="00D45BF9">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 </w:t>
            </w:r>
          </w:p>
        </w:tc>
        <w:tc>
          <w:tcPr>
            <w:tcW w:w="951" w:type="dxa"/>
            <w:tcBorders>
              <w:top w:val="single" w:sz="4" w:space="0" w:color="auto"/>
              <w:left w:val="nil"/>
              <w:bottom w:val="single" w:sz="4" w:space="0" w:color="auto"/>
              <w:right w:val="single" w:sz="4" w:space="0" w:color="auto"/>
            </w:tcBorders>
            <w:vAlign w:val="center"/>
            <w:hideMark/>
          </w:tcPr>
          <w:p w14:paraId="280EC221" w14:textId="77777777" w:rsidR="00D45BF9" w:rsidRPr="005A7060" w:rsidRDefault="00D45BF9" w:rsidP="00D45BF9">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 </w:t>
            </w:r>
          </w:p>
        </w:tc>
        <w:tc>
          <w:tcPr>
            <w:tcW w:w="1151" w:type="dxa"/>
            <w:tcBorders>
              <w:top w:val="single" w:sz="4" w:space="0" w:color="auto"/>
              <w:left w:val="nil"/>
              <w:bottom w:val="single" w:sz="4" w:space="0" w:color="auto"/>
              <w:right w:val="single" w:sz="4" w:space="0" w:color="auto"/>
            </w:tcBorders>
            <w:vAlign w:val="center"/>
            <w:hideMark/>
          </w:tcPr>
          <w:p w14:paraId="593A35F1" w14:textId="77777777" w:rsidR="00D45BF9" w:rsidRPr="005A7060" w:rsidRDefault="00D45BF9" w:rsidP="00D45BF9">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 xml:space="preserve">         13,01 </w:t>
            </w:r>
          </w:p>
        </w:tc>
        <w:tc>
          <w:tcPr>
            <w:tcW w:w="1157" w:type="dxa"/>
            <w:tcBorders>
              <w:top w:val="single" w:sz="4" w:space="0" w:color="auto"/>
              <w:left w:val="nil"/>
              <w:bottom w:val="single" w:sz="4" w:space="0" w:color="auto"/>
              <w:right w:val="single" w:sz="4" w:space="0" w:color="auto"/>
            </w:tcBorders>
            <w:vAlign w:val="center"/>
            <w:hideMark/>
          </w:tcPr>
          <w:p w14:paraId="2934431B" w14:textId="77777777" w:rsidR="00D45BF9" w:rsidRPr="005A7060" w:rsidRDefault="00D45BF9" w:rsidP="00D45BF9">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 </w:t>
            </w:r>
          </w:p>
        </w:tc>
        <w:tc>
          <w:tcPr>
            <w:tcW w:w="1029" w:type="dxa"/>
            <w:tcBorders>
              <w:top w:val="single" w:sz="4" w:space="0" w:color="auto"/>
              <w:left w:val="nil"/>
              <w:bottom w:val="single" w:sz="4" w:space="0" w:color="auto"/>
              <w:right w:val="single" w:sz="4" w:space="0" w:color="auto"/>
            </w:tcBorders>
            <w:vAlign w:val="center"/>
            <w:hideMark/>
          </w:tcPr>
          <w:p w14:paraId="54FF3381" w14:textId="77777777" w:rsidR="00D45BF9" w:rsidRPr="005A7060" w:rsidRDefault="00D45BF9" w:rsidP="00D45BF9">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 </w:t>
            </w:r>
          </w:p>
        </w:tc>
        <w:tc>
          <w:tcPr>
            <w:tcW w:w="1230" w:type="dxa"/>
            <w:tcBorders>
              <w:top w:val="single" w:sz="4" w:space="0" w:color="auto"/>
              <w:left w:val="nil"/>
              <w:bottom w:val="single" w:sz="4" w:space="0" w:color="auto"/>
              <w:right w:val="single" w:sz="4" w:space="0" w:color="auto"/>
            </w:tcBorders>
            <w:vAlign w:val="center"/>
            <w:hideMark/>
          </w:tcPr>
          <w:p w14:paraId="5D67CDC1" w14:textId="77777777" w:rsidR="00D45BF9" w:rsidRPr="005A7060" w:rsidRDefault="00D45BF9" w:rsidP="00D45BF9">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 </w:t>
            </w:r>
          </w:p>
        </w:tc>
      </w:tr>
      <w:tr w:rsidR="00D45BF9" w:rsidRPr="00D45BF9" w14:paraId="58C4FBD3" w14:textId="77777777" w:rsidTr="00ED1ECC">
        <w:trPr>
          <w:trHeight w:val="500"/>
        </w:trPr>
        <w:tc>
          <w:tcPr>
            <w:tcW w:w="2191" w:type="dxa"/>
            <w:tcBorders>
              <w:top w:val="single" w:sz="4" w:space="0" w:color="auto"/>
              <w:left w:val="single" w:sz="4" w:space="0" w:color="auto"/>
              <w:bottom w:val="single" w:sz="4" w:space="0" w:color="auto"/>
              <w:right w:val="single" w:sz="4" w:space="0" w:color="auto"/>
            </w:tcBorders>
            <w:vAlign w:val="center"/>
            <w:hideMark/>
          </w:tcPr>
          <w:p w14:paraId="64913BA0" w14:textId="77777777" w:rsidR="00D45BF9" w:rsidRPr="005A7060" w:rsidRDefault="00D45BF9" w:rsidP="00D45BF9">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HAMİ AYDIN</w:t>
            </w:r>
          </w:p>
        </w:tc>
        <w:tc>
          <w:tcPr>
            <w:tcW w:w="2156" w:type="dxa"/>
            <w:tcBorders>
              <w:top w:val="single" w:sz="4" w:space="0" w:color="auto"/>
              <w:left w:val="nil"/>
              <w:bottom w:val="single" w:sz="4" w:space="0" w:color="auto"/>
              <w:right w:val="single" w:sz="4" w:space="0" w:color="auto"/>
            </w:tcBorders>
            <w:vAlign w:val="center"/>
            <w:hideMark/>
          </w:tcPr>
          <w:p w14:paraId="32A94CDB" w14:textId="77777777" w:rsidR="00D45BF9" w:rsidRPr="005A7060" w:rsidRDefault="00D45BF9" w:rsidP="00D45BF9">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ULUSLARARASI TİCARET (İngilizce)</w:t>
            </w:r>
          </w:p>
        </w:tc>
        <w:tc>
          <w:tcPr>
            <w:tcW w:w="1108" w:type="dxa"/>
            <w:tcBorders>
              <w:top w:val="single" w:sz="4" w:space="0" w:color="auto"/>
              <w:left w:val="nil"/>
              <w:bottom w:val="single" w:sz="4" w:space="0" w:color="auto"/>
              <w:right w:val="single" w:sz="4" w:space="0" w:color="auto"/>
            </w:tcBorders>
            <w:vAlign w:val="center"/>
            <w:hideMark/>
          </w:tcPr>
          <w:p w14:paraId="23F63E55" w14:textId="77777777" w:rsidR="00D45BF9" w:rsidRPr="005A7060" w:rsidRDefault="00D45BF9" w:rsidP="00D45BF9">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2024-GÜZ</w:t>
            </w:r>
          </w:p>
        </w:tc>
        <w:tc>
          <w:tcPr>
            <w:tcW w:w="1357" w:type="dxa"/>
            <w:tcBorders>
              <w:top w:val="single" w:sz="4" w:space="0" w:color="auto"/>
              <w:left w:val="nil"/>
              <w:bottom w:val="single" w:sz="4" w:space="0" w:color="auto"/>
              <w:right w:val="single" w:sz="4" w:space="0" w:color="auto"/>
            </w:tcBorders>
            <w:vAlign w:val="center"/>
            <w:hideMark/>
          </w:tcPr>
          <w:p w14:paraId="38C21560" w14:textId="77777777" w:rsidR="00D45BF9" w:rsidRPr="005A7060" w:rsidRDefault="00D45BF9" w:rsidP="00D45BF9">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 xml:space="preserve">Dr. Öğr. Üyesi </w:t>
            </w:r>
          </w:p>
        </w:tc>
        <w:tc>
          <w:tcPr>
            <w:tcW w:w="1538" w:type="dxa"/>
            <w:tcBorders>
              <w:top w:val="single" w:sz="4" w:space="0" w:color="auto"/>
              <w:left w:val="nil"/>
              <w:bottom w:val="single" w:sz="4" w:space="0" w:color="auto"/>
              <w:right w:val="single" w:sz="4" w:space="0" w:color="auto"/>
            </w:tcBorders>
            <w:vAlign w:val="center"/>
            <w:hideMark/>
          </w:tcPr>
          <w:p w14:paraId="08BADD31" w14:textId="77777777" w:rsidR="00D45BF9" w:rsidRPr="005A7060" w:rsidRDefault="00D45BF9" w:rsidP="00D45BF9">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A KATEGORİ</w:t>
            </w:r>
          </w:p>
        </w:tc>
        <w:tc>
          <w:tcPr>
            <w:tcW w:w="951" w:type="dxa"/>
            <w:tcBorders>
              <w:top w:val="single" w:sz="4" w:space="0" w:color="auto"/>
              <w:left w:val="nil"/>
              <w:bottom w:val="single" w:sz="4" w:space="0" w:color="auto"/>
              <w:right w:val="single" w:sz="4" w:space="0" w:color="auto"/>
            </w:tcBorders>
            <w:vAlign w:val="center"/>
            <w:hideMark/>
          </w:tcPr>
          <w:p w14:paraId="03C46810" w14:textId="77777777" w:rsidR="00D45BF9" w:rsidRPr="005A7060" w:rsidRDefault="00D45BF9" w:rsidP="00D45BF9">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 </w:t>
            </w:r>
          </w:p>
        </w:tc>
        <w:tc>
          <w:tcPr>
            <w:tcW w:w="951" w:type="dxa"/>
            <w:tcBorders>
              <w:top w:val="single" w:sz="4" w:space="0" w:color="auto"/>
              <w:left w:val="nil"/>
              <w:bottom w:val="single" w:sz="4" w:space="0" w:color="auto"/>
              <w:right w:val="single" w:sz="4" w:space="0" w:color="auto"/>
            </w:tcBorders>
            <w:vAlign w:val="center"/>
            <w:hideMark/>
          </w:tcPr>
          <w:p w14:paraId="20D8D753" w14:textId="77777777" w:rsidR="00D45BF9" w:rsidRPr="005A7060" w:rsidRDefault="00D45BF9" w:rsidP="00D45BF9">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 </w:t>
            </w:r>
          </w:p>
        </w:tc>
        <w:tc>
          <w:tcPr>
            <w:tcW w:w="1151" w:type="dxa"/>
            <w:tcBorders>
              <w:top w:val="single" w:sz="4" w:space="0" w:color="auto"/>
              <w:left w:val="nil"/>
              <w:bottom w:val="single" w:sz="4" w:space="0" w:color="auto"/>
              <w:right w:val="single" w:sz="4" w:space="0" w:color="auto"/>
            </w:tcBorders>
            <w:vAlign w:val="center"/>
            <w:hideMark/>
          </w:tcPr>
          <w:p w14:paraId="39C956C1" w14:textId="77777777" w:rsidR="00D45BF9" w:rsidRPr="005A7060" w:rsidRDefault="00D45BF9" w:rsidP="00D45BF9">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 xml:space="preserve">           0,78 </w:t>
            </w:r>
          </w:p>
        </w:tc>
        <w:tc>
          <w:tcPr>
            <w:tcW w:w="1157" w:type="dxa"/>
            <w:tcBorders>
              <w:top w:val="single" w:sz="4" w:space="0" w:color="auto"/>
              <w:left w:val="nil"/>
              <w:bottom w:val="single" w:sz="4" w:space="0" w:color="auto"/>
              <w:right w:val="single" w:sz="4" w:space="0" w:color="auto"/>
            </w:tcBorders>
            <w:vAlign w:val="center"/>
            <w:hideMark/>
          </w:tcPr>
          <w:p w14:paraId="7C120E84" w14:textId="77777777" w:rsidR="00D45BF9" w:rsidRPr="005A7060" w:rsidRDefault="00D45BF9" w:rsidP="00D45BF9">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 </w:t>
            </w:r>
          </w:p>
        </w:tc>
        <w:tc>
          <w:tcPr>
            <w:tcW w:w="1029" w:type="dxa"/>
            <w:tcBorders>
              <w:top w:val="single" w:sz="4" w:space="0" w:color="auto"/>
              <w:left w:val="nil"/>
              <w:bottom w:val="single" w:sz="4" w:space="0" w:color="auto"/>
              <w:right w:val="single" w:sz="4" w:space="0" w:color="auto"/>
            </w:tcBorders>
            <w:vAlign w:val="center"/>
            <w:hideMark/>
          </w:tcPr>
          <w:p w14:paraId="5BC3C713" w14:textId="77777777" w:rsidR="00D45BF9" w:rsidRPr="005A7060" w:rsidRDefault="00D45BF9" w:rsidP="00D45BF9">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 </w:t>
            </w:r>
          </w:p>
        </w:tc>
        <w:tc>
          <w:tcPr>
            <w:tcW w:w="1230" w:type="dxa"/>
            <w:tcBorders>
              <w:top w:val="single" w:sz="4" w:space="0" w:color="auto"/>
              <w:left w:val="nil"/>
              <w:bottom w:val="single" w:sz="4" w:space="0" w:color="auto"/>
              <w:right w:val="single" w:sz="4" w:space="0" w:color="auto"/>
            </w:tcBorders>
            <w:vAlign w:val="center"/>
            <w:hideMark/>
          </w:tcPr>
          <w:p w14:paraId="00B91E1D" w14:textId="77777777" w:rsidR="00D45BF9" w:rsidRPr="005A7060" w:rsidRDefault="00D45BF9" w:rsidP="00D45BF9">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 </w:t>
            </w:r>
          </w:p>
        </w:tc>
      </w:tr>
      <w:tr w:rsidR="00D45BF9" w:rsidRPr="00D45BF9" w14:paraId="7058F752" w14:textId="77777777" w:rsidTr="00ED1ECC">
        <w:trPr>
          <w:trHeight w:val="500"/>
        </w:trPr>
        <w:tc>
          <w:tcPr>
            <w:tcW w:w="2191" w:type="dxa"/>
            <w:tcBorders>
              <w:top w:val="single" w:sz="4" w:space="0" w:color="auto"/>
              <w:left w:val="single" w:sz="4" w:space="0" w:color="auto"/>
              <w:bottom w:val="single" w:sz="4" w:space="0" w:color="auto"/>
              <w:right w:val="single" w:sz="4" w:space="0" w:color="auto"/>
            </w:tcBorders>
            <w:vAlign w:val="center"/>
            <w:hideMark/>
          </w:tcPr>
          <w:p w14:paraId="17FDBDD3" w14:textId="77777777" w:rsidR="00D45BF9" w:rsidRPr="005A7060" w:rsidRDefault="00D45BF9" w:rsidP="00D45BF9">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HAMİ AYDIN</w:t>
            </w:r>
          </w:p>
        </w:tc>
        <w:tc>
          <w:tcPr>
            <w:tcW w:w="2156" w:type="dxa"/>
            <w:tcBorders>
              <w:top w:val="single" w:sz="4" w:space="0" w:color="auto"/>
              <w:left w:val="nil"/>
              <w:bottom w:val="single" w:sz="4" w:space="0" w:color="auto"/>
              <w:right w:val="single" w:sz="4" w:space="0" w:color="auto"/>
            </w:tcBorders>
            <w:vAlign w:val="center"/>
            <w:hideMark/>
          </w:tcPr>
          <w:p w14:paraId="7C68035E" w14:textId="77777777" w:rsidR="00D45BF9" w:rsidRPr="005A7060" w:rsidRDefault="00D45BF9" w:rsidP="00D45BF9">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ULUSLARARASI TİCARET (İngilizce)</w:t>
            </w:r>
          </w:p>
        </w:tc>
        <w:tc>
          <w:tcPr>
            <w:tcW w:w="1108" w:type="dxa"/>
            <w:tcBorders>
              <w:top w:val="single" w:sz="4" w:space="0" w:color="auto"/>
              <w:left w:val="nil"/>
              <w:bottom w:val="single" w:sz="4" w:space="0" w:color="auto"/>
              <w:right w:val="single" w:sz="4" w:space="0" w:color="auto"/>
            </w:tcBorders>
            <w:vAlign w:val="center"/>
            <w:hideMark/>
          </w:tcPr>
          <w:p w14:paraId="3D56246F" w14:textId="77777777" w:rsidR="00D45BF9" w:rsidRPr="005A7060" w:rsidRDefault="00D45BF9" w:rsidP="00D45BF9">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2025-BAHAR</w:t>
            </w:r>
          </w:p>
        </w:tc>
        <w:tc>
          <w:tcPr>
            <w:tcW w:w="1357" w:type="dxa"/>
            <w:tcBorders>
              <w:top w:val="single" w:sz="4" w:space="0" w:color="auto"/>
              <w:left w:val="nil"/>
              <w:bottom w:val="single" w:sz="4" w:space="0" w:color="auto"/>
              <w:right w:val="single" w:sz="4" w:space="0" w:color="auto"/>
            </w:tcBorders>
            <w:vAlign w:val="center"/>
            <w:hideMark/>
          </w:tcPr>
          <w:p w14:paraId="2CC096C2" w14:textId="77777777" w:rsidR="00D45BF9" w:rsidRPr="005A7060" w:rsidRDefault="00D45BF9" w:rsidP="00D45BF9">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 xml:space="preserve">Dr. Öğr. Üyesi </w:t>
            </w:r>
          </w:p>
        </w:tc>
        <w:tc>
          <w:tcPr>
            <w:tcW w:w="1538" w:type="dxa"/>
            <w:tcBorders>
              <w:top w:val="single" w:sz="4" w:space="0" w:color="auto"/>
              <w:left w:val="nil"/>
              <w:bottom w:val="single" w:sz="4" w:space="0" w:color="auto"/>
              <w:right w:val="single" w:sz="4" w:space="0" w:color="auto"/>
            </w:tcBorders>
            <w:vAlign w:val="center"/>
            <w:hideMark/>
          </w:tcPr>
          <w:p w14:paraId="7364618C" w14:textId="77777777" w:rsidR="00D45BF9" w:rsidRPr="005A7060" w:rsidRDefault="00D45BF9" w:rsidP="00D45BF9">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A KATEGORİ</w:t>
            </w:r>
          </w:p>
        </w:tc>
        <w:tc>
          <w:tcPr>
            <w:tcW w:w="951" w:type="dxa"/>
            <w:tcBorders>
              <w:top w:val="single" w:sz="4" w:space="0" w:color="auto"/>
              <w:left w:val="nil"/>
              <w:bottom w:val="single" w:sz="4" w:space="0" w:color="auto"/>
              <w:right w:val="single" w:sz="4" w:space="0" w:color="auto"/>
            </w:tcBorders>
            <w:vAlign w:val="center"/>
            <w:hideMark/>
          </w:tcPr>
          <w:p w14:paraId="6CFF263A" w14:textId="77777777" w:rsidR="00D45BF9" w:rsidRPr="005A7060" w:rsidRDefault="00D45BF9" w:rsidP="00D45BF9">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 </w:t>
            </w:r>
          </w:p>
        </w:tc>
        <w:tc>
          <w:tcPr>
            <w:tcW w:w="951" w:type="dxa"/>
            <w:tcBorders>
              <w:top w:val="single" w:sz="4" w:space="0" w:color="auto"/>
              <w:left w:val="nil"/>
              <w:bottom w:val="single" w:sz="4" w:space="0" w:color="auto"/>
              <w:right w:val="single" w:sz="4" w:space="0" w:color="auto"/>
            </w:tcBorders>
            <w:vAlign w:val="center"/>
            <w:hideMark/>
          </w:tcPr>
          <w:p w14:paraId="136A6E58" w14:textId="77777777" w:rsidR="00D45BF9" w:rsidRPr="005A7060" w:rsidRDefault="00D45BF9" w:rsidP="00D45BF9">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 </w:t>
            </w:r>
          </w:p>
        </w:tc>
        <w:tc>
          <w:tcPr>
            <w:tcW w:w="1151" w:type="dxa"/>
            <w:tcBorders>
              <w:top w:val="single" w:sz="4" w:space="0" w:color="auto"/>
              <w:left w:val="nil"/>
              <w:bottom w:val="single" w:sz="4" w:space="0" w:color="auto"/>
              <w:right w:val="single" w:sz="4" w:space="0" w:color="auto"/>
            </w:tcBorders>
            <w:vAlign w:val="center"/>
            <w:hideMark/>
          </w:tcPr>
          <w:p w14:paraId="7517CF67" w14:textId="77777777" w:rsidR="00D45BF9" w:rsidRPr="005A7060" w:rsidRDefault="00D45BF9" w:rsidP="00D45BF9">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 xml:space="preserve">           0,78 </w:t>
            </w:r>
          </w:p>
        </w:tc>
        <w:tc>
          <w:tcPr>
            <w:tcW w:w="1157" w:type="dxa"/>
            <w:tcBorders>
              <w:top w:val="single" w:sz="4" w:space="0" w:color="auto"/>
              <w:left w:val="nil"/>
              <w:bottom w:val="single" w:sz="4" w:space="0" w:color="auto"/>
              <w:right w:val="single" w:sz="4" w:space="0" w:color="auto"/>
            </w:tcBorders>
            <w:vAlign w:val="center"/>
            <w:hideMark/>
          </w:tcPr>
          <w:p w14:paraId="2D7C8D6B" w14:textId="77777777" w:rsidR="00D45BF9" w:rsidRPr="005A7060" w:rsidRDefault="00D45BF9" w:rsidP="00D45BF9">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 </w:t>
            </w:r>
          </w:p>
        </w:tc>
        <w:tc>
          <w:tcPr>
            <w:tcW w:w="1029" w:type="dxa"/>
            <w:tcBorders>
              <w:top w:val="single" w:sz="4" w:space="0" w:color="auto"/>
              <w:left w:val="nil"/>
              <w:bottom w:val="single" w:sz="4" w:space="0" w:color="auto"/>
              <w:right w:val="single" w:sz="4" w:space="0" w:color="auto"/>
            </w:tcBorders>
            <w:vAlign w:val="center"/>
            <w:hideMark/>
          </w:tcPr>
          <w:p w14:paraId="1E4A0409" w14:textId="77777777" w:rsidR="00D45BF9" w:rsidRPr="005A7060" w:rsidRDefault="00D45BF9" w:rsidP="00D45BF9">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 </w:t>
            </w:r>
          </w:p>
        </w:tc>
        <w:tc>
          <w:tcPr>
            <w:tcW w:w="1230" w:type="dxa"/>
            <w:tcBorders>
              <w:top w:val="single" w:sz="4" w:space="0" w:color="auto"/>
              <w:left w:val="nil"/>
              <w:bottom w:val="single" w:sz="4" w:space="0" w:color="auto"/>
              <w:right w:val="single" w:sz="4" w:space="0" w:color="auto"/>
            </w:tcBorders>
            <w:vAlign w:val="center"/>
            <w:hideMark/>
          </w:tcPr>
          <w:p w14:paraId="18898FA9" w14:textId="77777777" w:rsidR="00D45BF9" w:rsidRPr="005A7060" w:rsidRDefault="00D45BF9" w:rsidP="00D45BF9">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 </w:t>
            </w:r>
          </w:p>
        </w:tc>
      </w:tr>
      <w:tr w:rsidR="00D45BF9" w:rsidRPr="00D45BF9" w14:paraId="77D5FF57" w14:textId="77777777" w:rsidTr="00ED1ECC">
        <w:trPr>
          <w:trHeight w:val="500"/>
        </w:trPr>
        <w:tc>
          <w:tcPr>
            <w:tcW w:w="2191" w:type="dxa"/>
            <w:tcBorders>
              <w:top w:val="single" w:sz="4" w:space="0" w:color="auto"/>
              <w:left w:val="single" w:sz="4" w:space="0" w:color="auto"/>
              <w:bottom w:val="single" w:sz="4" w:space="0" w:color="auto"/>
              <w:right w:val="single" w:sz="4" w:space="0" w:color="auto"/>
            </w:tcBorders>
            <w:vAlign w:val="center"/>
            <w:hideMark/>
          </w:tcPr>
          <w:p w14:paraId="2014F615" w14:textId="77777777" w:rsidR="00D45BF9" w:rsidRPr="005A7060" w:rsidRDefault="00D45BF9" w:rsidP="00D45BF9">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DOĞAN MERT AKDEMİR</w:t>
            </w:r>
          </w:p>
        </w:tc>
        <w:tc>
          <w:tcPr>
            <w:tcW w:w="2156" w:type="dxa"/>
            <w:tcBorders>
              <w:top w:val="single" w:sz="4" w:space="0" w:color="auto"/>
              <w:left w:val="nil"/>
              <w:bottom w:val="single" w:sz="4" w:space="0" w:color="auto"/>
              <w:right w:val="single" w:sz="4" w:space="0" w:color="auto"/>
            </w:tcBorders>
            <w:vAlign w:val="center"/>
            <w:hideMark/>
          </w:tcPr>
          <w:p w14:paraId="5F314FAE" w14:textId="77777777" w:rsidR="00D45BF9" w:rsidRPr="005A7060" w:rsidRDefault="00D45BF9" w:rsidP="00D45BF9">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ULUSLARARASI TİCARET (İngilizce)</w:t>
            </w:r>
          </w:p>
        </w:tc>
        <w:tc>
          <w:tcPr>
            <w:tcW w:w="1108" w:type="dxa"/>
            <w:tcBorders>
              <w:top w:val="single" w:sz="4" w:space="0" w:color="auto"/>
              <w:left w:val="nil"/>
              <w:bottom w:val="single" w:sz="4" w:space="0" w:color="auto"/>
              <w:right w:val="single" w:sz="4" w:space="0" w:color="auto"/>
            </w:tcBorders>
            <w:vAlign w:val="center"/>
            <w:hideMark/>
          </w:tcPr>
          <w:p w14:paraId="01CAAE11" w14:textId="77777777" w:rsidR="00D45BF9" w:rsidRPr="005A7060" w:rsidRDefault="00D45BF9" w:rsidP="00D45BF9">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2024-GÜZ</w:t>
            </w:r>
          </w:p>
        </w:tc>
        <w:tc>
          <w:tcPr>
            <w:tcW w:w="1357" w:type="dxa"/>
            <w:tcBorders>
              <w:top w:val="single" w:sz="4" w:space="0" w:color="auto"/>
              <w:left w:val="nil"/>
              <w:bottom w:val="single" w:sz="4" w:space="0" w:color="auto"/>
              <w:right w:val="single" w:sz="4" w:space="0" w:color="auto"/>
            </w:tcBorders>
            <w:vAlign w:val="center"/>
            <w:hideMark/>
          </w:tcPr>
          <w:p w14:paraId="57846C36" w14:textId="77777777" w:rsidR="00D45BF9" w:rsidRPr="005A7060" w:rsidRDefault="00D45BF9" w:rsidP="00D45BF9">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Araştırma Gör.</w:t>
            </w:r>
          </w:p>
        </w:tc>
        <w:tc>
          <w:tcPr>
            <w:tcW w:w="1538" w:type="dxa"/>
            <w:tcBorders>
              <w:top w:val="single" w:sz="4" w:space="0" w:color="auto"/>
              <w:left w:val="nil"/>
              <w:bottom w:val="single" w:sz="4" w:space="0" w:color="auto"/>
              <w:right w:val="single" w:sz="4" w:space="0" w:color="auto"/>
            </w:tcBorders>
            <w:vAlign w:val="center"/>
            <w:hideMark/>
          </w:tcPr>
          <w:p w14:paraId="0E3829A4" w14:textId="77777777" w:rsidR="00D45BF9" w:rsidRPr="005A7060" w:rsidRDefault="00D45BF9" w:rsidP="00D45BF9">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ARŞ. GÖR.</w:t>
            </w:r>
          </w:p>
        </w:tc>
        <w:tc>
          <w:tcPr>
            <w:tcW w:w="951" w:type="dxa"/>
            <w:tcBorders>
              <w:top w:val="single" w:sz="4" w:space="0" w:color="auto"/>
              <w:left w:val="nil"/>
              <w:bottom w:val="single" w:sz="4" w:space="0" w:color="auto"/>
              <w:right w:val="single" w:sz="4" w:space="0" w:color="auto"/>
            </w:tcBorders>
            <w:vAlign w:val="center"/>
            <w:hideMark/>
          </w:tcPr>
          <w:p w14:paraId="1BA230C7" w14:textId="77777777" w:rsidR="00D45BF9" w:rsidRPr="005A7060" w:rsidRDefault="00D45BF9" w:rsidP="00D45BF9">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 </w:t>
            </w:r>
          </w:p>
        </w:tc>
        <w:tc>
          <w:tcPr>
            <w:tcW w:w="951" w:type="dxa"/>
            <w:tcBorders>
              <w:top w:val="single" w:sz="4" w:space="0" w:color="auto"/>
              <w:left w:val="nil"/>
              <w:bottom w:val="single" w:sz="4" w:space="0" w:color="auto"/>
              <w:right w:val="single" w:sz="4" w:space="0" w:color="auto"/>
            </w:tcBorders>
            <w:vAlign w:val="center"/>
            <w:hideMark/>
          </w:tcPr>
          <w:p w14:paraId="3835FE9C" w14:textId="77777777" w:rsidR="00D45BF9" w:rsidRPr="005A7060" w:rsidRDefault="00D45BF9" w:rsidP="00D45BF9">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 </w:t>
            </w:r>
          </w:p>
        </w:tc>
        <w:tc>
          <w:tcPr>
            <w:tcW w:w="1151" w:type="dxa"/>
            <w:tcBorders>
              <w:top w:val="single" w:sz="4" w:space="0" w:color="auto"/>
              <w:left w:val="nil"/>
              <w:bottom w:val="single" w:sz="4" w:space="0" w:color="auto"/>
              <w:right w:val="single" w:sz="4" w:space="0" w:color="auto"/>
            </w:tcBorders>
            <w:vAlign w:val="center"/>
            <w:hideMark/>
          </w:tcPr>
          <w:p w14:paraId="0A7588FB" w14:textId="77777777" w:rsidR="00D45BF9" w:rsidRPr="005A7060" w:rsidRDefault="00D45BF9" w:rsidP="00D45BF9">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 xml:space="preserve">           5,82 </w:t>
            </w:r>
          </w:p>
        </w:tc>
        <w:tc>
          <w:tcPr>
            <w:tcW w:w="1157" w:type="dxa"/>
            <w:tcBorders>
              <w:top w:val="single" w:sz="4" w:space="0" w:color="auto"/>
              <w:left w:val="nil"/>
              <w:bottom w:val="single" w:sz="4" w:space="0" w:color="auto"/>
              <w:right w:val="single" w:sz="4" w:space="0" w:color="auto"/>
            </w:tcBorders>
            <w:vAlign w:val="center"/>
            <w:hideMark/>
          </w:tcPr>
          <w:p w14:paraId="5A14C4A6" w14:textId="77777777" w:rsidR="00D45BF9" w:rsidRPr="005A7060" w:rsidRDefault="00D45BF9" w:rsidP="00D45BF9">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 </w:t>
            </w:r>
          </w:p>
        </w:tc>
        <w:tc>
          <w:tcPr>
            <w:tcW w:w="1029" w:type="dxa"/>
            <w:tcBorders>
              <w:top w:val="single" w:sz="4" w:space="0" w:color="auto"/>
              <w:left w:val="nil"/>
              <w:bottom w:val="single" w:sz="4" w:space="0" w:color="auto"/>
              <w:right w:val="single" w:sz="4" w:space="0" w:color="auto"/>
            </w:tcBorders>
            <w:vAlign w:val="center"/>
            <w:hideMark/>
          </w:tcPr>
          <w:p w14:paraId="69C8E85F" w14:textId="77777777" w:rsidR="00D45BF9" w:rsidRPr="005A7060" w:rsidRDefault="00D45BF9" w:rsidP="00D45BF9">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 </w:t>
            </w:r>
          </w:p>
        </w:tc>
        <w:tc>
          <w:tcPr>
            <w:tcW w:w="1230" w:type="dxa"/>
            <w:tcBorders>
              <w:top w:val="single" w:sz="4" w:space="0" w:color="auto"/>
              <w:left w:val="nil"/>
              <w:bottom w:val="single" w:sz="4" w:space="0" w:color="auto"/>
              <w:right w:val="single" w:sz="4" w:space="0" w:color="auto"/>
            </w:tcBorders>
            <w:vAlign w:val="center"/>
            <w:hideMark/>
          </w:tcPr>
          <w:p w14:paraId="5B877D12" w14:textId="77777777" w:rsidR="00D45BF9" w:rsidRPr="005A7060" w:rsidRDefault="00D45BF9" w:rsidP="00D45BF9">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 </w:t>
            </w:r>
          </w:p>
        </w:tc>
      </w:tr>
      <w:tr w:rsidR="00D45BF9" w:rsidRPr="00D45BF9" w14:paraId="011BC8AC" w14:textId="77777777" w:rsidTr="00ED1ECC">
        <w:trPr>
          <w:trHeight w:val="500"/>
        </w:trPr>
        <w:tc>
          <w:tcPr>
            <w:tcW w:w="2191" w:type="dxa"/>
            <w:tcBorders>
              <w:top w:val="single" w:sz="4" w:space="0" w:color="auto"/>
              <w:left w:val="single" w:sz="4" w:space="0" w:color="auto"/>
              <w:bottom w:val="single" w:sz="4" w:space="0" w:color="auto"/>
              <w:right w:val="single" w:sz="4" w:space="0" w:color="auto"/>
            </w:tcBorders>
            <w:vAlign w:val="center"/>
            <w:hideMark/>
          </w:tcPr>
          <w:p w14:paraId="67B1AAB5" w14:textId="77777777" w:rsidR="00D45BF9" w:rsidRPr="005A7060" w:rsidRDefault="00D45BF9" w:rsidP="00D45BF9">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DOĞAN MERT AKDEMİR</w:t>
            </w:r>
          </w:p>
        </w:tc>
        <w:tc>
          <w:tcPr>
            <w:tcW w:w="2156" w:type="dxa"/>
            <w:tcBorders>
              <w:top w:val="single" w:sz="4" w:space="0" w:color="auto"/>
              <w:left w:val="nil"/>
              <w:bottom w:val="single" w:sz="4" w:space="0" w:color="auto"/>
              <w:right w:val="single" w:sz="4" w:space="0" w:color="auto"/>
            </w:tcBorders>
            <w:vAlign w:val="center"/>
            <w:hideMark/>
          </w:tcPr>
          <w:p w14:paraId="25EED692" w14:textId="77777777" w:rsidR="00D45BF9" w:rsidRPr="005A7060" w:rsidRDefault="00D45BF9" w:rsidP="00D45BF9">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ULUSLARARASI TİCARET (İngilizce)</w:t>
            </w:r>
          </w:p>
        </w:tc>
        <w:tc>
          <w:tcPr>
            <w:tcW w:w="1108" w:type="dxa"/>
            <w:tcBorders>
              <w:top w:val="single" w:sz="4" w:space="0" w:color="auto"/>
              <w:left w:val="nil"/>
              <w:bottom w:val="single" w:sz="4" w:space="0" w:color="auto"/>
              <w:right w:val="single" w:sz="4" w:space="0" w:color="auto"/>
            </w:tcBorders>
            <w:vAlign w:val="center"/>
            <w:hideMark/>
          </w:tcPr>
          <w:p w14:paraId="56AA5955" w14:textId="77777777" w:rsidR="00D45BF9" w:rsidRPr="005A7060" w:rsidRDefault="00D45BF9" w:rsidP="00D45BF9">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2025-BAHAR</w:t>
            </w:r>
          </w:p>
        </w:tc>
        <w:tc>
          <w:tcPr>
            <w:tcW w:w="1357" w:type="dxa"/>
            <w:tcBorders>
              <w:top w:val="single" w:sz="4" w:space="0" w:color="auto"/>
              <w:left w:val="nil"/>
              <w:bottom w:val="single" w:sz="4" w:space="0" w:color="auto"/>
              <w:right w:val="single" w:sz="4" w:space="0" w:color="auto"/>
            </w:tcBorders>
            <w:vAlign w:val="center"/>
            <w:hideMark/>
          </w:tcPr>
          <w:p w14:paraId="6031F7DB" w14:textId="77777777" w:rsidR="00D45BF9" w:rsidRPr="005A7060" w:rsidRDefault="00D45BF9" w:rsidP="00D45BF9">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Araştırma Gör.</w:t>
            </w:r>
          </w:p>
        </w:tc>
        <w:tc>
          <w:tcPr>
            <w:tcW w:w="1538" w:type="dxa"/>
            <w:tcBorders>
              <w:top w:val="single" w:sz="4" w:space="0" w:color="auto"/>
              <w:left w:val="nil"/>
              <w:bottom w:val="single" w:sz="4" w:space="0" w:color="auto"/>
              <w:right w:val="single" w:sz="4" w:space="0" w:color="auto"/>
            </w:tcBorders>
            <w:vAlign w:val="center"/>
            <w:hideMark/>
          </w:tcPr>
          <w:p w14:paraId="77FE6E90" w14:textId="77777777" w:rsidR="00D45BF9" w:rsidRPr="005A7060" w:rsidRDefault="00D45BF9" w:rsidP="00D45BF9">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ARŞ. GÖR.</w:t>
            </w:r>
          </w:p>
        </w:tc>
        <w:tc>
          <w:tcPr>
            <w:tcW w:w="951" w:type="dxa"/>
            <w:tcBorders>
              <w:top w:val="single" w:sz="4" w:space="0" w:color="auto"/>
              <w:left w:val="nil"/>
              <w:bottom w:val="single" w:sz="4" w:space="0" w:color="auto"/>
              <w:right w:val="single" w:sz="4" w:space="0" w:color="auto"/>
            </w:tcBorders>
            <w:vAlign w:val="center"/>
            <w:hideMark/>
          </w:tcPr>
          <w:p w14:paraId="76E47AA1" w14:textId="77777777" w:rsidR="00D45BF9" w:rsidRPr="005A7060" w:rsidRDefault="00D45BF9" w:rsidP="00D45BF9">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 </w:t>
            </w:r>
          </w:p>
        </w:tc>
        <w:tc>
          <w:tcPr>
            <w:tcW w:w="951" w:type="dxa"/>
            <w:tcBorders>
              <w:top w:val="single" w:sz="4" w:space="0" w:color="auto"/>
              <w:left w:val="nil"/>
              <w:bottom w:val="single" w:sz="4" w:space="0" w:color="auto"/>
              <w:right w:val="single" w:sz="4" w:space="0" w:color="auto"/>
            </w:tcBorders>
            <w:vAlign w:val="center"/>
            <w:hideMark/>
          </w:tcPr>
          <w:p w14:paraId="3641571E" w14:textId="77777777" w:rsidR="00D45BF9" w:rsidRPr="005A7060" w:rsidRDefault="00D45BF9" w:rsidP="00D45BF9">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 </w:t>
            </w:r>
          </w:p>
        </w:tc>
        <w:tc>
          <w:tcPr>
            <w:tcW w:w="1151" w:type="dxa"/>
            <w:tcBorders>
              <w:top w:val="single" w:sz="4" w:space="0" w:color="auto"/>
              <w:left w:val="nil"/>
              <w:bottom w:val="single" w:sz="4" w:space="0" w:color="auto"/>
              <w:right w:val="single" w:sz="4" w:space="0" w:color="auto"/>
            </w:tcBorders>
            <w:vAlign w:val="center"/>
            <w:hideMark/>
          </w:tcPr>
          <w:p w14:paraId="03B7F1A5" w14:textId="77777777" w:rsidR="00D45BF9" w:rsidRPr="005A7060" w:rsidRDefault="00D45BF9" w:rsidP="00D45BF9">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 xml:space="preserve">           5,82 </w:t>
            </w:r>
          </w:p>
        </w:tc>
        <w:tc>
          <w:tcPr>
            <w:tcW w:w="1157" w:type="dxa"/>
            <w:tcBorders>
              <w:top w:val="single" w:sz="4" w:space="0" w:color="auto"/>
              <w:left w:val="nil"/>
              <w:bottom w:val="single" w:sz="4" w:space="0" w:color="auto"/>
              <w:right w:val="single" w:sz="4" w:space="0" w:color="auto"/>
            </w:tcBorders>
            <w:vAlign w:val="center"/>
            <w:hideMark/>
          </w:tcPr>
          <w:p w14:paraId="42BDEEF4" w14:textId="77777777" w:rsidR="00D45BF9" w:rsidRPr="005A7060" w:rsidRDefault="00D45BF9" w:rsidP="00D45BF9">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 </w:t>
            </w:r>
          </w:p>
        </w:tc>
        <w:tc>
          <w:tcPr>
            <w:tcW w:w="1029" w:type="dxa"/>
            <w:tcBorders>
              <w:top w:val="single" w:sz="4" w:space="0" w:color="auto"/>
              <w:left w:val="nil"/>
              <w:bottom w:val="single" w:sz="4" w:space="0" w:color="auto"/>
              <w:right w:val="single" w:sz="4" w:space="0" w:color="auto"/>
            </w:tcBorders>
            <w:vAlign w:val="center"/>
            <w:hideMark/>
          </w:tcPr>
          <w:p w14:paraId="0B84E055" w14:textId="77777777" w:rsidR="00D45BF9" w:rsidRPr="005A7060" w:rsidRDefault="00D45BF9" w:rsidP="00D45BF9">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 </w:t>
            </w:r>
          </w:p>
        </w:tc>
        <w:tc>
          <w:tcPr>
            <w:tcW w:w="1230" w:type="dxa"/>
            <w:tcBorders>
              <w:top w:val="single" w:sz="4" w:space="0" w:color="auto"/>
              <w:left w:val="nil"/>
              <w:bottom w:val="single" w:sz="4" w:space="0" w:color="auto"/>
              <w:right w:val="single" w:sz="4" w:space="0" w:color="auto"/>
            </w:tcBorders>
            <w:vAlign w:val="center"/>
            <w:hideMark/>
          </w:tcPr>
          <w:p w14:paraId="039EE09E" w14:textId="77777777" w:rsidR="00D45BF9" w:rsidRPr="005A7060" w:rsidRDefault="00D45BF9" w:rsidP="00D45BF9">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 </w:t>
            </w:r>
          </w:p>
        </w:tc>
      </w:tr>
    </w:tbl>
    <w:p w14:paraId="32468118" w14:textId="6F2DE569" w:rsidR="00076E94" w:rsidRPr="00AB3C4F" w:rsidRDefault="00076E94" w:rsidP="00076E94">
      <w:pPr>
        <w:pStyle w:val="Balk1"/>
        <w:rPr>
          <w:rFonts w:ascii="Times New Roman" w:eastAsiaTheme="minorHAnsi" w:hAnsi="Times New Roman" w:cs="Times New Roman"/>
          <w:b/>
          <w:bCs/>
          <w:color w:val="auto"/>
          <w:sz w:val="24"/>
          <w:szCs w:val="24"/>
        </w:rPr>
      </w:pPr>
      <w:r w:rsidRPr="00AB3C4F">
        <w:rPr>
          <w:rFonts w:ascii="Times New Roman" w:eastAsiaTheme="minorHAnsi" w:hAnsi="Times New Roman" w:cs="Times New Roman"/>
          <w:b/>
          <w:bCs/>
          <w:color w:val="auto"/>
          <w:sz w:val="24"/>
          <w:szCs w:val="24"/>
        </w:rPr>
        <w:t xml:space="preserve">B. </w:t>
      </w:r>
      <w:r w:rsidR="009E0BC4" w:rsidRPr="00AB3C4F">
        <w:rPr>
          <w:rFonts w:ascii="Times New Roman" w:eastAsiaTheme="minorHAnsi" w:hAnsi="Times New Roman" w:cs="Times New Roman"/>
          <w:b/>
          <w:bCs/>
          <w:color w:val="auto"/>
          <w:sz w:val="24"/>
          <w:szCs w:val="24"/>
        </w:rPr>
        <w:t>DÖNEM İÇİNDEKİ AKADEMİK FAALİYETLER</w:t>
      </w:r>
      <w:bookmarkEnd w:id="1"/>
    </w:p>
    <w:p w14:paraId="55D347B0" w14:textId="2A2F666C" w:rsidR="00076E94" w:rsidRDefault="00076E94" w:rsidP="00076E94">
      <w:pPr>
        <w:ind w:left="284"/>
        <w:jc w:val="both"/>
        <w:rPr>
          <w:rFonts w:ascii="Times New Roman" w:hAnsi="Times New Roman" w:cs="Times New Roman"/>
          <w:b/>
          <w:bCs/>
        </w:rPr>
      </w:pPr>
      <w:r w:rsidRPr="00AB3C4F">
        <w:rPr>
          <w:rFonts w:ascii="Times New Roman" w:hAnsi="Times New Roman" w:cs="Times New Roman"/>
          <w:b/>
          <w:bCs/>
        </w:rPr>
        <w:t>1. Açılan Dersler ve Öğretim Elemanı Dağılımı</w:t>
      </w:r>
    </w:p>
    <w:p w14:paraId="015E7665" w14:textId="475362BA" w:rsidR="004D600C" w:rsidRDefault="00525612" w:rsidP="00525612">
      <w:pPr>
        <w:ind w:left="567"/>
        <w:jc w:val="both"/>
        <w:rPr>
          <w:rFonts w:ascii="Times New Roman" w:hAnsi="Times New Roman" w:cs="Times New Roman"/>
          <w:b/>
          <w:bCs/>
        </w:rPr>
      </w:pPr>
      <w:r w:rsidRPr="00525612">
        <w:rPr>
          <w:rFonts w:ascii="Times New Roman" w:hAnsi="Times New Roman" w:cs="Times New Roman"/>
        </w:rPr>
        <w:t>2024 Güz dönemi ve 2025 Bahar dönemleri içerecek şekilde,</w:t>
      </w:r>
      <w:r>
        <w:rPr>
          <w:rFonts w:ascii="Times New Roman" w:hAnsi="Times New Roman" w:cs="Times New Roman"/>
        </w:rPr>
        <w:t xml:space="preserve"> programda açılan dersler ve öğretim elemanlarının dağılımını içeren Tablo 2’yi doldurunuz:</w:t>
      </w:r>
    </w:p>
    <w:p w14:paraId="25722034" w14:textId="4B763E46" w:rsidR="00076E94" w:rsidRPr="007E6D2B" w:rsidRDefault="00076E94" w:rsidP="008147B0">
      <w:pPr>
        <w:jc w:val="both"/>
        <w:rPr>
          <w:rFonts w:ascii="Times New Roman" w:hAnsi="Times New Roman" w:cs="Times New Roman"/>
        </w:rPr>
      </w:pPr>
      <w:r w:rsidRPr="008E1C99">
        <w:rPr>
          <w:rFonts w:ascii="Times New Roman" w:hAnsi="Times New Roman" w:cs="Times New Roman"/>
          <w:b/>
          <w:bCs/>
        </w:rPr>
        <w:t>Tablo 2: Öğretim Kadrosu Yük Özeti</w:t>
      </w:r>
      <w:r w:rsidRPr="007E6D2B">
        <w:rPr>
          <w:rFonts w:ascii="Times New Roman" w:hAnsi="Times New Roman" w:cs="Times New Roman"/>
        </w:rPr>
        <w:t xml:space="preserve"> </w:t>
      </w:r>
      <w:r w:rsidR="008147B0" w:rsidRPr="008E1C99">
        <w:rPr>
          <w:rFonts w:ascii="Times New Roman" w:hAnsi="Times New Roman" w:cs="Times New Roman"/>
        </w:rPr>
        <w:t>(</w:t>
      </w:r>
      <w:r w:rsidR="008147B0">
        <w:rPr>
          <w:rFonts w:ascii="Times New Roman" w:hAnsi="Times New Roman" w:cs="Times New Roman"/>
        </w:rPr>
        <w:t>2024 Güz-2025 Bahar Dönemi</w:t>
      </w:r>
      <w:r w:rsidR="008147B0" w:rsidRPr="008E1C99">
        <w:rPr>
          <w:rFonts w:ascii="Times New Roman" w:hAnsi="Times New Roman" w:cs="Times New Roman"/>
        </w:rPr>
        <w:t>)</w:t>
      </w:r>
    </w:p>
    <w:tbl>
      <w:tblPr>
        <w:tblW w:w="14747" w:type="dxa"/>
        <w:tblCellMar>
          <w:left w:w="70" w:type="dxa"/>
          <w:right w:w="70" w:type="dxa"/>
        </w:tblCellMar>
        <w:tblLook w:val="04A0" w:firstRow="1" w:lastRow="0" w:firstColumn="1" w:lastColumn="0" w:noHBand="0" w:noVBand="1"/>
      </w:tblPr>
      <w:tblGrid>
        <w:gridCol w:w="2805"/>
        <w:gridCol w:w="1337"/>
        <w:gridCol w:w="1858"/>
        <w:gridCol w:w="3590"/>
        <w:gridCol w:w="1090"/>
        <w:gridCol w:w="1207"/>
        <w:gridCol w:w="1523"/>
        <w:gridCol w:w="1337"/>
      </w:tblGrid>
      <w:tr w:rsidR="00DC1A01" w:rsidRPr="002960B6" w14:paraId="56AB57FA" w14:textId="77777777" w:rsidTr="00ED1ECC">
        <w:trPr>
          <w:trHeight w:val="1967"/>
        </w:trPr>
        <w:tc>
          <w:tcPr>
            <w:tcW w:w="3271" w:type="dxa"/>
            <w:tcBorders>
              <w:top w:val="single" w:sz="8" w:space="0" w:color="auto"/>
              <w:left w:val="single" w:sz="8" w:space="0" w:color="auto"/>
              <w:bottom w:val="single" w:sz="4" w:space="0" w:color="auto"/>
              <w:right w:val="single" w:sz="4" w:space="0" w:color="auto"/>
            </w:tcBorders>
            <w:vAlign w:val="center"/>
            <w:hideMark/>
          </w:tcPr>
          <w:p w14:paraId="335E8F75" w14:textId="77777777" w:rsidR="00DC1A01" w:rsidRPr="002960B6" w:rsidRDefault="00DC1A01" w:rsidP="00DC1A01">
            <w:pPr>
              <w:spacing w:after="0" w:line="240" w:lineRule="auto"/>
              <w:jc w:val="center"/>
              <w:rPr>
                <w:rFonts w:ascii="Times New Roman" w:eastAsia="Times New Roman" w:hAnsi="Times New Roman" w:cs="Times New Roman"/>
                <w:b/>
                <w:bCs/>
                <w:color w:val="000000"/>
                <w:kern w:val="0"/>
                <w:lang w:eastAsia="tr-TR"/>
                <w14:ligatures w14:val="none"/>
              </w:rPr>
            </w:pPr>
            <w:r w:rsidRPr="002960B6">
              <w:rPr>
                <w:rFonts w:ascii="Times New Roman" w:eastAsia="Times New Roman" w:hAnsi="Times New Roman" w:cs="Times New Roman"/>
                <w:b/>
                <w:bCs/>
                <w:color w:val="000000"/>
                <w:kern w:val="0"/>
                <w:lang w:eastAsia="tr-TR"/>
                <w14:ligatures w14:val="none"/>
              </w:rPr>
              <w:lastRenderedPageBreak/>
              <w:t>Öğretim Elemanının Adı-Soyadı</w:t>
            </w:r>
          </w:p>
        </w:tc>
        <w:tc>
          <w:tcPr>
            <w:tcW w:w="1474" w:type="dxa"/>
            <w:tcBorders>
              <w:top w:val="single" w:sz="8" w:space="0" w:color="auto"/>
              <w:left w:val="nil"/>
              <w:bottom w:val="single" w:sz="4" w:space="0" w:color="auto"/>
              <w:right w:val="single" w:sz="4" w:space="0" w:color="auto"/>
            </w:tcBorders>
            <w:vAlign w:val="center"/>
            <w:hideMark/>
          </w:tcPr>
          <w:p w14:paraId="4DB23E7D" w14:textId="77777777" w:rsidR="00DC1A01" w:rsidRPr="002960B6" w:rsidRDefault="00DC1A01" w:rsidP="00DC1A01">
            <w:pPr>
              <w:spacing w:after="0" w:line="240" w:lineRule="auto"/>
              <w:jc w:val="center"/>
              <w:rPr>
                <w:rFonts w:ascii="Times New Roman" w:eastAsia="Times New Roman" w:hAnsi="Times New Roman" w:cs="Times New Roman"/>
                <w:b/>
                <w:bCs/>
                <w:color w:val="000000"/>
                <w:kern w:val="0"/>
                <w:lang w:eastAsia="tr-TR"/>
                <w14:ligatures w14:val="none"/>
              </w:rPr>
            </w:pPr>
            <w:r w:rsidRPr="002960B6">
              <w:rPr>
                <w:rFonts w:ascii="Times New Roman" w:eastAsia="Times New Roman" w:hAnsi="Times New Roman" w:cs="Times New Roman"/>
                <w:b/>
                <w:bCs/>
                <w:color w:val="000000"/>
                <w:kern w:val="0"/>
                <w:lang w:eastAsia="tr-TR"/>
                <w14:ligatures w14:val="none"/>
              </w:rPr>
              <w:t>Tam Zamanlı veya Yarı Zamanlı</w:t>
            </w:r>
          </w:p>
        </w:tc>
        <w:tc>
          <w:tcPr>
            <w:tcW w:w="2045" w:type="dxa"/>
            <w:tcBorders>
              <w:top w:val="single" w:sz="8" w:space="0" w:color="auto"/>
              <w:left w:val="nil"/>
              <w:bottom w:val="single" w:sz="4" w:space="0" w:color="auto"/>
              <w:right w:val="single" w:sz="4" w:space="0" w:color="auto"/>
            </w:tcBorders>
            <w:vAlign w:val="center"/>
            <w:hideMark/>
          </w:tcPr>
          <w:p w14:paraId="4A142A16" w14:textId="77777777" w:rsidR="00DC1A01" w:rsidRPr="002960B6" w:rsidRDefault="00DC1A01" w:rsidP="00DC1A01">
            <w:pPr>
              <w:spacing w:after="0" w:line="240" w:lineRule="auto"/>
              <w:jc w:val="center"/>
              <w:rPr>
                <w:rFonts w:ascii="Times New Roman" w:eastAsia="Times New Roman" w:hAnsi="Times New Roman" w:cs="Times New Roman"/>
                <w:b/>
                <w:bCs/>
                <w:color w:val="000000"/>
                <w:kern w:val="0"/>
                <w:lang w:eastAsia="tr-TR"/>
                <w14:ligatures w14:val="none"/>
              </w:rPr>
            </w:pPr>
            <w:r w:rsidRPr="002960B6">
              <w:rPr>
                <w:rFonts w:ascii="Times New Roman" w:eastAsia="Times New Roman" w:hAnsi="Times New Roman" w:cs="Times New Roman"/>
                <w:b/>
                <w:bCs/>
                <w:color w:val="000000"/>
                <w:kern w:val="0"/>
                <w:lang w:eastAsia="tr-TR"/>
                <w14:ligatures w14:val="none"/>
              </w:rPr>
              <w:t>Bölüm</w:t>
            </w:r>
          </w:p>
        </w:tc>
        <w:tc>
          <w:tcPr>
            <w:tcW w:w="2474" w:type="dxa"/>
            <w:tcBorders>
              <w:top w:val="single" w:sz="8" w:space="0" w:color="auto"/>
              <w:left w:val="nil"/>
              <w:bottom w:val="single" w:sz="4" w:space="0" w:color="auto"/>
              <w:right w:val="single" w:sz="4" w:space="0" w:color="auto"/>
            </w:tcBorders>
            <w:vAlign w:val="center"/>
            <w:hideMark/>
          </w:tcPr>
          <w:p w14:paraId="029F5E52" w14:textId="77777777" w:rsidR="00DC1A01" w:rsidRPr="002960B6" w:rsidRDefault="00DC1A01" w:rsidP="009801B6">
            <w:pPr>
              <w:spacing w:after="0" w:line="240" w:lineRule="auto"/>
              <w:jc w:val="center"/>
              <w:rPr>
                <w:rFonts w:ascii="Times New Roman" w:eastAsia="Times New Roman" w:hAnsi="Times New Roman" w:cs="Times New Roman"/>
                <w:b/>
                <w:bCs/>
                <w:color w:val="000000"/>
                <w:kern w:val="0"/>
                <w:lang w:eastAsia="tr-TR"/>
                <w14:ligatures w14:val="none"/>
              </w:rPr>
            </w:pPr>
            <w:r w:rsidRPr="002960B6">
              <w:rPr>
                <w:rFonts w:ascii="Times New Roman" w:eastAsia="Times New Roman" w:hAnsi="Times New Roman" w:cs="Times New Roman"/>
                <w:b/>
                <w:bCs/>
                <w:color w:val="000000"/>
                <w:kern w:val="0"/>
                <w:lang w:eastAsia="tr-TR"/>
                <w14:ligatures w14:val="none"/>
              </w:rPr>
              <w:t>Son 2 Yarıyılda Verdiği Dersler (Dersin Kodu/Kredisi/Yarıyılı)</w:t>
            </w:r>
          </w:p>
        </w:tc>
        <w:tc>
          <w:tcPr>
            <w:tcW w:w="1125" w:type="dxa"/>
            <w:tcBorders>
              <w:top w:val="single" w:sz="8" w:space="0" w:color="auto"/>
              <w:left w:val="nil"/>
              <w:bottom w:val="single" w:sz="4" w:space="0" w:color="auto"/>
              <w:right w:val="single" w:sz="4" w:space="0" w:color="auto"/>
            </w:tcBorders>
            <w:vAlign w:val="center"/>
            <w:hideMark/>
          </w:tcPr>
          <w:p w14:paraId="36F2187A" w14:textId="77777777" w:rsidR="00DC1A01" w:rsidRPr="002960B6" w:rsidRDefault="00DC1A01" w:rsidP="00DC1A01">
            <w:pPr>
              <w:spacing w:after="0" w:line="240" w:lineRule="auto"/>
              <w:jc w:val="center"/>
              <w:rPr>
                <w:rFonts w:ascii="Times New Roman" w:eastAsia="Times New Roman" w:hAnsi="Times New Roman" w:cs="Times New Roman"/>
                <w:b/>
                <w:bCs/>
                <w:color w:val="000000"/>
                <w:kern w:val="0"/>
                <w:lang w:eastAsia="tr-TR"/>
                <w14:ligatures w14:val="none"/>
              </w:rPr>
            </w:pPr>
            <w:r w:rsidRPr="002960B6">
              <w:rPr>
                <w:rFonts w:ascii="Times New Roman" w:eastAsia="Times New Roman" w:hAnsi="Times New Roman" w:cs="Times New Roman"/>
                <w:b/>
                <w:bCs/>
                <w:color w:val="000000"/>
                <w:kern w:val="0"/>
                <w:lang w:eastAsia="tr-TR"/>
                <w14:ligatures w14:val="none"/>
              </w:rPr>
              <w:t>Öğretim</w:t>
            </w:r>
          </w:p>
        </w:tc>
        <w:tc>
          <w:tcPr>
            <w:tcW w:w="1207" w:type="dxa"/>
            <w:tcBorders>
              <w:top w:val="single" w:sz="8" w:space="0" w:color="auto"/>
              <w:left w:val="nil"/>
              <w:bottom w:val="single" w:sz="4" w:space="0" w:color="auto"/>
              <w:right w:val="single" w:sz="4" w:space="0" w:color="auto"/>
            </w:tcBorders>
            <w:vAlign w:val="center"/>
            <w:hideMark/>
          </w:tcPr>
          <w:p w14:paraId="00A1CC01" w14:textId="77777777" w:rsidR="00DC1A01" w:rsidRPr="002960B6" w:rsidRDefault="00DC1A01" w:rsidP="00DC1A01">
            <w:pPr>
              <w:spacing w:after="0" w:line="240" w:lineRule="auto"/>
              <w:jc w:val="center"/>
              <w:rPr>
                <w:rFonts w:ascii="Times New Roman" w:eastAsia="Times New Roman" w:hAnsi="Times New Roman" w:cs="Times New Roman"/>
                <w:b/>
                <w:bCs/>
                <w:color w:val="000000"/>
                <w:kern w:val="0"/>
                <w:lang w:eastAsia="tr-TR"/>
                <w14:ligatures w14:val="none"/>
              </w:rPr>
            </w:pPr>
            <w:r w:rsidRPr="002960B6">
              <w:rPr>
                <w:rFonts w:ascii="Times New Roman" w:eastAsia="Times New Roman" w:hAnsi="Times New Roman" w:cs="Times New Roman"/>
                <w:b/>
                <w:bCs/>
                <w:color w:val="000000"/>
                <w:kern w:val="0"/>
                <w:lang w:eastAsia="tr-TR"/>
                <w14:ligatures w14:val="none"/>
              </w:rPr>
              <w:t>Araştırma</w:t>
            </w:r>
          </w:p>
        </w:tc>
        <w:tc>
          <w:tcPr>
            <w:tcW w:w="1632" w:type="dxa"/>
            <w:tcBorders>
              <w:top w:val="single" w:sz="8" w:space="0" w:color="auto"/>
              <w:left w:val="nil"/>
              <w:bottom w:val="single" w:sz="4" w:space="0" w:color="auto"/>
              <w:right w:val="single" w:sz="4" w:space="0" w:color="auto"/>
            </w:tcBorders>
            <w:vAlign w:val="center"/>
            <w:hideMark/>
          </w:tcPr>
          <w:p w14:paraId="5A1BF803" w14:textId="77777777" w:rsidR="00DC1A01" w:rsidRPr="002960B6" w:rsidRDefault="00DC1A01" w:rsidP="00DC1A01">
            <w:pPr>
              <w:spacing w:after="0" w:line="240" w:lineRule="auto"/>
              <w:jc w:val="center"/>
              <w:rPr>
                <w:rFonts w:ascii="Times New Roman" w:eastAsia="Times New Roman" w:hAnsi="Times New Roman" w:cs="Times New Roman"/>
                <w:b/>
                <w:bCs/>
                <w:color w:val="000000"/>
                <w:kern w:val="0"/>
                <w:lang w:eastAsia="tr-TR"/>
                <w14:ligatures w14:val="none"/>
              </w:rPr>
            </w:pPr>
            <w:r w:rsidRPr="002960B6">
              <w:rPr>
                <w:rFonts w:ascii="Times New Roman" w:eastAsia="Times New Roman" w:hAnsi="Times New Roman" w:cs="Times New Roman"/>
                <w:b/>
                <w:bCs/>
                <w:color w:val="000000"/>
                <w:kern w:val="0"/>
                <w:lang w:eastAsia="tr-TR"/>
                <w14:ligatures w14:val="none"/>
              </w:rPr>
              <w:t>Yöneticilik (İdari Görev)</w:t>
            </w:r>
          </w:p>
        </w:tc>
        <w:tc>
          <w:tcPr>
            <w:tcW w:w="1519" w:type="dxa"/>
            <w:tcBorders>
              <w:top w:val="single" w:sz="8" w:space="0" w:color="auto"/>
              <w:left w:val="nil"/>
              <w:bottom w:val="single" w:sz="4" w:space="0" w:color="auto"/>
              <w:right w:val="single" w:sz="8" w:space="0" w:color="auto"/>
            </w:tcBorders>
            <w:vAlign w:val="center"/>
            <w:hideMark/>
          </w:tcPr>
          <w:p w14:paraId="7E066706" w14:textId="77777777" w:rsidR="00DC1A01" w:rsidRPr="002960B6" w:rsidRDefault="00DC1A01" w:rsidP="00DC1A01">
            <w:pPr>
              <w:spacing w:after="0" w:line="240" w:lineRule="auto"/>
              <w:jc w:val="center"/>
              <w:rPr>
                <w:rFonts w:ascii="Times New Roman" w:eastAsia="Times New Roman" w:hAnsi="Times New Roman" w:cs="Times New Roman"/>
                <w:b/>
                <w:bCs/>
                <w:color w:val="000000"/>
                <w:kern w:val="0"/>
                <w:lang w:eastAsia="tr-TR"/>
                <w14:ligatures w14:val="none"/>
              </w:rPr>
            </w:pPr>
            <w:r w:rsidRPr="002960B6">
              <w:rPr>
                <w:rFonts w:ascii="Times New Roman" w:eastAsia="Times New Roman" w:hAnsi="Times New Roman" w:cs="Times New Roman"/>
                <w:b/>
                <w:bCs/>
                <w:color w:val="000000"/>
                <w:kern w:val="0"/>
                <w:lang w:eastAsia="tr-TR"/>
                <w14:ligatures w14:val="none"/>
              </w:rPr>
              <w:t>Diğer (Uzun Süreli İzinler)</w:t>
            </w:r>
          </w:p>
        </w:tc>
      </w:tr>
      <w:tr w:rsidR="008650F3" w:rsidRPr="002960B6" w14:paraId="47E2C963" w14:textId="77777777" w:rsidTr="000324B6">
        <w:trPr>
          <w:trHeight w:val="1967"/>
        </w:trPr>
        <w:tc>
          <w:tcPr>
            <w:tcW w:w="3271" w:type="dxa"/>
            <w:tcBorders>
              <w:top w:val="single" w:sz="8" w:space="0" w:color="auto"/>
              <w:left w:val="single" w:sz="8" w:space="0" w:color="auto"/>
              <w:bottom w:val="single" w:sz="4" w:space="0" w:color="auto"/>
              <w:right w:val="single" w:sz="4" w:space="0" w:color="auto"/>
            </w:tcBorders>
            <w:vAlign w:val="center"/>
          </w:tcPr>
          <w:p w14:paraId="1044BF20" w14:textId="1D207579" w:rsidR="008650F3" w:rsidRPr="002960B6" w:rsidRDefault="008650F3" w:rsidP="008650F3">
            <w:pPr>
              <w:spacing w:after="0" w:line="240" w:lineRule="auto"/>
              <w:jc w:val="center"/>
              <w:rPr>
                <w:rFonts w:ascii="Times New Roman" w:eastAsia="Times New Roman" w:hAnsi="Times New Roman" w:cs="Times New Roman"/>
                <w:b/>
                <w:bCs/>
                <w:color w:val="000000"/>
                <w:kern w:val="0"/>
                <w:lang w:eastAsia="tr-TR"/>
                <w14:ligatures w14:val="none"/>
              </w:rPr>
            </w:pPr>
            <w:r w:rsidRPr="002960B6">
              <w:rPr>
                <w:rFonts w:ascii="Times New Roman" w:eastAsia="Times New Roman" w:hAnsi="Times New Roman" w:cs="Times New Roman"/>
                <w:b/>
                <w:bCs/>
                <w:color w:val="000000"/>
                <w:kern w:val="0"/>
                <w:lang w:eastAsia="tr-TR"/>
                <w14:ligatures w14:val="none"/>
              </w:rPr>
              <w:t>Prof. Dr. (c) ÖZGÜR ÖMER ERSİN</w:t>
            </w:r>
          </w:p>
        </w:tc>
        <w:tc>
          <w:tcPr>
            <w:tcW w:w="1474" w:type="dxa"/>
            <w:tcBorders>
              <w:top w:val="single" w:sz="8" w:space="0" w:color="auto"/>
              <w:left w:val="nil"/>
              <w:bottom w:val="single" w:sz="4" w:space="0" w:color="auto"/>
              <w:right w:val="single" w:sz="4" w:space="0" w:color="auto"/>
            </w:tcBorders>
            <w:vAlign w:val="center"/>
          </w:tcPr>
          <w:p w14:paraId="3864E819" w14:textId="01475D68" w:rsidR="008650F3" w:rsidRPr="002960B6" w:rsidRDefault="008650F3" w:rsidP="008650F3">
            <w:pPr>
              <w:spacing w:after="0" w:line="240" w:lineRule="auto"/>
              <w:jc w:val="center"/>
              <w:rPr>
                <w:rFonts w:ascii="Times New Roman" w:eastAsia="Times New Roman" w:hAnsi="Times New Roman" w:cs="Times New Roman"/>
                <w:b/>
                <w:bCs/>
                <w:color w:val="000000"/>
                <w:kern w:val="0"/>
                <w:lang w:eastAsia="tr-TR"/>
                <w14:ligatures w14:val="none"/>
              </w:rPr>
            </w:pPr>
            <w:r w:rsidRPr="002960B6">
              <w:rPr>
                <w:rFonts w:ascii="Times New Roman" w:eastAsia="Times New Roman" w:hAnsi="Times New Roman" w:cs="Times New Roman"/>
                <w:b/>
                <w:bCs/>
                <w:color w:val="000000"/>
                <w:kern w:val="0"/>
                <w:lang w:eastAsia="tr-TR"/>
                <w14:ligatures w14:val="none"/>
              </w:rPr>
              <w:t>Kadrolu</w:t>
            </w:r>
          </w:p>
        </w:tc>
        <w:tc>
          <w:tcPr>
            <w:tcW w:w="2045" w:type="dxa"/>
            <w:tcBorders>
              <w:top w:val="single" w:sz="8" w:space="0" w:color="auto"/>
              <w:left w:val="nil"/>
              <w:bottom w:val="single" w:sz="4" w:space="0" w:color="auto"/>
              <w:right w:val="single" w:sz="4" w:space="0" w:color="auto"/>
            </w:tcBorders>
            <w:vAlign w:val="center"/>
          </w:tcPr>
          <w:p w14:paraId="1228C6C6" w14:textId="29D705F8" w:rsidR="008650F3" w:rsidRPr="002960B6" w:rsidRDefault="008650F3" w:rsidP="008650F3">
            <w:pPr>
              <w:spacing w:after="0" w:line="240" w:lineRule="auto"/>
              <w:jc w:val="center"/>
              <w:rPr>
                <w:rFonts w:ascii="Times New Roman" w:eastAsia="Times New Roman" w:hAnsi="Times New Roman" w:cs="Times New Roman"/>
                <w:b/>
                <w:bCs/>
                <w:color w:val="000000"/>
                <w:kern w:val="0"/>
                <w:lang w:eastAsia="tr-TR"/>
                <w14:ligatures w14:val="none"/>
              </w:rPr>
            </w:pPr>
            <w:r w:rsidRPr="002960B6">
              <w:rPr>
                <w:rFonts w:ascii="Times New Roman" w:eastAsia="Times New Roman" w:hAnsi="Times New Roman" w:cs="Times New Roman"/>
                <w:b/>
                <w:bCs/>
                <w:color w:val="000000"/>
                <w:kern w:val="0"/>
                <w:lang w:eastAsia="tr-TR"/>
                <w14:ligatures w14:val="none"/>
              </w:rPr>
              <w:t>Uluslararası Ticaret %100 İngilizce</w:t>
            </w:r>
          </w:p>
        </w:tc>
        <w:tc>
          <w:tcPr>
            <w:tcW w:w="2474" w:type="dxa"/>
            <w:tcBorders>
              <w:top w:val="single" w:sz="8" w:space="0" w:color="auto"/>
              <w:left w:val="nil"/>
              <w:bottom w:val="single" w:sz="4" w:space="0" w:color="auto"/>
              <w:right w:val="single" w:sz="4" w:space="0" w:color="auto"/>
            </w:tcBorders>
            <w:vAlign w:val="center"/>
          </w:tcPr>
          <w:tbl>
            <w:tblPr>
              <w:tblW w:w="3440" w:type="dxa"/>
              <w:tblCellMar>
                <w:left w:w="70" w:type="dxa"/>
                <w:right w:w="70" w:type="dxa"/>
              </w:tblCellMar>
              <w:tblLook w:val="04A0" w:firstRow="1" w:lastRow="0" w:firstColumn="1" w:lastColumn="0" w:noHBand="0" w:noVBand="1"/>
            </w:tblPr>
            <w:tblGrid>
              <w:gridCol w:w="3440"/>
            </w:tblGrid>
            <w:tr w:rsidR="009801B6" w:rsidRPr="002960B6" w14:paraId="7E253684" w14:textId="77777777" w:rsidTr="009801B6">
              <w:trPr>
                <w:trHeight w:val="300"/>
              </w:trPr>
              <w:tc>
                <w:tcPr>
                  <w:tcW w:w="3440" w:type="dxa"/>
                  <w:tcBorders>
                    <w:top w:val="single" w:sz="4" w:space="0" w:color="auto"/>
                    <w:left w:val="single" w:sz="4" w:space="0" w:color="auto"/>
                    <w:bottom w:val="single" w:sz="4" w:space="0" w:color="auto"/>
                    <w:right w:val="single" w:sz="4" w:space="0" w:color="auto"/>
                  </w:tcBorders>
                  <w:noWrap/>
                  <w:vAlign w:val="bottom"/>
                  <w:hideMark/>
                </w:tcPr>
                <w:p w14:paraId="1875E6D5" w14:textId="77777777" w:rsidR="009801B6" w:rsidRPr="002960B6" w:rsidRDefault="009801B6" w:rsidP="009801B6">
                  <w:pPr>
                    <w:spacing w:after="0" w:line="240" w:lineRule="auto"/>
                    <w:jc w:val="center"/>
                    <w:rPr>
                      <w:rFonts w:ascii="Times New Roman" w:eastAsia="Times New Roman" w:hAnsi="Times New Roman" w:cs="Times New Roman"/>
                      <w:b/>
                      <w:bCs/>
                      <w:color w:val="000000"/>
                      <w:kern w:val="0"/>
                      <w:lang w:eastAsia="tr-TR"/>
                      <w14:ligatures w14:val="none"/>
                    </w:rPr>
                  </w:pPr>
                  <w:r w:rsidRPr="002960B6">
                    <w:rPr>
                      <w:rFonts w:ascii="Times New Roman" w:eastAsia="Times New Roman" w:hAnsi="Times New Roman" w:cs="Times New Roman"/>
                      <w:b/>
                      <w:bCs/>
                      <w:color w:val="000000"/>
                      <w:kern w:val="0"/>
                      <w:lang w:eastAsia="tr-TR"/>
                      <w14:ligatures w14:val="none"/>
                    </w:rPr>
                    <w:t>IKT102/Bahar/3</w:t>
                  </w:r>
                </w:p>
              </w:tc>
            </w:tr>
            <w:tr w:rsidR="009801B6" w:rsidRPr="002960B6" w14:paraId="2302CFCC" w14:textId="77777777" w:rsidTr="009801B6">
              <w:trPr>
                <w:trHeight w:val="300"/>
              </w:trPr>
              <w:tc>
                <w:tcPr>
                  <w:tcW w:w="3440" w:type="dxa"/>
                  <w:tcBorders>
                    <w:top w:val="nil"/>
                    <w:left w:val="single" w:sz="4" w:space="0" w:color="auto"/>
                    <w:bottom w:val="single" w:sz="4" w:space="0" w:color="auto"/>
                    <w:right w:val="single" w:sz="4" w:space="0" w:color="auto"/>
                  </w:tcBorders>
                  <w:noWrap/>
                  <w:vAlign w:val="bottom"/>
                  <w:hideMark/>
                </w:tcPr>
                <w:p w14:paraId="74A96E8B" w14:textId="77777777" w:rsidR="009801B6" w:rsidRPr="002960B6" w:rsidRDefault="009801B6" w:rsidP="009801B6">
                  <w:pPr>
                    <w:spacing w:after="0" w:line="240" w:lineRule="auto"/>
                    <w:jc w:val="center"/>
                    <w:rPr>
                      <w:rFonts w:ascii="Times New Roman" w:eastAsia="Times New Roman" w:hAnsi="Times New Roman" w:cs="Times New Roman"/>
                      <w:b/>
                      <w:bCs/>
                      <w:color w:val="000000"/>
                      <w:kern w:val="0"/>
                      <w:lang w:eastAsia="tr-TR"/>
                      <w14:ligatures w14:val="none"/>
                    </w:rPr>
                  </w:pPr>
                  <w:r w:rsidRPr="002960B6">
                    <w:rPr>
                      <w:rFonts w:ascii="Times New Roman" w:eastAsia="Times New Roman" w:hAnsi="Times New Roman" w:cs="Times New Roman"/>
                      <w:b/>
                      <w:bCs/>
                      <w:color w:val="000000"/>
                      <w:kern w:val="0"/>
                      <w:lang w:eastAsia="tr-TR"/>
                      <w14:ligatures w14:val="none"/>
                    </w:rPr>
                    <w:t>IKT273/Güz/3</w:t>
                  </w:r>
                </w:p>
              </w:tc>
            </w:tr>
            <w:tr w:rsidR="009801B6" w:rsidRPr="002960B6" w14:paraId="67EFDADA" w14:textId="77777777" w:rsidTr="009801B6">
              <w:trPr>
                <w:trHeight w:val="300"/>
              </w:trPr>
              <w:tc>
                <w:tcPr>
                  <w:tcW w:w="3440" w:type="dxa"/>
                  <w:tcBorders>
                    <w:top w:val="nil"/>
                    <w:left w:val="single" w:sz="4" w:space="0" w:color="auto"/>
                    <w:bottom w:val="single" w:sz="4" w:space="0" w:color="auto"/>
                    <w:right w:val="single" w:sz="4" w:space="0" w:color="auto"/>
                  </w:tcBorders>
                  <w:noWrap/>
                  <w:vAlign w:val="bottom"/>
                  <w:hideMark/>
                </w:tcPr>
                <w:p w14:paraId="3DEA7DFB" w14:textId="77777777" w:rsidR="009801B6" w:rsidRPr="002960B6" w:rsidRDefault="009801B6" w:rsidP="009801B6">
                  <w:pPr>
                    <w:spacing w:after="0" w:line="240" w:lineRule="auto"/>
                    <w:jc w:val="center"/>
                    <w:rPr>
                      <w:rFonts w:ascii="Times New Roman" w:eastAsia="Times New Roman" w:hAnsi="Times New Roman" w:cs="Times New Roman"/>
                      <w:b/>
                      <w:bCs/>
                      <w:color w:val="000000"/>
                      <w:kern w:val="0"/>
                      <w:lang w:eastAsia="tr-TR"/>
                      <w14:ligatures w14:val="none"/>
                    </w:rPr>
                  </w:pPr>
                  <w:r w:rsidRPr="002960B6">
                    <w:rPr>
                      <w:rFonts w:ascii="Times New Roman" w:eastAsia="Times New Roman" w:hAnsi="Times New Roman" w:cs="Times New Roman"/>
                      <w:b/>
                      <w:bCs/>
                      <w:color w:val="000000"/>
                      <w:kern w:val="0"/>
                      <w:lang w:eastAsia="tr-TR"/>
                      <w14:ligatures w14:val="none"/>
                    </w:rPr>
                    <w:t>IKT303/Güz/3</w:t>
                  </w:r>
                </w:p>
              </w:tc>
            </w:tr>
            <w:tr w:rsidR="009801B6" w:rsidRPr="002960B6" w14:paraId="130F5522" w14:textId="77777777" w:rsidTr="009801B6">
              <w:trPr>
                <w:trHeight w:val="300"/>
              </w:trPr>
              <w:tc>
                <w:tcPr>
                  <w:tcW w:w="3440" w:type="dxa"/>
                  <w:tcBorders>
                    <w:top w:val="nil"/>
                    <w:left w:val="single" w:sz="4" w:space="0" w:color="auto"/>
                    <w:bottom w:val="single" w:sz="4" w:space="0" w:color="auto"/>
                    <w:right w:val="single" w:sz="4" w:space="0" w:color="auto"/>
                  </w:tcBorders>
                  <w:noWrap/>
                  <w:vAlign w:val="bottom"/>
                  <w:hideMark/>
                </w:tcPr>
                <w:p w14:paraId="77ABC0C6" w14:textId="77777777" w:rsidR="009801B6" w:rsidRPr="002960B6" w:rsidRDefault="009801B6" w:rsidP="009801B6">
                  <w:pPr>
                    <w:spacing w:after="0" w:line="240" w:lineRule="auto"/>
                    <w:jc w:val="center"/>
                    <w:rPr>
                      <w:rFonts w:ascii="Times New Roman" w:eastAsia="Times New Roman" w:hAnsi="Times New Roman" w:cs="Times New Roman"/>
                      <w:b/>
                      <w:bCs/>
                      <w:color w:val="000000"/>
                      <w:kern w:val="0"/>
                      <w:lang w:eastAsia="tr-TR"/>
                      <w14:ligatures w14:val="none"/>
                    </w:rPr>
                  </w:pPr>
                  <w:r w:rsidRPr="002960B6">
                    <w:rPr>
                      <w:rFonts w:ascii="Times New Roman" w:eastAsia="Times New Roman" w:hAnsi="Times New Roman" w:cs="Times New Roman"/>
                      <w:b/>
                      <w:bCs/>
                      <w:color w:val="000000"/>
                      <w:kern w:val="0"/>
                      <w:lang w:eastAsia="tr-TR"/>
                      <w14:ligatures w14:val="none"/>
                    </w:rPr>
                    <w:t>IKT304/Bahar/3</w:t>
                  </w:r>
                </w:p>
              </w:tc>
            </w:tr>
          </w:tbl>
          <w:p w14:paraId="415E5C8B" w14:textId="581AD54E" w:rsidR="008650F3" w:rsidRPr="002960B6" w:rsidRDefault="008650F3" w:rsidP="009801B6">
            <w:pPr>
              <w:spacing w:after="0" w:line="240" w:lineRule="auto"/>
              <w:jc w:val="center"/>
              <w:rPr>
                <w:rFonts w:ascii="Times New Roman" w:eastAsia="Times New Roman" w:hAnsi="Times New Roman" w:cs="Times New Roman"/>
                <w:b/>
                <w:bCs/>
                <w:color w:val="000000"/>
                <w:kern w:val="0"/>
                <w:lang w:eastAsia="tr-TR"/>
                <w14:ligatures w14:val="none"/>
              </w:rPr>
            </w:pPr>
          </w:p>
        </w:tc>
        <w:tc>
          <w:tcPr>
            <w:tcW w:w="1125" w:type="dxa"/>
            <w:tcBorders>
              <w:top w:val="single" w:sz="8" w:space="0" w:color="auto"/>
              <w:left w:val="nil"/>
              <w:bottom w:val="single" w:sz="4" w:space="0" w:color="auto"/>
              <w:right w:val="single" w:sz="4" w:space="0" w:color="auto"/>
            </w:tcBorders>
            <w:vAlign w:val="center"/>
          </w:tcPr>
          <w:p w14:paraId="5C110654" w14:textId="3C4ED221" w:rsidR="008650F3" w:rsidRPr="002960B6" w:rsidRDefault="008650F3" w:rsidP="008650F3">
            <w:pPr>
              <w:spacing w:after="0" w:line="240" w:lineRule="auto"/>
              <w:jc w:val="center"/>
              <w:rPr>
                <w:rFonts w:ascii="Times New Roman" w:eastAsia="Times New Roman" w:hAnsi="Times New Roman" w:cs="Times New Roman"/>
                <w:b/>
                <w:bCs/>
                <w:color w:val="000000"/>
                <w:kern w:val="0"/>
                <w:lang w:eastAsia="tr-TR"/>
                <w14:ligatures w14:val="none"/>
              </w:rPr>
            </w:pPr>
            <w:r w:rsidRPr="002960B6">
              <w:rPr>
                <w:rFonts w:ascii="Times New Roman" w:eastAsia="Times New Roman" w:hAnsi="Times New Roman" w:cs="Times New Roman"/>
                <w:b/>
                <w:bCs/>
                <w:color w:val="000000"/>
                <w:kern w:val="0"/>
                <w:lang w:eastAsia="tr-TR"/>
                <w14:ligatures w14:val="none"/>
              </w:rPr>
              <w:t>12</w:t>
            </w:r>
          </w:p>
        </w:tc>
        <w:tc>
          <w:tcPr>
            <w:tcW w:w="1207" w:type="dxa"/>
            <w:tcBorders>
              <w:top w:val="single" w:sz="8" w:space="0" w:color="auto"/>
              <w:left w:val="nil"/>
              <w:bottom w:val="single" w:sz="4" w:space="0" w:color="auto"/>
              <w:right w:val="single" w:sz="4" w:space="0" w:color="auto"/>
            </w:tcBorders>
            <w:vAlign w:val="center"/>
          </w:tcPr>
          <w:p w14:paraId="142CA972" w14:textId="36E001D3" w:rsidR="008650F3" w:rsidRPr="002960B6" w:rsidRDefault="008650F3" w:rsidP="008650F3">
            <w:pPr>
              <w:spacing w:after="0" w:line="240" w:lineRule="auto"/>
              <w:jc w:val="center"/>
              <w:rPr>
                <w:rFonts w:ascii="Times New Roman" w:eastAsia="Times New Roman" w:hAnsi="Times New Roman" w:cs="Times New Roman"/>
                <w:b/>
                <w:bCs/>
                <w:color w:val="000000"/>
                <w:kern w:val="0"/>
                <w:lang w:eastAsia="tr-TR"/>
                <w14:ligatures w14:val="none"/>
              </w:rPr>
            </w:pPr>
            <w:r w:rsidRPr="002960B6">
              <w:rPr>
                <w:rFonts w:ascii="Times New Roman" w:eastAsia="Times New Roman" w:hAnsi="Times New Roman" w:cs="Times New Roman"/>
                <w:b/>
                <w:bCs/>
                <w:color w:val="000000"/>
                <w:kern w:val="0"/>
                <w:lang w:eastAsia="tr-TR"/>
                <w14:ligatures w14:val="none"/>
              </w:rPr>
              <w:t>-</w:t>
            </w:r>
          </w:p>
        </w:tc>
        <w:tc>
          <w:tcPr>
            <w:tcW w:w="1632" w:type="dxa"/>
            <w:tcBorders>
              <w:top w:val="single" w:sz="8" w:space="0" w:color="auto"/>
              <w:left w:val="nil"/>
              <w:bottom w:val="single" w:sz="4" w:space="0" w:color="auto"/>
              <w:right w:val="single" w:sz="4" w:space="0" w:color="auto"/>
            </w:tcBorders>
            <w:vAlign w:val="center"/>
          </w:tcPr>
          <w:p w14:paraId="106D4798" w14:textId="4AB2BA38" w:rsidR="008650F3" w:rsidRPr="002960B6" w:rsidRDefault="008650F3" w:rsidP="008650F3">
            <w:pPr>
              <w:spacing w:after="0" w:line="240" w:lineRule="auto"/>
              <w:jc w:val="center"/>
              <w:rPr>
                <w:rFonts w:ascii="Times New Roman" w:eastAsia="Times New Roman" w:hAnsi="Times New Roman" w:cs="Times New Roman"/>
                <w:b/>
                <w:bCs/>
                <w:color w:val="000000"/>
                <w:kern w:val="0"/>
                <w:lang w:eastAsia="tr-TR"/>
                <w14:ligatures w14:val="none"/>
              </w:rPr>
            </w:pPr>
            <w:r w:rsidRPr="002960B6">
              <w:rPr>
                <w:rFonts w:ascii="Times New Roman" w:eastAsia="Times New Roman" w:hAnsi="Times New Roman" w:cs="Times New Roman"/>
                <w:b/>
                <w:bCs/>
                <w:color w:val="000000"/>
                <w:kern w:val="0"/>
                <w:lang w:eastAsia="tr-TR"/>
                <w14:ligatures w14:val="none"/>
              </w:rPr>
              <w:t>-</w:t>
            </w:r>
          </w:p>
        </w:tc>
        <w:tc>
          <w:tcPr>
            <w:tcW w:w="1519" w:type="dxa"/>
            <w:tcBorders>
              <w:top w:val="single" w:sz="8" w:space="0" w:color="auto"/>
              <w:left w:val="nil"/>
              <w:bottom w:val="single" w:sz="4" w:space="0" w:color="auto"/>
              <w:right w:val="single" w:sz="8" w:space="0" w:color="auto"/>
            </w:tcBorders>
            <w:vAlign w:val="center"/>
          </w:tcPr>
          <w:p w14:paraId="4B604924" w14:textId="459EC385" w:rsidR="008650F3" w:rsidRPr="002960B6" w:rsidRDefault="008650F3" w:rsidP="008650F3">
            <w:pPr>
              <w:spacing w:after="0" w:line="240" w:lineRule="auto"/>
              <w:jc w:val="center"/>
              <w:rPr>
                <w:rFonts w:ascii="Times New Roman" w:eastAsia="Times New Roman" w:hAnsi="Times New Roman" w:cs="Times New Roman"/>
                <w:b/>
                <w:bCs/>
                <w:color w:val="000000"/>
                <w:kern w:val="0"/>
                <w:lang w:eastAsia="tr-TR"/>
                <w14:ligatures w14:val="none"/>
              </w:rPr>
            </w:pPr>
            <w:r w:rsidRPr="002960B6">
              <w:rPr>
                <w:rFonts w:ascii="Times New Roman" w:eastAsia="Times New Roman" w:hAnsi="Times New Roman" w:cs="Times New Roman"/>
                <w:b/>
                <w:bCs/>
                <w:color w:val="000000"/>
                <w:kern w:val="0"/>
                <w:lang w:eastAsia="tr-TR"/>
                <w14:ligatures w14:val="none"/>
              </w:rPr>
              <w:t>-</w:t>
            </w:r>
          </w:p>
        </w:tc>
      </w:tr>
      <w:tr w:rsidR="008650F3" w:rsidRPr="002960B6" w14:paraId="079C814F" w14:textId="77777777" w:rsidTr="00ED1ECC">
        <w:trPr>
          <w:trHeight w:val="1967"/>
        </w:trPr>
        <w:tc>
          <w:tcPr>
            <w:tcW w:w="3271" w:type="dxa"/>
            <w:tcBorders>
              <w:top w:val="single" w:sz="8" w:space="0" w:color="auto"/>
              <w:left w:val="single" w:sz="8" w:space="0" w:color="auto"/>
              <w:bottom w:val="single" w:sz="4" w:space="0" w:color="auto"/>
              <w:right w:val="single" w:sz="4" w:space="0" w:color="auto"/>
            </w:tcBorders>
            <w:vAlign w:val="center"/>
            <w:hideMark/>
          </w:tcPr>
          <w:p w14:paraId="7DD65CBD" w14:textId="77777777" w:rsidR="008650F3" w:rsidRPr="002960B6" w:rsidRDefault="008650F3" w:rsidP="008650F3">
            <w:pPr>
              <w:spacing w:after="0" w:line="240" w:lineRule="auto"/>
              <w:jc w:val="center"/>
              <w:rPr>
                <w:rFonts w:ascii="Times New Roman" w:eastAsia="Times New Roman" w:hAnsi="Times New Roman" w:cs="Times New Roman"/>
                <w:b/>
                <w:bCs/>
                <w:color w:val="000000"/>
                <w:kern w:val="0"/>
                <w:lang w:eastAsia="tr-TR"/>
                <w14:ligatures w14:val="none"/>
              </w:rPr>
            </w:pPr>
            <w:r w:rsidRPr="002960B6">
              <w:rPr>
                <w:rFonts w:ascii="Times New Roman" w:eastAsia="Times New Roman" w:hAnsi="Times New Roman" w:cs="Times New Roman"/>
                <w:b/>
                <w:bCs/>
                <w:color w:val="000000"/>
                <w:kern w:val="0"/>
                <w:lang w:eastAsia="tr-TR"/>
                <w14:ligatures w14:val="none"/>
              </w:rPr>
              <w:t>Doç.Dr. (a) CİHAT KÖKSAL</w:t>
            </w:r>
          </w:p>
        </w:tc>
        <w:tc>
          <w:tcPr>
            <w:tcW w:w="1474" w:type="dxa"/>
            <w:tcBorders>
              <w:top w:val="single" w:sz="8" w:space="0" w:color="auto"/>
              <w:left w:val="nil"/>
              <w:bottom w:val="single" w:sz="4" w:space="0" w:color="auto"/>
              <w:right w:val="single" w:sz="4" w:space="0" w:color="auto"/>
            </w:tcBorders>
            <w:vAlign w:val="center"/>
            <w:hideMark/>
          </w:tcPr>
          <w:p w14:paraId="23B0C229" w14:textId="77777777" w:rsidR="008650F3" w:rsidRPr="002960B6" w:rsidRDefault="008650F3" w:rsidP="008650F3">
            <w:pPr>
              <w:spacing w:after="0" w:line="240" w:lineRule="auto"/>
              <w:jc w:val="center"/>
              <w:rPr>
                <w:rFonts w:ascii="Times New Roman" w:eastAsia="Times New Roman" w:hAnsi="Times New Roman" w:cs="Times New Roman"/>
                <w:b/>
                <w:bCs/>
                <w:color w:val="000000"/>
                <w:kern w:val="0"/>
                <w:lang w:eastAsia="tr-TR"/>
                <w14:ligatures w14:val="none"/>
              </w:rPr>
            </w:pPr>
            <w:r w:rsidRPr="002960B6">
              <w:rPr>
                <w:rFonts w:ascii="Times New Roman" w:eastAsia="Times New Roman" w:hAnsi="Times New Roman" w:cs="Times New Roman"/>
                <w:b/>
                <w:bCs/>
                <w:color w:val="000000"/>
                <w:kern w:val="0"/>
                <w:lang w:eastAsia="tr-TR"/>
                <w14:ligatures w14:val="none"/>
              </w:rPr>
              <w:t>Kadrolu</w:t>
            </w:r>
          </w:p>
        </w:tc>
        <w:tc>
          <w:tcPr>
            <w:tcW w:w="2045" w:type="dxa"/>
            <w:tcBorders>
              <w:top w:val="single" w:sz="8" w:space="0" w:color="auto"/>
              <w:left w:val="nil"/>
              <w:bottom w:val="single" w:sz="4" w:space="0" w:color="auto"/>
              <w:right w:val="single" w:sz="4" w:space="0" w:color="auto"/>
            </w:tcBorders>
            <w:vAlign w:val="center"/>
            <w:hideMark/>
          </w:tcPr>
          <w:p w14:paraId="4F157057" w14:textId="77777777" w:rsidR="008650F3" w:rsidRPr="002960B6" w:rsidRDefault="008650F3" w:rsidP="008650F3">
            <w:pPr>
              <w:spacing w:after="0" w:line="240" w:lineRule="auto"/>
              <w:jc w:val="center"/>
              <w:rPr>
                <w:rFonts w:ascii="Times New Roman" w:eastAsia="Times New Roman" w:hAnsi="Times New Roman" w:cs="Times New Roman"/>
                <w:b/>
                <w:bCs/>
                <w:color w:val="000000"/>
                <w:kern w:val="0"/>
                <w:lang w:eastAsia="tr-TR"/>
                <w14:ligatures w14:val="none"/>
              </w:rPr>
            </w:pPr>
            <w:r w:rsidRPr="002960B6">
              <w:rPr>
                <w:rFonts w:ascii="Times New Roman" w:eastAsia="Times New Roman" w:hAnsi="Times New Roman" w:cs="Times New Roman"/>
                <w:b/>
                <w:bCs/>
                <w:color w:val="000000"/>
                <w:kern w:val="0"/>
                <w:lang w:eastAsia="tr-TR"/>
                <w14:ligatures w14:val="none"/>
              </w:rPr>
              <w:t>Uluslararası Ticaret %100 İngilizce</w:t>
            </w:r>
          </w:p>
        </w:tc>
        <w:tc>
          <w:tcPr>
            <w:tcW w:w="2474" w:type="dxa"/>
            <w:tcBorders>
              <w:top w:val="single" w:sz="8" w:space="0" w:color="auto"/>
              <w:left w:val="nil"/>
              <w:bottom w:val="single" w:sz="4" w:space="0" w:color="auto"/>
              <w:right w:val="single" w:sz="4" w:space="0" w:color="auto"/>
            </w:tcBorders>
            <w:vAlign w:val="center"/>
            <w:hideMark/>
          </w:tcPr>
          <w:tbl>
            <w:tblPr>
              <w:tblW w:w="3440" w:type="dxa"/>
              <w:tblCellMar>
                <w:left w:w="70" w:type="dxa"/>
                <w:right w:w="70" w:type="dxa"/>
              </w:tblCellMar>
              <w:tblLook w:val="04A0" w:firstRow="1" w:lastRow="0" w:firstColumn="1" w:lastColumn="0" w:noHBand="0" w:noVBand="1"/>
            </w:tblPr>
            <w:tblGrid>
              <w:gridCol w:w="3440"/>
            </w:tblGrid>
            <w:tr w:rsidR="009801B6" w:rsidRPr="002960B6" w14:paraId="468892C9" w14:textId="77777777" w:rsidTr="009801B6">
              <w:trPr>
                <w:trHeight w:val="300"/>
              </w:trPr>
              <w:tc>
                <w:tcPr>
                  <w:tcW w:w="3440" w:type="dxa"/>
                  <w:tcBorders>
                    <w:top w:val="single" w:sz="4" w:space="0" w:color="auto"/>
                    <w:left w:val="single" w:sz="4" w:space="0" w:color="auto"/>
                    <w:bottom w:val="single" w:sz="4" w:space="0" w:color="auto"/>
                    <w:right w:val="single" w:sz="4" w:space="0" w:color="auto"/>
                  </w:tcBorders>
                  <w:noWrap/>
                  <w:vAlign w:val="bottom"/>
                  <w:hideMark/>
                </w:tcPr>
                <w:p w14:paraId="43198ED0" w14:textId="77777777" w:rsidR="009801B6" w:rsidRPr="002960B6" w:rsidRDefault="009801B6" w:rsidP="009801B6">
                  <w:pPr>
                    <w:spacing w:after="0" w:line="240" w:lineRule="auto"/>
                    <w:jc w:val="center"/>
                    <w:rPr>
                      <w:rFonts w:ascii="Times New Roman" w:eastAsia="Times New Roman" w:hAnsi="Times New Roman" w:cs="Times New Roman"/>
                      <w:b/>
                      <w:bCs/>
                      <w:color w:val="000000"/>
                      <w:kern w:val="0"/>
                      <w:lang w:eastAsia="tr-TR"/>
                      <w14:ligatures w14:val="none"/>
                    </w:rPr>
                  </w:pPr>
                  <w:r w:rsidRPr="002960B6">
                    <w:rPr>
                      <w:rFonts w:ascii="Times New Roman" w:eastAsia="Times New Roman" w:hAnsi="Times New Roman" w:cs="Times New Roman"/>
                      <w:b/>
                      <w:bCs/>
                      <w:color w:val="000000"/>
                      <w:kern w:val="0"/>
                      <w:lang w:eastAsia="tr-TR"/>
                      <w14:ligatures w14:val="none"/>
                    </w:rPr>
                    <w:t>LOY213/Güz/3</w:t>
                  </w:r>
                </w:p>
              </w:tc>
            </w:tr>
            <w:tr w:rsidR="009801B6" w:rsidRPr="002960B6" w14:paraId="7D090A51" w14:textId="77777777" w:rsidTr="009801B6">
              <w:trPr>
                <w:trHeight w:val="300"/>
              </w:trPr>
              <w:tc>
                <w:tcPr>
                  <w:tcW w:w="3440" w:type="dxa"/>
                  <w:tcBorders>
                    <w:top w:val="nil"/>
                    <w:left w:val="single" w:sz="4" w:space="0" w:color="auto"/>
                    <w:bottom w:val="single" w:sz="4" w:space="0" w:color="auto"/>
                    <w:right w:val="single" w:sz="4" w:space="0" w:color="auto"/>
                  </w:tcBorders>
                  <w:noWrap/>
                  <w:vAlign w:val="bottom"/>
                  <w:hideMark/>
                </w:tcPr>
                <w:p w14:paraId="0073FEF7" w14:textId="77777777" w:rsidR="009801B6" w:rsidRPr="002960B6" w:rsidRDefault="009801B6" w:rsidP="009801B6">
                  <w:pPr>
                    <w:spacing w:after="0" w:line="240" w:lineRule="auto"/>
                    <w:jc w:val="center"/>
                    <w:rPr>
                      <w:rFonts w:ascii="Times New Roman" w:eastAsia="Times New Roman" w:hAnsi="Times New Roman" w:cs="Times New Roman"/>
                      <w:b/>
                      <w:bCs/>
                      <w:color w:val="000000"/>
                      <w:kern w:val="0"/>
                      <w:lang w:eastAsia="tr-TR"/>
                      <w14:ligatures w14:val="none"/>
                    </w:rPr>
                  </w:pPr>
                  <w:r w:rsidRPr="002960B6">
                    <w:rPr>
                      <w:rFonts w:ascii="Times New Roman" w:eastAsia="Times New Roman" w:hAnsi="Times New Roman" w:cs="Times New Roman"/>
                      <w:b/>
                      <w:bCs/>
                      <w:color w:val="000000"/>
                      <w:kern w:val="0"/>
                      <w:lang w:eastAsia="tr-TR"/>
                      <w14:ligatures w14:val="none"/>
                    </w:rPr>
                    <w:t>LOY336/Bahar/3</w:t>
                  </w:r>
                </w:p>
              </w:tc>
            </w:tr>
            <w:tr w:rsidR="009801B6" w:rsidRPr="002960B6" w14:paraId="7A80EAF7" w14:textId="77777777" w:rsidTr="009801B6">
              <w:trPr>
                <w:trHeight w:val="300"/>
              </w:trPr>
              <w:tc>
                <w:tcPr>
                  <w:tcW w:w="3440" w:type="dxa"/>
                  <w:tcBorders>
                    <w:top w:val="nil"/>
                    <w:left w:val="single" w:sz="4" w:space="0" w:color="auto"/>
                    <w:bottom w:val="single" w:sz="4" w:space="0" w:color="auto"/>
                    <w:right w:val="single" w:sz="4" w:space="0" w:color="auto"/>
                  </w:tcBorders>
                  <w:noWrap/>
                  <w:vAlign w:val="bottom"/>
                  <w:hideMark/>
                </w:tcPr>
                <w:p w14:paraId="5EDDB54B" w14:textId="77777777" w:rsidR="009801B6" w:rsidRPr="002960B6" w:rsidRDefault="009801B6" w:rsidP="009801B6">
                  <w:pPr>
                    <w:spacing w:after="0" w:line="240" w:lineRule="auto"/>
                    <w:jc w:val="center"/>
                    <w:rPr>
                      <w:rFonts w:ascii="Times New Roman" w:eastAsia="Times New Roman" w:hAnsi="Times New Roman" w:cs="Times New Roman"/>
                      <w:b/>
                      <w:bCs/>
                      <w:color w:val="000000"/>
                      <w:kern w:val="0"/>
                      <w:lang w:eastAsia="tr-TR"/>
                      <w14:ligatures w14:val="none"/>
                    </w:rPr>
                  </w:pPr>
                  <w:r w:rsidRPr="002960B6">
                    <w:rPr>
                      <w:rFonts w:ascii="Times New Roman" w:eastAsia="Times New Roman" w:hAnsi="Times New Roman" w:cs="Times New Roman"/>
                      <w:b/>
                      <w:bCs/>
                      <w:color w:val="000000"/>
                      <w:kern w:val="0"/>
                      <w:lang w:eastAsia="tr-TR"/>
                      <w14:ligatures w14:val="none"/>
                    </w:rPr>
                    <w:t>ULT102/Bahar/3</w:t>
                  </w:r>
                </w:p>
              </w:tc>
            </w:tr>
            <w:tr w:rsidR="009801B6" w:rsidRPr="002960B6" w14:paraId="5840B0BE" w14:textId="77777777" w:rsidTr="009801B6">
              <w:trPr>
                <w:trHeight w:val="300"/>
              </w:trPr>
              <w:tc>
                <w:tcPr>
                  <w:tcW w:w="3440" w:type="dxa"/>
                  <w:tcBorders>
                    <w:top w:val="nil"/>
                    <w:left w:val="single" w:sz="4" w:space="0" w:color="auto"/>
                    <w:bottom w:val="single" w:sz="4" w:space="0" w:color="auto"/>
                    <w:right w:val="single" w:sz="4" w:space="0" w:color="auto"/>
                  </w:tcBorders>
                  <w:noWrap/>
                  <w:vAlign w:val="bottom"/>
                  <w:hideMark/>
                </w:tcPr>
                <w:p w14:paraId="3EC2F513" w14:textId="77777777" w:rsidR="009801B6" w:rsidRPr="002960B6" w:rsidRDefault="009801B6" w:rsidP="009801B6">
                  <w:pPr>
                    <w:spacing w:after="0" w:line="240" w:lineRule="auto"/>
                    <w:jc w:val="center"/>
                    <w:rPr>
                      <w:rFonts w:ascii="Times New Roman" w:eastAsia="Times New Roman" w:hAnsi="Times New Roman" w:cs="Times New Roman"/>
                      <w:b/>
                      <w:bCs/>
                      <w:color w:val="000000"/>
                      <w:kern w:val="0"/>
                      <w:lang w:eastAsia="tr-TR"/>
                      <w14:ligatures w14:val="none"/>
                    </w:rPr>
                  </w:pPr>
                  <w:r w:rsidRPr="002960B6">
                    <w:rPr>
                      <w:rFonts w:ascii="Times New Roman" w:eastAsia="Times New Roman" w:hAnsi="Times New Roman" w:cs="Times New Roman"/>
                      <w:b/>
                      <w:bCs/>
                      <w:color w:val="000000"/>
                      <w:kern w:val="0"/>
                      <w:lang w:eastAsia="tr-TR"/>
                      <w14:ligatures w14:val="none"/>
                    </w:rPr>
                    <w:t>ULT310/Bahar/3</w:t>
                  </w:r>
                </w:p>
              </w:tc>
            </w:tr>
            <w:tr w:rsidR="009801B6" w:rsidRPr="002960B6" w14:paraId="7B16676C" w14:textId="77777777" w:rsidTr="009801B6">
              <w:trPr>
                <w:trHeight w:val="300"/>
              </w:trPr>
              <w:tc>
                <w:tcPr>
                  <w:tcW w:w="3440" w:type="dxa"/>
                  <w:tcBorders>
                    <w:top w:val="nil"/>
                    <w:left w:val="single" w:sz="4" w:space="0" w:color="auto"/>
                    <w:bottom w:val="single" w:sz="4" w:space="0" w:color="auto"/>
                    <w:right w:val="single" w:sz="4" w:space="0" w:color="auto"/>
                  </w:tcBorders>
                  <w:noWrap/>
                  <w:vAlign w:val="bottom"/>
                  <w:hideMark/>
                </w:tcPr>
                <w:p w14:paraId="44C956DE" w14:textId="77777777" w:rsidR="009801B6" w:rsidRPr="002960B6" w:rsidRDefault="009801B6" w:rsidP="009801B6">
                  <w:pPr>
                    <w:spacing w:after="0" w:line="240" w:lineRule="auto"/>
                    <w:jc w:val="center"/>
                    <w:rPr>
                      <w:rFonts w:ascii="Times New Roman" w:eastAsia="Times New Roman" w:hAnsi="Times New Roman" w:cs="Times New Roman"/>
                      <w:b/>
                      <w:bCs/>
                      <w:color w:val="000000"/>
                      <w:kern w:val="0"/>
                      <w:lang w:eastAsia="tr-TR"/>
                      <w14:ligatures w14:val="none"/>
                    </w:rPr>
                  </w:pPr>
                  <w:r w:rsidRPr="002960B6">
                    <w:rPr>
                      <w:rFonts w:ascii="Times New Roman" w:eastAsia="Times New Roman" w:hAnsi="Times New Roman" w:cs="Times New Roman"/>
                      <w:b/>
                      <w:bCs/>
                      <w:color w:val="000000"/>
                      <w:kern w:val="0"/>
                      <w:lang w:eastAsia="tr-TR"/>
                      <w14:ligatures w14:val="none"/>
                    </w:rPr>
                    <w:t>ULT338/Bahar/3</w:t>
                  </w:r>
                </w:p>
              </w:tc>
            </w:tr>
            <w:tr w:rsidR="009801B6" w:rsidRPr="002960B6" w14:paraId="5316D80E" w14:textId="77777777" w:rsidTr="009801B6">
              <w:trPr>
                <w:trHeight w:val="300"/>
              </w:trPr>
              <w:tc>
                <w:tcPr>
                  <w:tcW w:w="3440" w:type="dxa"/>
                  <w:tcBorders>
                    <w:top w:val="nil"/>
                    <w:left w:val="single" w:sz="4" w:space="0" w:color="auto"/>
                    <w:bottom w:val="single" w:sz="4" w:space="0" w:color="auto"/>
                    <w:right w:val="single" w:sz="4" w:space="0" w:color="auto"/>
                  </w:tcBorders>
                  <w:noWrap/>
                  <w:vAlign w:val="bottom"/>
                  <w:hideMark/>
                </w:tcPr>
                <w:p w14:paraId="258AA634" w14:textId="77777777" w:rsidR="009801B6" w:rsidRPr="002960B6" w:rsidRDefault="009801B6" w:rsidP="009801B6">
                  <w:pPr>
                    <w:spacing w:after="0" w:line="240" w:lineRule="auto"/>
                    <w:jc w:val="center"/>
                    <w:rPr>
                      <w:rFonts w:ascii="Times New Roman" w:eastAsia="Times New Roman" w:hAnsi="Times New Roman" w:cs="Times New Roman"/>
                      <w:b/>
                      <w:bCs/>
                      <w:color w:val="000000"/>
                      <w:kern w:val="0"/>
                      <w:lang w:eastAsia="tr-TR"/>
                      <w14:ligatures w14:val="none"/>
                    </w:rPr>
                  </w:pPr>
                  <w:r w:rsidRPr="002960B6">
                    <w:rPr>
                      <w:rFonts w:ascii="Times New Roman" w:eastAsia="Times New Roman" w:hAnsi="Times New Roman" w:cs="Times New Roman"/>
                      <w:b/>
                      <w:bCs/>
                      <w:color w:val="000000"/>
                      <w:kern w:val="0"/>
                      <w:lang w:eastAsia="tr-TR"/>
                      <w14:ligatures w14:val="none"/>
                    </w:rPr>
                    <w:t>ULT363/Güz/3</w:t>
                  </w:r>
                </w:p>
              </w:tc>
            </w:tr>
          </w:tbl>
          <w:p w14:paraId="0483A475" w14:textId="434181B3" w:rsidR="008650F3" w:rsidRPr="002960B6" w:rsidRDefault="008650F3" w:rsidP="009801B6">
            <w:pPr>
              <w:spacing w:after="0" w:line="240" w:lineRule="auto"/>
              <w:jc w:val="center"/>
              <w:rPr>
                <w:rFonts w:ascii="Times New Roman" w:eastAsia="Times New Roman" w:hAnsi="Times New Roman" w:cs="Times New Roman"/>
                <w:b/>
                <w:bCs/>
                <w:color w:val="000000"/>
                <w:kern w:val="0"/>
                <w:lang w:eastAsia="tr-TR"/>
                <w14:ligatures w14:val="none"/>
              </w:rPr>
            </w:pPr>
          </w:p>
        </w:tc>
        <w:tc>
          <w:tcPr>
            <w:tcW w:w="1125" w:type="dxa"/>
            <w:tcBorders>
              <w:top w:val="single" w:sz="8" w:space="0" w:color="auto"/>
              <w:left w:val="nil"/>
              <w:bottom w:val="single" w:sz="4" w:space="0" w:color="auto"/>
              <w:right w:val="single" w:sz="4" w:space="0" w:color="auto"/>
            </w:tcBorders>
            <w:vAlign w:val="center"/>
            <w:hideMark/>
          </w:tcPr>
          <w:p w14:paraId="4948D0BB" w14:textId="77777777" w:rsidR="008650F3" w:rsidRPr="002960B6" w:rsidRDefault="008650F3" w:rsidP="008650F3">
            <w:pPr>
              <w:spacing w:after="0" w:line="240" w:lineRule="auto"/>
              <w:jc w:val="center"/>
              <w:rPr>
                <w:rFonts w:ascii="Times New Roman" w:eastAsia="Times New Roman" w:hAnsi="Times New Roman" w:cs="Times New Roman"/>
                <w:b/>
                <w:bCs/>
                <w:color w:val="000000"/>
                <w:kern w:val="0"/>
                <w:lang w:eastAsia="tr-TR"/>
                <w14:ligatures w14:val="none"/>
              </w:rPr>
            </w:pPr>
            <w:r w:rsidRPr="002960B6">
              <w:rPr>
                <w:rFonts w:ascii="Times New Roman" w:eastAsia="Times New Roman" w:hAnsi="Times New Roman" w:cs="Times New Roman"/>
                <w:b/>
                <w:bCs/>
                <w:color w:val="000000"/>
                <w:kern w:val="0"/>
                <w:lang w:eastAsia="tr-TR"/>
                <w14:ligatures w14:val="none"/>
              </w:rPr>
              <w:t>18</w:t>
            </w:r>
          </w:p>
        </w:tc>
        <w:tc>
          <w:tcPr>
            <w:tcW w:w="1207" w:type="dxa"/>
            <w:tcBorders>
              <w:top w:val="single" w:sz="8" w:space="0" w:color="auto"/>
              <w:left w:val="nil"/>
              <w:bottom w:val="single" w:sz="4" w:space="0" w:color="auto"/>
              <w:right w:val="single" w:sz="4" w:space="0" w:color="auto"/>
            </w:tcBorders>
            <w:vAlign w:val="center"/>
            <w:hideMark/>
          </w:tcPr>
          <w:p w14:paraId="097C6091" w14:textId="77777777" w:rsidR="008650F3" w:rsidRPr="002960B6" w:rsidRDefault="008650F3" w:rsidP="008650F3">
            <w:pPr>
              <w:spacing w:after="0" w:line="240" w:lineRule="auto"/>
              <w:jc w:val="center"/>
              <w:rPr>
                <w:rFonts w:ascii="Times New Roman" w:eastAsia="Times New Roman" w:hAnsi="Times New Roman" w:cs="Times New Roman"/>
                <w:b/>
                <w:bCs/>
                <w:color w:val="000000"/>
                <w:kern w:val="0"/>
                <w:lang w:eastAsia="tr-TR"/>
                <w14:ligatures w14:val="none"/>
              </w:rPr>
            </w:pPr>
            <w:r w:rsidRPr="002960B6">
              <w:rPr>
                <w:rFonts w:ascii="Times New Roman" w:eastAsia="Times New Roman" w:hAnsi="Times New Roman" w:cs="Times New Roman"/>
                <w:b/>
                <w:bCs/>
                <w:color w:val="000000"/>
                <w:kern w:val="0"/>
                <w:lang w:eastAsia="tr-TR"/>
                <w14:ligatures w14:val="none"/>
              </w:rPr>
              <w:t>-</w:t>
            </w:r>
          </w:p>
        </w:tc>
        <w:tc>
          <w:tcPr>
            <w:tcW w:w="1632" w:type="dxa"/>
            <w:tcBorders>
              <w:top w:val="single" w:sz="8" w:space="0" w:color="auto"/>
              <w:left w:val="nil"/>
              <w:bottom w:val="single" w:sz="4" w:space="0" w:color="auto"/>
              <w:right w:val="single" w:sz="4" w:space="0" w:color="auto"/>
            </w:tcBorders>
            <w:vAlign w:val="center"/>
            <w:hideMark/>
          </w:tcPr>
          <w:p w14:paraId="03914ADC" w14:textId="77777777" w:rsidR="008650F3" w:rsidRPr="002960B6" w:rsidRDefault="008650F3" w:rsidP="008650F3">
            <w:pPr>
              <w:spacing w:after="0" w:line="240" w:lineRule="auto"/>
              <w:jc w:val="center"/>
              <w:rPr>
                <w:rFonts w:ascii="Times New Roman" w:eastAsia="Times New Roman" w:hAnsi="Times New Roman" w:cs="Times New Roman"/>
                <w:b/>
                <w:bCs/>
                <w:color w:val="000000"/>
                <w:kern w:val="0"/>
                <w:lang w:eastAsia="tr-TR"/>
                <w14:ligatures w14:val="none"/>
              </w:rPr>
            </w:pPr>
            <w:r w:rsidRPr="002960B6">
              <w:rPr>
                <w:rFonts w:ascii="Times New Roman" w:eastAsia="Times New Roman" w:hAnsi="Times New Roman" w:cs="Times New Roman"/>
                <w:b/>
                <w:bCs/>
                <w:color w:val="000000"/>
                <w:kern w:val="0"/>
                <w:lang w:eastAsia="tr-TR"/>
                <w14:ligatures w14:val="none"/>
              </w:rPr>
              <w:t>BÖLÜM BAŞKANI</w:t>
            </w:r>
          </w:p>
        </w:tc>
        <w:tc>
          <w:tcPr>
            <w:tcW w:w="1519" w:type="dxa"/>
            <w:tcBorders>
              <w:top w:val="single" w:sz="8" w:space="0" w:color="auto"/>
              <w:left w:val="nil"/>
              <w:bottom w:val="single" w:sz="4" w:space="0" w:color="auto"/>
              <w:right w:val="single" w:sz="8" w:space="0" w:color="auto"/>
            </w:tcBorders>
            <w:vAlign w:val="center"/>
            <w:hideMark/>
          </w:tcPr>
          <w:p w14:paraId="77F18587" w14:textId="77777777" w:rsidR="008650F3" w:rsidRPr="002960B6" w:rsidRDefault="008650F3" w:rsidP="008650F3">
            <w:pPr>
              <w:spacing w:after="0" w:line="240" w:lineRule="auto"/>
              <w:jc w:val="center"/>
              <w:rPr>
                <w:rFonts w:ascii="Times New Roman" w:eastAsia="Times New Roman" w:hAnsi="Times New Roman" w:cs="Times New Roman"/>
                <w:b/>
                <w:bCs/>
                <w:color w:val="000000"/>
                <w:kern w:val="0"/>
                <w:lang w:eastAsia="tr-TR"/>
                <w14:ligatures w14:val="none"/>
              </w:rPr>
            </w:pPr>
            <w:r w:rsidRPr="002960B6">
              <w:rPr>
                <w:rFonts w:ascii="Times New Roman" w:eastAsia="Times New Roman" w:hAnsi="Times New Roman" w:cs="Times New Roman"/>
                <w:b/>
                <w:bCs/>
                <w:color w:val="000000"/>
                <w:kern w:val="0"/>
                <w:lang w:eastAsia="tr-TR"/>
                <w14:ligatures w14:val="none"/>
              </w:rPr>
              <w:t>-</w:t>
            </w:r>
          </w:p>
        </w:tc>
      </w:tr>
      <w:tr w:rsidR="008650F3" w:rsidRPr="002960B6" w14:paraId="348F279B" w14:textId="77777777" w:rsidTr="00ED1ECC">
        <w:trPr>
          <w:trHeight w:val="1967"/>
        </w:trPr>
        <w:tc>
          <w:tcPr>
            <w:tcW w:w="3271" w:type="dxa"/>
            <w:tcBorders>
              <w:top w:val="single" w:sz="8" w:space="0" w:color="auto"/>
              <w:left w:val="single" w:sz="8" w:space="0" w:color="auto"/>
              <w:bottom w:val="single" w:sz="4" w:space="0" w:color="auto"/>
              <w:right w:val="single" w:sz="4" w:space="0" w:color="auto"/>
            </w:tcBorders>
            <w:vAlign w:val="center"/>
            <w:hideMark/>
          </w:tcPr>
          <w:p w14:paraId="74675D99" w14:textId="77777777" w:rsidR="008650F3" w:rsidRPr="002960B6" w:rsidRDefault="008650F3" w:rsidP="008650F3">
            <w:pPr>
              <w:spacing w:after="0" w:line="240" w:lineRule="auto"/>
              <w:jc w:val="center"/>
              <w:rPr>
                <w:rFonts w:ascii="Times New Roman" w:eastAsia="Times New Roman" w:hAnsi="Times New Roman" w:cs="Times New Roman"/>
                <w:b/>
                <w:bCs/>
                <w:color w:val="000000"/>
                <w:kern w:val="0"/>
                <w:lang w:eastAsia="tr-TR"/>
                <w14:ligatures w14:val="none"/>
              </w:rPr>
            </w:pPr>
            <w:r w:rsidRPr="002960B6">
              <w:rPr>
                <w:rFonts w:ascii="Times New Roman" w:eastAsia="Times New Roman" w:hAnsi="Times New Roman" w:cs="Times New Roman"/>
                <w:b/>
                <w:bCs/>
                <w:color w:val="000000"/>
                <w:kern w:val="0"/>
                <w:lang w:eastAsia="tr-TR"/>
                <w14:ligatures w14:val="none"/>
              </w:rPr>
              <w:t>Doç.Dr. (a) SEZİN AÇIK TAŞAR</w:t>
            </w:r>
          </w:p>
        </w:tc>
        <w:tc>
          <w:tcPr>
            <w:tcW w:w="1474" w:type="dxa"/>
            <w:tcBorders>
              <w:top w:val="single" w:sz="8" w:space="0" w:color="auto"/>
              <w:left w:val="nil"/>
              <w:bottom w:val="single" w:sz="4" w:space="0" w:color="auto"/>
              <w:right w:val="single" w:sz="4" w:space="0" w:color="auto"/>
            </w:tcBorders>
            <w:vAlign w:val="center"/>
            <w:hideMark/>
          </w:tcPr>
          <w:p w14:paraId="3C7EBCB5" w14:textId="77777777" w:rsidR="008650F3" w:rsidRPr="002960B6" w:rsidRDefault="008650F3" w:rsidP="008650F3">
            <w:pPr>
              <w:spacing w:after="0" w:line="240" w:lineRule="auto"/>
              <w:jc w:val="center"/>
              <w:rPr>
                <w:rFonts w:ascii="Times New Roman" w:eastAsia="Times New Roman" w:hAnsi="Times New Roman" w:cs="Times New Roman"/>
                <w:b/>
                <w:bCs/>
                <w:color w:val="000000"/>
                <w:kern w:val="0"/>
                <w:lang w:eastAsia="tr-TR"/>
                <w14:ligatures w14:val="none"/>
              </w:rPr>
            </w:pPr>
            <w:r w:rsidRPr="002960B6">
              <w:rPr>
                <w:rFonts w:ascii="Times New Roman" w:eastAsia="Times New Roman" w:hAnsi="Times New Roman" w:cs="Times New Roman"/>
                <w:b/>
                <w:bCs/>
                <w:color w:val="000000"/>
                <w:kern w:val="0"/>
                <w:lang w:eastAsia="tr-TR"/>
                <w14:ligatures w14:val="none"/>
              </w:rPr>
              <w:t>Misafir</w:t>
            </w:r>
          </w:p>
        </w:tc>
        <w:tc>
          <w:tcPr>
            <w:tcW w:w="2045" w:type="dxa"/>
            <w:tcBorders>
              <w:top w:val="single" w:sz="8" w:space="0" w:color="auto"/>
              <w:left w:val="nil"/>
              <w:bottom w:val="single" w:sz="4" w:space="0" w:color="auto"/>
              <w:right w:val="single" w:sz="4" w:space="0" w:color="auto"/>
            </w:tcBorders>
            <w:vAlign w:val="center"/>
            <w:hideMark/>
          </w:tcPr>
          <w:p w14:paraId="651A3003" w14:textId="77777777" w:rsidR="008650F3" w:rsidRPr="002960B6" w:rsidRDefault="008650F3" w:rsidP="008650F3">
            <w:pPr>
              <w:spacing w:after="0" w:line="240" w:lineRule="auto"/>
              <w:jc w:val="center"/>
              <w:rPr>
                <w:rFonts w:ascii="Times New Roman" w:eastAsia="Times New Roman" w:hAnsi="Times New Roman" w:cs="Times New Roman"/>
                <w:b/>
                <w:bCs/>
                <w:color w:val="000000"/>
                <w:kern w:val="0"/>
                <w:lang w:eastAsia="tr-TR"/>
                <w14:ligatures w14:val="none"/>
              </w:rPr>
            </w:pPr>
            <w:r w:rsidRPr="002960B6">
              <w:rPr>
                <w:rFonts w:ascii="Times New Roman" w:eastAsia="Times New Roman" w:hAnsi="Times New Roman" w:cs="Times New Roman"/>
                <w:b/>
                <w:bCs/>
                <w:color w:val="000000"/>
                <w:kern w:val="0"/>
                <w:lang w:eastAsia="tr-TR"/>
                <w14:ligatures w14:val="none"/>
              </w:rPr>
              <w:t>Uluslararası Ticaret %100 İngilizce</w:t>
            </w:r>
          </w:p>
        </w:tc>
        <w:tc>
          <w:tcPr>
            <w:tcW w:w="2474" w:type="dxa"/>
            <w:tcBorders>
              <w:top w:val="single" w:sz="8" w:space="0" w:color="auto"/>
              <w:left w:val="nil"/>
              <w:bottom w:val="single" w:sz="4" w:space="0" w:color="auto"/>
              <w:right w:val="single" w:sz="4" w:space="0" w:color="auto"/>
            </w:tcBorders>
            <w:vAlign w:val="center"/>
            <w:hideMark/>
          </w:tcPr>
          <w:p w14:paraId="38B0CF23" w14:textId="77777777" w:rsidR="008650F3" w:rsidRPr="002960B6" w:rsidRDefault="008650F3" w:rsidP="009801B6">
            <w:pPr>
              <w:spacing w:after="0" w:line="240" w:lineRule="auto"/>
              <w:jc w:val="center"/>
              <w:rPr>
                <w:rFonts w:ascii="Times New Roman" w:eastAsia="Times New Roman" w:hAnsi="Times New Roman" w:cs="Times New Roman"/>
                <w:b/>
                <w:bCs/>
                <w:color w:val="000000"/>
                <w:kern w:val="0"/>
                <w:lang w:eastAsia="tr-TR"/>
                <w14:ligatures w14:val="none"/>
              </w:rPr>
            </w:pPr>
            <w:r w:rsidRPr="002960B6">
              <w:rPr>
                <w:rFonts w:ascii="Times New Roman" w:eastAsia="Times New Roman" w:hAnsi="Times New Roman" w:cs="Times New Roman"/>
                <w:b/>
                <w:bCs/>
                <w:color w:val="000000"/>
                <w:kern w:val="0"/>
                <w:lang w:eastAsia="tr-TR"/>
                <w14:ligatures w14:val="none"/>
              </w:rPr>
              <w:t>MUH201/Güz/3</w:t>
            </w:r>
          </w:p>
        </w:tc>
        <w:tc>
          <w:tcPr>
            <w:tcW w:w="1125" w:type="dxa"/>
            <w:tcBorders>
              <w:top w:val="single" w:sz="8" w:space="0" w:color="auto"/>
              <w:left w:val="nil"/>
              <w:bottom w:val="single" w:sz="4" w:space="0" w:color="auto"/>
              <w:right w:val="single" w:sz="4" w:space="0" w:color="auto"/>
            </w:tcBorders>
            <w:vAlign w:val="center"/>
            <w:hideMark/>
          </w:tcPr>
          <w:p w14:paraId="720748B4" w14:textId="77777777" w:rsidR="008650F3" w:rsidRPr="002960B6" w:rsidRDefault="008650F3" w:rsidP="008650F3">
            <w:pPr>
              <w:spacing w:after="0" w:line="240" w:lineRule="auto"/>
              <w:jc w:val="center"/>
              <w:rPr>
                <w:rFonts w:ascii="Times New Roman" w:eastAsia="Times New Roman" w:hAnsi="Times New Roman" w:cs="Times New Roman"/>
                <w:b/>
                <w:bCs/>
                <w:color w:val="000000"/>
                <w:kern w:val="0"/>
                <w:lang w:eastAsia="tr-TR"/>
                <w14:ligatures w14:val="none"/>
              </w:rPr>
            </w:pPr>
            <w:r w:rsidRPr="002960B6">
              <w:rPr>
                <w:rFonts w:ascii="Times New Roman" w:eastAsia="Times New Roman" w:hAnsi="Times New Roman" w:cs="Times New Roman"/>
                <w:b/>
                <w:bCs/>
                <w:color w:val="000000"/>
                <w:kern w:val="0"/>
                <w:lang w:eastAsia="tr-TR"/>
                <w14:ligatures w14:val="none"/>
              </w:rPr>
              <w:t>3</w:t>
            </w:r>
          </w:p>
        </w:tc>
        <w:tc>
          <w:tcPr>
            <w:tcW w:w="1207" w:type="dxa"/>
            <w:tcBorders>
              <w:top w:val="single" w:sz="8" w:space="0" w:color="auto"/>
              <w:left w:val="nil"/>
              <w:bottom w:val="single" w:sz="4" w:space="0" w:color="auto"/>
              <w:right w:val="single" w:sz="4" w:space="0" w:color="auto"/>
            </w:tcBorders>
            <w:vAlign w:val="center"/>
            <w:hideMark/>
          </w:tcPr>
          <w:p w14:paraId="1C7D1D2D" w14:textId="77777777" w:rsidR="008650F3" w:rsidRPr="002960B6" w:rsidRDefault="008650F3" w:rsidP="008650F3">
            <w:pPr>
              <w:spacing w:after="0" w:line="240" w:lineRule="auto"/>
              <w:jc w:val="center"/>
              <w:rPr>
                <w:rFonts w:ascii="Times New Roman" w:eastAsia="Times New Roman" w:hAnsi="Times New Roman" w:cs="Times New Roman"/>
                <w:b/>
                <w:bCs/>
                <w:color w:val="000000"/>
                <w:kern w:val="0"/>
                <w:lang w:eastAsia="tr-TR"/>
                <w14:ligatures w14:val="none"/>
              </w:rPr>
            </w:pPr>
            <w:r w:rsidRPr="002960B6">
              <w:rPr>
                <w:rFonts w:ascii="Times New Roman" w:eastAsia="Times New Roman" w:hAnsi="Times New Roman" w:cs="Times New Roman"/>
                <w:b/>
                <w:bCs/>
                <w:color w:val="000000"/>
                <w:kern w:val="0"/>
                <w:lang w:eastAsia="tr-TR"/>
                <w14:ligatures w14:val="none"/>
              </w:rPr>
              <w:t>-</w:t>
            </w:r>
          </w:p>
        </w:tc>
        <w:tc>
          <w:tcPr>
            <w:tcW w:w="1632" w:type="dxa"/>
            <w:tcBorders>
              <w:top w:val="single" w:sz="8" w:space="0" w:color="auto"/>
              <w:left w:val="nil"/>
              <w:bottom w:val="single" w:sz="4" w:space="0" w:color="auto"/>
              <w:right w:val="single" w:sz="4" w:space="0" w:color="auto"/>
            </w:tcBorders>
            <w:vAlign w:val="center"/>
            <w:hideMark/>
          </w:tcPr>
          <w:p w14:paraId="06D4FD86" w14:textId="77777777" w:rsidR="008650F3" w:rsidRPr="002960B6" w:rsidRDefault="008650F3" w:rsidP="008650F3">
            <w:pPr>
              <w:spacing w:after="0" w:line="240" w:lineRule="auto"/>
              <w:jc w:val="center"/>
              <w:rPr>
                <w:rFonts w:ascii="Times New Roman" w:eastAsia="Times New Roman" w:hAnsi="Times New Roman" w:cs="Times New Roman"/>
                <w:b/>
                <w:bCs/>
                <w:color w:val="000000"/>
                <w:kern w:val="0"/>
                <w:lang w:eastAsia="tr-TR"/>
                <w14:ligatures w14:val="none"/>
              </w:rPr>
            </w:pPr>
            <w:r w:rsidRPr="002960B6">
              <w:rPr>
                <w:rFonts w:ascii="Times New Roman" w:eastAsia="Times New Roman" w:hAnsi="Times New Roman" w:cs="Times New Roman"/>
                <w:b/>
                <w:bCs/>
                <w:color w:val="000000"/>
                <w:kern w:val="0"/>
                <w:lang w:eastAsia="tr-TR"/>
                <w14:ligatures w14:val="none"/>
              </w:rPr>
              <w:t>-</w:t>
            </w:r>
          </w:p>
        </w:tc>
        <w:tc>
          <w:tcPr>
            <w:tcW w:w="1519" w:type="dxa"/>
            <w:tcBorders>
              <w:top w:val="single" w:sz="8" w:space="0" w:color="auto"/>
              <w:left w:val="nil"/>
              <w:bottom w:val="single" w:sz="4" w:space="0" w:color="auto"/>
              <w:right w:val="single" w:sz="8" w:space="0" w:color="auto"/>
            </w:tcBorders>
            <w:vAlign w:val="center"/>
            <w:hideMark/>
          </w:tcPr>
          <w:p w14:paraId="340EBDAB" w14:textId="77777777" w:rsidR="008650F3" w:rsidRPr="002960B6" w:rsidRDefault="008650F3" w:rsidP="008650F3">
            <w:pPr>
              <w:spacing w:after="0" w:line="240" w:lineRule="auto"/>
              <w:jc w:val="center"/>
              <w:rPr>
                <w:rFonts w:ascii="Times New Roman" w:eastAsia="Times New Roman" w:hAnsi="Times New Roman" w:cs="Times New Roman"/>
                <w:b/>
                <w:bCs/>
                <w:color w:val="000000"/>
                <w:kern w:val="0"/>
                <w:lang w:eastAsia="tr-TR"/>
                <w14:ligatures w14:val="none"/>
              </w:rPr>
            </w:pPr>
            <w:r w:rsidRPr="002960B6">
              <w:rPr>
                <w:rFonts w:ascii="Times New Roman" w:eastAsia="Times New Roman" w:hAnsi="Times New Roman" w:cs="Times New Roman"/>
                <w:b/>
                <w:bCs/>
                <w:color w:val="000000"/>
                <w:kern w:val="0"/>
                <w:lang w:eastAsia="tr-TR"/>
                <w14:ligatures w14:val="none"/>
              </w:rPr>
              <w:t>-</w:t>
            </w:r>
          </w:p>
        </w:tc>
      </w:tr>
      <w:tr w:rsidR="008650F3" w:rsidRPr="002960B6" w14:paraId="1D1F4DA4" w14:textId="77777777" w:rsidTr="00ED1ECC">
        <w:trPr>
          <w:trHeight w:val="1967"/>
        </w:trPr>
        <w:tc>
          <w:tcPr>
            <w:tcW w:w="3271" w:type="dxa"/>
            <w:tcBorders>
              <w:top w:val="single" w:sz="8" w:space="0" w:color="auto"/>
              <w:left w:val="single" w:sz="8" w:space="0" w:color="auto"/>
              <w:bottom w:val="single" w:sz="4" w:space="0" w:color="auto"/>
              <w:right w:val="single" w:sz="4" w:space="0" w:color="auto"/>
            </w:tcBorders>
            <w:vAlign w:val="center"/>
            <w:hideMark/>
          </w:tcPr>
          <w:p w14:paraId="18CB6141" w14:textId="77777777" w:rsidR="008650F3" w:rsidRPr="002960B6" w:rsidRDefault="008650F3" w:rsidP="008650F3">
            <w:pPr>
              <w:spacing w:after="0" w:line="240" w:lineRule="auto"/>
              <w:jc w:val="center"/>
              <w:rPr>
                <w:rFonts w:ascii="Times New Roman" w:eastAsia="Times New Roman" w:hAnsi="Times New Roman" w:cs="Times New Roman"/>
                <w:b/>
                <w:bCs/>
                <w:color w:val="000000"/>
                <w:kern w:val="0"/>
                <w:lang w:eastAsia="tr-TR"/>
                <w14:ligatures w14:val="none"/>
              </w:rPr>
            </w:pPr>
            <w:r w:rsidRPr="002960B6">
              <w:rPr>
                <w:rFonts w:ascii="Times New Roman" w:eastAsia="Times New Roman" w:hAnsi="Times New Roman" w:cs="Times New Roman"/>
                <w:b/>
                <w:bCs/>
                <w:color w:val="000000"/>
                <w:kern w:val="0"/>
                <w:lang w:eastAsia="tr-TR"/>
                <w14:ligatures w14:val="none"/>
              </w:rPr>
              <w:lastRenderedPageBreak/>
              <w:t>Dr.Öğretim Üyesi (a) HAMİ AYDIN</w:t>
            </w:r>
          </w:p>
        </w:tc>
        <w:tc>
          <w:tcPr>
            <w:tcW w:w="1474" w:type="dxa"/>
            <w:tcBorders>
              <w:top w:val="single" w:sz="8" w:space="0" w:color="auto"/>
              <w:left w:val="nil"/>
              <w:bottom w:val="single" w:sz="4" w:space="0" w:color="auto"/>
              <w:right w:val="single" w:sz="4" w:space="0" w:color="auto"/>
            </w:tcBorders>
            <w:vAlign w:val="center"/>
            <w:hideMark/>
          </w:tcPr>
          <w:p w14:paraId="4D5EB14F" w14:textId="77777777" w:rsidR="008650F3" w:rsidRPr="002960B6" w:rsidRDefault="008650F3" w:rsidP="008650F3">
            <w:pPr>
              <w:spacing w:after="0" w:line="240" w:lineRule="auto"/>
              <w:jc w:val="center"/>
              <w:rPr>
                <w:rFonts w:ascii="Times New Roman" w:eastAsia="Times New Roman" w:hAnsi="Times New Roman" w:cs="Times New Roman"/>
                <w:b/>
                <w:bCs/>
                <w:color w:val="000000"/>
                <w:kern w:val="0"/>
                <w:lang w:eastAsia="tr-TR"/>
                <w14:ligatures w14:val="none"/>
              </w:rPr>
            </w:pPr>
            <w:r w:rsidRPr="002960B6">
              <w:rPr>
                <w:rFonts w:ascii="Times New Roman" w:eastAsia="Times New Roman" w:hAnsi="Times New Roman" w:cs="Times New Roman"/>
                <w:b/>
                <w:bCs/>
                <w:color w:val="000000"/>
                <w:kern w:val="0"/>
                <w:lang w:eastAsia="tr-TR"/>
                <w14:ligatures w14:val="none"/>
              </w:rPr>
              <w:t>Kadrolu</w:t>
            </w:r>
          </w:p>
        </w:tc>
        <w:tc>
          <w:tcPr>
            <w:tcW w:w="2045" w:type="dxa"/>
            <w:tcBorders>
              <w:top w:val="single" w:sz="8" w:space="0" w:color="auto"/>
              <w:left w:val="nil"/>
              <w:bottom w:val="single" w:sz="4" w:space="0" w:color="auto"/>
              <w:right w:val="single" w:sz="4" w:space="0" w:color="auto"/>
            </w:tcBorders>
            <w:vAlign w:val="center"/>
            <w:hideMark/>
          </w:tcPr>
          <w:p w14:paraId="44C51477" w14:textId="77777777" w:rsidR="008650F3" w:rsidRPr="002960B6" w:rsidRDefault="008650F3" w:rsidP="008650F3">
            <w:pPr>
              <w:spacing w:after="0" w:line="240" w:lineRule="auto"/>
              <w:jc w:val="center"/>
              <w:rPr>
                <w:rFonts w:ascii="Times New Roman" w:eastAsia="Times New Roman" w:hAnsi="Times New Roman" w:cs="Times New Roman"/>
                <w:b/>
                <w:bCs/>
                <w:color w:val="000000"/>
                <w:kern w:val="0"/>
                <w:lang w:eastAsia="tr-TR"/>
                <w14:ligatures w14:val="none"/>
              </w:rPr>
            </w:pPr>
            <w:r w:rsidRPr="002960B6">
              <w:rPr>
                <w:rFonts w:ascii="Times New Roman" w:eastAsia="Times New Roman" w:hAnsi="Times New Roman" w:cs="Times New Roman"/>
                <w:b/>
                <w:bCs/>
                <w:color w:val="000000"/>
                <w:kern w:val="0"/>
                <w:lang w:eastAsia="tr-TR"/>
                <w14:ligatures w14:val="none"/>
              </w:rPr>
              <w:t>Uluslararası Ticaret %100 İngilizce</w:t>
            </w:r>
          </w:p>
        </w:tc>
        <w:tc>
          <w:tcPr>
            <w:tcW w:w="2474" w:type="dxa"/>
            <w:tcBorders>
              <w:top w:val="single" w:sz="8" w:space="0" w:color="auto"/>
              <w:left w:val="nil"/>
              <w:bottom w:val="single" w:sz="4" w:space="0" w:color="auto"/>
              <w:right w:val="single" w:sz="4" w:space="0" w:color="auto"/>
            </w:tcBorders>
            <w:vAlign w:val="center"/>
            <w:hideMark/>
          </w:tcPr>
          <w:tbl>
            <w:tblPr>
              <w:tblW w:w="3440" w:type="dxa"/>
              <w:tblCellMar>
                <w:left w:w="70" w:type="dxa"/>
                <w:right w:w="70" w:type="dxa"/>
              </w:tblCellMar>
              <w:tblLook w:val="04A0" w:firstRow="1" w:lastRow="0" w:firstColumn="1" w:lastColumn="0" w:noHBand="0" w:noVBand="1"/>
            </w:tblPr>
            <w:tblGrid>
              <w:gridCol w:w="3440"/>
            </w:tblGrid>
            <w:tr w:rsidR="009801B6" w:rsidRPr="002960B6" w14:paraId="755C5460" w14:textId="77777777" w:rsidTr="009801B6">
              <w:trPr>
                <w:trHeight w:val="300"/>
              </w:trPr>
              <w:tc>
                <w:tcPr>
                  <w:tcW w:w="3440" w:type="dxa"/>
                  <w:tcBorders>
                    <w:top w:val="single" w:sz="4" w:space="0" w:color="auto"/>
                    <w:left w:val="single" w:sz="4" w:space="0" w:color="auto"/>
                    <w:bottom w:val="single" w:sz="4" w:space="0" w:color="auto"/>
                    <w:right w:val="single" w:sz="4" w:space="0" w:color="auto"/>
                  </w:tcBorders>
                  <w:noWrap/>
                  <w:vAlign w:val="bottom"/>
                  <w:hideMark/>
                </w:tcPr>
                <w:p w14:paraId="0B812B07" w14:textId="6F6DF49E" w:rsidR="009801B6" w:rsidRPr="002960B6" w:rsidRDefault="009801B6" w:rsidP="009801B6">
                  <w:pPr>
                    <w:spacing w:after="0" w:line="240" w:lineRule="auto"/>
                    <w:jc w:val="center"/>
                    <w:rPr>
                      <w:rFonts w:ascii="Times New Roman" w:eastAsia="Times New Roman" w:hAnsi="Times New Roman" w:cs="Times New Roman"/>
                      <w:b/>
                      <w:bCs/>
                      <w:color w:val="000000"/>
                      <w:kern w:val="0"/>
                      <w:lang w:eastAsia="tr-TR"/>
                      <w14:ligatures w14:val="none"/>
                    </w:rPr>
                  </w:pPr>
                  <w:r w:rsidRPr="002960B6">
                    <w:rPr>
                      <w:rFonts w:ascii="Times New Roman" w:eastAsia="Times New Roman" w:hAnsi="Times New Roman" w:cs="Times New Roman"/>
                      <w:b/>
                      <w:bCs/>
                      <w:color w:val="000000"/>
                      <w:kern w:val="0"/>
                      <w:lang w:eastAsia="tr-TR"/>
                      <w14:ligatures w14:val="none"/>
                    </w:rPr>
                    <w:t>MUD101/Güz/</w:t>
                  </w:r>
                  <w:r w:rsidR="00A61770" w:rsidRPr="002960B6">
                    <w:rPr>
                      <w:rFonts w:ascii="Times New Roman" w:eastAsia="Times New Roman" w:hAnsi="Times New Roman" w:cs="Times New Roman"/>
                      <w:b/>
                      <w:bCs/>
                      <w:color w:val="000000"/>
                      <w:kern w:val="0"/>
                      <w:lang w:eastAsia="tr-TR"/>
                      <w14:ligatures w14:val="none"/>
                    </w:rPr>
                    <w:t>6</w:t>
                  </w:r>
                </w:p>
              </w:tc>
            </w:tr>
            <w:tr w:rsidR="009801B6" w:rsidRPr="002960B6" w14:paraId="002E1C54" w14:textId="77777777" w:rsidTr="009801B6">
              <w:trPr>
                <w:trHeight w:val="300"/>
              </w:trPr>
              <w:tc>
                <w:tcPr>
                  <w:tcW w:w="3440" w:type="dxa"/>
                  <w:tcBorders>
                    <w:top w:val="nil"/>
                    <w:left w:val="single" w:sz="4" w:space="0" w:color="auto"/>
                    <w:bottom w:val="single" w:sz="4" w:space="0" w:color="auto"/>
                    <w:right w:val="single" w:sz="4" w:space="0" w:color="auto"/>
                  </w:tcBorders>
                  <w:noWrap/>
                  <w:vAlign w:val="bottom"/>
                  <w:hideMark/>
                </w:tcPr>
                <w:p w14:paraId="721DE6DA" w14:textId="1B02C7B8" w:rsidR="009801B6" w:rsidRPr="002960B6" w:rsidRDefault="009801B6" w:rsidP="009801B6">
                  <w:pPr>
                    <w:spacing w:after="0" w:line="240" w:lineRule="auto"/>
                    <w:jc w:val="center"/>
                    <w:rPr>
                      <w:rFonts w:ascii="Times New Roman" w:eastAsia="Times New Roman" w:hAnsi="Times New Roman" w:cs="Times New Roman"/>
                      <w:b/>
                      <w:bCs/>
                      <w:color w:val="000000"/>
                      <w:kern w:val="0"/>
                      <w:lang w:eastAsia="tr-TR"/>
                      <w14:ligatures w14:val="none"/>
                    </w:rPr>
                  </w:pPr>
                  <w:r w:rsidRPr="002960B6">
                    <w:rPr>
                      <w:rFonts w:ascii="Times New Roman" w:eastAsia="Times New Roman" w:hAnsi="Times New Roman" w:cs="Times New Roman"/>
                      <w:b/>
                      <w:bCs/>
                      <w:color w:val="000000"/>
                      <w:kern w:val="0"/>
                      <w:lang w:eastAsia="tr-TR"/>
                      <w14:ligatures w14:val="none"/>
                    </w:rPr>
                    <w:t>MUD102/Bahar/</w:t>
                  </w:r>
                  <w:r w:rsidR="00A61770" w:rsidRPr="002960B6">
                    <w:rPr>
                      <w:rFonts w:ascii="Times New Roman" w:eastAsia="Times New Roman" w:hAnsi="Times New Roman" w:cs="Times New Roman"/>
                      <w:b/>
                      <w:bCs/>
                      <w:color w:val="000000"/>
                      <w:kern w:val="0"/>
                      <w:lang w:eastAsia="tr-TR"/>
                      <w14:ligatures w14:val="none"/>
                    </w:rPr>
                    <w:t>9</w:t>
                  </w:r>
                </w:p>
              </w:tc>
            </w:tr>
            <w:tr w:rsidR="009801B6" w:rsidRPr="002960B6" w14:paraId="48E44E41" w14:textId="77777777" w:rsidTr="009801B6">
              <w:trPr>
                <w:trHeight w:val="300"/>
              </w:trPr>
              <w:tc>
                <w:tcPr>
                  <w:tcW w:w="3440" w:type="dxa"/>
                  <w:tcBorders>
                    <w:top w:val="nil"/>
                    <w:left w:val="single" w:sz="4" w:space="0" w:color="auto"/>
                    <w:bottom w:val="single" w:sz="4" w:space="0" w:color="auto"/>
                    <w:right w:val="single" w:sz="4" w:space="0" w:color="auto"/>
                  </w:tcBorders>
                  <w:noWrap/>
                  <w:vAlign w:val="bottom"/>
                  <w:hideMark/>
                </w:tcPr>
                <w:p w14:paraId="040181FC" w14:textId="464507C0" w:rsidR="009801B6" w:rsidRPr="002960B6" w:rsidRDefault="009801B6" w:rsidP="009801B6">
                  <w:pPr>
                    <w:spacing w:after="0" w:line="240" w:lineRule="auto"/>
                    <w:jc w:val="center"/>
                    <w:rPr>
                      <w:rFonts w:ascii="Times New Roman" w:eastAsia="Times New Roman" w:hAnsi="Times New Roman" w:cs="Times New Roman"/>
                      <w:b/>
                      <w:bCs/>
                      <w:color w:val="000000"/>
                      <w:kern w:val="0"/>
                      <w:lang w:eastAsia="tr-TR"/>
                      <w14:ligatures w14:val="none"/>
                    </w:rPr>
                  </w:pPr>
                  <w:r w:rsidRPr="002960B6">
                    <w:rPr>
                      <w:rFonts w:ascii="Times New Roman" w:eastAsia="Times New Roman" w:hAnsi="Times New Roman" w:cs="Times New Roman"/>
                      <w:b/>
                      <w:bCs/>
                      <w:color w:val="000000"/>
                      <w:kern w:val="0"/>
                      <w:lang w:eastAsia="tr-TR"/>
                      <w14:ligatures w14:val="none"/>
                    </w:rPr>
                    <w:t>MUD203/Bahar/3</w:t>
                  </w:r>
                  <w:r w:rsidR="00A61770" w:rsidRPr="002960B6">
                    <w:rPr>
                      <w:rFonts w:ascii="Times New Roman" w:eastAsia="Times New Roman" w:hAnsi="Times New Roman" w:cs="Times New Roman"/>
                      <w:b/>
                      <w:bCs/>
                      <w:color w:val="000000"/>
                      <w:kern w:val="0"/>
                      <w:lang w:eastAsia="tr-TR"/>
                      <w14:ligatures w14:val="none"/>
                    </w:rPr>
                    <w:t xml:space="preserve"> - MUD208/Bahar/3</w:t>
                  </w:r>
                </w:p>
              </w:tc>
            </w:tr>
            <w:tr w:rsidR="009801B6" w:rsidRPr="002960B6" w14:paraId="06CA1047" w14:textId="77777777" w:rsidTr="009801B6">
              <w:trPr>
                <w:trHeight w:val="300"/>
              </w:trPr>
              <w:tc>
                <w:tcPr>
                  <w:tcW w:w="3440" w:type="dxa"/>
                  <w:tcBorders>
                    <w:top w:val="nil"/>
                    <w:left w:val="single" w:sz="4" w:space="0" w:color="auto"/>
                    <w:bottom w:val="single" w:sz="4" w:space="0" w:color="auto"/>
                    <w:right w:val="single" w:sz="4" w:space="0" w:color="auto"/>
                  </w:tcBorders>
                  <w:noWrap/>
                  <w:vAlign w:val="bottom"/>
                  <w:hideMark/>
                </w:tcPr>
                <w:p w14:paraId="4F68E946" w14:textId="77777777" w:rsidR="009801B6" w:rsidRPr="002960B6" w:rsidRDefault="009801B6" w:rsidP="009801B6">
                  <w:pPr>
                    <w:spacing w:after="0" w:line="240" w:lineRule="auto"/>
                    <w:jc w:val="center"/>
                    <w:rPr>
                      <w:rFonts w:ascii="Times New Roman" w:eastAsia="Times New Roman" w:hAnsi="Times New Roman" w:cs="Times New Roman"/>
                      <w:b/>
                      <w:bCs/>
                      <w:color w:val="000000"/>
                      <w:kern w:val="0"/>
                      <w:lang w:eastAsia="tr-TR"/>
                      <w14:ligatures w14:val="none"/>
                    </w:rPr>
                  </w:pPr>
                  <w:r w:rsidRPr="002960B6">
                    <w:rPr>
                      <w:rFonts w:ascii="Times New Roman" w:eastAsia="Times New Roman" w:hAnsi="Times New Roman" w:cs="Times New Roman"/>
                      <w:b/>
                      <w:bCs/>
                      <w:color w:val="000000"/>
                      <w:kern w:val="0"/>
                      <w:lang w:eastAsia="tr-TR"/>
                      <w14:ligatures w14:val="none"/>
                    </w:rPr>
                    <w:t>MUD411/Güz/3</w:t>
                  </w:r>
                </w:p>
              </w:tc>
            </w:tr>
            <w:tr w:rsidR="009801B6" w:rsidRPr="002960B6" w14:paraId="5D9600DB" w14:textId="77777777" w:rsidTr="009801B6">
              <w:trPr>
                <w:trHeight w:val="300"/>
              </w:trPr>
              <w:tc>
                <w:tcPr>
                  <w:tcW w:w="3440" w:type="dxa"/>
                  <w:tcBorders>
                    <w:top w:val="nil"/>
                    <w:left w:val="single" w:sz="4" w:space="0" w:color="auto"/>
                    <w:bottom w:val="single" w:sz="4" w:space="0" w:color="auto"/>
                    <w:right w:val="single" w:sz="4" w:space="0" w:color="auto"/>
                  </w:tcBorders>
                  <w:noWrap/>
                  <w:vAlign w:val="bottom"/>
                  <w:hideMark/>
                </w:tcPr>
                <w:p w14:paraId="10DF3236" w14:textId="77777777" w:rsidR="009801B6" w:rsidRPr="002960B6" w:rsidRDefault="009801B6" w:rsidP="009801B6">
                  <w:pPr>
                    <w:spacing w:after="0" w:line="240" w:lineRule="auto"/>
                    <w:jc w:val="center"/>
                    <w:rPr>
                      <w:rFonts w:ascii="Times New Roman" w:eastAsia="Times New Roman" w:hAnsi="Times New Roman" w:cs="Times New Roman"/>
                      <w:b/>
                      <w:bCs/>
                      <w:color w:val="000000"/>
                      <w:kern w:val="0"/>
                      <w:lang w:eastAsia="tr-TR"/>
                      <w14:ligatures w14:val="none"/>
                    </w:rPr>
                  </w:pPr>
                  <w:r w:rsidRPr="002960B6">
                    <w:rPr>
                      <w:rFonts w:ascii="Times New Roman" w:eastAsia="Times New Roman" w:hAnsi="Times New Roman" w:cs="Times New Roman"/>
                      <w:b/>
                      <w:bCs/>
                      <w:color w:val="000000"/>
                      <w:kern w:val="0"/>
                      <w:lang w:eastAsia="tr-TR"/>
                      <w14:ligatures w14:val="none"/>
                    </w:rPr>
                    <w:t>MUH201/Güz/3</w:t>
                  </w:r>
                </w:p>
              </w:tc>
            </w:tr>
          </w:tbl>
          <w:p w14:paraId="57AF013B" w14:textId="184E362D" w:rsidR="008650F3" w:rsidRPr="002960B6" w:rsidRDefault="008650F3" w:rsidP="009801B6">
            <w:pPr>
              <w:spacing w:after="0" w:line="240" w:lineRule="auto"/>
              <w:jc w:val="center"/>
              <w:rPr>
                <w:rFonts w:ascii="Times New Roman" w:eastAsia="Times New Roman" w:hAnsi="Times New Roman" w:cs="Times New Roman"/>
                <w:b/>
                <w:bCs/>
                <w:color w:val="000000"/>
                <w:kern w:val="0"/>
                <w:lang w:eastAsia="tr-TR"/>
                <w14:ligatures w14:val="none"/>
              </w:rPr>
            </w:pPr>
          </w:p>
        </w:tc>
        <w:tc>
          <w:tcPr>
            <w:tcW w:w="1125" w:type="dxa"/>
            <w:tcBorders>
              <w:top w:val="single" w:sz="8" w:space="0" w:color="auto"/>
              <w:left w:val="nil"/>
              <w:bottom w:val="single" w:sz="4" w:space="0" w:color="auto"/>
              <w:right w:val="single" w:sz="4" w:space="0" w:color="auto"/>
            </w:tcBorders>
            <w:vAlign w:val="center"/>
            <w:hideMark/>
          </w:tcPr>
          <w:p w14:paraId="6FCF12C4" w14:textId="032E098A" w:rsidR="008650F3" w:rsidRPr="002960B6" w:rsidRDefault="008650F3" w:rsidP="008650F3">
            <w:pPr>
              <w:spacing w:after="0" w:line="240" w:lineRule="auto"/>
              <w:jc w:val="center"/>
              <w:rPr>
                <w:rFonts w:ascii="Times New Roman" w:eastAsia="Times New Roman" w:hAnsi="Times New Roman" w:cs="Times New Roman"/>
                <w:b/>
                <w:bCs/>
                <w:color w:val="000000"/>
                <w:kern w:val="0"/>
                <w:lang w:eastAsia="tr-TR"/>
                <w14:ligatures w14:val="none"/>
              </w:rPr>
            </w:pPr>
            <w:r w:rsidRPr="002960B6">
              <w:rPr>
                <w:rFonts w:ascii="Times New Roman" w:eastAsia="Times New Roman" w:hAnsi="Times New Roman" w:cs="Times New Roman"/>
                <w:b/>
                <w:bCs/>
                <w:color w:val="000000"/>
                <w:kern w:val="0"/>
                <w:lang w:eastAsia="tr-TR"/>
                <w14:ligatures w14:val="none"/>
              </w:rPr>
              <w:t>2</w:t>
            </w:r>
            <w:r w:rsidR="00A61770" w:rsidRPr="002960B6">
              <w:rPr>
                <w:rFonts w:ascii="Times New Roman" w:eastAsia="Times New Roman" w:hAnsi="Times New Roman" w:cs="Times New Roman"/>
                <w:b/>
                <w:bCs/>
                <w:color w:val="000000"/>
                <w:kern w:val="0"/>
                <w:lang w:eastAsia="tr-TR"/>
                <w14:ligatures w14:val="none"/>
              </w:rPr>
              <w:t>4</w:t>
            </w:r>
          </w:p>
        </w:tc>
        <w:tc>
          <w:tcPr>
            <w:tcW w:w="1207" w:type="dxa"/>
            <w:tcBorders>
              <w:top w:val="single" w:sz="8" w:space="0" w:color="auto"/>
              <w:left w:val="nil"/>
              <w:bottom w:val="single" w:sz="4" w:space="0" w:color="auto"/>
              <w:right w:val="single" w:sz="4" w:space="0" w:color="auto"/>
            </w:tcBorders>
            <w:vAlign w:val="center"/>
            <w:hideMark/>
          </w:tcPr>
          <w:p w14:paraId="760FDD57" w14:textId="77777777" w:rsidR="008650F3" w:rsidRPr="002960B6" w:rsidRDefault="008650F3" w:rsidP="008650F3">
            <w:pPr>
              <w:spacing w:after="0" w:line="240" w:lineRule="auto"/>
              <w:jc w:val="center"/>
              <w:rPr>
                <w:rFonts w:ascii="Times New Roman" w:eastAsia="Times New Roman" w:hAnsi="Times New Roman" w:cs="Times New Roman"/>
                <w:b/>
                <w:bCs/>
                <w:color w:val="000000"/>
                <w:kern w:val="0"/>
                <w:lang w:eastAsia="tr-TR"/>
                <w14:ligatures w14:val="none"/>
              </w:rPr>
            </w:pPr>
            <w:r w:rsidRPr="002960B6">
              <w:rPr>
                <w:rFonts w:ascii="Times New Roman" w:eastAsia="Times New Roman" w:hAnsi="Times New Roman" w:cs="Times New Roman"/>
                <w:b/>
                <w:bCs/>
                <w:color w:val="000000"/>
                <w:kern w:val="0"/>
                <w:lang w:eastAsia="tr-TR"/>
                <w14:ligatures w14:val="none"/>
              </w:rPr>
              <w:t>-</w:t>
            </w:r>
          </w:p>
        </w:tc>
        <w:tc>
          <w:tcPr>
            <w:tcW w:w="1632" w:type="dxa"/>
            <w:tcBorders>
              <w:top w:val="single" w:sz="8" w:space="0" w:color="auto"/>
              <w:left w:val="nil"/>
              <w:bottom w:val="single" w:sz="4" w:space="0" w:color="auto"/>
              <w:right w:val="single" w:sz="4" w:space="0" w:color="auto"/>
            </w:tcBorders>
            <w:vAlign w:val="center"/>
            <w:hideMark/>
          </w:tcPr>
          <w:p w14:paraId="59AB416C" w14:textId="77777777" w:rsidR="008650F3" w:rsidRPr="002960B6" w:rsidRDefault="008650F3" w:rsidP="008650F3">
            <w:pPr>
              <w:spacing w:after="0" w:line="240" w:lineRule="auto"/>
              <w:jc w:val="center"/>
              <w:rPr>
                <w:rFonts w:ascii="Times New Roman" w:eastAsia="Times New Roman" w:hAnsi="Times New Roman" w:cs="Times New Roman"/>
                <w:b/>
                <w:bCs/>
                <w:color w:val="000000"/>
                <w:kern w:val="0"/>
                <w:lang w:eastAsia="tr-TR"/>
                <w14:ligatures w14:val="none"/>
              </w:rPr>
            </w:pPr>
            <w:r w:rsidRPr="002960B6">
              <w:rPr>
                <w:rFonts w:ascii="Times New Roman" w:eastAsia="Times New Roman" w:hAnsi="Times New Roman" w:cs="Times New Roman"/>
                <w:b/>
                <w:bCs/>
                <w:color w:val="000000"/>
                <w:kern w:val="0"/>
                <w:lang w:eastAsia="tr-TR"/>
                <w14:ligatures w14:val="none"/>
              </w:rPr>
              <w:t>-</w:t>
            </w:r>
          </w:p>
        </w:tc>
        <w:tc>
          <w:tcPr>
            <w:tcW w:w="1519" w:type="dxa"/>
            <w:tcBorders>
              <w:top w:val="single" w:sz="8" w:space="0" w:color="auto"/>
              <w:left w:val="nil"/>
              <w:bottom w:val="single" w:sz="4" w:space="0" w:color="auto"/>
              <w:right w:val="single" w:sz="8" w:space="0" w:color="auto"/>
            </w:tcBorders>
            <w:vAlign w:val="center"/>
            <w:hideMark/>
          </w:tcPr>
          <w:p w14:paraId="19F9BEF4" w14:textId="77777777" w:rsidR="008650F3" w:rsidRPr="002960B6" w:rsidRDefault="008650F3" w:rsidP="008650F3">
            <w:pPr>
              <w:spacing w:after="0" w:line="240" w:lineRule="auto"/>
              <w:jc w:val="center"/>
              <w:rPr>
                <w:rFonts w:ascii="Times New Roman" w:eastAsia="Times New Roman" w:hAnsi="Times New Roman" w:cs="Times New Roman"/>
                <w:b/>
                <w:bCs/>
                <w:color w:val="000000"/>
                <w:kern w:val="0"/>
                <w:lang w:eastAsia="tr-TR"/>
                <w14:ligatures w14:val="none"/>
              </w:rPr>
            </w:pPr>
            <w:r w:rsidRPr="002960B6">
              <w:rPr>
                <w:rFonts w:ascii="Times New Roman" w:eastAsia="Times New Roman" w:hAnsi="Times New Roman" w:cs="Times New Roman"/>
                <w:b/>
                <w:bCs/>
                <w:color w:val="000000"/>
                <w:kern w:val="0"/>
                <w:lang w:eastAsia="tr-TR"/>
                <w14:ligatures w14:val="none"/>
              </w:rPr>
              <w:t>-</w:t>
            </w:r>
          </w:p>
        </w:tc>
      </w:tr>
      <w:tr w:rsidR="008650F3" w:rsidRPr="002960B6" w14:paraId="4CA87939" w14:textId="77777777" w:rsidTr="00ED1ECC">
        <w:trPr>
          <w:trHeight w:val="1967"/>
        </w:trPr>
        <w:tc>
          <w:tcPr>
            <w:tcW w:w="3271" w:type="dxa"/>
            <w:tcBorders>
              <w:top w:val="single" w:sz="8" w:space="0" w:color="auto"/>
              <w:left w:val="single" w:sz="8" w:space="0" w:color="auto"/>
              <w:bottom w:val="single" w:sz="4" w:space="0" w:color="auto"/>
              <w:right w:val="single" w:sz="4" w:space="0" w:color="auto"/>
            </w:tcBorders>
            <w:vAlign w:val="center"/>
            <w:hideMark/>
          </w:tcPr>
          <w:p w14:paraId="3C9AC323" w14:textId="77777777" w:rsidR="008650F3" w:rsidRPr="002960B6" w:rsidRDefault="008650F3" w:rsidP="008650F3">
            <w:pPr>
              <w:spacing w:after="0" w:line="240" w:lineRule="auto"/>
              <w:jc w:val="center"/>
              <w:rPr>
                <w:rFonts w:ascii="Times New Roman" w:eastAsia="Times New Roman" w:hAnsi="Times New Roman" w:cs="Times New Roman"/>
                <w:b/>
                <w:bCs/>
                <w:color w:val="000000"/>
                <w:kern w:val="0"/>
                <w:lang w:eastAsia="tr-TR"/>
                <w14:ligatures w14:val="none"/>
              </w:rPr>
            </w:pPr>
            <w:r w:rsidRPr="002960B6">
              <w:rPr>
                <w:rFonts w:ascii="Times New Roman" w:eastAsia="Times New Roman" w:hAnsi="Times New Roman" w:cs="Times New Roman"/>
                <w:b/>
                <w:bCs/>
                <w:color w:val="000000"/>
                <w:kern w:val="0"/>
                <w:lang w:eastAsia="tr-TR"/>
                <w14:ligatures w14:val="none"/>
              </w:rPr>
              <w:t>Dr.Öğretim Üyesi (a) SAMİ ÖZGÜR MEMİŞOĞLU</w:t>
            </w:r>
          </w:p>
        </w:tc>
        <w:tc>
          <w:tcPr>
            <w:tcW w:w="1474" w:type="dxa"/>
            <w:tcBorders>
              <w:top w:val="single" w:sz="8" w:space="0" w:color="auto"/>
              <w:left w:val="nil"/>
              <w:bottom w:val="single" w:sz="4" w:space="0" w:color="auto"/>
              <w:right w:val="single" w:sz="4" w:space="0" w:color="auto"/>
            </w:tcBorders>
            <w:vAlign w:val="center"/>
            <w:hideMark/>
          </w:tcPr>
          <w:p w14:paraId="183CFADF" w14:textId="77777777" w:rsidR="008650F3" w:rsidRPr="002960B6" w:rsidRDefault="008650F3" w:rsidP="008650F3">
            <w:pPr>
              <w:spacing w:after="0" w:line="240" w:lineRule="auto"/>
              <w:jc w:val="center"/>
              <w:rPr>
                <w:rFonts w:ascii="Times New Roman" w:eastAsia="Times New Roman" w:hAnsi="Times New Roman" w:cs="Times New Roman"/>
                <w:b/>
                <w:bCs/>
                <w:color w:val="000000"/>
                <w:kern w:val="0"/>
                <w:lang w:eastAsia="tr-TR"/>
                <w14:ligatures w14:val="none"/>
              </w:rPr>
            </w:pPr>
            <w:r w:rsidRPr="002960B6">
              <w:rPr>
                <w:rFonts w:ascii="Times New Roman" w:eastAsia="Times New Roman" w:hAnsi="Times New Roman" w:cs="Times New Roman"/>
                <w:b/>
                <w:bCs/>
                <w:color w:val="000000"/>
                <w:kern w:val="0"/>
                <w:lang w:eastAsia="tr-TR"/>
                <w14:ligatures w14:val="none"/>
              </w:rPr>
              <w:t>Misafir</w:t>
            </w:r>
          </w:p>
        </w:tc>
        <w:tc>
          <w:tcPr>
            <w:tcW w:w="2045" w:type="dxa"/>
            <w:tcBorders>
              <w:top w:val="single" w:sz="8" w:space="0" w:color="auto"/>
              <w:left w:val="nil"/>
              <w:bottom w:val="single" w:sz="4" w:space="0" w:color="auto"/>
              <w:right w:val="single" w:sz="4" w:space="0" w:color="auto"/>
            </w:tcBorders>
            <w:vAlign w:val="center"/>
            <w:hideMark/>
          </w:tcPr>
          <w:p w14:paraId="7670F8BA" w14:textId="77777777" w:rsidR="008650F3" w:rsidRPr="002960B6" w:rsidRDefault="008650F3" w:rsidP="008650F3">
            <w:pPr>
              <w:spacing w:after="0" w:line="240" w:lineRule="auto"/>
              <w:jc w:val="center"/>
              <w:rPr>
                <w:rFonts w:ascii="Times New Roman" w:eastAsia="Times New Roman" w:hAnsi="Times New Roman" w:cs="Times New Roman"/>
                <w:b/>
                <w:bCs/>
                <w:color w:val="000000"/>
                <w:kern w:val="0"/>
                <w:lang w:eastAsia="tr-TR"/>
                <w14:ligatures w14:val="none"/>
              </w:rPr>
            </w:pPr>
            <w:r w:rsidRPr="002960B6">
              <w:rPr>
                <w:rFonts w:ascii="Times New Roman" w:eastAsia="Times New Roman" w:hAnsi="Times New Roman" w:cs="Times New Roman"/>
                <w:b/>
                <w:bCs/>
                <w:color w:val="000000"/>
                <w:kern w:val="0"/>
                <w:lang w:eastAsia="tr-TR"/>
                <w14:ligatures w14:val="none"/>
              </w:rPr>
              <w:t>Uluslararası Ticaret %100 İngilizce</w:t>
            </w:r>
          </w:p>
        </w:tc>
        <w:tc>
          <w:tcPr>
            <w:tcW w:w="2474" w:type="dxa"/>
            <w:tcBorders>
              <w:top w:val="single" w:sz="8" w:space="0" w:color="auto"/>
              <w:left w:val="nil"/>
              <w:bottom w:val="single" w:sz="4" w:space="0" w:color="auto"/>
              <w:right w:val="single" w:sz="4" w:space="0" w:color="auto"/>
            </w:tcBorders>
            <w:vAlign w:val="center"/>
            <w:hideMark/>
          </w:tcPr>
          <w:tbl>
            <w:tblPr>
              <w:tblW w:w="3440" w:type="dxa"/>
              <w:tblCellMar>
                <w:left w:w="70" w:type="dxa"/>
                <w:right w:w="70" w:type="dxa"/>
              </w:tblCellMar>
              <w:tblLook w:val="04A0" w:firstRow="1" w:lastRow="0" w:firstColumn="1" w:lastColumn="0" w:noHBand="0" w:noVBand="1"/>
            </w:tblPr>
            <w:tblGrid>
              <w:gridCol w:w="3440"/>
            </w:tblGrid>
            <w:tr w:rsidR="009801B6" w:rsidRPr="002960B6" w14:paraId="53D4DC76" w14:textId="77777777" w:rsidTr="009801B6">
              <w:trPr>
                <w:trHeight w:val="300"/>
              </w:trPr>
              <w:tc>
                <w:tcPr>
                  <w:tcW w:w="3440" w:type="dxa"/>
                  <w:tcBorders>
                    <w:top w:val="single" w:sz="4" w:space="0" w:color="auto"/>
                    <w:left w:val="single" w:sz="4" w:space="0" w:color="auto"/>
                    <w:bottom w:val="single" w:sz="4" w:space="0" w:color="auto"/>
                    <w:right w:val="single" w:sz="4" w:space="0" w:color="auto"/>
                  </w:tcBorders>
                  <w:noWrap/>
                  <w:vAlign w:val="bottom"/>
                  <w:hideMark/>
                </w:tcPr>
                <w:p w14:paraId="4009D248" w14:textId="77777777" w:rsidR="009801B6" w:rsidRPr="002960B6" w:rsidRDefault="009801B6" w:rsidP="009801B6">
                  <w:pPr>
                    <w:spacing w:after="0" w:line="240" w:lineRule="auto"/>
                    <w:jc w:val="center"/>
                    <w:rPr>
                      <w:rFonts w:ascii="Times New Roman" w:eastAsia="Times New Roman" w:hAnsi="Times New Roman" w:cs="Times New Roman"/>
                      <w:b/>
                      <w:bCs/>
                      <w:color w:val="000000"/>
                      <w:kern w:val="0"/>
                      <w:lang w:eastAsia="tr-TR"/>
                      <w14:ligatures w14:val="none"/>
                    </w:rPr>
                  </w:pPr>
                  <w:r w:rsidRPr="002960B6">
                    <w:rPr>
                      <w:rFonts w:ascii="Times New Roman" w:eastAsia="Times New Roman" w:hAnsi="Times New Roman" w:cs="Times New Roman"/>
                      <w:b/>
                      <w:bCs/>
                      <w:color w:val="000000"/>
                      <w:kern w:val="0"/>
                      <w:lang w:eastAsia="tr-TR"/>
                      <w14:ligatures w14:val="none"/>
                    </w:rPr>
                    <w:t>HUK242/Güz/3</w:t>
                  </w:r>
                </w:p>
              </w:tc>
            </w:tr>
            <w:tr w:rsidR="009801B6" w:rsidRPr="002960B6" w14:paraId="1B9CE2AD" w14:textId="77777777" w:rsidTr="009801B6">
              <w:trPr>
                <w:trHeight w:val="300"/>
              </w:trPr>
              <w:tc>
                <w:tcPr>
                  <w:tcW w:w="3440" w:type="dxa"/>
                  <w:tcBorders>
                    <w:top w:val="nil"/>
                    <w:left w:val="single" w:sz="4" w:space="0" w:color="auto"/>
                    <w:bottom w:val="single" w:sz="4" w:space="0" w:color="auto"/>
                    <w:right w:val="single" w:sz="4" w:space="0" w:color="auto"/>
                  </w:tcBorders>
                  <w:noWrap/>
                  <w:vAlign w:val="bottom"/>
                  <w:hideMark/>
                </w:tcPr>
                <w:p w14:paraId="281A7F93" w14:textId="77777777" w:rsidR="009801B6" w:rsidRPr="002960B6" w:rsidRDefault="009801B6" w:rsidP="009801B6">
                  <w:pPr>
                    <w:spacing w:after="0" w:line="240" w:lineRule="auto"/>
                    <w:jc w:val="center"/>
                    <w:rPr>
                      <w:rFonts w:ascii="Times New Roman" w:eastAsia="Times New Roman" w:hAnsi="Times New Roman" w:cs="Times New Roman"/>
                      <w:b/>
                      <w:bCs/>
                      <w:color w:val="000000"/>
                      <w:kern w:val="0"/>
                      <w:lang w:eastAsia="tr-TR"/>
                      <w14:ligatures w14:val="none"/>
                    </w:rPr>
                  </w:pPr>
                  <w:r w:rsidRPr="002960B6">
                    <w:rPr>
                      <w:rFonts w:ascii="Times New Roman" w:eastAsia="Times New Roman" w:hAnsi="Times New Roman" w:cs="Times New Roman"/>
                      <w:b/>
                      <w:bCs/>
                      <w:color w:val="000000"/>
                      <w:kern w:val="0"/>
                      <w:lang w:eastAsia="tr-TR"/>
                      <w14:ligatures w14:val="none"/>
                    </w:rPr>
                    <w:t>UTF207/Güz/3</w:t>
                  </w:r>
                </w:p>
              </w:tc>
            </w:tr>
          </w:tbl>
          <w:p w14:paraId="6702EEDB" w14:textId="1B69AC75" w:rsidR="008650F3" w:rsidRPr="002960B6" w:rsidRDefault="008650F3" w:rsidP="009801B6">
            <w:pPr>
              <w:spacing w:after="0" w:line="240" w:lineRule="auto"/>
              <w:jc w:val="center"/>
              <w:rPr>
                <w:rFonts w:ascii="Times New Roman" w:eastAsia="Times New Roman" w:hAnsi="Times New Roman" w:cs="Times New Roman"/>
                <w:b/>
                <w:bCs/>
                <w:color w:val="000000"/>
                <w:kern w:val="0"/>
                <w:lang w:eastAsia="tr-TR"/>
                <w14:ligatures w14:val="none"/>
              </w:rPr>
            </w:pPr>
          </w:p>
        </w:tc>
        <w:tc>
          <w:tcPr>
            <w:tcW w:w="1125" w:type="dxa"/>
            <w:tcBorders>
              <w:top w:val="single" w:sz="8" w:space="0" w:color="auto"/>
              <w:left w:val="nil"/>
              <w:bottom w:val="single" w:sz="4" w:space="0" w:color="auto"/>
              <w:right w:val="single" w:sz="4" w:space="0" w:color="auto"/>
            </w:tcBorders>
            <w:vAlign w:val="center"/>
            <w:hideMark/>
          </w:tcPr>
          <w:p w14:paraId="769227FD" w14:textId="4B72B5A5" w:rsidR="008650F3" w:rsidRPr="002960B6" w:rsidRDefault="009801B6" w:rsidP="008650F3">
            <w:pPr>
              <w:spacing w:after="0" w:line="240" w:lineRule="auto"/>
              <w:jc w:val="center"/>
              <w:rPr>
                <w:rFonts w:ascii="Times New Roman" w:eastAsia="Times New Roman" w:hAnsi="Times New Roman" w:cs="Times New Roman"/>
                <w:b/>
                <w:bCs/>
                <w:color w:val="000000"/>
                <w:kern w:val="0"/>
                <w:lang w:eastAsia="tr-TR"/>
                <w14:ligatures w14:val="none"/>
              </w:rPr>
            </w:pPr>
            <w:r w:rsidRPr="002960B6">
              <w:rPr>
                <w:rFonts w:ascii="Times New Roman" w:eastAsia="Times New Roman" w:hAnsi="Times New Roman" w:cs="Times New Roman"/>
                <w:b/>
                <w:bCs/>
                <w:color w:val="000000"/>
                <w:kern w:val="0"/>
                <w:lang w:eastAsia="tr-TR"/>
                <w14:ligatures w14:val="none"/>
              </w:rPr>
              <w:t>6</w:t>
            </w:r>
          </w:p>
        </w:tc>
        <w:tc>
          <w:tcPr>
            <w:tcW w:w="1207" w:type="dxa"/>
            <w:tcBorders>
              <w:top w:val="single" w:sz="8" w:space="0" w:color="auto"/>
              <w:left w:val="nil"/>
              <w:bottom w:val="single" w:sz="4" w:space="0" w:color="auto"/>
              <w:right w:val="single" w:sz="4" w:space="0" w:color="auto"/>
            </w:tcBorders>
            <w:vAlign w:val="center"/>
            <w:hideMark/>
          </w:tcPr>
          <w:p w14:paraId="60150C58" w14:textId="77777777" w:rsidR="008650F3" w:rsidRPr="002960B6" w:rsidRDefault="008650F3" w:rsidP="008650F3">
            <w:pPr>
              <w:spacing w:after="0" w:line="240" w:lineRule="auto"/>
              <w:jc w:val="center"/>
              <w:rPr>
                <w:rFonts w:ascii="Times New Roman" w:eastAsia="Times New Roman" w:hAnsi="Times New Roman" w:cs="Times New Roman"/>
                <w:b/>
                <w:bCs/>
                <w:color w:val="000000"/>
                <w:kern w:val="0"/>
                <w:lang w:eastAsia="tr-TR"/>
                <w14:ligatures w14:val="none"/>
              </w:rPr>
            </w:pPr>
            <w:r w:rsidRPr="002960B6">
              <w:rPr>
                <w:rFonts w:ascii="Times New Roman" w:eastAsia="Times New Roman" w:hAnsi="Times New Roman" w:cs="Times New Roman"/>
                <w:b/>
                <w:bCs/>
                <w:color w:val="000000"/>
                <w:kern w:val="0"/>
                <w:lang w:eastAsia="tr-TR"/>
                <w14:ligatures w14:val="none"/>
              </w:rPr>
              <w:t>-</w:t>
            </w:r>
          </w:p>
        </w:tc>
        <w:tc>
          <w:tcPr>
            <w:tcW w:w="1632" w:type="dxa"/>
            <w:tcBorders>
              <w:top w:val="single" w:sz="8" w:space="0" w:color="auto"/>
              <w:left w:val="nil"/>
              <w:bottom w:val="single" w:sz="4" w:space="0" w:color="auto"/>
              <w:right w:val="single" w:sz="4" w:space="0" w:color="auto"/>
            </w:tcBorders>
            <w:vAlign w:val="center"/>
            <w:hideMark/>
          </w:tcPr>
          <w:p w14:paraId="22877A7D" w14:textId="77777777" w:rsidR="008650F3" w:rsidRPr="002960B6" w:rsidRDefault="008650F3" w:rsidP="008650F3">
            <w:pPr>
              <w:spacing w:after="0" w:line="240" w:lineRule="auto"/>
              <w:jc w:val="center"/>
              <w:rPr>
                <w:rFonts w:ascii="Times New Roman" w:eastAsia="Times New Roman" w:hAnsi="Times New Roman" w:cs="Times New Roman"/>
                <w:b/>
                <w:bCs/>
                <w:color w:val="000000"/>
                <w:kern w:val="0"/>
                <w:lang w:eastAsia="tr-TR"/>
                <w14:ligatures w14:val="none"/>
              </w:rPr>
            </w:pPr>
            <w:r w:rsidRPr="002960B6">
              <w:rPr>
                <w:rFonts w:ascii="Times New Roman" w:eastAsia="Times New Roman" w:hAnsi="Times New Roman" w:cs="Times New Roman"/>
                <w:b/>
                <w:bCs/>
                <w:color w:val="000000"/>
                <w:kern w:val="0"/>
                <w:lang w:eastAsia="tr-TR"/>
                <w14:ligatures w14:val="none"/>
              </w:rPr>
              <w:t>-</w:t>
            </w:r>
          </w:p>
        </w:tc>
        <w:tc>
          <w:tcPr>
            <w:tcW w:w="1519" w:type="dxa"/>
            <w:tcBorders>
              <w:top w:val="single" w:sz="8" w:space="0" w:color="auto"/>
              <w:left w:val="nil"/>
              <w:bottom w:val="single" w:sz="4" w:space="0" w:color="auto"/>
              <w:right w:val="single" w:sz="8" w:space="0" w:color="auto"/>
            </w:tcBorders>
            <w:vAlign w:val="center"/>
            <w:hideMark/>
          </w:tcPr>
          <w:p w14:paraId="4272E42D" w14:textId="77777777" w:rsidR="008650F3" w:rsidRPr="002960B6" w:rsidRDefault="008650F3" w:rsidP="008650F3">
            <w:pPr>
              <w:spacing w:after="0" w:line="240" w:lineRule="auto"/>
              <w:jc w:val="center"/>
              <w:rPr>
                <w:rFonts w:ascii="Times New Roman" w:eastAsia="Times New Roman" w:hAnsi="Times New Roman" w:cs="Times New Roman"/>
                <w:b/>
                <w:bCs/>
                <w:color w:val="000000"/>
                <w:kern w:val="0"/>
                <w:lang w:eastAsia="tr-TR"/>
                <w14:ligatures w14:val="none"/>
              </w:rPr>
            </w:pPr>
            <w:r w:rsidRPr="002960B6">
              <w:rPr>
                <w:rFonts w:ascii="Times New Roman" w:eastAsia="Times New Roman" w:hAnsi="Times New Roman" w:cs="Times New Roman"/>
                <w:b/>
                <w:bCs/>
                <w:color w:val="000000"/>
                <w:kern w:val="0"/>
                <w:lang w:eastAsia="tr-TR"/>
                <w14:ligatures w14:val="none"/>
              </w:rPr>
              <w:t>-</w:t>
            </w:r>
          </w:p>
        </w:tc>
      </w:tr>
      <w:tr w:rsidR="008650F3" w:rsidRPr="002960B6" w14:paraId="269F4225" w14:textId="77777777" w:rsidTr="00ED1ECC">
        <w:trPr>
          <w:trHeight w:val="1967"/>
        </w:trPr>
        <w:tc>
          <w:tcPr>
            <w:tcW w:w="3271" w:type="dxa"/>
            <w:tcBorders>
              <w:top w:val="single" w:sz="8" w:space="0" w:color="auto"/>
              <w:left w:val="single" w:sz="8" w:space="0" w:color="auto"/>
              <w:bottom w:val="single" w:sz="4" w:space="0" w:color="auto"/>
              <w:right w:val="single" w:sz="4" w:space="0" w:color="auto"/>
            </w:tcBorders>
            <w:vAlign w:val="center"/>
            <w:hideMark/>
          </w:tcPr>
          <w:p w14:paraId="43455452" w14:textId="77777777" w:rsidR="008650F3" w:rsidRPr="002960B6" w:rsidRDefault="008650F3" w:rsidP="008650F3">
            <w:pPr>
              <w:spacing w:after="0" w:line="240" w:lineRule="auto"/>
              <w:jc w:val="center"/>
              <w:rPr>
                <w:rFonts w:ascii="Times New Roman" w:eastAsia="Times New Roman" w:hAnsi="Times New Roman" w:cs="Times New Roman"/>
                <w:b/>
                <w:bCs/>
                <w:color w:val="000000"/>
                <w:kern w:val="0"/>
                <w:lang w:eastAsia="tr-TR"/>
                <w14:ligatures w14:val="none"/>
              </w:rPr>
            </w:pPr>
            <w:r w:rsidRPr="002960B6">
              <w:rPr>
                <w:rFonts w:ascii="Times New Roman" w:eastAsia="Times New Roman" w:hAnsi="Times New Roman" w:cs="Times New Roman"/>
                <w:b/>
                <w:bCs/>
                <w:color w:val="000000"/>
                <w:kern w:val="0"/>
                <w:lang w:eastAsia="tr-TR"/>
                <w14:ligatures w14:val="none"/>
              </w:rPr>
              <w:t>Prof. Dr. (a) HÜSEYİN SELİMLER</w:t>
            </w:r>
          </w:p>
        </w:tc>
        <w:tc>
          <w:tcPr>
            <w:tcW w:w="1474" w:type="dxa"/>
            <w:tcBorders>
              <w:top w:val="single" w:sz="8" w:space="0" w:color="auto"/>
              <w:left w:val="nil"/>
              <w:bottom w:val="single" w:sz="4" w:space="0" w:color="auto"/>
              <w:right w:val="single" w:sz="4" w:space="0" w:color="auto"/>
            </w:tcBorders>
            <w:vAlign w:val="center"/>
            <w:hideMark/>
          </w:tcPr>
          <w:p w14:paraId="55C0939F" w14:textId="77777777" w:rsidR="008650F3" w:rsidRPr="002960B6" w:rsidRDefault="008650F3" w:rsidP="008650F3">
            <w:pPr>
              <w:spacing w:after="0" w:line="240" w:lineRule="auto"/>
              <w:jc w:val="center"/>
              <w:rPr>
                <w:rFonts w:ascii="Times New Roman" w:eastAsia="Times New Roman" w:hAnsi="Times New Roman" w:cs="Times New Roman"/>
                <w:b/>
                <w:bCs/>
                <w:color w:val="000000"/>
                <w:kern w:val="0"/>
                <w:lang w:eastAsia="tr-TR"/>
                <w14:ligatures w14:val="none"/>
              </w:rPr>
            </w:pPr>
            <w:r w:rsidRPr="002960B6">
              <w:rPr>
                <w:rFonts w:ascii="Times New Roman" w:eastAsia="Times New Roman" w:hAnsi="Times New Roman" w:cs="Times New Roman"/>
                <w:b/>
                <w:bCs/>
                <w:color w:val="000000"/>
                <w:kern w:val="0"/>
                <w:lang w:eastAsia="tr-TR"/>
                <w14:ligatures w14:val="none"/>
              </w:rPr>
              <w:t>Misafir</w:t>
            </w:r>
          </w:p>
        </w:tc>
        <w:tc>
          <w:tcPr>
            <w:tcW w:w="2045" w:type="dxa"/>
            <w:tcBorders>
              <w:top w:val="single" w:sz="8" w:space="0" w:color="auto"/>
              <w:left w:val="nil"/>
              <w:bottom w:val="single" w:sz="4" w:space="0" w:color="auto"/>
              <w:right w:val="single" w:sz="4" w:space="0" w:color="auto"/>
            </w:tcBorders>
            <w:vAlign w:val="center"/>
            <w:hideMark/>
          </w:tcPr>
          <w:p w14:paraId="57EC1FB0" w14:textId="77777777" w:rsidR="008650F3" w:rsidRPr="002960B6" w:rsidRDefault="008650F3" w:rsidP="008650F3">
            <w:pPr>
              <w:spacing w:after="0" w:line="240" w:lineRule="auto"/>
              <w:jc w:val="center"/>
              <w:rPr>
                <w:rFonts w:ascii="Times New Roman" w:eastAsia="Times New Roman" w:hAnsi="Times New Roman" w:cs="Times New Roman"/>
                <w:b/>
                <w:bCs/>
                <w:color w:val="000000"/>
                <w:kern w:val="0"/>
                <w:lang w:eastAsia="tr-TR"/>
                <w14:ligatures w14:val="none"/>
              </w:rPr>
            </w:pPr>
            <w:r w:rsidRPr="002960B6">
              <w:rPr>
                <w:rFonts w:ascii="Times New Roman" w:eastAsia="Times New Roman" w:hAnsi="Times New Roman" w:cs="Times New Roman"/>
                <w:b/>
                <w:bCs/>
                <w:color w:val="000000"/>
                <w:kern w:val="0"/>
                <w:lang w:eastAsia="tr-TR"/>
                <w14:ligatures w14:val="none"/>
              </w:rPr>
              <w:t>Uluslararası Ticaret %30 İngilizce</w:t>
            </w:r>
          </w:p>
        </w:tc>
        <w:tc>
          <w:tcPr>
            <w:tcW w:w="2474" w:type="dxa"/>
            <w:tcBorders>
              <w:top w:val="single" w:sz="8" w:space="0" w:color="auto"/>
              <w:left w:val="nil"/>
              <w:bottom w:val="single" w:sz="4" w:space="0" w:color="auto"/>
              <w:right w:val="single" w:sz="4" w:space="0" w:color="auto"/>
            </w:tcBorders>
            <w:vAlign w:val="center"/>
            <w:hideMark/>
          </w:tcPr>
          <w:p w14:paraId="1888967B" w14:textId="77777777" w:rsidR="008650F3" w:rsidRPr="002960B6" w:rsidRDefault="008650F3" w:rsidP="009801B6">
            <w:pPr>
              <w:spacing w:after="0" w:line="240" w:lineRule="auto"/>
              <w:jc w:val="center"/>
              <w:rPr>
                <w:rFonts w:ascii="Times New Roman" w:eastAsia="Times New Roman" w:hAnsi="Times New Roman" w:cs="Times New Roman"/>
                <w:b/>
                <w:bCs/>
                <w:color w:val="000000"/>
                <w:kern w:val="0"/>
                <w:lang w:eastAsia="tr-TR"/>
                <w14:ligatures w14:val="none"/>
              </w:rPr>
            </w:pPr>
            <w:r w:rsidRPr="002960B6">
              <w:rPr>
                <w:rFonts w:ascii="Times New Roman" w:eastAsia="Times New Roman" w:hAnsi="Times New Roman" w:cs="Times New Roman"/>
                <w:b/>
                <w:bCs/>
                <w:color w:val="000000"/>
                <w:kern w:val="0"/>
                <w:lang w:eastAsia="tr-TR"/>
                <w14:ligatures w14:val="none"/>
              </w:rPr>
              <w:t>ULT447/Güz/3</w:t>
            </w:r>
          </w:p>
        </w:tc>
        <w:tc>
          <w:tcPr>
            <w:tcW w:w="1125" w:type="dxa"/>
            <w:tcBorders>
              <w:top w:val="single" w:sz="8" w:space="0" w:color="auto"/>
              <w:left w:val="nil"/>
              <w:bottom w:val="single" w:sz="4" w:space="0" w:color="auto"/>
              <w:right w:val="single" w:sz="4" w:space="0" w:color="auto"/>
            </w:tcBorders>
            <w:vAlign w:val="center"/>
            <w:hideMark/>
          </w:tcPr>
          <w:p w14:paraId="4B01A39B" w14:textId="77777777" w:rsidR="008650F3" w:rsidRPr="002960B6" w:rsidRDefault="008650F3" w:rsidP="008650F3">
            <w:pPr>
              <w:spacing w:after="0" w:line="240" w:lineRule="auto"/>
              <w:jc w:val="center"/>
              <w:rPr>
                <w:rFonts w:ascii="Times New Roman" w:eastAsia="Times New Roman" w:hAnsi="Times New Roman" w:cs="Times New Roman"/>
                <w:b/>
                <w:bCs/>
                <w:color w:val="000000"/>
                <w:kern w:val="0"/>
                <w:lang w:eastAsia="tr-TR"/>
                <w14:ligatures w14:val="none"/>
              </w:rPr>
            </w:pPr>
            <w:r w:rsidRPr="002960B6">
              <w:rPr>
                <w:rFonts w:ascii="Times New Roman" w:eastAsia="Times New Roman" w:hAnsi="Times New Roman" w:cs="Times New Roman"/>
                <w:b/>
                <w:bCs/>
                <w:color w:val="000000"/>
                <w:kern w:val="0"/>
                <w:lang w:eastAsia="tr-TR"/>
                <w14:ligatures w14:val="none"/>
              </w:rPr>
              <w:t>3</w:t>
            </w:r>
          </w:p>
        </w:tc>
        <w:tc>
          <w:tcPr>
            <w:tcW w:w="1207" w:type="dxa"/>
            <w:tcBorders>
              <w:top w:val="single" w:sz="8" w:space="0" w:color="auto"/>
              <w:left w:val="nil"/>
              <w:bottom w:val="single" w:sz="4" w:space="0" w:color="auto"/>
              <w:right w:val="single" w:sz="4" w:space="0" w:color="auto"/>
            </w:tcBorders>
            <w:vAlign w:val="center"/>
            <w:hideMark/>
          </w:tcPr>
          <w:p w14:paraId="18EE509F" w14:textId="77777777" w:rsidR="008650F3" w:rsidRPr="002960B6" w:rsidRDefault="008650F3" w:rsidP="008650F3">
            <w:pPr>
              <w:spacing w:after="0" w:line="240" w:lineRule="auto"/>
              <w:jc w:val="center"/>
              <w:rPr>
                <w:rFonts w:ascii="Times New Roman" w:eastAsia="Times New Roman" w:hAnsi="Times New Roman" w:cs="Times New Roman"/>
                <w:b/>
                <w:bCs/>
                <w:color w:val="000000"/>
                <w:kern w:val="0"/>
                <w:lang w:eastAsia="tr-TR"/>
                <w14:ligatures w14:val="none"/>
              </w:rPr>
            </w:pPr>
            <w:r w:rsidRPr="002960B6">
              <w:rPr>
                <w:rFonts w:ascii="Times New Roman" w:eastAsia="Times New Roman" w:hAnsi="Times New Roman" w:cs="Times New Roman"/>
                <w:b/>
                <w:bCs/>
                <w:color w:val="000000"/>
                <w:kern w:val="0"/>
                <w:lang w:eastAsia="tr-TR"/>
                <w14:ligatures w14:val="none"/>
              </w:rPr>
              <w:t>-</w:t>
            </w:r>
          </w:p>
        </w:tc>
        <w:tc>
          <w:tcPr>
            <w:tcW w:w="1632" w:type="dxa"/>
            <w:tcBorders>
              <w:top w:val="single" w:sz="8" w:space="0" w:color="auto"/>
              <w:left w:val="nil"/>
              <w:bottom w:val="single" w:sz="4" w:space="0" w:color="auto"/>
              <w:right w:val="single" w:sz="4" w:space="0" w:color="auto"/>
            </w:tcBorders>
            <w:vAlign w:val="center"/>
            <w:hideMark/>
          </w:tcPr>
          <w:p w14:paraId="0997990A" w14:textId="77777777" w:rsidR="008650F3" w:rsidRPr="002960B6" w:rsidRDefault="008650F3" w:rsidP="008650F3">
            <w:pPr>
              <w:spacing w:after="0" w:line="240" w:lineRule="auto"/>
              <w:jc w:val="center"/>
              <w:rPr>
                <w:rFonts w:ascii="Times New Roman" w:eastAsia="Times New Roman" w:hAnsi="Times New Roman" w:cs="Times New Roman"/>
                <w:b/>
                <w:bCs/>
                <w:color w:val="000000"/>
                <w:kern w:val="0"/>
                <w:lang w:eastAsia="tr-TR"/>
                <w14:ligatures w14:val="none"/>
              </w:rPr>
            </w:pPr>
            <w:r w:rsidRPr="002960B6">
              <w:rPr>
                <w:rFonts w:ascii="Times New Roman" w:eastAsia="Times New Roman" w:hAnsi="Times New Roman" w:cs="Times New Roman"/>
                <w:b/>
                <w:bCs/>
                <w:color w:val="000000"/>
                <w:kern w:val="0"/>
                <w:lang w:eastAsia="tr-TR"/>
                <w14:ligatures w14:val="none"/>
              </w:rPr>
              <w:t>-</w:t>
            </w:r>
          </w:p>
        </w:tc>
        <w:tc>
          <w:tcPr>
            <w:tcW w:w="1519" w:type="dxa"/>
            <w:tcBorders>
              <w:top w:val="single" w:sz="8" w:space="0" w:color="auto"/>
              <w:left w:val="nil"/>
              <w:bottom w:val="single" w:sz="4" w:space="0" w:color="auto"/>
              <w:right w:val="single" w:sz="8" w:space="0" w:color="auto"/>
            </w:tcBorders>
            <w:vAlign w:val="center"/>
            <w:hideMark/>
          </w:tcPr>
          <w:p w14:paraId="17D6CDBB" w14:textId="77777777" w:rsidR="008650F3" w:rsidRPr="002960B6" w:rsidRDefault="008650F3" w:rsidP="008650F3">
            <w:pPr>
              <w:spacing w:after="0" w:line="240" w:lineRule="auto"/>
              <w:jc w:val="center"/>
              <w:rPr>
                <w:rFonts w:ascii="Times New Roman" w:eastAsia="Times New Roman" w:hAnsi="Times New Roman" w:cs="Times New Roman"/>
                <w:b/>
                <w:bCs/>
                <w:color w:val="000000"/>
                <w:kern w:val="0"/>
                <w:lang w:eastAsia="tr-TR"/>
                <w14:ligatures w14:val="none"/>
              </w:rPr>
            </w:pPr>
            <w:r w:rsidRPr="002960B6">
              <w:rPr>
                <w:rFonts w:ascii="Times New Roman" w:eastAsia="Times New Roman" w:hAnsi="Times New Roman" w:cs="Times New Roman"/>
                <w:b/>
                <w:bCs/>
                <w:color w:val="000000"/>
                <w:kern w:val="0"/>
                <w:lang w:eastAsia="tr-TR"/>
                <w14:ligatures w14:val="none"/>
              </w:rPr>
              <w:t>-</w:t>
            </w:r>
          </w:p>
        </w:tc>
      </w:tr>
      <w:tr w:rsidR="008650F3" w:rsidRPr="002960B6" w14:paraId="10AD6AAE" w14:textId="77777777" w:rsidTr="00ED1ECC">
        <w:trPr>
          <w:trHeight w:val="1967"/>
        </w:trPr>
        <w:tc>
          <w:tcPr>
            <w:tcW w:w="3271" w:type="dxa"/>
            <w:tcBorders>
              <w:top w:val="single" w:sz="8" w:space="0" w:color="auto"/>
              <w:left w:val="single" w:sz="8" w:space="0" w:color="auto"/>
              <w:bottom w:val="single" w:sz="4" w:space="0" w:color="auto"/>
              <w:right w:val="single" w:sz="4" w:space="0" w:color="auto"/>
            </w:tcBorders>
            <w:vAlign w:val="center"/>
            <w:hideMark/>
          </w:tcPr>
          <w:p w14:paraId="584D5807" w14:textId="77777777" w:rsidR="008650F3" w:rsidRPr="002960B6" w:rsidRDefault="008650F3" w:rsidP="008650F3">
            <w:pPr>
              <w:spacing w:after="0" w:line="240" w:lineRule="auto"/>
              <w:jc w:val="center"/>
              <w:rPr>
                <w:rFonts w:ascii="Times New Roman" w:eastAsia="Times New Roman" w:hAnsi="Times New Roman" w:cs="Times New Roman"/>
                <w:b/>
                <w:bCs/>
                <w:color w:val="000000"/>
                <w:kern w:val="0"/>
                <w:lang w:eastAsia="tr-TR"/>
                <w14:ligatures w14:val="none"/>
              </w:rPr>
            </w:pPr>
            <w:r w:rsidRPr="002960B6">
              <w:rPr>
                <w:rFonts w:ascii="Times New Roman" w:eastAsia="Times New Roman" w:hAnsi="Times New Roman" w:cs="Times New Roman"/>
                <w:b/>
                <w:bCs/>
                <w:color w:val="000000"/>
                <w:kern w:val="0"/>
                <w:lang w:eastAsia="tr-TR"/>
                <w14:ligatures w14:val="none"/>
              </w:rPr>
              <w:t>Prof. Dr. (a) İSMET KAHRAMAN ARSLAN</w:t>
            </w:r>
          </w:p>
        </w:tc>
        <w:tc>
          <w:tcPr>
            <w:tcW w:w="1474" w:type="dxa"/>
            <w:tcBorders>
              <w:top w:val="single" w:sz="8" w:space="0" w:color="auto"/>
              <w:left w:val="nil"/>
              <w:bottom w:val="single" w:sz="4" w:space="0" w:color="auto"/>
              <w:right w:val="single" w:sz="4" w:space="0" w:color="auto"/>
            </w:tcBorders>
            <w:vAlign w:val="center"/>
            <w:hideMark/>
          </w:tcPr>
          <w:p w14:paraId="2A36DF22" w14:textId="77777777" w:rsidR="008650F3" w:rsidRPr="002960B6" w:rsidRDefault="008650F3" w:rsidP="008650F3">
            <w:pPr>
              <w:spacing w:after="0" w:line="240" w:lineRule="auto"/>
              <w:jc w:val="center"/>
              <w:rPr>
                <w:rFonts w:ascii="Times New Roman" w:eastAsia="Times New Roman" w:hAnsi="Times New Roman" w:cs="Times New Roman"/>
                <w:b/>
                <w:bCs/>
                <w:color w:val="000000"/>
                <w:kern w:val="0"/>
                <w:lang w:eastAsia="tr-TR"/>
                <w14:ligatures w14:val="none"/>
              </w:rPr>
            </w:pPr>
            <w:r w:rsidRPr="002960B6">
              <w:rPr>
                <w:rFonts w:ascii="Times New Roman" w:eastAsia="Times New Roman" w:hAnsi="Times New Roman" w:cs="Times New Roman"/>
                <w:b/>
                <w:bCs/>
                <w:color w:val="000000"/>
                <w:kern w:val="0"/>
                <w:lang w:eastAsia="tr-TR"/>
                <w14:ligatures w14:val="none"/>
              </w:rPr>
              <w:t>Misafir</w:t>
            </w:r>
          </w:p>
        </w:tc>
        <w:tc>
          <w:tcPr>
            <w:tcW w:w="2045" w:type="dxa"/>
            <w:tcBorders>
              <w:top w:val="single" w:sz="8" w:space="0" w:color="auto"/>
              <w:left w:val="nil"/>
              <w:bottom w:val="single" w:sz="4" w:space="0" w:color="auto"/>
              <w:right w:val="single" w:sz="4" w:space="0" w:color="auto"/>
            </w:tcBorders>
            <w:vAlign w:val="center"/>
            <w:hideMark/>
          </w:tcPr>
          <w:p w14:paraId="161AE5FC" w14:textId="77777777" w:rsidR="008650F3" w:rsidRPr="002960B6" w:rsidRDefault="008650F3" w:rsidP="008650F3">
            <w:pPr>
              <w:spacing w:after="0" w:line="240" w:lineRule="auto"/>
              <w:jc w:val="center"/>
              <w:rPr>
                <w:rFonts w:ascii="Times New Roman" w:eastAsia="Times New Roman" w:hAnsi="Times New Roman" w:cs="Times New Roman"/>
                <w:b/>
                <w:bCs/>
                <w:color w:val="000000"/>
                <w:kern w:val="0"/>
                <w:lang w:eastAsia="tr-TR"/>
                <w14:ligatures w14:val="none"/>
              </w:rPr>
            </w:pPr>
            <w:r w:rsidRPr="002960B6">
              <w:rPr>
                <w:rFonts w:ascii="Times New Roman" w:eastAsia="Times New Roman" w:hAnsi="Times New Roman" w:cs="Times New Roman"/>
                <w:b/>
                <w:bCs/>
                <w:color w:val="000000"/>
                <w:kern w:val="0"/>
                <w:lang w:eastAsia="tr-TR"/>
                <w14:ligatures w14:val="none"/>
              </w:rPr>
              <w:t>Uluslararası Ticaret %30 İngilizce</w:t>
            </w:r>
          </w:p>
        </w:tc>
        <w:tc>
          <w:tcPr>
            <w:tcW w:w="2474" w:type="dxa"/>
            <w:tcBorders>
              <w:top w:val="single" w:sz="8" w:space="0" w:color="auto"/>
              <w:left w:val="nil"/>
              <w:bottom w:val="single" w:sz="4" w:space="0" w:color="auto"/>
              <w:right w:val="single" w:sz="4" w:space="0" w:color="auto"/>
            </w:tcBorders>
            <w:vAlign w:val="center"/>
            <w:hideMark/>
          </w:tcPr>
          <w:tbl>
            <w:tblPr>
              <w:tblW w:w="3440" w:type="dxa"/>
              <w:tblCellMar>
                <w:left w:w="70" w:type="dxa"/>
                <w:right w:w="70" w:type="dxa"/>
              </w:tblCellMar>
              <w:tblLook w:val="04A0" w:firstRow="1" w:lastRow="0" w:firstColumn="1" w:lastColumn="0" w:noHBand="0" w:noVBand="1"/>
            </w:tblPr>
            <w:tblGrid>
              <w:gridCol w:w="3440"/>
            </w:tblGrid>
            <w:tr w:rsidR="009801B6" w:rsidRPr="002960B6" w14:paraId="274CA2CF" w14:textId="77777777" w:rsidTr="009801B6">
              <w:trPr>
                <w:trHeight w:val="300"/>
              </w:trPr>
              <w:tc>
                <w:tcPr>
                  <w:tcW w:w="3440" w:type="dxa"/>
                  <w:tcBorders>
                    <w:top w:val="single" w:sz="4" w:space="0" w:color="auto"/>
                    <w:left w:val="single" w:sz="4" w:space="0" w:color="auto"/>
                    <w:bottom w:val="single" w:sz="4" w:space="0" w:color="auto"/>
                    <w:right w:val="single" w:sz="4" w:space="0" w:color="auto"/>
                  </w:tcBorders>
                  <w:noWrap/>
                  <w:vAlign w:val="bottom"/>
                  <w:hideMark/>
                </w:tcPr>
                <w:p w14:paraId="5ECE3178" w14:textId="77777777" w:rsidR="009801B6" w:rsidRPr="002960B6" w:rsidRDefault="009801B6" w:rsidP="009801B6">
                  <w:pPr>
                    <w:spacing w:after="0" w:line="240" w:lineRule="auto"/>
                    <w:jc w:val="center"/>
                    <w:rPr>
                      <w:rFonts w:ascii="Times New Roman" w:eastAsia="Times New Roman" w:hAnsi="Times New Roman" w:cs="Times New Roman"/>
                      <w:b/>
                      <w:bCs/>
                      <w:color w:val="000000"/>
                      <w:kern w:val="0"/>
                      <w:lang w:eastAsia="tr-TR"/>
                      <w14:ligatures w14:val="none"/>
                    </w:rPr>
                  </w:pPr>
                  <w:r w:rsidRPr="002960B6">
                    <w:rPr>
                      <w:rFonts w:ascii="Times New Roman" w:eastAsia="Times New Roman" w:hAnsi="Times New Roman" w:cs="Times New Roman"/>
                      <w:b/>
                      <w:bCs/>
                      <w:color w:val="000000"/>
                      <w:kern w:val="0"/>
                      <w:lang w:eastAsia="tr-TR"/>
                      <w14:ligatures w14:val="none"/>
                    </w:rPr>
                    <w:t>ULT310/Bahar/3</w:t>
                  </w:r>
                </w:p>
              </w:tc>
            </w:tr>
            <w:tr w:rsidR="009801B6" w:rsidRPr="002960B6" w14:paraId="481D1A7B" w14:textId="77777777" w:rsidTr="009801B6">
              <w:trPr>
                <w:trHeight w:val="300"/>
              </w:trPr>
              <w:tc>
                <w:tcPr>
                  <w:tcW w:w="3440" w:type="dxa"/>
                  <w:tcBorders>
                    <w:top w:val="nil"/>
                    <w:left w:val="single" w:sz="4" w:space="0" w:color="auto"/>
                    <w:bottom w:val="single" w:sz="4" w:space="0" w:color="auto"/>
                    <w:right w:val="single" w:sz="4" w:space="0" w:color="auto"/>
                  </w:tcBorders>
                  <w:noWrap/>
                  <w:vAlign w:val="bottom"/>
                  <w:hideMark/>
                </w:tcPr>
                <w:p w14:paraId="420EAD5A" w14:textId="77777777" w:rsidR="009801B6" w:rsidRPr="002960B6" w:rsidRDefault="009801B6" w:rsidP="009801B6">
                  <w:pPr>
                    <w:spacing w:after="0" w:line="240" w:lineRule="auto"/>
                    <w:jc w:val="center"/>
                    <w:rPr>
                      <w:rFonts w:ascii="Times New Roman" w:eastAsia="Times New Roman" w:hAnsi="Times New Roman" w:cs="Times New Roman"/>
                      <w:b/>
                      <w:bCs/>
                      <w:color w:val="000000"/>
                      <w:kern w:val="0"/>
                      <w:lang w:eastAsia="tr-TR"/>
                      <w14:ligatures w14:val="none"/>
                    </w:rPr>
                  </w:pPr>
                  <w:r w:rsidRPr="002960B6">
                    <w:rPr>
                      <w:rFonts w:ascii="Times New Roman" w:eastAsia="Times New Roman" w:hAnsi="Times New Roman" w:cs="Times New Roman"/>
                      <w:b/>
                      <w:bCs/>
                      <w:color w:val="000000"/>
                      <w:kern w:val="0"/>
                      <w:lang w:eastAsia="tr-TR"/>
                      <w14:ligatures w14:val="none"/>
                    </w:rPr>
                    <w:t>ULT407/Güz/3</w:t>
                  </w:r>
                </w:p>
              </w:tc>
            </w:tr>
            <w:tr w:rsidR="009801B6" w:rsidRPr="002960B6" w14:paraId="19C3C92B" w14:textId="77777777" w:rsidTr="009801B6">
              <w:trPr>
                <w:trHeight w:val="300"/>
              </w:trPr>
              <w:tc>
                <w:tcPr>
                  <w:tcW w:w="3440" w:type="dxa"/>
                  <w:tcBorders>
                    <w:top w:val="nil"/>
                    <w:left w:val="single" w:sz="4" w:space="0" w:color="auto"/>
                    <w:bottom w:val="single" w:sz="4" w:space="0" w:color="auto"/>
                    <w:right w:val="single" w:sz="4" w:space="0" w:color="auto"/>
                  </w:tcBorders>
                  <w:noWrap/>
                  <w:vAlign w:val="bottom"/>
                  <w:hideMark/>
                </w:tcPr>
                <w:p w14:paraId="1F8DB0C9" w14:textId="77777777" w:rsidR="009801B6" w:rsidRPr="002960B6" w:rsidRDefault="009801B6" w:rsidP="009801B6">
                  <w:pPr>
                    <w:spacing w:after="0" w:line="240" w:lineRule="auto"/>
                    <w:jc w:val="center"/>
                    <w:rPr>
                      <w:rFonts w:ascii="Times New Roman" w:eastAsia="Times New Roman" w:hAnsi="Times New Roman" w:cs="Times New Roman"/>
                      <w:b/>
                      <w:bCs/>
                      <w:color w:val="000000"/>
                      <w:kern w:val="0"/>
                      <w:lang w:eastAsia="tr-TR"/>
                      <w14:ligatures w14:val="none"/>
                    </w:rPr>
                  </w:pPr>
                  <w:r w:rsidRPr="002960B6">
                    <w:rPr>
                      <w:rFonts w:ascii="Times New Roman" w:eastAsia="Times New Roman" w:hAnsi="Times New Roman" w:cs="Times New Roman"/>
                      <w:b/>
                      <w:bCs/>
                      <w:color w:val="000000"/>
                      <w:kern w:val="0"/>
                      <w:lang w:eastAsia="tr-TR"/>
                      <w14:ligatures w14:val="none"/>
                    </w:rPr>
                    <w:t>ULT418/Bahar/3</w:t>
                  </w:r>
                </w:p>
              </w:tc>
            </w:tr>
            <w:tr w:rsidR="009801B6" w:rsidRPr="002960B6" w14:paraId="055BD5DD" w14:textId="77777777" w:rsidTr="009801B6">
              <w:trPr>
                <w:trHeight w:val="300"/>
              </w:trPr>
              <w:tc>
                <w:tcPr>
                  <w:tcW w:w="3440" w:type="dxa"/>
                  <w:tcBorders>
                    <w:top w:val="nil"/>
                    <w:left w:val="single" w:sz="4" w:space="0" w:color="auto"/>
                    <w:bottom w:val="single" w:sz="4" w:space="0" w:color="auto"/>
                    <w:right w:val="single" w:sz="4" w:space="0" w:color="auto"/>
                  </w:tcBorders>
                  <w:noWrap/>
                  <w:vAlign w:val="bottom"/>
                  <w:hideMark/>
                </w:tcPr>
                <w:p w14:paraId="0709284D" w14:textId="77777777" w:rsidR="009801B6" w:rsidRPr="002960B6" w:rsidRDefault="009801B6" w:rsidP="009801B6">
                  <w:pPr>
                    <w:spacing w:after="0" w:line="240" w:lineRule="auto"/>
                    <w:jc w:val="center"/>
                    <w:rPr>
                      <w:rFonts w:ascii="Times New Roman" w:eastAsia="Times New Roman" w:hAnsi="Times New Roman" w:cs="Times New Roman"/>
                      <w:b/>
                      <w:bCs/>
                      <w:color w:val="000000"/>
                      <w:kern w:val="0"/>
                      <w:lang w:eastAsia="tr-TR"/>
                      <w14:ligatures w14:val="none"/>
                    </w:rPr>
                  </w:pPr>
                  <w:r w:rsidRPr="002960B6">
                    <w:rPr>
                      <w:rFonts w:ascii="Times New Roman" w:eastAsia="Times New Roman" w:hAnsi="Times New Roman" w:cs="Times New Roman"/>
                      <w:b/>
                      <w:bCs/>
                      <w:color w:val="000000"/>
                      <w:kern w:val="0"/>
                      <w:lang w:eastAsia="tr-TR"/>
                      <w14:ligatures w14:val="none"/>
                    </w:rPr>
                    <w:t>ULT427/Güz/3</w:t>
                  </w:r>
                </w:p>
              </w:tc>
            </w:tr>
          </w:tbl>
          <w:p w14:paraId="20F5A4BA" w14:textId="20DD2481" w:rsidR="008650F3" w:rsidRPr="002960B6" w:rsidRDefault="008650F3" w:rsidP="009801B6">
            <w:pPr>
              <w:spacing w:after="0" w:line="240" w:lineRule="auto"/>
              <w:jc w:val="center"/>
              <w:rPr>
                <w:rFonts w:ascii="Times New Roman" w:eastAsia="Times New Roman" w:hAnsi="Times New Roman" w:cs="Times New Roman"/>
                <w:b/>
                <w:bCs/>
                <w:color w:val="000000"/>
                <w:kern w:val="0"/>
                <w:lang w:eastAsia="tr-TR"/>
                <w14:ligatures w14:val="none"/>
              </w:rPr>
            </w:pPr>
          </w:p>
        </w:tc>
        <w:tc>
          <w:tcPr>
            <w:tcW w:w="1125" w:type="dxa"/>
            <w:tcBorders>
              <w:top w:val="single" w:sz="8" w:space="0" w:color="auto"/>
              <w:left w:val="nil"/>
              <w:bottom w:val="single" w:sz="4" w:space="0" w:color="auto"/>
              <w:right w:val="single" w:sz="4" w:space="0" w:color="auto"/>
            </w:tcBorders>
            <w:vAlign w:val="center"/>
            <w:hideMark/>
          </w:tcPr>
          <w:p w14:paraId="0ABD458C" w14:textId="77777777" w:rsidR="008650F3" w:rsidRPr="002960B6" w:rsidRDefault="008650F3" w:rsidP="008650F3">
            <w:pPr>
              <w:spacing w:after="0" w:line="240" w:lineRule="auto"/>
              <w:jc w:val="center"/>
              <w:rPr>
                <w:rFonts w:ascii="Times New Roman" w:eastAsia="Times New Roman" w:hAnsi="Times New Roman" w:cs="Times New Roman"/>
                <w:b/>
                <w:bCs/>
                <w:color w:val="000000"/>
                <w:kern w:val="0"/>
                <w:lang w:eastAsia="tr-TR"/>
                <w14:ligatures w14:val="none"/>
              </w:rPr>
            </w:pPr>
            <w:r w:rsidRPr="002960B6">
              <w:rPr>
                <w:rFonts w:ascii="Times New Roman" w:eastAsia="Times New Roman" w:hAnsi="Times New Roman" w:cs="Times New Roman"/>
                <w:b/>
                <w:bCs/>
                <w:color w:val="000000"/>
                <w:kern w:val="0"/>
                <w:lang w:eastAsia="tr-TR"/>
                <w14:ligatures w14:val="none"/>
              </w:rPr>
              <w:t>12</w:t>
            </w:r>
          </w:p>
        </w:tc>
        <w:tc>
          <w:tcPr>
            <w:tcW w:w="1207" w:type="dxa"/>
            <w:tcBorders>
              <w:top w:val="single" w:sz="8" w:space="0" w:color="auto"/>
              <w:left w:val="nil"/>
              <w:bottom w:val="single" w:sz="4" w:space="0" w:color="auto"/>
              <w:right w:val="single" w:sz="4" w:space="0" w:color="auto"/>
            </w:tcBorders>
            <w:vAlign w:val="center"/>
            <w:hideMark/>
          </w:tcPr>
          <w:p w14:paraId="1A21B466" w14:textId="77777777" w:rsidR="008650F3" w:rsidRPr="002960B6" w:rsidRDefault="008650F3" w:rsidP="008650F3">
            <w:pPr>
              <w:spacing w:after="0" w:line="240" w:lineRule="auto"/>
              <w:jc w:val="center"/>
              <w:rPr>
                <w:rFonts w:ascii="Times New Roman" w:eastAsia="Times New Roman" w:hAnsi="Times New Roman" w:cs="Times New Roman"/>
                <w:b/>
                <w:bCs/>
                <w:color w:val="000000"/>
                <w:kern w:val="0"/>
                <w:lang w:eastAsia="tr-TR"/>
                <w14:ligatures w14:val="none"/>
              </w:rPr>
            </w:pPr>
            <w:r w:rsidRPr="002960B6">
              <w:rPr>
                <w:rFonts w:ascii="Times New Roman" w:eastAsia="Times New Roman" w:hAnsi="Times New Roman" w:cs="Times New Roman"/>
                <w:b/>
                <w:bCs/>
                <w:color w:val="000000"/>
                <w:kern w:val="0"/>
                <w:lang w:eastAsia="tr-TR"/>
                <w14:ligatures w14:val="none"/>
              </w:rPr>
              <w:t>-</w:t>
            </w:r>
          </w:p>
        </w:tc>
        <w:tc>
          <w:tcPr>
            <w:tcW w:w="1632" w:type="dxa"/>
            <w:tcBorders>
              <w:top w:val="single" w:sz="8" w:space="0" w:color="auto"/>
              <w:left w:val="nil"/>
              <w:bottom w:val="single" w:sz="4" w:space="0" w:color="auto"/>
              <w:right w:val="single" w:sz="4" w:space="0" w:color="auto"/>
            </w:tcBorders>
            <w:vAlign w:val="center"/>
            <w:hideMark/>
          </w:tcPr>
          <w:p w14:paraId="1A126ACC" w14:textId="77777777" w:rsidR="008650F3" w:rsidRPr="002960B6" w:rsidRDefault="008650F3" w:rsidP="008650F3">
            <w:pPr>
              <w:spacing w:after="0" w:line="240" w:lineRule="auto"/>
              <w:jc w:val="center"/>
              <w:rPr>
                <w:rFonts w:ascii="Times New Roman" w:eastAsia="Times New Roman" w:hAnsi="Times New Roman" w:cs="Times New Roman"/>
                <w:b/>
                <w:bCs/>
                <w:color w:val="000000"/>
                <w:kern w:val="0"/>
                <w:lang w:eastAsia="tr-TR"/>
                <w14:ligatures w14:val="none"/>
              </w:rPr>
            </w:pPr>
            <w:r w:rsidRPr="002960B6">
              <w:rPr>
                <w:rFonts w:ascii="Times New Roman" w:eastAsia="Times New Roman" w:hAnsi="Times New Roman" w:cs="Times New Roman"/>
                <w:b/>
                <w:bCs/>
                <w:color w:val="000000"/>
                <w:kern w:val="0"/>
                <w:lang w:eastAsia="tr-TR"/>
                <w14:ligatures w14:val="none"/>
              </w:rPr>
              <w:t>-</w:t>
            </w:r>
          </w:p>
        </w:tc>
        <w:tc>
          <w:tcPr>
            <w:tcW w:w="1519" w:type="dxa"/>
            <w:tcBorders>
              <w:top w:val="single" w:sz="8" w:space="0" w:color="auto"/>
              <w:left w:val="nil"/>
              <w:bottom w:val="single" w:sz="4" w:space="0" w:color="auto"/>
              <w:right w:val="single" w:sz="8" w:space="0" w:color="auto"/>
            </w:tcBorders>
            <w:vAlign w:val="center"/>
            <w:hideMark/>
          </w:tcPr>
          <w:p w14:paraId="4F97E15C" w14:textId="77777777" w:rsidR="008650F3" w:rsidRPr="002960B6" w:rsidRDefault="008650F3" w:rsidP="008650F3">
            <w:pPr>
              <w:spacing w:after="0" w:line="240" w:lineRule="auto"/>
              <w:jc w:val="center"/>
              <w:rPr>
                <w:rFonts w:ascii="Times New Roman" w:eastAsia="Times New Roman" w:hAnsi="Times New Roman" w:cs="Times New Roman"/>
                <w:b/>
                <w:bCs/>
                <w:color w:val="000000"/>
                <w:kern w:val="0"/>
                <w:lang w:eastAsia="tr-TR"/>
                <w14:ligatures w14:val="none"/>
              </w:rPr>
            </w:pPr>
            <w:r w:rsidRPr="002960B6">
              <w:rPr>
                <w:rFonts w:ascii="Times New Roman" w:eastAsia="Times New Roman" w:hAnsi="Times New Roman" w:cs="Times New Roman"/>
                <w:b/>
                <w:bCs/>
                <w:color w:val="000000"/>
                <w:kern w:val="0"/>
                <w:lang w:eastAsia="tr-TR"/>
                <w14:ligatures w14:val="none"/>
              </w:rPr>
              <w:t>-</w:t>
            </w:r>
          </w:p>
        </w:tc>
      </w:tr>
      <w:tr w:rsidR="008650F3" w:rsidRPr="002960B6" w14:paraId="6E494A19" w14:textId="77777777" w:rsidTr="00ED1ECC">
        <w:trPr>
          <w:trHeight w:val="1967"/>
        </w:trPr>
        <w:tc>
          <w:tcPr>
            <w:tcW w:w="3271" w:type="dxa"/>
            <w:tcBorders>
              <w:top w:val="single" w:sz="8" w:space="0" w:color="auto"/>
              <w:left w:val="single" w:sz="8" w:space="0" w:color="auto"/>
              <w:bottom w:val="single" w:sz="4" w:space="0" w:color="auto"/>
              <w:right w:val="single" w:sz="4" w:space="0" w:color="auto"/>
            </w:tcBorders>
            <w:vAlign w:val="center"/>
            <w:hideMark/>
          </w:tcPr>
          <w:p w14:paraId="1FD1769D" w14:textId="77777777" w:rsidR="008650F3" w:rsidRPr="002960B6" w:rsidRDefault="008650F3" w:rsidP="008650F3">
            <w:pPr>
              <w:spacing w:after="0" w:line="240" w:lineRule="auto"/>
              <w:jc w:val="center"/>
              <w:rPr>
                <w:rFonts w:ascii="Times New Roman" w:eastAsia="Times New Roman" w:hAnsi="Times New Roman" w:cs="Times New Roman"/>
                <w:b/>
                <w:bCs/>
                <w:color w:val="000000"/>
                <w:kern w:val="0"/>
                <w:lang w:eastAsia="tr-TR"/>
                <w14:ligatures w14:val="none"/>
              </w:rPr>
            </w:pPr>
            <w:r w:rsidRPr="002960B6">
              <w:rPr>
                <w:rFonts w:ascii="Times New Roman" w:eastAsia="Times New Roman" w:hAnsi="Times New Roman" w:cs="Times New Roman"/>
                <w:b/>
                <w:bCs/>
                <w:color w:val="000000"/>
                <w:kern w:val="0"/>
                <w:lang w:eastAsia="tr-TR"/>
                <w14:ligatures w14:val="none"/>
              </w:rPr>
              <w:lastRenderedPageBreak/>
              <w:t>Prof. Dr. (a) ÖZGÜR ÇENGEL</w:t>
            </w:r>
          </w:p>
        </w:tc>
        <w:tc>
          <w:tcPr>
            <w:tcW w:w="1474" w:type="dxa"/>
            <w:tcBorders>
              <w:top w:val="single" w:sz="8" w:space="0" w:color="auto"/>
              <w:left w:val="nil"/>
              <w:bottom w:val="single" w:sz="4" w:space="0" w:color="auto"/>
              <w:right w:val="single" w:sz="4" w:space="0" w:color="auto"/>
            </w:tcBorders>
            <w:vAlign w:val="center"/>
            <w:hideMark/>
          </w:tcPr>
          <w:p w14:paraId="41C02639" w14:textId="77777777" w:rsidR="008650F3" w:rsidRPr="002960B6" w:rsidRDefault="008650F3" w:rsidP="008650F3">
            <w:pPr>
              <w:spacing w:after="0" w:line="240" w:lineRule="auto"/>
              <w:jc w:val="center"/>
              <w:rPr>
                <w:rFonts w:ascii="Times New Roman" w:eastAsia="Times New Roman" w:hAnsi="Times New Roman" w:cs="Times New Roman"/>
                <w:b/>
                <w:bCs/>
                <w:color w:val="000000"/>
                <w:kern w:val="0"/>
                <w:lang w:eastAsia="tr-TR"/>
                <w14:ligatures w14:val="none"/>
              </w:rPr>
            </w:pPr>
            <w:r w:rsidRPr="002960B6">
              <w:rPr>
                <w:rFonts w:ascii="Times New Roman" w:eastAsia="Times New Roman" w:hAnsi="Times New Roman" w:cs="Times New Roman"/>
                <w:b/>
                <w:bCs/>
                <w:color w:val="000000"/>
                <w:kern w:val="0"/>
                <w:lang w:eastAsia="tr-TR"/>
                <w14:ligatures w14:val="none"/>
              </w:rPr>
              <w:t>Misafir</w:t>
            </w:r>
          </w:p>
        </w:tc>
        <w:tc>
          <w:tcPr>
            <w:tcW w:w="2045" w:type="dxa"/>
            <w:tcBorders>
              <w:top w:val="single" w:sz="8" w:space="0" w:color="auto"/>
              <w:left w:val="nil"/>
              <w:bottom w:val="single" w:sz="4" w:space="0" w:color="auto"/>
              <w:right w:val="single" w:sz="4" w:space="0" w:color="auto"/>
            </w:tcBorders>
            <w:vAlign w:val="center"/>
            <w:hideMark/>
          </w:tcPr>
          <w:p w14:paraId="03873399" w14:textId="77777777" w:rsidR="008650F3" w:rsidRPr="002960B6" w:rsidRDefault="008650F3" w:rsidP="008650F3">
            <w:pPr>
              <w:spacing w:after="0" w:line="240" w:lineRule="auto"/>
              <w:jc w:val="center"/>
              <w:rPr>
                <w:rFonts w:ascii="Times New Roman" w:eastAsia="Times New Roman" w:hAnsi="Times New Roman" w:cs="Times New Roman"/>
                <w:b/>
                <w:bCs/>
                <w:color w:val="000000"/>
                <w:kern w:val="0"/>
                <w:lang w:eastAsia="tr-TR"/>
                <w14:ligatures w14:val="none"/>
              </w:rPr>
            </w:pPr>
            <w:r w:rsidRPr="002960B6">
              <w:rPr>
                <w:rFonts w:ascii="Times New Roman" w:eastAsia="Times New Roman" w:hAnsi="Times New Roman" w:cs="Times New Roman"/>
                <w:b/>
                <w:bCs/>
                <w:color w:val="000000"/>
                <w:kern w:val="0"/>
                <w:lang w:eastAsia="tr-TR"/>
                <w14:ligatures w14:val="none"/>
              </w:rPr>
              <w:t>Uluslararası Ticaret %100 İngilizce</w:t>
            </w:r>
          </w:p>
        </w:tc>
        <w:tc>
          <w:tcPr>
            <w:tcW w:w="2474" w:type="dxa"/>
            <w:tcBorders>
              <w:top w:val="single" w:sz="8" w:space="0" w:color="auto"/>
              <w:left w:val="nil"/>
              <w:bottom w:val="single" w:sz="4" w:space="0" w:color="auto"/>
              <w:right w:val="single" w:sz="4" w:space="0" w:color="auto"/>
            </w:tcBorders>
            <w:vAlign w:val="center"/>
            <w:hideMark/>
          </w:tcPr>
          <w:tbl>
            <w:tblPr>
              <w:tblW w:w="3440" w:type="dxa"/>
              <w:tblCellMar>
                <w:left w:w="70" w:type="dxa"/>
                <w:right w:w="70" w:type="dxa"/>
              </w:tblCellMar>
              <w:tblLook w:val="04A0" w:firstRow="1" w:lastRow="0" w:firstColumn="1" w:lastColumn="0" w:noHBand="0" w:noVBand="1"/>
            </w:tblPr>
            <w:tblGrid>
              <w:gridCol w:w="3440"/>
            </w:tblGrid>
            <w:tr w:rsidR="009801B6" w:rsidRPr="002960B6" w14:paraId="15ED314C" w14:textId="77777777" w:rsidTr="009801B6">
              <w:trPr>
                <w:trHeight w:val="300"/>
              </w:trPr>
              <w:tc>
                <w:tcPr>
                  <w:tcW w:w="3440" w:type="dxa"/>
                  <w:tcBorders>
                    <w:top w:val="single" w:sz="4" w:space="0" w:color="auto"/>
                    <w:left w:val="single" w:sz="4" w:space="0" w:color="auto"/>
                    <w:bottom w:val="single" w:sz="4" w:space="0" w:color="auto"/>
                    <w:right w:val="single" w:sz="4" w:space="0" w:color="auto"/>
                  </w:tcBorders>
                  <w:noWrap/>
                  <w:vAlign w:val="bottom"/>
                  <w:hideMark/>
                </w:tcPr>
                <w:p w14:paraId="4292D474" w14:textId="77777777" w:rsidR="009801B6" w:rsidRPr="002960B6" w:rsidRDefault="009801B6" w:rsidP="009801B6">
                  <w:pPr>
                    <w:spacing w:after="0" w:line="240" w:lineRule="auto"/>
                    <w:jc w:val="center"/>
                    <w:rPr>
                      <w:rFonts w:ascii="Times New Roman" w:eastAsia="Times New Roman" w:hAnsi="Times New Roman" w:cs="Times New Roman"/>
                      <w:b/>
                      <w:bCs/>
                      <w:color w:val="000000"/>
                      <w:kern w:val="0"/>
                      <w:lang w:eastAsia="tr-TR"/>
                      <w14:ligatures w14:val="none"/>
                    </w:rPr>
                  </w:pPr>
                  <w:r w:rsidRPr="002960B6">
                    <w:rPr>
                      <w:rFonts w:ascii="Times New Roman" w:eastAsia="Times New Roman" w:hAnsi="Times New Roman" w:cs="Times New Roman"/>
                      <w:b/>
                      <w:bCs/>
                      <w:color w:val="000000"/>
                      <w:kern w:val="0"/>
                      <w:lang w:eastAsia="tr-TR"/>
                      <w14:ligatures w14:val="none"/>
                    </w:rPr>
                    <w:t>ISL101/Güz/3</w:t>
                  </w:r>
                </w:p>
              </w:tc>
            </w:tr>
            <w:tr w:rsidR="009801B6" w:rsidRPr="002960B6" w14:paraId="6AB40560" w14:textId="77777777" w:rsidTr="009801B6">
              <w:trPr>
                <w:trHeight w:val="300"/>
              </w:trPr>
              <w:tc>
                <w:tcPr>
                  <w:tcW w:w="3440" w:type="dxa"/>
                  <w:tcBorders>
                    <w:top w:val="nil"/>
                    <w:left w:val="single" w:sz="4" w:space="0" w:color="auto"/>
                    <w:bottom w:val="single" w:sz="4" w:space="0" w:color="auto"/>
                    <w:right w:val="single" w:sz="4" w:space="0" w:color="auto"/>
                  </w:tcBorders>
                  <w:noWrap/>
                  <w:vAlign w:val="bottom"/>
                  <w:hideMark/>
                </w:tcPr>
                <w:p w14:paraId="4788EB34" w14:textId="77777777" w:rsidR="009801B6" w:rsidRPr="002960B6" w:rsidRDefault="009801B6" w:rsidP="009801B6">
                  <w:pPr>
                    <w:spacing w:after="0" w:line="240" w:lineRule="auto"/>
                    <w:jc w:val="center"/>
                    <w:rPr>
                      <w:rFonts w:ascii="Times New Roman" w:eastAsia="Times New Roman" w:hAnsi="Times New Roman" w:cs="Times New Roman"/>
                      <w:b/>
                      <w:bCs/>
                      <w:color w:val="000000"/>
                      <w:kern w:val="0"/>
                      <w:lang w:eastAsia="tr-TR"/>
                      <w14:ligatures w14:val="none"/>
                    </w:rPr>
                  </w:pPr>
                  <w:r w:rsidRPr="002960B6">
                    <w:rPr>
                      <w:rFonts w:ascii="Times New Roman" w:eastAsia="Times New Roman" w:hAnsi="Times New Roman" w:cs="Times New Roman"/>
                      <w:b/>
                      <w:bCs/>
                      <w:color w:val="000000"/>
                      <w:kern w:val="0"/>
                      <w:lang w:eastAsia="tr-TR"/>
                      <w14:ligatures w14:val="none"/>
                    </w:rPr>
                    <w:t>ISL201/Güz/3</w:t>
                  </w:r>
                </w:p>
              </w:tc>
            </w:tr>
          </w:tbl>
          <w:p w14:paraId="74D334B8" w14:textId="6DFA9E2B" w:rsidR="008650F3" w:rsidRPr="002960B6" w:rsidRDefault="008650F3" w:rsidP="009801B6">
            <w:pPr>
              <w:spacing w:after="0" w:line="240" w:lineRule="auto"/>
              <w:jc w:val="center"/>
              <w:rPr>
                <w:rFonts w:ascii="Times New Roman" w:eastAsia="Times New Roman" w:hAnsi="Times New Roman" w:cs="Times New Roman"/>
                <w:b/>
                <w:bCs/>
                <w:color w:val="000000"/>
                <w:kern w:val="0"/>
                <w:lang w:eastAsia="tr-TR"/>
                <w14:ligatures w14:val="none"/>
              </w:rPr>
            </w:pPr>
          </w:p>
        </w:tc>
        <w:tc>
          <w:tcPr>
            <w:tcW w:w="1125" w:type="dxa"/>
            <w:tcBorders>
              <w:top w:val="single" w:sz="8" w:space="0" w:color="auto"/>
              <w:left w:val="nil"/>
              <w:bottom w:val="single" w:sz="4" w:space="0" w:color="auto"/>
              <w:right w:val="single" w:sz="4" w:space="0" w:color="auto"/>
            </w:tcBorders>
            <w:vAlign w:val="center"/>
            <w:hideMark/>
          </w:tcPr>
          <w:p w14:paraId="659A6343" w14:textId="76D8D843" w:rsidR="008650F3" w:rsidRPr="002960B6" w:rsidRDefault="009801B6" w:rsidP="008650F3">
            <w:pPr>
              <w:spacing w:after="0" w:line="240" w:lineRule="auto"/>
              <w:jc w:val="center"/>
              <w:rPr>
                <w:rFonts w:ascii="Times New Roman" w:eastAsia="Times New Roman" w:hAnsi="Times New Roman" w:cs="Times New Roman"/>
                <w:b/>
                <w:bCs/>
                <w:color w:val="000000"/>
                <w:kern w:val="0"/>
                <w:lang w:eastAsia="tr-TR"/>
                <w14:ligatures w14:val="none"/>
              </w:rPr>
            </w:pPr>
            <w:r w:rsidRPr="002960B6">
              <w:rPr>
                <w:rFonts w:ascii="Times New Roman" w:eastAsia="Times New Roman" w:hAnsi="Times New Roman" w:cs="Times New Roman"/>
                <w:b/>
                <w:bCs/>
                <w:color w:val="000000"/>
                <w:kern w:val="0"/>
                <w:lang w:eastAsia="tr-TR"/>
                <w14:ligatures w14:val="none"/>
              </w:rPr>
              <w:t>6</w:t>
            </w:r>
          </w:p>
        </w:tc>
        <w:tc>
          <w:tcPr>
            <w:tcW w:w="1207" w:type="dxa"/>
            <w:tcBorders>
              <w:top w:val="single" w:sz="8" w:space="0" w:color="auto"/>
              <w:left w:val="nil"/>
              <w:bottom w:val="single" w:sz="4" w:space="0" w:color="auto"/>
              <w:right w:val="single" w:sz="4" w:space="0" w:color="auto"/>
            </w:tcBorders>
            <w:vAlign w:val="center"/>
            <w:hideMark/>
          </w:tcPr>
          <w:p w14:paraId="6EDEFB3F" w14:textId="77777777" w:rsidR="008650F3" w:rsidRPr="002960B6" w:rsidRDefault="008650F3" w:rsidP="008650F3">
            <w:pPr>
              <w:spacing w:after="0" w:line="240" w:lineRule="auto"/>
              <w:jc w:val="center"/>
              <w:rPr>
                <w:rFonts w:ascii="Times New Roman" w:eastAsia="Times New Roman" w:hAnsi="Times New Roman" w:cs="Times New Roman"/>
                <w:b/>
                <w:bCs/>
                <w:color w:val="000000"/>
                <w:kern w:val="0"/>
                <w:lang w:eastAsia="tr-TR"/>
                <w14:ligatures w14:val="none"/>
              </w:rPr>
            </w:pPr>
            <w:r w:rsidRPr="002960B6">
              <w:rPr>
                <w:rFonts w:ascii="Times New Roman" w:eastAsia="Times New Roman" w:hAnsi="Times New Roman" w:cs="Times New Roman"/>
                <w:b/>
                <w:bCs/>
                <w:color w:val="000000"/>
                <w:kern w:val="0"/>
                <w:lang w:eastAsia="tr-TR"/>
                <w14:ligatures w14:val="none"/>
              </w:rPr>
              <w:t>-</w:t>
            </w:r>
          </w:p>
        </w:tc>
        <w:tc>
          <w:tcPr>
            <w:tcW w:w="1632" w:type="dxa"/>
            <w:tcBorders>
              <w:top w:val="single" w:sz="8" w:space="0" w:color="auto"/>
              <w:left w:val="nil"/>
              <w:bottom w:val="single" w:sz="4" w:space="0" w:color="auto"/>
              <w:right w:val="single" w:sz="4" w:space="0" w:color="auto"/>
            </w:tcBorders>
            <w:vAlign w:val="center"/>
            <w:hideMark/>
          </w:tcPr>
          <w:p w14:paraId="7B598E07" w14:textId="77777777" w:rsidR="008650F3" w:rsidRPr="002960B6" w:rsidRDefault="008650F3" w:rsidP="008650F3">
            <w:pPr>
              <w:spacing w:after="0" w:line="240" w:lineRule="auto"/>
              <w:jc w:val="center"/>
              <w:rPr>
                <w:rFonts w:ascii="Times New Roman" w:eastAsia="Times New Roman" w:hAnsi="Times New Roman" w:cs="Times New Roman"/>
                <w:b/>
                <w:bCs/>
                <w:color w:val="000000"/>
                <w:kern w:val="0"/>
                <w:lang w:eastAsia="tr-TR"/>
                <w14:ligatures w14:val="none"/>
              </w:rPr>
            </w:pPr>
            <w:r w:rsidRPr="002960B6">
              <w:rPr>
                <w:rFonts w:ascii="Times New Roman" w:eastAsia="Times New Roman" w:hAnsi="Times New Roman" w:cs="Times New Roman"/>
                <w:b/>
                <w:bCs/>
                <w:color w:val="000000"/>
                <w:kern w:val="0"/>
                <w:lang w:eastAsia="tr-TR"/>
                <w14:ligatures w14:val="none"/>
              </w:rPr>
              <w:t>-</w:t>
            </w:r>
          </w:p>
        </w:tc>
        <w:tc>
          <w:tcPr>
            <w:tcW w:w="1519" w:type="dxa"/>
            <w:tcBorders>
              <w:top w:val="single" w:sz="8" w:space="0" w:color="auto"/>
              <w:left w:val="nil"/>
              <w:bottom w:val="single" w:sz="4" w:space="0" w:color="auto"/>
              <w:right w:val="single" w:sz="8" w:space="0" w:color="auto"/>
            </w:tcBorders>
            <w:vAlign w:val="center"/>
            <w:hideMark/>
          </w:tcPr>
          <w:p w14:paraId="35AAA358" w14:textId="77777777" w:rsidR="008650F3" w:rsidRPr="002960B6" w:rsidRDefault="008650F3" w:rsidP="008650F3">
            <w:pPr>
              <w:spacing w:after="0" w:line="240" w:lineRule="auto"/>
              <w:jc w:val="center"/>
              <w:rPr>
                <w:rFonts w:ascii="Times New Roman" w:eastAsia="Times New Roman" w:hAnsi="Times New Roman" w:cs="Times New Roman"/>
                <w:b/>
                <w:bCs/>
                <w:color w:val="000000"/>
                <w:kern w:val="0"/>
                <w:lang w:eastAsia="tr-TR"/>
                <w14:ligatures w14:val="none"/>
              </w:rPr>
            </w:pPr>
            <w:r w:rsidRPr="002960B6">
              <w:rPr>
                <w:rFonts w:ascii="Times New Roman" w:eastAsia="Times New Roman" w:hAnsi="Times New Roman" w:cs="Times New Roman"/>
                <w:b/>
                <w:bCs/>
                <w:color w:val="000000"/>
                <w:kern w:val="0"/>
                <w:lang w:eastAsia="tr-TR"/>
                <w14:ligatures w14:val="none"/>
              </w:rPr>
              <w:t>-</w:t>
            </w:r>
          </w:p>
        </w:tc>
      </w:tr>
    </w:tbl>
    <w:p w14:paraId="657FC6A0" w14:textId="77777777" w:rsidR="00076E94" w:rsidRPr="004977F8" w:rsidRDefault="00076E94" w:rsidP="00076E94">
      <w:pPr>
        <w:rPr>
          <w:rFonts w:ascii="Times New Roman" w:hAnsi="Times New Roman" w:cs="Times New Roman"/>
          <w:b/>
          <w:bCs/>
        </w:rPr>
      </w:pPr>
    </w:p>
    <w:p w14:paraId="71F3DCB6" w14:textId="77777777" w:rsidR="00076E94" w:rsidRPr="00AF2F68" w:rsidRDefault="00076E94" w:rsidP="00076E94">
      <w:pPr>
        <w:ind w:left="284"/>
        <w:jc w:val="both"/>
        <w:rPr>
          <w:rFonts w:ascii="Times New Roman" w:hAnsi="Times New Roman" w:cs="Times New Roman"/>
          <w:i/>
          <w:iCs/>
        </w:rPr>
      </w:pPr>
      <w:r w:rsidRPr="00AB3C4F">
        <w:rPr>
          <w:rFonts w:ascii="Times New Roman" w:hAnsi="Times New Roman" w:cs="Times New Roman"/>
          <w:b/>
          <w:bCs/>
        </w:rPr>
        <w:t>2. Öğretim Kadrosu Gerçekleşme Bilgileri:</w:t>
      </w:r>
      <w:r w:rsidRPr="00AF2F68">
        <w:rPr>
          <w:rFonts w:ascii="Times New Roman" w:hAnsi="Times New Roman" w:cs="Times New Roman"/>
          <w:b/>
          <w:bCs/>
        </w:rPr>
        <w:t xml:space="preserve"> </w:t>
      </w:r>
      <w:r w:rsidRPr="00AF2F68">
        <w:rPr>
          <w:rFonts w:ascii="Times New Roman" w:hAnsi="Times New Roman" w:cs="Times New Roman"/>
          <w:i/>
          <w:iCs/>
        </w:rPr>
        <w:t>(2024-2025 Eğitim Öğretim Dönemi)</w:t>
      </w:r>
    </w:p>
    <w:p w14:paraId="3367243C" w14:textId="03581AA0" w:rsidR="00076E94" w:rsidRPr="00AB3C4F" w:rsidRDefault="00076E94" w:rsidP="00076E94">
      <w:pPr>
        <w:pStyle w:val="Balk3"/>
        <w:ind w:left="567"/>
        <w:rPr>
          <w:rFonts w:ascii="Times New Roman" w:eastAsiaTheme="minorHAnsi" w:hAnsi="Times New Roman" w:cs="Times New Roman"/>
          <w:b/>
          <w:bCs/>
          <w:color w:val="auto"/>
          <w:sz w:val="24"/>
          <w:szCs w:val="24"/>
        </w:rPr>
      </w:pPr>
      <w:bookmarkStart w:id="2" w:name="_Toc200711327"/>
      <w:r w:rsidRPr="00AB3C4F">
        <w:rPr>
          <w:rFonts w:ascii="Times New Roman" w:eastAsiaTheme="minorHAnsi" w:hAnsi="Times New Roman" w:cs="Times New Roman"/>
          <w:b/>
          <w:bCs/>
          <w:color w:val="auto"/>
          <w:sz w:val="24"/>
          <w:szCs w:val="24"/>
        </w:rPr>
        <w:t>2.1. Öğretim Kadrosunun Sayıca Yeterliliği</w:t>
      </w:r>
      <w:bookmarkEnd w:id="2"/>
    </w:p>
    <w:p w14:paraId="16E5DDDA" w14:textId="77777777" w:rsidR="00076E94" w:rsidRPr="00B214F0" w:rsidRDefault="00076E94" w:rsidP="00076E94">
      <w:pPr>
        <w:ind w:left="993"/>
        <w:jc w:val="both"/>
        <w:rPr>
          <w:rFonts w:ascii="Times New Roman" w:hAnsi="Times New Roman" w:cs="Times New Roman"/>
        </w:rPr>
      </w:pPr>
      <w:r w:rsidRPr="00B214F0">
        <w:rPr>
          <w:rFonts w:ascii="Times New Roman" w:hAnsi="Times New Roman" w:cs="Times New Roman"/>
        </w:rPr>
        <w:t>Öğretim kadrosunun Bölümün tüm etkinlikleri yürütecek biçimde sayıca yeterliliğini irdeleyiniz</w:t>
      </w:r>
      <w:r>
        <w:rPr>
          <w:rFonts w:ascii="Times New Roman" w:hAnsi="Times New Roman" w:cs="Times New Roman"/>
        </w:rPr>
        <w:t>:</w:t>
      </w:r>
    </w:p>
    <w:bookmarkStart w:id="3" w:name="_Hlk200629836" w:displacedByCustomXml="next"/>
    <w:sdt>
      <w:sdtPr>
        <w:rPr>
          <w:rFonts w:ascii="Times New Roman" w:hAnsi="Times New Roman" w:cs="Times New Roman"/>
          <w:i/>
          <w:iCs/>
        </w:rPr>
        <w:id w:val="-1670705667"/>
        <w:placeholder>
          <w:docPart w:val="510ECC846E5E4AD7A2BE47C425254976"/>
        </w:placeholder>
        <w:showingPlcHdr/>
      </w:sdtPr>
      <w:sdtContent>
        <w:p w14:paraId="0B7CB5B0" w14:textId="77777777" w:rsidR="00076E94" w:rsidRPr="00AB3C4F" w:rsidRDefault="00076E94" w:rsidP="00076E94">
          <w:pPr>
            <w:ind w:left="993"/>
            <w:jc w:val="both"/>
            <w:rPr>
              <w:rFonts w:ascii="Times New Roman" w:hAnsi="Times New Roman" w:cs="Times New Roman"/>
              <w:i/>
              <w:iCs/>
            </w:rPr>
          </w:pPr>
          <w:r w:rsidRPr="00D369AF">
            <w:rPr>
              <w:rStyle w:val="YerTutucuMetni"/>
            </w:rPr>
            <w:t>Metin girmek için buraya tıklayın veya dokunun.</w:t>
          </w:r>
        </w:p>
      </w:sdtContent>
    </w:sdt>
    <w:bookmarkEnd w:id="3" w:displacedByCustomXml="prev"/>
    <w:p w14:paraId="4A52CAF9" w14:textId="21B80A24" w:rsidR="00076E94" w:rsidRPr="00AB3C4F" w:rsidRDefault="00076E94" w:rsidP="00076E94">
      <w:pPr>
        <w:pStyle w:val="Balk3"/>
        <w:ind w:left="567"/>
        <w:rPr>
          <w:rFonts w:ascii="Times New Roman" w:eastAsiaTheme="minorHAnsi" w:hAnsi="Times New Roman" w:cs="Times New Roman"/>
          <w:b/>
          <w:bCs/>
          <w:color w:val="auto"/>
          <w:sz w:val="24"/>
          <w:szCs w:val="24"/>
        </w:rPr>
      </w:pPr>
      <w:bookmarkStart w:id="4" w:name="_Toc200711328"/>
      <w:r w:rsidRPr="00AB3C4F">
        <w:rPr>
          <w:rFonts w:ascii="Times New Roman" w:eastAsiaTheme="minorHAnsi" w:hAnsi="Times New Roman" w:cs="Times New Roman"/>
          <w:b/>
          <w:bCs/>
          <w:color w:val="auto"/>
          <w:sz w:val="24"/>
          <w:szCs w:val="24"/>
        </w:rPr>
        <w:t>2.2. Öğretim Kadrosunun Nitelikleri</w:t>
      </w:r>
      <w:bookmarkEnd w:id="4"/>
    </w:p>
    <w:p w14:paraId="65418879" w14:textId="77777777" w:rsidR="00076E94" w:rsidRPr="00B214F0" w:rsidRDefault="00076E94" w:rsidP="00076E94">
      <w:pPr>
        <w:ind w:left="993"/>
        <w:jc w:val="both"/>
        <w:rPr>
          <w:rFonts w:ascii="Times New Roman" w:hAnsi="Times New Roman" w:cs="Times New Roman"/>
        </w:rPr>
      </w:pPr>
      <w:r w:rsidRPr="00B214F0">
        <w:rPr>
          <w:rFonts w:ascii="Times New Roman" w:hAnsi="Times New Roman" w:cs="Times New Roman"/>
        </w:rPr>
        <w:t>Öğretim kadrosunun sahip olduğu niteliklerin yeterliliğini, Bölüm etkinliklerinin sürdürülmesi ve geliştirilmesi açısından irdeleyiniz</w:t>
      </w:r>
      <w:r>
        <w:rPr>
          <w:rFonts w:ascii="Times New Roman" w:hAnsi="Times New Roman" w:cs="Times New Roman"/>
        </w:rPr>
        <w:t>:</w:t>
      </w:r>
    </w:p>
    <w:tbl>
      <w:tblPr>
        <w:tblW w:w="14939" w:type="dxa"/>
        <w:tblCellMar>
          <w:left w:w="70" w:type="dxa"/>
          <w:right w:w="70" w:type="dxa"/>
        </w:tblCellMar>
        <w:tblLook w:val="04A0" w:firstRow="1" w:lastRow="0" w:firstColumn="1" w:lastColumn="0" w:noHBand="0" w:noVBand="1"/>
      </w:tblPr>
      <w:tblGrid>
        <w:gridCol w:w="2727"/>
        <w:gridCol w:w="1360"/>
        <w:gridCol w:w="1322"/>
        <w:gridCol w:w="1668"/>
        <w:gridCol w:w="1445"/>
        <w:gridCol w:w="939"/>
        <w:gridCol w:w="1248"/>
        <w:gridCol w:w="941"/>
        <w:gridCol w:w="993"/>
        <w:gridCol w:w="1355"/>
        <w:gridCol w:w="941"/>
      </w:tblGrid>
      <w:tr w:rsidR="002E5046" w:rsidRPr="002960B6" w14:paraId="6CA70336" w14:textId="77777777" w:rsidTr="002E5046">
        <w:trPr>
          <w:trHeight w:val="351"/>
        </w:trPr>
        <w:tc>
          <w:tcPr>
            <w:tcW w:w="2871" w:type="dxa"/>
            <w:tcBorders>
              <w:top w:val="nil"/>
              <w:left w:val="nil"/>
              <w:bottom w:val="nil"/>
              <w:right w:val="nil"/>
            </w:tcBorders>
            <w:shd w:val="clear" w:color="C0E6F5" w:fill="FFFFFF"/>
            <w:vAlign w:val="center"/>
            <w:hideMark/>
          </w:tcPr>
          <w:p w14:paraId="6E195F7F" w14:textId="77777777" w:rsidR="002E5046" w:rsidRPr="002960B6" w:rsidRDefault="002E5046" w:rsidP="002E5046">
            <w:pPr>
              <w:spacing w:after="0" w:line="240" w:lineRule="auto"/>
              <w:jc w:val="center"/>
              <w:rPr>
                <w:rFonts w:ascii="Times New Roman" w:eastAsia="Times New Roman" w:hAnsi="Times New Roman" w:cs="Times New Roman"/>
                <w:b/>
                <w:bCs/>
                <w:kern w:val="0"/>
                <w:lang w:eastAsia="tr-TR"/>
                <w14:ligatures w14:val="none"/>
              </w:rPr>
            </w:pPr>
            <w:r w:rsidRPr="002960B6">
              <w:rPr>
                <w:rFonts w:ascii="Times New Roman" w:eastAsia="Times New Roman" w:hAnsi="Times New Roman" w:cs="Times New Roman"/>
                <w:b/>
                <w:bCs/>
                <w:kern w:val="0"/>
                <w:lang w:eastAsia="tr-TR"/>
                <w14:ligatures w14:val="none"/>
              </w:rPr>
              <w:t> </w:t>
            </w:r>
          </w:p>
        </w:tc>
        <w:tc>
          <w:tcPr>
            <w:tcW w:w="1366" w:type="dxa"/>
            <w:tcBorders>
              <w:top w:val="nil"/>
              <w:left w:val="nil"/>
              <w:bottom w:val="nil"/>
              <w:right w:val="nil"/>
            </w:tcBorders>
            <w:shd w:val="clear" w:color="C0E6F5" w:fill="FFFFFF"/>
            <w:vAlign w:val="center"/>
            <w:hideMark/>
          </w:tcPr>
          <w:p w14:paraId="5E718352" w14:textId="77777777" w:rsidR="002E5046" w:rsidRPr="002960B6" w:rsidRDefault="002E5046" w:rsidP="002E5046">
            <w:pPr>
              <w:spacing w:after="0" w:line="240" w:lineRule="auto"/>
              <w:jc w:val="center"/>
              <w:rPr>
                <w:rFonts w:ascii="Times New Roman" w:eastAsia="Times New Roman" w:hAnsi="Times New Roman" w:cs="Times New Roman"/>
                <w:b/>
                <w:bCs/>
                <w:kern w:val="0"/>
                <w:lang w:eastAsia="tr-TR"/>
                <w14:ligatures w14:val="none"/>
              </w:rPr>
            </w:pPr>
            <w:r w:rsidRPr="002960B6">
              <w:rPr>
                <w:rFonts w:ascii="Times New Roman" w:eastAsia="Times New Roman" w:hAnsi="Times New Roman" w:cs="Times New Roman"/>
                <w:b/>
                <w:bCs/>
                <w:kern w:val="0"/>
                <w:lang w:eastAsia="tr-TR"/>
                <w14:ligatures w14:val="none"/>
              </w:rPr>
              <w:t> </w:t>
            </w:r>
          </w:p>
        </w:tc>
        <w:tc>
          <w:tcPr>
            <w:tcW w:w="1351" w:type="dxa"/>
            <w:tcBorders>
              <w:top w:val="nil"/>
              <w:left w:val="nil"/>
              <w:bottom w:val="nil"/>
              <w:right w:val="nil"/>
            </w:tcBorders>
            <w:shd w:val="clear" w:color="C0E6F5" w:fill="FFFFFF"/>
            <w:vAlign w:val="center"/>
            <w:hideMark/>
          </w:tcPr>
          <w:p w14:paraId="43C7C81E" w14:textId="77777777" w:rsidR="002E5046" w:rsidRPr="002960B6" w:rsidRDefault="002E5046" w:rsidP="002E5046">
            <w:pPr>
              <w:spacing w:after="0" w:line="240" w:lineRule="auto"/>
              <w:jc w:val="center"/>
              <w:rPr>
                <w:rFonts w:ascii="Times New Roman" w:eastAsia="Times New Roman" w:hAnsi="Times New Roman" w:cs="Times New Roman"/>
                <w:b/>
                <w:bCs/>
                <w:kern w:val="0"/>
                <w:lang w:eastAsia="tr-TR"/>
                <w14:ligatures w14:val="none"/>
              </w:rPr>
            </w:pPr>
            <w:r w:rsidRPr="002960B6">
              <w:rPr>
                <w:rFonts w:ascii="Times New Roman" w:eastAsia="Times New Roman" w:hAnsi="Times New Roman" w:cs="Times New Roman"/>
                <w:b/>
                <w:bCs/>
                <w:kern w:val="0"/>
                <w:lang w:eastAsia="tr-TR"/>
                <w14:ligatures w14:val="none"/>
              </w:rPr>
              <w:t> </w:t>
            </w:r>
          </w:p>
        </w:tc>
        <w:tc>
          <w:tcPr>
            <w:tcW w:w="1704" w:type="dxa"/>
            <w:tcBorders>
              <w:top w:val="nil"/>
              <w:left w:val="nil"/>
              <w:bottom w:val="nil"/>
              <w:right w:val="nil"/>
            </w:tcBorders>
            <w:shd w:val="clear" w:color="C0E6F5" w:fill="FFFFFF"/>
            <w:vAlign w:val="center"/>
            <w:hideMark/>
          </w:tcPr>
          <w:p w14:paraId="6254ECE1" w14:textId="77777777" w:rsidR="002E5046" w:rsidRPr="002960B6" w:rsidRDefault="002E5046" w:rsidP="002E5046">
            <w:pPr>
              <w:spacing w:after="0" w:line="240" w:lineRule="auto"/>
              <w:jc w:val="center"/>
              <w:rPr>
                <w:rFonts w:ascii="Times New Roman" w:eastAsia="Times New Roman" w:hAnsi="Times New Roman" w:cs="Times New Roman"/>
                <w:b/>
                <w:bCs/>
                <w:kern w:val="0"/>
                <w:lang w:eastAsia="tr-TR"/>
                <w14:ligatures w14:val="none"/>
              </w:rPr>
            </w:pPr>
            <w:r w:rsidRPr="002960B6">
              <w:rPr>
                <w:rFonts w:ascii="Times New Roman" w:eastAsia="Times New Roman" w:hAnsi="Times New Roman" w:cs="Times New Roman"/>
                <w:b/>
                <w:bCs/>
                <w:kern w:val="0"/>
                <w:lang w:eastAsia="tr-TR"/>
                <w14:ligatures w14:val="none"/>
              </w:rPr>
              <w:t> </w:t>
            </w:r>
          </w:p>
        </w:tc>
        <w:tc>
          <w:tcPr>
            <w:tcW w:w="1459" w:type="dxa"/>
            <w:tcBorders>
              <w:top w:val="nil"/>
              <w:left w:val="nil"/>
              <w:bottom w:val="nil"/>
              <w:right w:val="nil"/>
            </w:tcBorders>
            <w:shd w:val="clear" w:color="C0E6F5" w:fill="FFFFFF"/>
            <w:vAlign w:val="center"/>
            <w:hideMark/>
          </w:tcPr>
          <w:p w14:paraId="6F10669A" w14:textId="77777777" w:rsidR="002E5046" w:rsidRPr="002960B6" w:rsidRDefault="002E5046" w:rsidP="002E5046">
            <w:pPr>
              <w:spacing w:after="0" w:line="240" w:lineRule="auto"/>
              <w:jc w:val="center"/>
              <w:rPr>
                <w:rFonts w:ascii="Times New Roman" w:eastAsia="Times New Roman" w:hAnsi="Times New Roman" w:cs="Times New Roman"/>
                <w:b/>
                <w:bCs/>
                <w:kern w:val="0"/>
                <w:lang w:eastAsia="tr-TR"/>
                <w14:ligatures w14:val="none"/>
              </w:rPr>
            </w:pPr>
            <w:r w:rsidRPr="002960B6">
              <w:rPr>
                <w:rFonts w:ascii="Times New Roman" w:eastAsia="Times New Roman" w:hAnsi="Times New Roman" w:cs="Times New Roman"/>
                <w:b/>
                <w:bCs/>
                <w:kern w:val="0"/>
                <w:lang w:eastAsia="tr-TR"/>
                <w14:ligatures w14:val="none"/>
              </w:rPr>
              <w:t> </w:t>
            </w:r>
          </w:p>
        </w:tc>
        <w:tc>
          <w:tcPr>
            <w:tcW w:w="2887" w:type="dxa"/>
            <w:gridSpan w:val="3"/>
            <w:tcBorders>
              <w:top w:val="single" w:sz="4" w:space="0" w:color="auto"/>
              <w:left w:val="single" w:sz="4" w:space="0" w:color="auto"/>
              <w:bottom w:val="single" w:sz="4" w:space="0" w:color="auto"/>
              <w:right w:val="single" w:sz="4" w:space="0" w:color="auto"/>
            </w:tcBorders>
            <w:vAlign w:val="center"/>
            <w:hideMark/>
          </w:tcPr>
          <w:p w14:paraId="633D0D3E" w14:textId="77777777" w:rsidR="002E5046" w:rsidRPr="002960B6" w:rsidRDefault="002E5046" w:rsidP="002E5046">
            <w:pPr>
              <w:spacing w:after="0" w:line="240" w:lineRule="auto"/>
              <w:jc w:val="center"/>
              <w:rPr>
                <w:rFonts w:ascii="Times New Roman" w:eastAsia="Times New Roman" w:hAnsi="Times New Roman" w:cs="Times New Roman"/>
                <w:b/>
                <w:bCs/>
                <w:kern w:val="0"/>
                <w:lang w:eastAsia="tr-TR"/>
                <w14:ligatures w14:val="none"/>
              </w:rPr>
            </w:pPr>
            <w:r w:rsidRPr="002960B6">
              <w:rPr>
                <w:rFonts w:ascii="Times New Roman" w:eastAsia="Times New Roman" w:hAnsi="Times New Roman" w:cs="Times New Roman"/>
                <w:b/>
                <w:bCs/>
                <w:kern w:val="0"/>
                <w:lang w:eastAsia="tr-TR"/>
                <w14:ligatures w14:val="none"/>
              </w:rPr>
              <w:t>Güz Ders Yükü(saat)</w:t>
            </w:r>
          </w:p>
        </w:tc>
        <w:tc>
          <w:tcPr>
            <w:tcW w:w="3301" w:type="dxa"/>
            <w:gridSpan w:val="3"/>
            <w:tcBorders>
              <w:top w:val="single" w:sz="4" w:space="0" w:color="auto"/>
              <w:left w:val="nil"/>
              <w:bottom w:val="single" w:sz="4" w:space="0" w:color="auto"/>
              <w:right w:val="single" w:sz="4" w:space="0" w:color="auto"/>
            </w:tcBorders>
            <w:vAlign w:val="center"/>
            <w:hideMark/>
          </w:tcPr>
          <w:p w14:paraId="3831E18F" w14:textId="77777777" w:rsidR="002E5046" w:rsidRPr="002960B6" w:rsidRDefault="002E5046" w:rsidP="002E5046">
            <w:pPr>
              <w:spacing w:after="0" w:line="240" w:lineRule="auto"/>
              <w:jc w:val="center"/>
              <w:rPr>
                <w:rFonts w:ascii="Times New Roman" w:eastAsia="Times New Roman" w:hAnsi="Times New Roman" w:cs="Times New Roman"/>
                <w:b/>
                <w:bCs/>
                <w:kern w:val="0"/>
                <w:lang w:eastAsia="tr-TR"/>
                <w14:ligatures w14:val="none"/>
              </w:rPr>
            </w:pPr>
            <w:r w:rsidRPr="002960B6">
              <w:rPr>
                <w:rFonts w:ascii="Times New Roman" w:eastAsia="Times New Roman" w:hAnsi="Times New Roman" w:cs="Times New Roman"/>
                <w:b/>
                <w:bCs/>
                <w:kern w:val="0"/>
                <w:lang w:eastAsia="tr-TR"/>
                <w14:ligatures w14:val="none"/>
              </w:rPr>
              <w:t>Bahar Ders Yükü(Saat)</w:t>
            </w:r>
          </w:p>
        </w:tc>
      </w:tr>
      <w:tr w:rsidR="002E5046" w:rsidRPr="002960B6" w14:paraId="03867445" w14:textId="77777777" w:rsidTr="002E5046">
        <w:trPr>
          <w:trHeight w:val="641"/>
        </w:trPr>
        <w:tc>
          <w:tcPr>
            <w:tcW w:w="2871" w:type="dxa"/>
            <w:tcBorders>
              <w:top w:val="single" w:sz="8" w:space="0" w:color="000000"/>
              <w:left w:val="single" w:sz="4" w:space="0" w:color="auto"/>
              <w:bottom w:val="single" w:sz="4" w:space="0" w:color="auto"/>
              <w:right w:val="single" w:sz="4" w:space="0" w:color="auto"/>
            </w:tcBorders>
            <w:shd w:val="clear" w:color="C0E6F5" w:fill="FFFFFF"/>
            <w:vAlign w:val="center"/>
            <w:hideMark/>
          </w:tcPr>
          <w:p w14:paraId="5E332DC5" w14:textId="77777777" w:rsidR="002E5046" w:rsidRPr="002960B6" w:rsidRDefault="002E5046" w:rsidP="002E5046">
            <w:pPr>
              <w:spacing w:after="0" w:line="240" w:lineRule="auto"/>
              <w:jc w:val="center"/>
              <w:rPr>
                <w:rFonts w:ascii="Times New Roman" w:eastAsia="Times New Roman" w:hAnsi="Times New Roman" w:cs="Times New Roman"/>
                <w:b/>
                <w:bCs/>
                <w:kern w:val="0"/>
                <w:lang w:eastAsia="tr-TR"/>
                <w14:ligatures w14:val="none"/>
              </w:rPr>
            </w:pPr>
            <w:r w:rsidRPr="002960B6">
              <w:rPr>
                <w:rFonts w:ascii="Times New Roman" w:eastAsia="Times New Roman" w:hAnsi="Times New Roman" w:cs="Times New Roman"/>
                <w:b/>
                <w:bCs/>
                <w:kern w:val="0"/>
                <w:lang w:eastAsia="tr-TR"/>
                <w14:ligatures w14:val="none"/>
              </w:rPr>
              <w:t>Öğretim Elemanı</w:t>
            </w:r>
          </w:p>
        </w:tc>
        <w:tc>
          <w:tcPr>
            <w:tcW w:w="1366" w:type="dxa"/>
            <w:tcBorders>
              <w:top w:val="single" w:sz="8" w:space="0" w:color="000000"/>
              <w:left w:val="single" w:sz="4" w:space="0" w:color="auto"/>
              <w:bottom w:val="single" w:sz="4" w:space="0" w:color="auto"/>
              <w:right w:val="single" w:sz="4" w:space="0" w:color="auto"/>
            </w:tcBorders>
            <w:shd w:val="clear" w:color="C0E6F5" w:fill="FFFFFF"/>
            <w:vAlign w:val="center"/>
            <w:hideMark/>
          </w:tcPr>
          <w:p w14:paraId="6C6FC1D8" w14:textId="77777777" w:rsidR="002E5046" w:rsidRPr="002960B6" w:rsidRDefault="002E5046" w:rsidP="002E5046">
            <w:pPr>
              <w:spacing w:after="0" w:line="240" w:lineRule="auto"/>
              <w:jc w:val="center"/>
              <w:rPr>
                <w:rFonts w:ascii="Times New Roman" w:eastAsia="Times New Roman" w:hAnsi="Times New Roman" w:cs="Times New Roman"/>
                <w:b/>
                <w:bCs/>
                <w:kern w:val="0"/>
                <w:lang w:eastAsia="tr-TR"/>
                <w14:ligatures w14:val="none"/>
              </w:rPr>
            </w:pPr>
            <w:r w:rsidRPr="002960B6">
              <w:rPr>
                <w:rFonts w:ascii="Times New Roman" w:eastAsia="Times New Roman" w:hAnsi="Times New Roman" w:cs="Times New Roman"/>
                <w:b/>
                <w:bCs/>
                <w:kern w:val="0"/>
                <w:lang w:eastAsia="tr-TR"/>
                <w14:ligatures w14:val="none"/>
              </w:rPr>
              <w:t>Bölüm</w:t>
            </w:r>
          </w:p>
        </w:tc>
        <w:tc>
          <w:tcPr>
            <w:tcW w:w="1351" w:type="dxa"/>
            <w:tcBorders>
              <w:top w:val="single" w:sz="8" w:space="0" w:color="000000"/>
              <w:left w:val="single" w:sz="4" w:space="0" w:color="auto"/>
              <w:bottom w:val="single" w:sz="4" w:space="0" w:color="auto"/>
              <w:right w:val="single" w:sz="4" w:space="0" w:color="auto"/>
            </w:tcBorders>
            <w:shd w:val="clear" w:color="C0E6F5" w:fill="FFFFFF"/>
            <w:vAlign w:val="center"/>
            <w:hideMark/>
          </w:tcPr>
          <w:p w14:paraId="166C6F29" w14:textId="77777777" w:rsidR="002E5046" w:rsidRPr="002960B6" w:rsidRDefault="002E5046" w:rsidP="002E5046">
            <w:pPr>
              <w:spacing w:after="0" w:line="240" w:lineRule="auto"/>
              <w:jc w:val="center"/>
              <w:rPr>
                <w:rFonts w:ascii="Times New Roman" w:eastAsia="Times New Roman" w:hAnsi="Times New Roman" w:cs="Times New Roman"/>
                <w:b/>
                <w:bCs/>
                <w:kern w:val="0"/>
                <w:lang w:eastAsia="tr-TR"/>
                <w14:ligatures w14:val="none"/>
              </w:rPr>
            </w:pPr>
            <w:r w:rsidRPr="002960B6">
              <w:rPr>
                <w:rFonts w:ascii="Times New Roman" w:eastAsia="Times New Roman" w:hAnsi="Times New Roman" w:cs="Times New Roman"/>
                <w:b/>
                <w:bCs/>
                <w:kern w:val="0"/>
                <w:lang w:eastAsia="tr-TR"/>
                <w14:ligatures w14:val="none"/>
              </w:rPr>
              <w:t>Fakülte</w:t>
            </w:r>
          </w:p>
        </w:tc>
        <w:tc>
          <w:tcPr>
            <w:tcW w:w="1704" w:type="dxa"/>
            <w:tcBorders>
              <w:top w:val="single" w:sz="8" w:space="0" w:color="000000"/>
              <w:left w:val="single" w:sz="4" w:space="0" w:color="auto"/>
              <w:bottom w:val="single" w:sz="4" w:space="0" w:color="auto"/>
              <w:right w:val="single" w:sz="4" w:space="0" w:color="auto"/>
            </w:tcBorders>
            <w:shd w:val="clear" w:color="C0E6F5" w:fill="FFFFFF"/>
            <w:vAlign w:val="center"/>
            <w:hideMark/>
          </w:tcPr>
          <w:p w14:paraId="58F13CC1" w14:textId="77777777" w:rsidR="002E5046" w:rsidRPr="002960B6" w:rsidRDefault="002E5046" w:rsidP="002E5046">
            <w:pPr>
              <w:spacing w:after="0" w:line="240" w:lineRule="auto"/>
              <w:jc w:val="center"/>
              <w:rPr>
                <w:rFonts w:ascii="Times New Roman" w:eastAsia="Times New Roman" w:hAnsi="Times New Roman" w:cs="Times New Roman"/>
                <w:b/>
                <w:bCs/>
                <w:kern w:val="0"/>
                <w:lang w:eastAsia="tr-TR"/>
                <w14:ligatures w14:val="none"/>
              </w:rPr>
            </w:pPr>
            <w:r w:rsidRPr="002960B6">
              <w:rPr>
                <w:rFonts w:ascii="Times New Roman" w:eastAsia="Times New Roman" w:hAnsi="Times New Roman" w:cs="Times New Roman"/>
                <w:b/>
                <w:bCs/>
                <w:kern w:val="0"/>
                <w:lang w:eastAsia="tr-TR"/>
                <w14:ligatures w14:val="none"/>
              </w:rPr>
              <w:t>Doktora Alanı</w:t>
            </w:r>
          </w:p>
        </w:tc>
        <w:tc>
          <w:tcPr>
            <w:tcW w:w="1459" w:type="dxa"/>
            <w:tcBorders>
              <w:top w:val="single" w:sz="8" w:space="0" w:color="000000"/>
              <w:left w:val="single" w:sz="4" w:space="0" w:color="auto"/>
              <w:bottom w:val="single" w:sz="4" w:space="0" w:color="auto"/>
              <w:right w:val="single" w:sz="4" w:space="0" w:color="auto"/>
            </w:tcBorders>
            <w:shd w:val="clear" w:color="C0E6F5" w:fill="FFFFFF"/>
            <w:vAlign w:val="center"/>
            <w:hideMark/>
          </w:tcPr>
          <w:p w14:paraId="39B48F2E" w14:textId="77777777" w:rsidR="002E5046" w:rsidRPr="002960B6" w:rsidRDefault="002E5046" w:rsidP="002E5046">
            <w:pPr>
              <w:spacing w:after="0" w:line="240" w:lineRule="auto"/>
              <w:jc w:val="center"/>
              <w:rPr>
                <w:rFonts w:ascii="Times New Roman" w:eastAsia="Times New Roman" w:hAnsi="Times New Roman" w:cs="Times New Roman"/>
                <w:b/>
                <w:bCs/>
                <w:kern w:val="0"/>
                <w:lang w:eastAsia="tr-TR"/>
                <w14:ligatures w14:val="none"/>
              </w:rPr>
            </w:pPr>
            <w:r w:rsidRPr="002960B6">
              <w:rPr>
                <w:rFonts w:ascii="Times New Roman" w:eastAsia="Times New Roman" w:hAnsi="Times New Roman" w:cs="Times New Roman"/>
                <w:b/>
                <w:bCs/>
                <w:kern w:val="0"/>
                <w:lang w:eastAsia="tr-TR"/>
                <w14:ligatures w14:val="none"/>
              </w:rPr>
              <w:t>Doçentlik Alanı</w:t>
            </w:r>
          </w:p>
        </w:tc>
        <w:tc>
          <w:tcPr>
            <w:tcW w:w="952" w:type="dxa"/>
            <w:tcBorders>
              <w:top w:val="single" w:sz="4" w:space="0" w:color="auto"/>
              <w:left w:val="single" w:sz="4" w:space="0" w:color="auto"/>
              <w:bottom w:val="single" w:sz="4" w:space="0" w:color="auto"/>
              <w:right w:val="single" w:sz="4" w:space="0" w:color="auto"/>
            </w:tcBorders>
            <w:vAlign w:val="center"/>
            <w:hideMark/>
          </w:tcPr>
          <w:p w14:paraId="5EE5B419" w14:textId="77777777" w:rsidR="002E5046" w:rsidRPr="002960B6" w:rsidRDefault="002E5046" w:rsidP="002E5046">
            <w:pPr>
              <w:spacing w:after="0" w:line="240" w:lineRule="auto"/>
              <w:jc w:val="center"/>
              <w:rPr>
                <w:rFonts w:ascii="Times New Roman" w:eastAsia="Times New Roman" w:hAnsi="Times New Roman" w:cs="Times New Roman"/>
                <w:b/>
                <w:bCs/>
                <w:kern w:val="0"/>
                <w:lang w:eastAsia="tr-TR"/>
                <w14:ligatures w14:val="none"/>
              </w:rPr>
            </w:pPr>
            <w:r w:rsidRPr="002960B6">
              <w:rPr>
                <w:rFonts w:ascii="Times New Roman" w:eastAsia="Times New Roman" w:hAnsi="Times New Roman" w:cs="Times New Roman"/>
                <w:b/>
                <w:bCs/>
                <w:kern w:val="0"/>
                <w:lang w:eastAsia="tr-TR"/>
                <w14:ligatures w14:val="none"/>
              </w:rPr>
              <w:t>Lisans (Güz)</w:t>
            </w:r>
          </w:p>
        </w:tc>
        <w:tc>
          <w:tcPr>
            <w:tcW w:w="1121" w:type="dxa"/>
            <w:tcBorders>
              <w:top w:val="single" w:sz="4" w:space="0" w:color="auto"/>
              <w:left w:val="single" w:sz="4" w:space="0" w:color="auto"/>
              <w:bottom w:val="single" w:sz="4" w:space="0" w:color="auto"/>
              <w:right w:val="single" w:sz="4" w:space="0" w:color="auto"/>
            </w:tcBorders>
            <w:vAlign w:val="center"/>
            <w:hideMark/>
          </w:tcPr>
          <w:p w14:paraId="2D3AFB80" w14:textId="77777777" w:rsidR="002E5046" w:rsidRPr="002960B6" w:rsidRDefault="002E5046" w:rsidP="002E5046">
            <w:pPr>
              <w:spacing w:after="0" w:line="240" w:lineRule="auto"/>
              <w:jc w:val="center"/>
              <w:rPr>
                <w:rFonts w:ascii="Times New Roman" w:eastAsia="Times New Roman" w:hAnsi="Times New Roman" w:cs="Times New Roman"/>
                <w:b/>
                <w:bCs/>
                <w:kern w:val="0"/>
                <w:lang w:eastAsia="tr-TR"/>
                <w14:ligatures w14:val="none"/>
              </w:rPr>
            </w:pPr>
            <w:r w:rsidRPr="002960B6">
              <w:rPr>
                <w:rFonts w:ascii="Times New Roman" w:eastAsia="Times New Roman" w:hAnsi="Times New Roman" w:cs="Times New Roman"/>
                <w:b/>
                <w:bCs/>
                <w:kern w:val="0"/>
                <w:lang w:eastAsia="tr-TR"/>
                <w14:ligatures w14:val="none"/>
              </w:rPr>
              <w:t>Lisansüstü (Güz)</w:t>
            </w:r>
          </w:p>
        </w:tc>
        <w:tc>
          <w:tcPr>
            <w:tcW w:w="813" w:type="dxa"/>
            <w:tcBorders>
              <w:top w:val="single" w:sz="4" w:space="0" w:color="auto"/>
              <w:left w:val="single" w:sz="4" w:space="0" w:color="auto"/>
              <w:bottom w:val="single" w:sz="4" w:space="0" w:color="auto"/>
              <w:right w:val="single" w:sz="4" w:space="0" w:color="auto"/>
            </w:tcBorders>
            <w:vAlign w:val="center"/>
            <w:hideMark/>
          </w:tcPr>
          <w:p w14:paraId="4ACF1DDD" w14:textId="77777777" w:rsidR="002E5046" w:rsidRPr="002960B6" w:rsidRDefault="002E5046" w:rsidP="002E5046">
            <w:pPr>
              <w:spacing w:after="0" w:line="240" w:lineRule="auto"/>
              <w:jc w:val="center"/>
              <w:rPr>
                <w:rFonts w:ascii="Times New Roman" w:eastAsia="Times New Roman" w:hAnsi="Times New Roman" w:cs="Times New Roman"/>
                <w:b/>
                <w:bCs/>
                <w:kern w:val="0"/>
                <w:lang w:eastAsia="tr-TR"/>
                <w14:ligatures w14:val="none"/>
              </w:rPr>
            </w:pPr>
            <w:r w:rsidRPr="002960B6">
              <w:rPr>
                <w:rFonts w:ascii="Times New Roman" w:eastAsia="Times New Roman" w:hAnsi="Times New Roman" w:cs="Times New Roman"/>
                <w:b/>
                <w:bCs/>
                <w:kern w:val="0"/>
                <w:lang w:eastAsia="tr-TR"/>
                <w14:ligatures w14:val="none"/>
              </w:rPr>
              <w:t>Toplam (Güz)</w:t>
            </w:r>
          </w:p>
        </w:tc>
        <w:tc>
          <w:tcPr>
            <w:tcW w:w="998" w:type="dxa"/>
            <w:tcBorders>
              <w:top w:val="single" w:sz="4" w:space="0" w:color="auto"/>
              <w:left w:val="single" w:sz="4" w:space="0" w:color="auto"/>
              <w:bottom w:val="single" w:sz="4" w:space="0" w:color="auto"/>
              <w:right w:val="single" w:sz="4" w:space="0" w:color="auto"/>
            </w:tcBorders>
            <w:vAlign w:val="center"/>
            <w:hideMark/>
          </w:tcPr>
          <w:p w14:paraId="06B98240" w14:textId="77777777" w:rsidR="002E5046" w:rsidRPr="002960B6" w:rsidRDefault="002E5046" w:rsidP="002E5046">
            <w:pPr>
              <w:spacing w:after="0" w:line="240" w:lineRule="auto"/>
              <w:jc w:val="center"/>
              <w:rPr>
                <w:rFonts w:ascii="Times New Roman" w:eastAsia="Times New Roman" w:hAnsi="Times New Roman" w:cs="Times New Roman"/>
                <w:b/>
                <w:bCs/>
                <w:kern w:val="0"/>
                <w:lang w:eastAsia="tr-TR"/>
                <w14:ligatures w14:val="none"/>
              </w:rPr>
            </w:pPr>
            <w:r w:rsidRPr="002960B6">
              <w:rPr>
                <w:rFonts w:ascii="Times New Roman" w:eastAsia="Times New Roman" w:hAnsi="Times New Roman" w:cs="Times New Roman"/>
                <w:b/>
                <w:bCs/>
                <w:kern w:val="0"/>
                <w:lang w:eastAsia="tr-TR"/>
                <w14:ligatures w14:val="none"/>
              </w:rPr>
              <w:t>Lisans (Bahar)</w:t>
            </w:r>
          </w:p>
        </w:tc>
        <w:tc>
          <w:tcPr>
            <w:tcW w:w="1366" w:type="dxa"/>
            <w:tcBorders>
              <w:top w:val="single" w:sz="4" w:space="0" w:color="auto"/>
              <w:left w:val="single" w:sz="4" w:space="0" w:color="auto"/>
              <w:bottom w:val="single" w:sz="4" w:space="0" w:color="auto"/>
              <w:right w:val="single" w:sz="4" w:space="0" w:color="auto"/>
            </w:tcBorders>
            <w:vAlign w:val="center"/>
            <w:hideMark/>
          </w:tcPr>
          <w:p w14:paraId="15C6985C" w14:textId="77777777" w:rsidR="002E5046" w:rsidRPr="002960B6" w:rsidRDefault="002E5046" w:rsidP="002E5046">
            <w:pPr>
              <w:spacing w:after="0" w:line="240" w:lineRule="auto"/>
              <w:jc w:val="center"/>
              <w:rPr>
                <w:rFonts w:ascii="Times New Roman" w:eastAsia="Times New Roman" w:hAnsi="Times New Roman" w:cs="Times New Roman"/>
                <w:b/>
                <w:bCs/>
                <w:kern w:val="0"/>
                <w:lang w:eastAsia="tr-TR"/>
                <w14:ligatures w14:val="none"/>
              </w:rPr>
            </w:pPr>
            <w:r w:rsidRPr="002960B6">
              <w:rPr>
                <w:rFonts w:ascii="Times New Roman" w:eastAsia="Times New Roman" w:hAnsi="Times New Roman" w:cs="Times New Roman"/>
                <w:b/>
                <w:bCs/>
                <w:kern w:val="0"/>
                <w:lang w:eastAsia="tr-TR"/>
                <w14:ligatures w14:val="none"/>
              </w:rPr>
              <w:t>Lisansüstü (Bahar)</w:t>
            </w:r>
          </w:p>
        </w:tc>
        <w:tc>
          <w:tcPr>
            <w:tcW w:w="936" w:type="dxa"/>
            <w:tcBorders>
              <w:top w:val="single" w:sz="4" w:space="0" w:color="auto"/>
              <w:left w:val="single" w:sz="4" w:space="0" w:color="auto"/>
              <w:bottom w:val="single" w:sz="4" w:space="0" w:color="auto"/>
              <w:right w:val="single" w:sz="4" w:space="0" w:color="auto"/>
            </w:tcBorders>
            <w:vAlign w:val="center"/>
            <w:hideMark/>
          </w:tcPr>
          <w:p w14:paraId="7ECFC35B" w14:textId="77777777" w:rsidR="002E5046" w:rsidRPr="002960B6" w:rsidRDefault="002E5046" w:rsidP="002E5046">
            <w:pPr>
              <w:spacing w:after="0" w:line="240" w:lineRule="auto"/>
              <w:jc w:val="center"/>
              <w:rPr>
                <w:rFonts w:ascii="Times New Roman" w:eastAsia="Times New Roman" w:hAnsi="Times New Roman" w:cs="Times New Roman"/>
                <w:b/>
                <w:bCs/>
                <w:kern w:val="0"/>
                <w:lang w:eastAsia="tr-TR"/>
                <w14:ligatures w14:val="none"/>
              </w:rPr>
            </w:pPr>
            <w:r w:rsidRPr="002960B6">
              <w:rPr>
                <w:rFonts w:ascii="Times New Roman" w:eastAsia="Times New Roman" w:hAnsi="Times New Roman" w:cs="Times New Roman"/>
                <w:b/>
                <w:bCs/>
                <w:kern w:val="0"/>
                <w:lang w:eastAsia="tr-TR"/>
                <w14:ligatures w14:val="none"/>
              </w:rPr>
              <w:t>Toplam (Bahar)</w:t>
            </w:r>
          </w:p>
        </w:tc>
      </w:tr>
      <w:tr w:rsidR="002E5046" w:rsidRPr="002960B6" w14:paraId="55C084A3" w14:textId="77777777" w:rsidTr="002E5046">
        <w:trPr>
          <w:trHeight w:val="519"/>
        </w:trPr>
        <w:tc>
          <w:tcPr>
            <w:tcW w:w="28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27386E" w14:textId="77777777" w:rsidR="002E5046" w:rsidRPr="002960B6" w:rsidRDefault="002E5046" w:rsidP="002E5046">
            <w:pPr>
              <w:spacing w:after="0" w:line="240" w:lineRule="auto"/>
              <w:jc w:val="center"/>
              <w:rPr>
                <w:rFonts w:ascii="Times New Roman" w:eastAsia="Times New Roman" w:hAnsi="Times New Roman" w:cs="Times New Roman"/>
                <w:kern w:val="0"/>
                <w:lang w:eastAsia="tr-TR"/>
                <w14:ligatures w14:val="none"/>
              </w:rPr>
            </w:pPr>
            <w:r w:rsidRPr="002960B6">
              <w:rPr>
                <w:rFonts w:ascii="Times New Roman" w:eastAsia="Times New Roman" w:hAnsi="Times New Roman" w:cs="Times New Roman"/>
                <w:kern w:val="0"/>
                <w:lang w:eastAsia="tr-TR"/>
                <w14:ligatures w14:val="none"/>
              </w:rPr>
              <w:t>Prof. Dr. (c) ÖZGÜR ÖMER ERSİN</w:t>
            </w:r>
          </w:p>
        </w:tc>
        <w:tc>
          <w:tcPr>
            <w:tcW w:w="13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ACCB18" w14:textId="77777777" w:rsidR="002E5046" w:rsidRPr="002960B6" w:rsidRDefault="002E5046" w:rsidP="002E5046">
            <w:pPr>
              <w:spacing w:after="0" w:line="240" w:lineRule="auto"/>
              <w:jc w:val="center"/>
              <w:rPr>
                <w:rFonts w:ascii="Times New Roman" w:eastAsia="Times New Roman" w:hAnsi="Times New Roman" w:cs="Times New Roman"/>
                <w:kern w:val="0"/>
                <w:lang w:eastAsia="tr-TR"/>
                <w14:ligatures w14:val="none"/>
              </w:rPr>
            </w:pPr>
            <w:r w:rsidRPr="002960B6">
              <w:rPr>
                <w:rFonts w:ascii="Times New Roman" w:eastAsia="Times New Roman" w:hAnsi="Times New Roman" w:cs="Times New Roman"/>
                <w:kern w:val="0"/>
                <w:lang w:eastAsia="tr-TR"/>
                <w14:ligatures w14:val="none"/>
              </w:rPr>
              <w:t>Uluslararası Ticaret İngilizce</w:t>
            </w:r>
          </w:p>
        </w:tc>
        <w:tc>
          <w:tcPr>
            <w:tcW w:w="13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F85094" w14:textId="77777777" w:rsidR="002E5046" w:rsidRPr="002960B6" w:rsidRDefault="002E5046" w:rsidP="002E5046">
            <w:pPr>
              <w:spacing w:after="0" w:line="240" w:lineRule="auto"/>
              <w:jc w:val="center"/>
              <w:rPr>
                <w:rFonts w:ascii="Times New Roman" w:eastAsia="Times New Roman" w:hAnsi="Times New Roman" w:cs="Times New Roman"/>
                <w:kern w:val="0"/>
                <w:lang w:eastAsia="tr-TR"/>
                <w14:ligatures w14:val="none"/>
              </w:rPr>
            </w:pPr>
            <w:r w:rsidRPr="002960B6">
              <w:rPr>
                <w:rFonts w:ascii="Times New Roman" w:eastAsia="Times New Roman" w:hAnsi="Times New Roman" w:cs="Times New Roman"/>
                <w:kern w:val="0"/>
                <w:lang w:eastAsia="tr-TR"/>
                <w14:ligatures w14:val="none"/>
              </w:rPr>
              <w:t>İşletme Fakültesi</w:t>
            </w:r>
          </w:p>
        </w:tc>
        <w:tc>
          <w:tcPr>
            <w:tcW w:w="1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381728" w14:textId="77777777" w:rsidR="002E5046" w:rsidRPr="002960B6" w:rsidRDefault="002E5046" w:rsidP="002E5046">
            <w:pPr>
              <w:spacing w:after="0" w:line="240" w:lineRule="auto"/>
              <w:jc w:val="center"/>
              <w:rPr>
                <w:rFonts w:ascii="Times New Roman" w:eastAsia="Times New Roman" w:hAnsi="Times New Roman" w:cs="Times New Roman"/>
                <w:kern w:val="0"/>
                <w:lang w:eastAsia="tr-TR"/>
                <w14:ligatures w14:val="none"/>
              </w:rPr>
            </w:pPr>
            <w:r w:rsidRPr="002960B6">
              <w:rPr>
                <w:rFonts w:ascii="Times New Roman" w:eastAsia="Times New Roman" w:hAnsi="Times New Roman" w:cs="Times New Roman"/>
                <w:kern w:val="0"/>
                <w:lang w:eastAsia="tr-TR"/>
                <w14:ligatures w14:val="none"/>
              </w:rPr>
              <w:t>İktisat</w:t>
            </w:r>
          </w:p>
        </w:tc>
        <w:tc>
          <w:tcPr>
            <w:tcW w:w="14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DD27C1" w14:textId="77777777" w:rsidR="002E5046" w:rsidRPr="002960B6" w:rsidRDefault="002E5046" w:rsidP="002E5046">
            <w:pPr>
              <w:spacing w:after="0" w:line="240" w:lineRule="auto"/>
              <w:jc w:val="center"/>
              <w:rPr>
                <w:rFonts w:ascii="Times New Roman" w:eastAsia="Times New Roman" w:hAnsi="Times New Roman" w:cs="Times New Roman"/>
                <w:kern w:val="0"/>
                <w:lang w:eastAsia="tr-TR"/>
                <w14:ligatures w14:val="none"/>
              </w:rPr>
            </w:pPr>
            <w:r w:rsidRPr="002960B6">
              <w:rPr>
                <w:rFonts w:ascii="Times New Roman" w:eastAsia="Times New Roman" w:hAnsi="Times New Roman" w:cs="Times New Roman"/>
                <w:kern w:val="0"/>
                <w:lang w:eastAsia="tr-TR"/>
                <w14:ligatures w14:val="none"/>
              </w:rPr>
              <w:t>Makro İktisat</w:t>
            </w:r>
          </w:p>
        </w:tc>
        <w:tc>
          <w:tcPr>
            <w:tcW w:w="952" w:type="dxa"/>
            <w:tcBorders>
              <w:top w:val="single" w:sz="4" w:space="0" w:color="auto"/>
              <w:left w:val="single" w:sz="4" w:space="0" w:color="auto"/>
              <w:bottom w:val="single" w:sz="4" w:space="0" w:color="auto"/>
              <w:right w:val="single" w:sz="4" w:space="0" w:color="auto"/>
            </w:tcBorders>
            <w:vAlign w:val="center"/>
            <w:hideMark/>
          </w:tcPr>
          <w:p w14:paraId="704B093A" w14:textId="77777777" w:rsidR="002E5046" w:rsidRPr="002960B6" w:rsidRDefault="002E5046" w:rsidP="002E5046">
            <w:pPr>
              <w:spacing w:after="0" w:line="240" w:lineRule="auto"/>
              <w:jc w:val="center"/>
              <w:rPr>
                <w:rFonts w:ascii="Times New Roman" w:eastAsia="Times New Roman" w:hAnsi="Times New Roman" w:cs="Times New Roman"/>
                <w:kern w:val="0"/>
                <w:lang w:eastAsia="tr-TR"/>
                <w14:ligatures w14:val="none"/>
              </w:rPr>
            </w:pPr>
            <w:r w:rsidRPr="002960B6">
              <w:rPr>
                <w:rFonts w:ascii="Times New Roman" w:eastAsia="Times New Roman" w:hAnsi="Times New Roman" w:cs="Times New Roman"/>
                <w:kern w:val="0"/>
                <w:lang w:eastAsia="tr-TR"/>
                <w14:ligatures w14:val="none"/>
              </w:rPr>
              <w:t>6</w:t>
            </w:r>
          </w:p>
        </w:tc>
        <w:tc>
          <w:tcPr>
            <w:tcW w:w="1121" w:type="dxa"/>
            <w:tcBorders>
              <w:top w:val="single" w:sz="4" w:space="0" w:color="auto"/>
              <w:left w:val="single" w:sz="4" w:space="0" w:color="auto"/>
              <w:bottom w:val="single" w:sz="4" w:space="0" w:color="auto"/>
              <w:right w:val="single" w:sz="4" w:space="0" w:color="auto"/>
            </w:tcBorders>
            <w:vAlign w:val="center"/>
            <w:hideMark/>
          </w:tcPr>
          <w:p w14:paraId="09ADE86A" w14:textId="77777777" w:rsidR="002E5046" w:rsidRPr="002960B6" w:rsidRDefault="002E5046" w:rsidP="002E5046">
            <w:pPr>
              <w:spacing w:after="0" w:line="240" w:lineRule="auto"/>
              <w:jc w:val="center"/>
              <w:rPr>
                <w:rFonts w:ascii="Times New Roman" w:eastAsia="Times New Roman" w:hAnsi="Times New Roman" w:cs="Times New Roman"/>
                <w:kern w:val="0"/>
                <w:lang w:eastAsia="tr-TR"/>
                <w14:ligatures w14:val="none"/>
              </w:rPr>
            </w:pPr>
            <w:r w:rsidRPr="002960B6">
              <w:rPr>
                <w:rFonts w:ascii="Times New Roman" w:eastAsia="Times New Roman" w:hAnsi="Times New Roman" w:cs="Times New Roman"/>
                <w:kern w:val="0"/>
                <w:lang w:eastAsia="tr-TR"/>
                <w14:ligatures w14:val="none"/>
              </w:rPr>
              <w:t>0</w:t>
            </w:r>
          </w:p>
        </w:tc>
        <w:tc>
          <w:tcPr>
            <w:tcW w:w="813" w:type="dxa"/>
            <w:tcBorders>
              <w:top w:val="single" w:sz="4" w:space="0" w:color="auto"/>
              <w:left w:val="single" w:sz="4" w:space="0" w:color="auto"/>
              <w:bottom w:val="single" w:sz="4" w:space="0" w:color="auto"/>
              <w:right w:val="single" w:sz="4" w:space="0" w:color="auto"/>
            </w:tcBorders>
            <w:vAlign w:val="center"/>
            <w:hideMark/>
          </w:tcPr>
          <w:p w14:paraId="6FB9E52D" w14:textId="77777777" w:rsidR="002E5046" w:rsidRPr="002960B6" w:rsidRDefault="002E5046" w:rsidP="002E5046">
            <w:pPr>
              <w:spacing w:after="0" w:line="240" w:lineRule="auto"/>
              <w:jc w:val="center"/>
              <w:rPr>
                <w:rFonts w:ascii="Times New Roman" w:eastAsia="Times New Roman" w:hAnsi="Times New Roman" w:cs="Times New Roman"/>
                <w:kern w:val="0"/>
                <w:lang w:eastAsia="tr-TR"/>
                <w14:ligatures w14:val="none"/>
              </w:rPr>
            </w:pPr>
            <w:r w:rsidRPr="002960B6">
              <w:rPr>
                <w:rFonts w:ascii="Times New Roman" w:eastAsia="Times New Roman" w:hAnsi="Times New Roman" w:cs="Times New Roman"/>
                <w:kern w:val="0"/>
                <w:lang w:eastAsia="tr-TR"/>
                <w14:ligatures w14:val="none"/>
              </w:rPr>
              <w:t>6</w:t>
            </w:r>
          </w:p>
        </w:tc>
        <w:tc>
          <w:tcPr>
            <w:tcW w:w="998" w:type="dxa"/>
            <w:tcBorders>
              <w:top w:val="single" w:sz="4" w:space="0" w:color="auto"/>
              <w:left w:val="single" w:sz="4" w:space="0" w:color="auto"/>
              <w:bottom w:val="single" w:sz="4" w:space="0" w:color="auto"/>
              <w:right w:val="single" w:sz="4" w:space="0" w:color="auto"/>
            </w:tcBorders>
            <w:vAlign w:val="center"/>
            <w:hideMark/>
          </w:tcPr>
          <w:p w14:paraId="4999D1CE" w14:textId="77777777" w:rsidR="002E5046" w:rsidRPr="002960B6" w:rsidRDefault="002E5046" w:rsidP="002E5046">
            <w:pPr>
              <w:spacing w:after="0" w:line="240" w:lineRule="auto"/>
              <w:jc w:val="center"/>
              <w:rPr>
                <w:rFonts w:ascii="Times New Roman" w:eastAsia="Times New Roman" w:hAnsi="Times New Roman" w:cs="Times New Roman"/>
                <w:kern w:val="0"/>
                <w:lang w:eastAsia="tr-TR"/>
                <w14:ligatures w14:val="none"/>
              </w:rPr>
            </w:pPr>
            <w:r w:rsidRPr="002960B6">
              <w:rPr>
                <w:rFonts w:ascii="Times New Roman" w:eastAsia="Times New Roman" w:hAnsi="Times New Roman" w:cs="Times New Roman"/>
                <w:kern w:val="0"/>
                <w:lang w:eastAsia="tr-TR"/>
                <w14:ligatures w14:val="none"/>
              </w:rPr>
              <w:t>6</w:t>
            </w:r>
          </w:p>
        </w:tc>
        <w:tc>
          <w:tcPr>
            <w:tcW w:w="1366" w:type="dxa"/>
            <w:tcBorders>
              <w:top w:val="single" w:sz="4" w:space="0" w:color="auto"/>
              <w:left w:val="single" w:sz="4" w:space="0" w:color="auto"/>
              <w:bottom w:val="single" w:sz="4" w:space="0" w:color="auto"/>
              <w:right w:val="single" w:sz="4" w:space="0" w:color="auto"/>
            </w:tcBorders>
            <w:vAlign w:val="center"/>
            <w:hideMark/>
          </w:tcPr>
          <w:p w14:paraId="2D129963" w14:textId="77777777" w:rsidR="002E5046" w:rsidRPr="002960B6" w:rsidRDefault="002E5046" w:rsidP="002E5046">
            <w:pPr>
              <w:spacing w:after="0" w:line="240" w:lineRule="auto"/>
              <w:jc w:val="center"/>
              <w:rPr>
                <w:rFonts w:ascii="Times New Roman" w:eastAsia="Times New Roman" w:hAnsi="Times New Roman" w:cs="Times New Roman"/>
                <w:kern w:val="0"/>
                <w:lang w:eastAsia="tr-TR"/>
                <w14:ligatures w14:val="none"/>
              </w:rPr>
            </w:pPr>
            <w:r w:rsidRPr="002960B6">
              <w:rPr>
                <w:rFonts w:ascii="Times New Roman" w:eastAsia="Times New Roman" w:hAnsi="Times New Roman" w:cs="Times New Roman"/>
                <w:kern w:val="0"/>
                <w:lang w:eastAsia="tr-TR"/>
                <w14:ligatures w14:val="none"/>
              </w:rPr>
              <w:t>0</w:t>
            </w:r>
          </w:p>
        </w:tc>
        <w:tc>
          <w:tcPr>
            <w:tcW w:w="936" w:type="dxa"/>
            <w:tcBorders>
              <w:top w:val="single" w:sz="4" w:space="0" w:color="auto"/>
              <w:left w:val="single" w:sz="4" w:space="0" w:color="auto"/>
              <w:bottom w:val="single" w:sz="4" w:space="0" w:color="auto"/>
              <w:right w:val="single" w:sz="4" w:space="0" w:color="auto"/>
            </w:tcBorders>
            <w:vAlign w:val="center"/>
            <w:hideMark/>
          </w:tcPr>
          <w:p w14:paraId="3D9344BB" w14:textId="77777777" w:rsidR="002E5046" w:rsidRPr="002960B6" w:rsidRDefault="002E5046" w:rsidP="002E5046">
            <w:pPr>
              <w:spacing w:after="0" w:line="240" w:lineRule="auto"/>
              <w:jc w:val="center"/>
              <w:rPr>
                <w:rFonts w:ascii="Times New Roman" w:eastAsia="Times New Roman" w:hAnsi="Times New Roman" w:cs="Times New Roman"/>
                <w:kern w:val="0"/>
                <w:lang w:eastAsia="tr-TR"/>
                <w14:ligatures w14:val="none"/>
              </w:rPr>
            </w:pPr>
            <w:r w:rsidRPr="002960B6">
              <w:rPr>
                <w:rFonts w:ascii="Times New Roman" w:eastAsia="Times New Roman" w:hAnsi="Times New Roman" w:cs="Times New Roman"/>
                <w:kern w:val="0"/>
                <w:lang w:eastAsia="tr-TR"/>
                <w14:ligatures w14:val="none"/>
              </w:rPr>
              <w:t>6</w:t>
            </w:r>
          </w:p>
        </w:tc>
      </w:tr>
      <w:tr w:rsidR="002E5046" w:rsidRPr="002960B6" w14:paraId="4F298F41" w14:textId="77777777" w:rsidTr="002E5046">
        <w:trPr>
          <w:trHeight w:val="611"/>
        </w:trPr>
        <w:tc>
          <w:tcPr>
            <w:tcW w:w="28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AD3EB9" w14:textId="77777777" w:rsidR="002E5046" w:rsidRPr="002960B6" w:rsidRDefault="002E5046" w:rsidP="002E5046">
            <w:pPr>
              <w:spacing w:after="0" w:line="240" w:lineRule="auto"/>
              <w:jc w:val="center"/>
              <w:rPr>
                <w:rFonts w:ascii="Times New Roman" w:eastAsia="Times New Roman" w:hAnsi="Times New Roman" w:cs="Times New Roman"/>
                <w:kern w:val="0"/>
                <w:lang w:eastAsia="tr-TR"/>
                <w14:ligatures w14:val="none"/>
              </w:rPr>
            </w:pPr>
            <w:r w:rsidRPr="002960B6">
              <w:rPr>
                <w:rFonts w:ascii="Times New Roman" w:eastAsia="Times New Roman" w:hAnsi="Times New Roman" w:cs="Times New Roman"/>
                <w:kern w:val="0"/>
                <w:lang w:eastAsia="tr-TR"/>
                <w14:ligatures w14:val="none"/>
              </w:rPr>
              <w:t>Doç.Dr. (a) CİHAT KÖKSAL</w:t>
            </w:r>
          </w:p>
        </w:tc>
        <w:tc>
          <w:tcPr>
            <w:tcW w:w="13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4C336B" w14:textId="77777777" w:rsidR="002E5046" w:rsidRPr="002960B6" w:rsidRDefault="002E5046" w:rsidP="002E5046">
            <w:pPr>
              <w:spacing w:after="0" w:line="240" w:lineRule="auto"/>
              <w:jc w:val="center"/>
              <w:rPr>
                <w:rFonts w:ascii="Times New Roman" w:eastAsia="Times New Roman" w:hAnsi="Times New Roman" w:cs="Times New Roman"/>
                <w:kern w:val="0"/>
                <w:lang w:eastAsia="tr-TR"/>
                <w14:ligatures w14:val="none"/>
              </w:rPr>
            </w:pPr>
            <w:r w:rsidRPr="002960B6">
              <w:rPr>
                <w:rFonts w:ascii="Times New Roman" w:eastAsia="Times New Roman" w:hAnsi="Times New Roman" w:cs="Times New Roman"/>
                <w:kern w:val="0"/>
                <w:lang w:eastAsia="tr-TR"/>
                <w14:ligatures w14:val="none"/>
              </w:rPr>
              <w:t>Uluslararası Ticaret İngilizce</w:t>
            </w:r>
          </w:p>
        </w:tc>
        <w:tc>
          <w:tcPr>
            <w:tcW w:w="13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5D8582" w14:textId="77777777" w:rsidR="002E5046" w:rsidRPr="002960B6" w:rsidRDefault="002E5046" w:rsidP="002E5046">
            <w:pPr>
              <w:spacing w:after="0" w:line="240" w:lineRule="auto"/>
              <w:jc w:val="center"/>
              <w:rPr>
                <w:rFonts w:ascii="Times New Roman" w:eastAsia="Times New Roman" w:hAnsi="Times New Roman" w:cs="Times New Roman"/>
                <w:kern w:val="0"/>
                <w:lang w:eastAsia="tr-TR"/>
                <w14:ligatures w14:val="none"/>
              </w:rPr>
            </w:pPr>
            <w:r w:rsidRPr="002960B6">
              <w:rPr>
                <w:rFonts w:ascii="Times New Roman" w:eastAsia="Times New Roman" w:hAnsi="Times New Roman" w:cs="Times New Roman"/>
                <w:kern w:val="0"/>
                <w:lang w:eastAsia="tr-TR"/>
                <w14:ligatures w14:val="none"/>
              </w:rPr>
              <w:t>İşletme Fakültesi</w:t>
            </w:r>
          </w:p>
        </w:tc>
        <w:tc>
          <w:tcPr>
            <w:tcW w:w="1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D7ACF5" w14:textId="77777777" w:rsidR="002E5046" w:rsidRPr="002960B6" w:rsidRDefault="002E5046" w:rsidP="002E5046">
            <w:pPr>
              <w:spacing w:after="0" w:line="240" w:lineRule="auto"/>
              <w:jc w:val="center"/>
              <w:rPr>
                <w:rFonts w:ascii="Times New Roman" w:eastAsia="Times New Roman" w:hAnsi="Times New Roman" w:cs="Times New Roman"/>
                <w:kern w:val="0"/>
                <w:lang w:eastAsia="tr-TR"/>
                <w14:ligatures w14:val="none"/>
              </w:rPr>
            </w:pPr>
            <w:r w:rsidRPr="002960B6">
              <w:rPr>
                <w:rFonts w:ascii="Times New Roman" w:eastAsia="Times New Roman" w:hAnsi="Times New Roman" w:cs="Times New Roman"/>
                <w:kern w:val="0"/>
                <w:lang w:eastAsia="tr-TR"/>
                <w14:ligatures w14:val="none"/>
              </w:rPr>
              <w:t>Uluslararası Ticaret</w:t>
            </w:r>
          </w:p>
        </w:tc>
        <w:tc>
          <w:tcPr>
            <w:tcW w:w="14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132006" w14:textId="77777777" w:rsidR="002E5046" w:rsidRPr="002960B6" w:rsidRDefault="002E5046" w:rsidP="002E5046">
            <w:pPr>
              <w:spacing w:after="0" w:line="240" w:lineRule="auto"/>
              <w:jc w:val="center"/>
              <w:rPr>
                <w:rFonts w:ascii="Times New Roman" w:eastAsia="Times New Roman" w:hAnsi="Times New Roman" w:cs="Times New Roman"/>
                <w:kern w:val="0"/>
                <w:lang w:eastAsia="tr-TR"/>
                <w14:ligatures w14:val="none"/>
              </w:rPr>
            </w:pPr>
            <w:r w:rsidRPr="002960B6">
              <w:rPr>
                <w:rFonts w:ascii="Times New Roman" w:eastAsia="Times New Roman" w:hAnsi="Times New Roman" w:cs="Times New Roman"/>
                <w:kern w:val="0"/>
                <w:lang w:eastAsia="tr-TR"/>
                <w14:ligatures w14:val="none"/>
              </w:rPr>
              <w:t>Uluslararası Ticaret</w:t>
            </w:r>
          </w:p>
        </w:tc>
        <w:tc>
          <w:tcPr>
            <w:tcW w:w="952" w:type="dxa"/>
            <w:tcBorders>
              <w:top w:val="single" w:sz="4" w:space="0" w:color="auto"/>
              <w:left w:val="single" w:sz="4" w:space="0" w:color="auto"/>
              <w:bottom w:val="single" w:sz="4" w:space="0" w:color="auto"/>
              <w:right w:val="single" w:sz="4" w:space="0" w:color="auto"/>
            </w:tcBorders>
            <w:vAlign w:val="center"/>
            <w:hideMark/>
          </w:tcPr>
          <w:p w14:paraId="4FC06B08" w14:textId="77777777" w:rsidR="002E5046" w:rsidRPr="002960B6" w:rsidRDefault="002E5046" w:rsidP="002E5046">
            <w:pPr>
              <w:spacing w:after="0" w:line="240" w:lineRule="auto"/>
              <w:jc w:val="center"/>
              <w:rPr>
                <w:rFonts w:ascii="Times New Roman" w:eastAsia="Times New Roman" w:hAnsi="Times New Roman" w:cs="Times New Roman"/>
                <w:kern w:val="0"/>
                <w:lang w:eastAsia="tr-TR"/>
                <w14:ligatures w14:val="none"/>
              </w:rPr>
            </w:pPr>
            <w:r w:rsidRPr="002960B6">
              <w:rPr>
                <w:rFonts w:ascii="Times New Roman" w:eastAsia="Times New Roman" w:hAnsi="Times New Roman" w:cs="Times New Roman"/>
                <w:kern w:val="0"/>
                <w:lang w:eastAsia="tr-TR"/>
                <w14:ligatures w14:val="none"/>
              </w:rPr>
              <w:t>6</w:t>
            </w:r>
          </w:p>
        </w:tc>
        <w:tc>
          <w:tcPr>
            <w:tcW w:w="1121" w:type="dxa"/>
            <w:tcBorders>
              <w:top w:val="single" w:sz="4" w:space="0" w:color="auto"/>
              <w:left w:val="single" w:sz="4" w:space="0" w:color="auto"/>
              <w:bottom w:val="single" w:sz="4" w:space="0" w:color="auto"/>
              <w:right w:val="single" w:sz="4" w:space="0" w:color="auto"/>
            </w:tcBorders>
            <w:vAlign w:val="center"/>
            <w:hideMark/>
          </w:tcPr>
          <w:p w14:paraId="23D6FE7B" w14:textId="77777777" w:rsidR="002E5046" w:rsidRPr="002960B6" w:rsidRDefault="002E5046" w:rsidP="002E5046">
            <w:pPr>
              <w:spacing w:after="0" w:line="240" w:lineRule="auto"/>
              <w:jc w:val="center"/>
              <w:rPr>
                <w:rFonts w:ascii="Times New Roman" w:eastAsia="Times New Roman" w:hAnsi="Times New Roman" w:cs="Times New Roman"/>
                <w:kern w:val="0"/>
                <w:lang w:eastAsia="tr-TR"/>
                <w14:ligatures w14:val="none"/>
              </w:rPr>
            </w:pPr>
            <w:r w:rsidRPr="002960B6">
              <w:rPr>
                <w:rFonts w:ascii="Times New Roman" w:eastAsia="Times New Roman" w:hAnsi="Times New Roman" w:cs="Times New Roman"/>
                <w:kern w:val="0"/>
                <w:lang w:eastAsia="tr-TR"/>
                <w14:ligatures w14:val="none"/>
              </w:rPr>
              <w:t>12</w:t>
            </w:r>
          </w:p>
        </w:tc>
        <w:tc>
          <w:tcPr>
            <w:tcW w:w="813" w:type="dxa"/>
            <w:tcBorders>
              <w:top w:val="single" w:sz="4" w:space="0" w:color="auto"/>
              <w:left w:val="single" w:sz="4" w:space="0" w:color="auto"/>
              <w:bottom w:val="single" w:sz="4" w:space="0" w:color="auto"/>
              <w:right w:val="single" w:sz="4" w:space="0" w:color="auto"/>
            </w:tcBorders>
            <w:vAlign w:val="center"/>
            <w:hideMark/>
          </w:tcPr>
          <w:p w14:paraId="09ED6FBB" w14:textId="77777777" w:rsidR="002E5046" w:rsidRPr="002960B6" w:rsidRDefault="002E5046" w:rsidP="002E5046">
            <w:pPr>
              <w:spacing w:after="0" w:line="240" w:lineRule="auto"/>
              <w:jc w:val="center"/>
              <w:rPr>
                <w:rFonts w:ascii="Times New Roman" w:eastAsia="Times New Roman" w:hAnsi="Times New Roman" w:cs="Times New Roman"/>
                <w:kern w:val="0"/>
                <w:lang w:eastAsia="tr-TR"/>
                <w14:ligatures w14:val="none"/>
              </w:rPr>
            </w:pPr>
            <w:r w:rsidRPr="002960B6">
              <w:rPr>
                <w:rFonts w:ascii="Times New Roman" w:eastAsia="Times New Roman" w:hAnsi="Times New Roman" w:cs="Times New Roman"/>
                <w:kern w:val="0"/>
                <w:lang w:eastAsia="tr-TR"/>
                <w14:ligatures w14:val="none"/>
              </w:rPr>
              <w:t>18</w:t>
            </w:r>
          </w:p>
        </w:tc>
        <w:tc>
          <w:tcPr>
            <w:tcW w:w="998" w:type="dxa"/>
            <w:tcBorders>
              <w:top w:val="single" w:sz="4" w:space="0" w:color="auto"/>
              <w:left w:val="single" w:sz="4" w:space="0" w:color="auto"/>
              <w:bottom w:val="single" w:sz="4" w:space="0" w:color="auto"/>
              <w:right w:val="single" w:sz="4" w:space="0" w:color="auto"/>
            </w:tcBorders>
            <w:vAlign w:val="center"/>
            <w:hideMark/>
          </w:tcPr>
          <w:p w14:paraId="74E41180" w14:textId="77777777" w:rsidR="002E5046" w:rsidRPr="002960B6" w:rsidRDefault="002E5046" w:rsidP="002E5046">
            <w:pPr>
              <w:spacing w:after="0" w:line="240" w:lineRule="auto"/>
              <w:jc w:val="center"/>
              <w:rPr>
                <w:rFonts w:ascii="Times New Roman" w:eastAsia="Times New Roman" w:hAnsi="Times New Roman" w:cs="Times New Roman"/>
                <w:kern w:val="0"/>
                <w:lang w:eastAsia="tr-TR"/>
                <w14:ligatures w14:val="none"/>
              </w:rPr>
            </w:pPr>
            <w:r w:rsidRPr="002960B6">
              <w:rPr>
                <w:rFonts w:ascii="Times New Roman" w:eastAsia="Times New Roman" w:hAnsi="Times New Roman" w:cs="Times New Roman"/>
                <w:kern w:val="0"/>
                <w:lang w:eastAsia="tr-TR"/>
                <w14:ligatures w14:val="none"/>
              </w:rPr>
              <w:t>12</w:t>
            </w:r>
          </w:p>
        </w:tc>
        <w:tc>
          <w:tcPr>
            <w:tcW w:w="1366" w:type="dxa"/>
            <w:tcBorders>
              <w:top w:val="single" w:sz="4" w:space="0" w:color="auto"/>
              <w:left w:val="single" w:sz="4" w:space="0" w:color="auto"/>
              <w:bottom w:val="single" w:sz="4" w:space="0" w:color="auto"/>
              <w:right w:val="single" w:sz="4" w:space="0" w:color="auto"/>
            </w:tcBorders>
            <w:vAlign w:val="center"/>
            <w:hideMark/>
          </w:tcPr>
          <w:p w14:paraId="6C806105" w14:textId="77777777" w:rsidR="002E5046" w:rsidRPr="002960B6" w:rsidRDefault="002E5046" w:rsidP="002E5046">
            <w:pPr>
              <w:spacing w:after="0" w:line="240" w:lineRule="auto"/>
              <w:jc w:val="center"/>
              <w:rPr>
                <w:rFonts w:ascii="Times New Roman" w:eastAsia="Times New Roman" w:hAnsi="Times New Roman" w:cs="Times New Roman"/>
                <w:kern w:val="0"/>
                <w:lang w:eastAsia="tr-TR"/>
                <w14:ligatures w14:val="none"/>
              </w:rPr>
            </w:pPr>
            <w:r w:rsidRPr="002960B6">
              <w:rPr>
                <w:rFonts w:ascii="Times New Roman" w:eastAsia="Times New Roman" w:hAnsi="Times New Roman" w:cs="Times New Roman"/>
                <w:kern w:val="0"/>
                <w:lang w:eastAsia="tr-TR"/>
                <w14:ligatures w14:val="none"/>
              </w:rPr>
              <w:t>3</w:t>
            </w:r>
          </w:p>
        </w:tc>
        <w:tc>
          <w:tcPr>
            <w:tcW w:w="936" w:type="dxa"/>
            <w:tcBorders>
              <w:top w:val="single" w:sz="4" w:space="0" w:color="auto"/>
              <w:left w:val="single" w:sz="4" w:space="0" w:color="auto"/>
              <w:bottom w:val="single" w:sz="4" w:space="0" w:color="auto"/>
              <w:right w:val="single" w:sz="4" w:space="0" w:color="auto"/>
            </w:tcBorders>
            <w:vAlign w:val="center"/>
            <w:hideMark/>
          </w:tcPr>
          <w:p w14:paraId="1416F108" w14:textId="77777777" w:rsidR="002E5046" w:rsidRPr="002960B6" w:rsidRDefault="002E5046" w:rsidP="002E5046">
            <w:pPr>
              <w:spacing w:after="0" w:line="240" w:lineRule="auto"/>
              <w:jc w:val="center"/>
              <w:rPr>
                <w:rFonts w:ascii="Times New Roman" w:eastAsia="Times New Roman" w:hAnsi="Times New Roman" w:cs="Times New Roman"/>
                <w:kern w:val="0"/>
                <w:lang w:eastAsia="tr-TR"/>
                <w14:ligatures w14:val="none"/>
              </w:rPr>
            </w:pPr>
            <w:r w:rsidRPr="002960B6">
              <w:rPr>
                <w:rFonts w:ascii="Times New Roman" w:eastAsia="Times New Roman" w:hAnsi="Times New Roman" w:cs="Times New Roman"/>
                <w:kern w:val="0"/>
                <w:lang w:eastAsia="tr-TR"/>
                <w14:ligatures w14:val="none"/>
              </w:rPr>
              <w:t>15</w:t>
            </w:r>
          </w:p>
        </w:tc>
      </w:tr>
      <w:tr w:rsidR="002E5046" w:rsidRPr="002960B6" w14:paraId="5266132D" w14:textId="77777777" w:rsidTr="002E5046">
        <w:trPr>
          <w:trHeight w:val="305"/>
        </w:trPr>
        <w:tc>
          <w:tcPr>
            <w:tcW w:w="28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69982B" w14:textId="77777777" w:rsidR="002E5046" w:rsidRPr="002960B6" w:rsidRDefault="002E5046" w:rsidP="002E5046">
            <w:pPr>
              <w:spacing w:after="0" w:line="240" w:lineRule="auto"/>
              <w:jc w:val="center"/>
              <w:rPr>
                <w:rFonts w:ascii="Times New Roman" w:eastAsia="Times New Roman" w:hAnsi="Times New Roman" w:cs="Times New Roman"/>
                <w:kern w:val="0"/>
                <w:lang w:eastAsia="tr-TR"/>
                <w14:ligatures w14:val="none"/>
              </w:rPr>
            </w:pPr>
            <w:r w:rsidRPr="002960B6">
              <w:rPr>
                <w:rFonts w:ascii="Times New Roman" w:eastAsia="Times New Roman" w:hAnsi="Times New Roman" w:cs="Times New Roman"/>
                <w:kern w:val="0"/>
                <w:lang w:eastAsia="tr-TR"/>
                <w14:ligatures w14:val="none"/>
              </w:rPr>
              <w:t>Dr.Öğretim Üyesi (a) HAMİ AYDIN</w:t>
            </w:r>
          </w:p>
        </w:tc>
        <w:tc>
          <w:tcPr>
            <w:tcW w:w="13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FF5E25" w14:textId="77777777" w:rsidR="002E5046" w:rsidRPr="002960B6" w:rsidRDefault="002E5046" w:rsidP="002E5046">
            <w:pPr>
              <w:spacing w:after="0" w:line="240" w:lineRule="auto"/>
              <w:jc w:val="center"/>
              <w:rPr>
                <w:rFonts w:ascii="Times New Roman" w:eastAsia="Times New Roman" w:hAnsi="Times New Roman" w:cs="Times New Roman"/>
                <w:kern w:val="0"/>
                <w:lang w:eastAsia="tr-TR"/>
                <w14:ligatures w14:val="none"/>
              </w:rPr>
            </w:pPr>
            <w:r w:rsidRPr="002960B6">
              <w:rPr>
                <w:rFonts w:ascii="Times New Roman" w:eastAsia="Times New Roman" w:hAnsi="Times New Roman" w:cs="Times New Roman"/>
                <w:kern w:val="0"/>
                <w:lang w:eastAsia="tr-TR"/>
                <w14:ligatures w14:val="none"/>
              </w:rPr>
              <w:t>Uluslararası Ticaret İngilizce</w:t>
            </w:r>
          </w:p>
        </w:tc>
        <w:tc>
          <w:tcPr>
            <w:tcW w:w="13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CB97F2" w14:textId="77777777" w:rsidR="002E5046" w:rsidRPr="002960B6" w:rsidRDefault="002E5046" w:rsidP="002E5046">
            <w:pPr>
              <w:spacing w:after="0" w:line="240" w:lineRule="auto"/>
              <w:jc w:val="center"/>
              <w:rPr>
                <w:rFonts w:ascii="Times New Roman" w:eastAsia="Times New Roman" w:hAnsi="Times New Roman" w:cs="Times New Roman"/>
                <w:kern w:val="0"/>
                <w:lang w:eastAsia="tr-TR"/>
                <w14:ligatures w14:val="none"/>
              </w:rPr>
            </w:pPr>
            <w:r w:rsidRPr="002960B6">
              <w:rPr>
                <w:rFonts w:ascii="Times New Roman" w:eastAsia="Times New Roman" w:hAnsi="Times New Roman" w:cs="Times New Roman"/>
                <w:kern w:val="0"/>
                <w:lang w:eastAsia="tr-TR"/>
                <w14:ligatures w14:val="none"/>
              </w:rPr>
              <w:t>İşletme Fakültesi</w:t>
            </w:r>
          </w:p>
        </w:tc>
        <w:tc>
          <w:tcPr>
            <w:tcW w:w="1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90E4F8" w14:textId="77777777" w:rsidR="002E5046" w:rsidRPr="002960B6" w:rsidRDefault="002E5046" w:rsidP="002E5046">
            <w:pPr>
              <w:spacing w:after="0" w:line="240" w:lineRule="auto"/>
              <w:jc w:val="center"/>
              <w:rPr>
                <w:rFonts w:ascii="Times New Roman" w:eastAsia="Times New Roman" w:hAnsi="Times New Roman" w:cs="Times New Roman"/>
                <w:kern w:val="0"/>
                <w:lang w:eastAsia="tr-TR"/>
                <w14:ligatures w14:val="none"/>
              </w:rPr>
            </w:pPr>
            <w:r w:rsidRPr="002960B6">
              <w:rPr>
                <w:rFonts w:ascii="Times New Roman" w:eastAsia="Times New Roman" w:hAnsi="Times New Roman" w:cs="Times New Roman"/>
                <w:kern w:val="0"/>
                <w:lang w:eastAsia="tr-TR"/>
                <w14:ligatures w14:val="none"/>
              </w:rPr>
              <w:t>Muhaseve ve Denetim</w:t>
            </w:r>
          </w:p>
        </w:tc>
        <w:tc>
          <w:tcPr>
            <w:tcW w:w="14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ACF7EE" w14:textId="77777777" w:rsidR="002E5046" w:rsidRPr="002960B6" w:rsidRDefault="002E5046" w:rsidP="002E5046">
            <w:pPr>
              <w:spacing w:after="0" w:line="240" w:lineRule="auto"/>
              <w:jc w:val="center"/>
              <w:rPr>
                <w:rFonts w:ascii="Times New Roman" w:eastAsia="Times New Roman" w:hAnsi="Times New Roman" w:cs="Times New Roman"/>
                <w:kern w:val="0"/>
                <w:lang w:eastAsia="tr-TR"/>
                <w14:ligatures w14:val="none"/>
              </w:rPr>
            </w:pPr>
            <w:r w:rsidRPr="002960B6">
              <w:rPr>
                <w:rFonts w:ascii="Times New Roman" w:eastAsia="Times New Roman" w:hAnsi="Times New Roman" w:cs="Times New Roman"/>
                <w:kern w:val="0"/>
                <w:lang w:eastAsia="tr-TR"/>
                <w14:ligatures w14:val="none"/>
              </w:rPr>
              <w:t>-</w:t>
            </w:r>
          </w:p>
        </w:tc>
        <w:tc>
          <w:tcPr>
            <w:tcW w:w="952" w:type="dxa"/>
            <w:tcBorders>
              <w:top w:val="single" w:sz="4" w:space="0" w:color="auto"/>
              <w:left w:val="single" w:sz="4" w:space="0" w:color="auto"/>
              <w:bottom w:val="single" w:sz="4" w:space="0" w:color="auto"/>
              <w:right w:val="single" w:sz="4" w:space="0" w:color="auto"/>
            </w:tcBorders>
            <w:vAlign w:val="center"/>
            <w:hideMark/>
          </w:tcPr>
          <w:p w14:paraId="78B02645" w14:textId="77777777" w:rsidR="002E5046" w:rsidRPr="002960B6" w:rsidRDefault="002E5046" w:rsidP="002E5046">
            <w:pPr>
              <w:spacing w:after="0" w:line="240" w:lineRule="auto"/>
              <w:jc w:val="center"/>
              <w:rPr>
                <w:rFonts w:ascii="Times New Roman" w:eastAsia="Times New Roman" w:hAnsi="Times New Roman" w:cs="Times New Roman"/>
                <w:kern w:val="0"/>
                <w:lang w:eastAsia="tr-TR"/>
                <w14:ligatures w14:val="none"/>
              </w:rPr>
            </w:pPr>
            <w:r w:rsidRPr="002960B6">
              <w:rPr>
                <w:rFonts w:ascii="Times New Roman" w:eastAsia="Times New Roman" w:hAnsi="Times New Roman" w:cs="Times New Roman"/>
                <w:kern w:val="0"/>
                <w:lang w:eastAsia="tr-TR"/>
                <w14:ligatures w14:val="none"/>
              </w:rPr>
              <w:t>12</w:t>
            </w:r>
          </w:p>
        </w:tc>
        <w:tc>
          <w:tcPr>
            <w:tcW w:w="1121" w:type="dxa"/>
            <w:tcBorders>
              <w:top w:val="single" w:sz="4" w:space="0" w:color="auto"/>
              <w:left w:val="single" w:sz="4" w:space="0" w:color="auto"/>
              <w:bottom w:val="single" w:sz="4" w:space="0" w:color="auto"/>
              <w:right w:val="single" w:sz="4" w:space="0" w:color="auto"/>
            </w:tcBorders>
            <w:vAlign w:val="center"/>
            <w:hideMark/>
          </w:tcPr>
          <w:p w14:paraId="18B929D8" w14:textId="77777777" w:rsidR="002E5046" w:rsidRPr="002960B6" w:rsidRDefault="002E5046" w:rsidP="002E5046">
            <w:pPr>
              <w:spacing w:after="0" w:line="240" w:lineRule="auto"/>
              <w:jc w:val="center"/>
              <w:rPr>
                <w:rFonts w:ascii="Times New Roman" w:eastAsia="Times New Roman" w:hAnsi="Times New Roman" w:cs="Times New Roman"/>
                <w:kern w:val="0"/>
                <w:lang w:eastAsia="tr-TR"/>
                <w14:ligatures w14:val="none"/>
              </w:rPr>
            </w:pPr>
            <w:r w:rsidRPr="002960B6">
              <w:rPr>
                <w:rFonts w:ascii="Times New Roman" w:eastAsia="Times New Roman" w:hAnsi="Times New Roman" w:cs="Times New Roman"/>
                <w:kern w:val="0"/>
                <w:lang w:eastAsia="tr-TR"/>
                <w14:ligatures w14:val="none"/>
              </w:rPr>
              <w:t>0</w:t>
            </w:r>
          </w:p>
        </w:tc>
        <w:tc>
          <w:tcPr>
            <w:tcW w:w="813" w:type="dxa"/>
            <w:tcBorders>
              <w:top w:val="single" w:sz="4" w:space="0" w:color="auto"/>
              <w:left w:val="single" w:sz="4" w:space="0" w:color="auto"/>
              <w:bottom w:val="single" w:sz="4" w:space="0" w:color="auto"/>
              <w:right w:val="single" w:sz="4" w:space="0" w:color="auto"/>
            </w:tcBorders>
            <w:vAlign w:val="center"/>
            <w:hideMark/>
          </w:tcPr>
          <w:p w14:paraId="1286F1DA" w14:textId="77777777" w:rsidR="002E5046" w:rsidRPr="002960B6" w:rsidRDefault="002E5046" w:rsidP="002E5046">
            <w:pPr>
              <w:spacing w:after="0" w:line="240" w:lineRule="auto"/>
              <w:jc w:val="center"/>
              <w:rPr>
                <w:rFonts w:ascii="Times New Roman" w:eastAsia="Times New Roman" w:hAnsi="Times New Roman" w:cs="Times New Roman"/>
                <w:kern w:val="0"/>
                <w:lang w:eastAsia="tr-TR"/>
                <w14:ligatures w14:val="none"/>
              </w:rPr>
            </w:pPr>
            <w:r w:rsidRPr="002960B6">
              <w:rPr>
                <w:rFonts w:ascii="Times New Roman" w:eastAsia="Times New Roman" w:hAnsi="Times New Roman" w:cs="Times New Roman"/>
                <w:kern w:val="0"/>
                <w:lang w:eastAsia="tr-TR"/>
                <w14:ligatures w14:val="none"/>
              </w:rPr>
              <w:t>12</w:t>
            </w:r>
          </w:p>
        </w:tc>
        <w:tc>
          <w:tcPr>
            <w:tcW w:w="998" w:type="dxa"/>
            <w:tcBorders>
              <w:top w:val="single" w:sz="4" w:space="0" w:color="auto"/>
              <w:left w:val="single" w:sz="4" w:space="0" w:color="auto"/>
              <w:bottom w:val="single" w:sz="4" w:space="0" w:color="auto"/>
              <w:right w:val="single" w:sz="4" w:space="0" w:color="auto"/>
            </w:tcBorders>
            <w:vAlign w:val="center"/>
            <w:hideMark/>
          </w:tcPr>
          <w:p w14:paraId="5DF8FC61" w14:textId="77777777" w:rsidR="002E5046" w:rsidRPr="002960B6" w:rsidRDefault="002E5046" w:rsidP="002E5046">
            <w:pPr>
              <w:spacing w:after="0" w:line="240" w:lineRule="auto"/>
              <w:jc w:val="center"/>
              <w:rPr>
                <w:rFonts w:ascii="Times New Roman" w:eastAsia="Times New Roman" w:hAnsi="Times New Roman" w:cs="Times New Roman"/>
                <w:kern w:val="0"/>
                <w:lang w:eastAsia="tr-TR"/>
                <w14:ligatures w14:val="none"/>
              </w:rPr>
            </w:pPr>
            <w:r w:rsidRPr="002960B6">
              <w:rPr>
                <w:rFonts w:ascii="Times New Roman" w:eastAsia="Times New Roman" w:hAnsi="Times New Roman" w:cs="Times New Roman"/>
                <w:kern w:val="0"/>
                <w:lang w:eastAsia="tr-TR"/>
                <w14:ligatures w14:val="none"/>
              </w:rPr>
              <w:t>12</w:t>
            </w:r>
          </w:p>
        </w:tc>
        <w:tc>
          <w:tcPr>
            <w:tcW w:w="1366" w:type="dxa"/>
            <w:tcBorders>
              <w:top w:val="single" w:sz="4" w:space="0" w:color="auto"/>
              <w:left w:val="single" w:sz="4" w:space="0" w:color="auto"/>
              <w:bottom w:val="single" w:sz="4" w:space="0" w:color="auto"/>
              <w:right w:val="single" w:sz="4" w:space="0" w:color="auto"/>
            </w:tcBorders>
            <w:vAlign w:val="center"/>
            <w:hideMark/>
          </w:tcPr>
          <w:p w14:paraId="33F6FA51" w14:textId="77777777" w:rsidR="002E5046" w:rsidRPr="002960B6" w:rsidRDefault="002E5046" w:rsidP="002E5046">
            <w:pPr>
              <w:spacing w:after="0" w:line="240" w:lineRule="auto"/>
              <w:jc w:val="center"/>
              <w:rPr>
                <w:rFonts w:ascii="Times New Roman" w:eastAsia="Times New Roman" w:hAnsi="Times New Roman" w:cs="Times New Roman"/>
                <w:kern w:val="0"/>
                <w:lang w:eastAsia="tr-TR"/>
                <w14:ligatures w14:val="none"/>
              </w:rPr>
            </w:pPr>
            <w:r w:rsidRPr="002960B6">
              <w:rPr>
                <w:rFonts w:ascii="Times New Roman" w:eastAsia="Times New Roman" w:hAnsi="Times New Roman" w:cs="Times New Roman"/>
                <w:kern w:val="0"/>
                <w:lang w:eastAsia="tr-TR"/>
                <w14:ligatures w14:val="none"/>
              </w:rPr>
              <w:t>0</w:t>
            </w:r>
          </w:p>
        </w:tc>
        <w:tc>
          <w:tcPr>
            <w:tcW w:w="936" w:type="dxa"/>
            <w:tcBorders>
              <w:top w:val="single" w:sz="4" w:space="0" w:color="auto"/>
              <w:left w:val="single" w:sz="4" w:space="0" w:color="auto"/>
              <w:bottom w:val="single" w:sz="4" w:space="0" w:color="auto"/>
              <w:right w:val="single" w:sz="4" w:space="0" w:color="auto"/>
            </w:tcBorders>
            <w:vAlign w:val="center"/>
            <w:hideMark/>
          </w:tcPr>
          <w:p w14:paraId="24EDD08A" w14:textId="77777777" w:rsidR="002E5046" w:rsidRPr="002960B6" w:rsidRDefault="002E5046" w:rsidP="002E5046">
            <w:pPr>
              <w:spacing w:after="0" w:line="240" w:lineRule="auto"/>
              <w:jc w:val="center"/>
              <w:rPr>
                <w:rFonts w:ascii="Times New Roman" w:eastAsia="Times New Roman" w:hAnsi="Times New Roman" w:cs="Times New Roman"/>
                <w:kern w:val="0"/>
                <w:lang w:eastAsia="tr-TR"/>
                <w14:ligatures w14:val="none"/>
              </w:rPr>
            </w:pPr>
            <w:r w:rsidRPr="002960B6">
              <w:rPr>
                <w:rFonts w:ascii="Times New Roman" w:eastAsia="Times New Roman" w:hAnsi="Times New Roman" w:cs="Times New Roman"/>
                <w:kern w:val="0"/>
                <w:lang w:eastAsia="tr-TR"/>
                <w14:ligatures w14:val="none"/>
              </w:rPr>
              <w:t>12</w:t>
            </w:r>
          </w:p>
        </w:tc>
      </w:tr>
    </w:tbl>
    <w:p w14:paraId="1E1D77E1" w14:textId="4746E06C" w:rsidR="00076E94" w:rsidRDefault="00076E94" w:rsidP="00076E94">
      <w:pPr>
        <w:tabs>
          <w:tab w:val="left" w:pos="1276"/>
          <w:tab w:val="left" w:pos="7200"/>
        </w:tabs>
        <w:ind w:left="993"/>
        <w:jc w:val="both"/>
        <w:rPr>
          <w:rFonts w:ascii="Times New Roman" w:hAnsi="Times New Roman" w:cs="Times New Roman"/>
          <w:b/>
          <w:bCs/>
        </w:rPr>
      </w:pPr>
      <w:r>
        <w:rPr>
          <w:rFonts w:ascii="Times New Roman" w:hAnsi="Times New Roman" w:cs="Times New Roman"/>
          <w:b/>
          <w:bCs/>
        </w:rPr>
        <w:tab/>
      </w:r>
    </w:p>
    <w:p w14:paraId="6B8CB81F" w14:textId="1B0CE314" w:rsidR="00076E94" w:rsidRPr="00AB3C4F" w:rsidRDefault="00076E94" w:rsidP="00076E94">
      <w:pPr>
        <w:pStyle w:val="Balk1"/>
        <w:rPr>
          <w:rFonts w:ascii="Times New Roman" w:eastAsiaTheme="minorHAnsi" w:hAnsi="Times New Roman" w:cs="Times New Roman"/>
          <w:b/>
          <w:bCs/>
          <w:color w:val="auto"/>
          <w:sz w:val="24"/>
          <w:szCs w:val="24"/>
        </w:rPr>
      </w:pPr>
      <w:bookmarkStart w:id="5" w:name="_Toc200711329"/>
      <w:r w:rsidRPr="00AB3C4F">
        <w:rPr>
          <w:rFonts w:ascii="Times New Roman" w:eastAsiaTheme="minorHAnsi" w:hAnsi="Times New Roman" w:cs="Times New Roman"/>
          <w:b/>
          <w:bCs/>
          <w:color w:val="auto"/>
          <w:sz w:val="24"/>
          <w:szCs w:val="24"/>
        </w:rPr>
        <w:lastRenderedPageBreak/>
        <w:t xml:space="preserve">C. </w:t>
      </w:r>
      <w:r w:rsidR="00525612" w:rsidRPr="00AB3C4F">
        <w:rPr>
          <w:rFonts w:ascii="Times New Roman" w:eastAsiaTheme="minorHAnsi" w:hAnsi="Times New Roman" w:cs="Times New Roman"/>
          <w:b/>
          <w:bCs/>
          <w:color w:val="auto"/>
          <w:sz w:val="24"/>
          <w:szCs w:val="24"/>
        </w:rPr>
        <w:t>BÖLÜMDE YÜRÜTÜLEN EĞİTİM-ÖĞRETİM PROGRAMLARI</w:t>
      </w:r>
      <w:bookmarkEnd w:id="5"/>
      <w:r w:rsidR="00525612" w:rsidRPr="00AB3C4F">
        <w:rPr>
          <w:rFonts w:ascii="Times New Roman" w:eastAsiaTheme="minorHAnsi" w:hAnsi="Times New Roman" w:cs="Times New Roman"/>
          <w:b/>
          <w:bCs/>
          <w:color w:val="auto"/>
          <w:sz w:val="24"/>
          <w:szCs w:val="24"/>
        </w:rPr>
        <w:t xml:space="preserve"> </w:t>
      </w:r>
    </w:p>
    <w:p w14:paraId="10805EBF" w14:textId="78C2BCCA" w:rsidR="00076E94" w:rsidRPr="00AB3C4F" w:rsidRDefault="00076E94" w:rsidP="00076E94">
      <w:pPr>
        <w:pStyle w:val="Balk2"/>
        <w:ind w:left="284"/>
        <w:rPr>
          <w:rFonts w:ascii="Times New Roman" w:eastAsiaTheme="minorHAnsi" w:hAnsi="Times New Roman" w:cs="Times New Roman"/>
          <w:b/>
          <w:bCs/>
          <w:color w:val="auto"/>
          <w:sz w:val="24"/>
          <w:szCs w:val="24"/>
        </w:rPr>
      </w:pPr>
      <w:bookmarkStart w:id="6" w:name="_Toc200711330"/>
      <w:r w:rsidRPr="00AB3C4F">
        <w:rPr>
          <w:rFonts w:ascii="Times New Roman" w:eastAsiaTheme="minorHAnsi" w:hAnsi="Times New Roman" w:cs="Times New Roman"/>
          <w:b/>
          <w:bCs/>
          <w:color w:val="auto"/>
          <w:sz w:val="24"/>
          <w:szCs w:val="24"/>
        </w:rPr>
        <w:t>1. Gerçekleşme Bilgileri</w:t>
      </w:r>
      <w:bookmarkEnd w:id="6"/>
    </w:p>
    <w:p w14:paraId="27BF8501" w14:textId="77777777" w:rsidR="00076E94" w:rsidRPr="00877D9F" w:rsidRDefault="00076E94" w:rsidP="00076E94">
      <w:pPr>
        <w:ind w:left="567"/>
        <w:jc w:val="both"/>
        <w:rPr>
          <w:rFonts w:ascii="Times New Roman" w:hAnsi="Times New Roman" w:cs="Times New Roman"/>
        </w:rPr>
      </w:pPr>
      <w:r w:rsidRPr="00877D9F">
        <w:rPr>
          <w:rFonts w:ascii="Times New Roman" w:hAnsi="Times New Roman" w:cs="Times New Roman"/>
        </w:rPr>
        <w:t>Aşağıdaki bilgileri, bir önceki akademik yıl ve yürütülen her bir program için ayrı ayrı veriniz</w:t>
      </w:r>
      <w:r>
        <w:rPr>
          <w:rFonts w:ascii="Times New Roman" w:hAnsi="Times New Roman" w:cs="Times New Roman"/>
        </w:rPr>
        <w:t>.</w:t>
      </w:r>
      <w:r w:rsidRPr="00877D9F">
        <w:rPr>
          <w:rFonts w:ascii="Times New Roman" w:hAnsi="Times New Roman" w:cs="Times New Roman"/>
        </w:rPr>
        <w:t xml:space="preserve"> (Bahar, Yaz ve Güz dönemlerini kapsar</w:t>
      </w:r>
      <w:r>
        <w:rPr>
          <w:rFonts w:ascii="Times New Roman" w:hAnsi="Times New Roman" w:cs="Times New Roman"/>
        </w:rPr>
        <w:t>.</w:t>
      </w:r>
      <w:r w:rsidRPr="00877D9F">
        <w:rPr>
          <w:rFonts w:ascii="Times New Roman" w:hAnsi="Times New Roman" w:cs="Times New Roman"/>
        </w:rPr>
        <w:t>)</w:t>
      </w:r>
    </w:p>
    <w:p w14:paraId="795E3301" w14:textId="61D187D8" w:rsidR="00076E94" w:rsidRPr="00AB3C4F" w:rsidRDefault="00076E94" w:rsidP="00076E94">
      <w:pPr>
        <w:pStyle w:val="Balk3"/>
        <w:ind w:left="567"/>
        <w:rPr>
          <w:rFonts w:ascii="Times New Roman" w:eastAsiaTheme="minorHAnsi" w:hAnsi="Times New Roman" w:cs="Times New Roman"/>
          <w:b/>
          <w:bCs/>
          <w:color w:val="auto"/>
          <w:sz w:val="24"/>
          <w:szCs w:val="24"/>
        </w:rPr>
      </w:pPr>
      <w:bookmarkStart w:id="7" w:name="_Toc200711331"/>
      <w:r w:rsidRPr="00AB3C4F">
        <w:rPr>
          <w:rFonts w:ascii="Times New Roman" w:eastAsiaTheme="minorHAnsi" w:hAnsi="Times New Roman" w:cs="Times New Roman"/>
          <w:b/>
          <w:bCs/>
          <w:color w:val="auto"/>
          <w:sz w:val="24"/>
          <w:szCs w:val="24"/>
        </w:rPr>
        <w:t>1.1. Öğrenciler</w:t>
      </w:r>
      <w:bookmarkEnd w:id="7"/>
    </w:p>
    <w:p w14:paraId="18E60780" w14:textId="77777777" w:rsidR="000C3023" w:rsidRDefault="00076E94" w:rsidP="000C3023">
      <w:pPr>
        <w:ind w:left="993"/>
        <w:jc w:val="both"/>
        <w:rPr>
          <w:rFonts w:ascii="Times New Roman" w:hAnsi="Times New Roman" w:cs="Times New Roman"/>
        </w:rPr>
      </w:pPr>
      <w:r w:rsidRPr="00877D9F">
        <w:rPr>
          <w:rFonts w:ascii="Times New Roman" w:hAnsi="Times New Roman" w:cs="Times New Roman"/>
        </w:rPr>
        <w:t>Son beş yıl</w:t>
      </w:r>
      <w:r>
        <w:rPr>
          <w:rFonts w:ascii="Times New Roman" w:hAnsi="Times New Roman" w:cs="Times New Roman"/>
        </w:rPr>
        <w:t>a ait</w:t>
      </w:r>
      <w:r w:rsidRPr="00877D9F">
        <w:rPr>
          <w:rFonts w:ascii="Times New Roman" w:hAnsi="Times New Roman" w:cs="Times New Roman"/>
        </w:rPr>
        <w:t xml:space="preserve"> hazırlık sınıfı öğrencisi, 1.</w:t>
      </w:r>
      <w:r>
        <w:rPr>
          <w:rFonts w:ascii="Times New Roman" w:hAnsi="Times New Roman" w:cs="Times New Roman"/>
        </w:rPr>
        <w:t xml:space="preserve"> </w:t>
      </w:r>
      <w:r w:rsidRPr="00877D9F">
        <w:rPr>
          <w:rFonts w:ascii="Times New Roman" w:hAnsi="Times New Roman" w:cs="Times New Roman"/>
        </w:rPr>
        <w:t>sınıf öğrencisi</w:t>
      </w:r>
      <w:r>
        <w:rPr>
          <w:rFonts w:ascii="Times New Roman" w:hAnsi="Times New Roman" w:cs="Times New Roman"/>
        </w:rPr>
        <w:t xml:space="preserve">, 2. sınıf öğrencisi, 3. sınıf öğrencisi, 4. sınıf öğrencisi </w:t>
      </w:r>
      <w:r w:rsidRPr="00877D9F">
        <w:rPr>
          <w:rFonts w:ascii="Times New Roman" w:hAnsi="Times New Roman" w:cs="Times New Roman"/>
        </w:rPr>
        <w:t xml:space="preserve">ve programdan mezun olan öğrenci sayılarını gösteren </w:t>
      </w:r>
      <w:r>
        <w:rPr>
          <w:rFonts w:ascii="Times New Roman" w:hAnsi="Times New Roman" w:cs="Times New Roman"/>
        </w:rPr>
        <w:t>T</w:t>
      </w:r>
      <w:r w:rsidRPr="00877D9F">
        <w:rPr>
          <w:rFonts w:ascii="Times New Roman" w:hAnsi="Times New Roman" w:cs="Times New Roman"/>
        </w:rPr>
        <w:t>ablo</w:t>
      </w:r>
      <w:r>
        <w:rPr>
          <w:rFonts w:ascii="Times New Roman" w:hAnsi="Times New Roman" w:cs="Times New Roman"/>
        </w:rPr>
        <w:t xml:space="preserve"> 3’ü</w:t>
      </w:r>
      <w:r w:rsidR="00525612">
        <w:rPr>
          <w:rFonts w:ascii="Times New Roman" w:hAnsi="Times New Roman" w:cs="Times New Roman"/>
        </w:rPr>
        <w:t xml:space="preserve"> son beş yıl için</w:t>
      </w:r>
      <w:r w:rsidRPr="00877D9F">
        <w:rPr>
          <w:rFonts w:ascii="Times New Roman" w:hAnsi="Times New Roman" w:cs="Times New Roman"/>
        </w:rPr>
        <w:t xml:space="preserve"> </w:t>
      </w:r>
      <w:r>
        <w:rPr>
          <w:rFonts w:ascii="Times New Roman" w:hAnsi="Times New Roman" w:cs="Times New Roman"/>
        </w:rPr>
        <w:t>doldurunuz:</w:t>
      </w:r>
    </w:p>
    <w:p w14:paraId="4D99BA76" w14:textId="77777777" w:rsidR="000C3023" w:rsidRDefault="000C3023" w:rsidP="000C3023">
      <w:pPr>
        <w:ind w:left="993"/>
        <w:jc w:val="both"/>
        <w:rPr>
          <w:rFonts w:ascii="Times New Roman" w:hAnsi="Times New Roman" w:cs="Times New Roman"/>
          <w:b/>
          <w:bCs/>
        </w:rPr>
      </w:pPr>
    </w:p>
    <w:p w14:paraId="2FE47E62" w14:textId="77777777" w:rsidR="000C3023" w:rsidRDefault="000C3023" w:rsidP="000C3023">
      <w:pPr>
        <w:ind w:left="993"/>
        <w:jc w:val="both"/>
        <w:rPr>
          <w:rFonts w:ascii="Times New Roman" w:hAnsi="Times New Roman" w:cs="Times New Roman"/>
          <w:b/>
          <w:bCs/>
        </w:rPr>
      </w:pPr>
    </w:p>
    <w:p w14:paraId="43C900D7" w14:textId="1D931DA1" w:rsidR="00076E94" w:rsidRDefault="00076E94" w:rsidP="000C3023">
      <w:pPr>
        <w:ind w:left="993"/>
        <w:jc w:val="both"/>
        <w:rPr>
          <w:rFonts w:ascii="Times New Roman" w:hAnsi="Times New Roman" w:cs="Times New Roman"/>
        </w:rPr>
      </w:pPr>
      <w:r w:rsidRPr="00AF2F68">
        <w:rPr>
          <w:rFonts w:ascii="Times New Roman" w:hAnsi="Times New Roman" w:cs="Times New Roman"/>
          <w:b/>
          <w:bCs/>
        </w:rPr>
        <w:t>Tablo 3: Program Öğrenci ve Programdan Mezun Sayıları</w:t>
      </w:r>
      <w:r w:rsidRPr="00CA02CD">
        <w:rPr>
          <w:rFonts w:ascii="Times New Roman" w:hAnsi="Times New Roman" w:cs="Times New Roman"/>
        </w:rPr>
        <w:t xml:space="preserve"> (</w:t>
      </w:r>
      <w:r>
        <w:rPr>
          <w:rFonts w:ascii="Times New Roman" w:hAnsi="Times New Roman" w:cs="Times New Roman"/>
        </w:rPr>
        <w:t>S</w:t>
      </w:r>
      <w:r w:rsidRPr="00CA02CD">
        <w:rPr>
          <w:rFonts w:ascii="Times New Roman" w:hAnsi="Times New Roman" w:cs="Times New Roman"/>
        </w:rPr>
        <w:t>on 5 yıl)</w:t>
      </w:r>
    </w:p>
    <w:tbl>
      <w:tblPr>
        <w:tblStyle w:val="TabloKlavuzu"/>
        <w:tblW w:w="5000" w:type="pct"/>
        <w:tblLook w:val="04A0" w:firstRow="1" w:lastRow="0" w:firstColumn="1" w:lastColumn="0" w:noHBand="0" w:noVBand="1"/>
      </w:tblPr>
      <w:tblGrid>
        <w:gridCol w:w="3195"/>
        <w:gridCol w:w="2272"/>
        <w:gridCol w:w="2272"/>
        <w:gridCol w:w="2272"/>
        <w:gridCol w:w="2274"/>
        <w:gridCol w:w="2274"/>
      </w:tblGrid>
      <w:tr w:rsidR="00076E94" w14:paraId="2FF20E71" w14:textId="77777777" w:rsidTr="008147B0">
        <w:tc>
          <w:tcPr>
            <w:tcW w:w="1097" w:type="pct"/>
            <w:vAlign w:val="center"/>
          </w:tcPr>
          <w:p w14:paraId="11320FC6" w14:textId="77777777" w:rsidR="00076E94" w:rsidRDefault="00076E94" w:rsidP="000C5611">
            <w:pPr>
              <w:jc w:val="center"/>
              <w:rPr>
                <w:rFonts w:ascii="Times New Roman" w:hAnsi="Times New Roman" w:cs="Times New Roman"/>
              </w:rPr>
            </w:pPr>
          </w:p>
        </w:tc>
        <w:tc>
          <w:tcPr>
            <w:tcW w:w="780" w:type="pct"/>
            <w:vAlign w:val="center"/>
          </w:tcPr>
          <w:p w14:paraId="4893E656" w14:textId="77777777" w:rsidR="00076E94" w:rsidRPr="00D915E5" w:rsidRDefault="00076E94" w:rsidP="000C5611">
            <w:pPr>
              <w:jc w:val="center"/>
              <w:rPr>
                <w:rFonts w:ascii="Times New Roman" w:hAnsi="Times New Roman" w:cs="Times New Roman"/>
                <w:b/>
                <w:bCs/>
              </w:rPr>
            </w:pPr>
            <w:r w:rsidRPr="00D915E5">
              <w:rPr>
                <w:rFonts w:ascii="Times New Roman" w:hAnsi="Times New Roman" w:cs="Times New Roman"/>
                <w:b/>
                <w:bCs/>
              </w:rPr>
              <w:t>2025</w:t>
            </w:r>
          </w:p>
        </w:tc>
        <w:tc>
          <w:tcPr>
            <w:tcW w:w="780" w:type="pct"/>
            <w:vAlign w:val="center"/>
          </w:tcPr>
          <w:p w14:paraId="6CF84F0D" w14:textId="77777777" w:rsidR="00076E94" w:rsidRPr="00D915E5" w:rsidRDefault="00076E94" w:rsidP="000C5611">
            <w:pPr>
              <w:jc w:val="center"/>
              <w:rPr>
                <w:rFonts w:ascii="Times New Roman" w:hAnsi="Times New Roman" w:cs="Times New Roman"/>
                <w:b/>
                <w:bCs/>
              </w:rPr>
            </w:pPr>
            <w:r w:rsidRPr="00D915E5">
              <w:rPr>
                <w:rFonts w:ascii="Times New Roman" w:hAnsi="Times New Roman" w:cs="Times New Roman"/>
                <w:b/>
                <w:bCs/>
              </w:rPr>
              <w:t>2024</w:t>
            </w:r>
          </w:p>
        </w:tc>
        <w:tc>
          <w:tcPr>
            <w:tcW w:w="780" w:type="pct"/>
            <w:vAlign w:val="center"/>
          </w:tcPr>
          <w:p w14:paraId="0CFD8F73" w14:textId="77777777" w:rsidR="00076E94" w:rsidRPr="00D915E5" w:rsidRDefault="00076E94" w:rsidP="000C5611">
            <w:pPr>
              <w:jc w:val="center"/>
              <w:rPr>
                <w:rFonts w:ascii="Times New Roman" w:hAnsi="Times New Roman" w:cs="Times New Roman"/>
                <w:b/>
                <w:bCs/>
              </w:rPr>
            </w:pPr>
            <w:r w:rsidRPr="00D915E5">
              <w:rPr>
                <w:rFonts w:ascii="Times New Roman" w:hAnsi="Times New Roman" w:cs="Times New Roman"/>
                <w:b/>
                <w:bCs/>
              </w:rPr>
              <w:t>2023</w:t>
            </w:r>
          </w:p>
        </w:tc>
        <w:tc>
          <w:tcPr>
            <w:tcW w:w="781" w:type="pct"/>
            <w:vAlign w:val="center"/>
          </w:tcPr>
          <w:p w14:paraId="7674EDA4" w14:textId="77777777" w:rsidR="00076E94" w:rsidRPr="00D915E5" w:rsidRDefault="00076E94" w:rsidP="000C5611">
            <w:pPr>
              <w:jc w:val="center"/>
              <w:rPr>
                <w:rFonts w:ascii="Times New Roman" w:hAnsi="Times New Roman" w:cs="Times New Roman"/>
                <w:b/>
                <w:bCs/>
              </w:rPr>
            </w:pPr>
            <w:r w:rsidRPr="00D915E5">
              <w:rPr>
                <w:rFonts w:ascii="Times New Roman" w:hAnsi="Times New Roman" w:cs="Times New Roman"/>
                <w:b/>
                <w:bCs/>
              </w:rPr>
              <w:t>2022</w:t>
            </w:r>
          </w:p>
        </w:tc>
        <w:tc>
          <w:tcPr>
            <w:tcW w:w="781" w:type="pct"/>
            <w:vAlign w:val="center"/>
          </w:tcPr>
          <w:p w14:paraId="7ECD95A0" w14:textId="77777777" w:rsidR="00076E94" w:rsidRPr="00D915E5" w:rsidRDefault="00076E94" w:rsidP="000C5611">
            <w:pPr>
              <w:jc w:val="center"/>
              <w:rPr>
                <w:rFonts w:ascii="Times New Roman" w:hAnsi="Times New Roman" w:cs="Times New Roman"/>
                <w:b/>
                <w:bCs/>
              </w:rPr>
            </w:pPr>
            <w:r w:rsidRPr="00D915E5">
              <w:rPr>
                <w:rFonts w:ascii="Times New Roman" w:hAnsi="Times New Roman" w:cs="Times New Roman"/>
                <w:b/>
                <w:bCs/>
              </w:rPr>
              <w:t>2021</w:t>
            </w:r>
          </w:p>
        </w:tc>
      </w:tr>
      <w:tr w:rsidR="00076E94" w14:paraId="3709976A" w14:textId="77777777" w:rsidTr="008147B0">
        <w:tc>
          <w:tcPr>
            <w:tcW w:w="1097" w:type="pct"/>
            <w:vAlign w:val="center"/>
          </w:tcPr>
          <w:p w14:paraId="7420CD81" w14:textId="77777777" w:rsidR="00076E94" w:rsidRPr="00D915E5" w:rsidRDefault="00076E94" w:rsidP="000C5611">
            <w:pPr>
              <w:jc w:val="center"/>
              <w:rPr>
                <w:rFonts w:ascii="Times New Roman" w:hAnsi="Times New Roman" w:cs="Times New Roman"/>
                <w:b/>
                <w:bCs/>
              </w:rPr>
            </w:pPr>
            <w:r w:rsidRPr="00D915E5">
              <w:rPr>
                <w:rFonts w:ascii="Times New Roman" w:hAnsi="Times New Roman" w:cs="Times New Roman"/>
                <w:b/>
                <w:bCs/>
              </w:rPr>
              <w:t>Hazırlık Öğrencisi</w:t>
            </w:r>
          </w:p>
        </w:tc>
        <w:tc>
          <w:tcPr>
            <w:tcW w:w="780" w:type="pct"/>
            <w:vAlign w:val="center"/>
          </w:tcPr>
          <w:p w14:paraId="2978C081" w14:textId="1C6C48C4" w:rsidR="00076E94" w:rsidRDefault="00076E94" w:rsidP="000C5611">
            <w:pPr>
              <w:jc w:val="center"/>
              <w:rPr>
                <w:rFonts w:ascii="Times New Roman" w:hAnsi="Times New Roman" w:cs="Times New Roman"/>
              </w:rPr>
            </w:pPr>
          </w:p>
        </w:tc>
        <w:tc>
          <w:tcPr>
            <w:tcW w:w="780" w:type="pct"/>
            <w:vAlign w:val="center"/>
          </w:tcPr>
          <w:p w14:paraId="187DEB68" w14:textId="7D8CC4F1" w:rsidR="00076E94" w:rsidRDefault="00076E94" w:rsidP="000C5611">
            <w:pPr>
              <w:jc w:val="center"/>
              <w:rPr>
                <w:rFonts w:ascii="Times New Roman" w:hAnsi="Times New Roman" w:cs="Times New Roman"/>
              </w:rPr>
            </w:pPr>
          </w:p>
        </w:tc>
        <w:tc>
          <w:tcPr>
            <w:tcW w:w="780" w:type="pct"/>
            <w:vAlign w:val="center"/>
          </w:tcPr>
          <w:p w14:paraId="31BCC6C1" w14:textId="134FF593" w:rsidR="00076E94" w:rsidRDefault="00076E94" w:rsidP="000C5611">
            <w:pPr>
              <w:jc w:val="center"/>
              <w:rPr>
                <w:rFonts w:ascii="Times New Roman" w:hAnsi="Times New Roman" w:cs="Times New Roman"/>
              </w:rPr>
            </w:pPr>
          </w:p>
        </w:tc>
        <w:tc>
          <w:tcPr>
            <w:tcW w:w="781" w:type="pct"/>
            <w:vAlign w:val="center"/>
          </w:tcPr>
          <w:p w14:paraId="3221A904" w14:textId="1F336FAD" w:rsidR="00076E94" w:rsidRDefault="00076E94" w:rsidP="000C5611">
            <w:pPr>
              <w:jc w:val="center"/>
              <w:rPr>
                <w:rFonts w:ascii="Times New Roman" w:hAnsi="Times New Roman" w:cs="Times New Roman"/>
              </w:rPr>
            </w:pPr>
          </w:p>
        </w:tc>
        <w:tc>
          <w:tcPr>
            <w:tcW w:w="781" w:type="pct"/>
            <w:vAlign w:val="center"/>
          </w:tcPr>
          <w:p w14:paraId="505DBC32" w14:textId="7C1726AB" w:rsidR="00076E94" w:rsidRDefault="00076E94" w:rsidP="000C5611">
            <w:pPr>
              <w:jc w:val="center"/>
              <w:rPr>
                <w:rFonts w:ascii="Times New Roman" w:hAnsi="Times New Roman" w:cs="Times New Roman"/>
              </w:rPr>
            </w:pPr>
          </w:p>
        </w:tc>
      </w:tr>
      <w:tr w:rsidR="00076E94" w14:paraId="40B55C94" w14:textId="77777777" w:rsidTr="008147B0">
        <w:tc>
          <w:tcPr>
            <w:tcW w:w="1097" w:type="pct"/>
            <w:vAlign w:val="center"/>
          </w:tcPr>
          <w:p w14:paraId="0602A1C4" w14:textId="77777777" w:rsidR="00076E94" w:rsidRPr="00D915E5" w:rsidRDefault="00076E94" w:rsidP="000C5611">
            <w:pPr>
              <w:jc w:val="center"/>
              <w:rPr>
                <w:rFonts w:ascii="Times New Roman" w:hAnsi="Times New Roman" w:cs="Times New Roman"/>
                <w:b/>
                <w:bCs/>
              </w:rPr>
            </w:pPr>
            <w:r w:rsidRPr="00D915E5">
              <w:rPr>
                <w:rFonts w:ascii="Times New Roman" w:hAnsi="Times New Roman" w:cs="Times New Roman"/>
                <w:b/>
                <w:bCs/>
              </w:rPr>
              <w:t>1. Sınıf Öğrencisi</w:t>
            </w:r>
          </w:p>
        </w:tc>
        <w:tc>
          <w:tcPr>
            <w:tcW w:w="780" w:type="pct"/>
            <w:vAlign w:val="center"/>
          </w:tcPr>
          <w:p w14:paraId="2E049107" w14:textId="64461763" w:rsidR="00076E94" w:rsidRDefault="00076E94" w:rsidP="000C5611">
            <w:pPr>
              <w:jc w:val="center"/>
              <w:rPr>
                <w:rFonts w:ascii="Times New Roman" w:hAnsi="Times New Roman" w:cs="Times New Roman"/>
              </w:rPr>
            </w:pPr>
          </w:p>
        </w:tc>
        <w:tc>
          <w:tcPr>
            <w:tcW w:w="780" w:type="pct"/>
            <w:vAlign w:val="center"/>
          </w:tcPr>
          <w:p w14:paraId="003C958F" w14:textId="5A87D033" w:rsidR="00076E94" w:rsidRDefault="00671786" w:rsidP="000C5611">
            <w:pPr>
              <w:jc w:val="center"/>
              <w:rPr>
                <w:rFonts w:ascii="Times New Roman" w:hAnsi="Times New Roman" w:cs="Times New Roman"/>
              </w:rPr>
            </w:pPr>
            <w:r>
              <w:rPr>
                <w:rFonts w:ascii="Times New Roman" w:hAnsi="Times New Roman" w:cs="Times New Roman"/>
              </w:rPr>
              <w:t>74</w:t>
            </w:r>
          </w:p>
        </w:tc>
        <w:tc>
          <w:tcPr>
            <w:tcW w:w="780" w:type="pct"/>
            <w:vAlign w:val="center"/>
          </w:tcPr>
          <w:p w14:paraId="2F424486" w14:textId="19EE5F90" w:rsidR="00076E94" w:rsidRDefault="00671786" w:rsidP="000C5611">
            <w:pPr>
              <w:jc w:val="center"/>
              <w:rPr>
                <w:rFonts w:ascii="Times New Roman" w:hAnsi="Times New Roman" w:cs="Times New Roman"/>
              </w:rPr>
            </w:pPr>
            <w:r>
              <w:rPr>
                <w:rFonts w:ascii="Times New Roman" w:hAnsi="Times New Roman" w:cs="Times New Roman"/>
              </w:rPr>
              <w:t>57</w:t>
            </w:r>
          </w:p>
        </w:tc>
        <w:tc>
          <w:tcPr>
            <w:tcW w:w="781" w:type="pct"/>
            <w:vAlign w:val="center"/>
          </w:tcPr>
          <w:p w14:paraId="1C4B9DA7" w14:textId="0D18CBAC" w:rsidR="00076E94" w:rsidRDefault="00671786" w:rsidP="000C5611">
            <w:pPr>
              <w:jc w:val="center"/>
              <w:rPr>
                <w:rFonts w:ascii="Times New Roman" w:hAnsi="Times New Roman" w:cs="Times New Roman"/>
              </w:rPr>
            </w:pPr>
            <w:r>
              <w:rPr>
                <w:rFonts w:ascii="Times New Roman" w:hAnsi="Times New Roman" w:cs="Times New Roman"/>
              </w:rPr>
              <w:t>32</w:t>
            </w:r>
          </w:p>
        </w:tc>
        <w:tc>
          <w:tcPr>
            <w:tcW w:w="781" w:type="pct"/>
            <w:vAlign w:val="center"/>
          </w:tcPr>
          <w:p w14:paraId="1BEBD0C8" w14:textId="33453A8F" w:rsidR="00076E94" w:rsidRDefault="00671786" w:rsidP="000C5611">
            <w:pPr>
              <w:jc w:val="center"/>
              <w:rPr>
                <w:rFonts w:ascii="Times New Roman" w:hAnsi="Times New Roman" w:cs="Times New Roman"/>
              </w:rPr>
            </w:pPr>
            <w:r>
              <w:rPr>
                <w:rFonts w:ascii="Times New Roman" w:hAnsi="Times New Roman" w:cs="Times New Roman"/>
              </w:rPr>
              <w:t>65</w:t>
            </w:r>
          </w:p>
        </w:tc>
      </w:tr>
      <w:tr w:rsidR="00076E94" w14:paraId="0072CFFF" w14:textId="77777777" w:rsidTr="008147B0">
        <w:tc>
          <w:tcPr>
            <w:tcW w:w="1097" w:type="pct"/>
            <w:vAlign w:val="center"/>
          </w:tcPr>
          <w:p w14:paraId="08AD5E07" w14:textId="77777777" w:rsidR="00076E94" w:rsidRPr="00D915E5" w:rsidRDefault="00076E94" w:rsidP="000C5611">
            <w:pPr>
              <w:jc w:val="center"/>
              <w:rPr>
                <w:rFonts w:ascii="Times New Roman" w:hAnsi="Times New Roman" w:cs="Times New Roman"/>
                <w:b/>
                <w:bCs/>
              </w:rPr>
            </w:pPr>
            <w:r w:rsidRPr="00D915E5">
              <w:rPr>
                <w:rFonts w:ascii="Times New Roman" w:hAnsi="Times New Roman" w:cs="Times New Roman"/>
                <w:b/>
                <w:bCs/>
              </w:rPr>
              <w:t>2. Sınıf Öğrencisi</w:t>
            </w:r>
          </w:p>
        </w:tc>
        <w:tc>
          <w:tcPr>
            <w:tcW w:w="780" w:type="pct"/>
            <w:vAlign w:val="center"/>
          </w:tcPr>
          <w:p w14:paraId="7DFCF839" w14:textId="2795C822" w:rsidR="00076E94" w:rsidRDefault="00076E94" w:rsidP="000C5611">
            <w:pPr>
              <w:jc w:val="center"/>
              <w:rPr>
                <w:rFonts w:ascii="Times New Roman" w:hAnsi="Times New Roman" w:cs="Times New Roman"/>
              </w:rPr>
            </w:pPr>
          </w:p>
        </w:tc>
        <w:tc>
          <w:tcPr>
            <w:tcW w:w="780" w:type="pct"/>
            <w:vAlign w:val="center"/>
          </w:tcPr>
          <w:p w14:paraId="6CCBA00F" w14:textId="0866FBD0" w:rsidR="00076E94" w:rsidRDefault="00671786" w:rsidP="000C5611">
            <w:pPr>
              <w:jc w:val="center"/>
              <w:rPr>
                <w:rFonts w:ascii="Times New Roman" w:hAnsi="Times New Roman" w:cs="Times New Roman"/>
              </w:rPr>
            </w:pPr>
            <w:r>
              <w:rPr>
                <w:rFonts w:ascii="Times New Roman" w:hAnsi="Times New Roman" w:cs="Times New Roman"/>
              </w:rPr>
              <w:t>81</w:t>
            </w:r>
          </w:p>
        </w:tc>
        <w:tc>
          <w:tcPr>
            <w:tcW w:w="780" w:type="pct"/>
            <w:vAlign w:val="center"/>
          </w:tcPr>
          <w:p w14:paraId="5AC85B4E" w14:textId="4820C5C9" w:rsidR="00076E94" w:rsidRDefault="00671786" w:rsidP="000C5611">
            <w:pPr>
              <w:jc w:val="center"/>
              <w:rPr>
                <w:rFonts w:ascii="Times New Roman" w:hAnsi="Times New Roman" w:cs="Times New Roman"/>
              </w:rPr>
            </w:pPr>
            <w:r>
              <w:rPr>
                <w:rFonts w:ascii="Times New Roman" w:hAnsi="Times New Roman" w:cs="Times New Roman"/>
              </w:rPr>
              <w:t>67</w:t>
            </w:r>
          </w:p>
        </w:tc>
        <w:tc>
          <w:tcPr>
            <w:tcW w:w="781" w:type="pct"/>
            <w:vAlign w:val="center"/>
          </w:tcPr>
          <w:p w14:paraId="5363A2EA" w14:textId="3A161FED" w:rsidR="00076E94" w:rsidRDefault="00671786" w:rsidP="000C5611">
            <w:pPr>
              <w:jc w:val="center"/>
              <w:rPr>
                <w:rFonts w:ascii="Times New Roman" w:hAnsi="Times New Roman" w:cs="Times New Roman"/>
              </w:rPr>
            </w:pPr>
            <w:r>
              <w:rPr>
                <w:rFonts w:ascii="Times New Roman" w:hAnsi="Times New Roman" w:cs="Times New Roman"/>
              </w:rPr>
              <w:t>67</w:t>
            </w:r>
          </w:p>
        </w:tc>
        <w:tc>
          <w:tcPr>
            <w:tcW w:w="781" w:type="pct"/>
            <w:vAlign w:val="center"/>
          </w:tcPr>
          <w:p w14:paraId="306DD435" w14:textId="30DF65D9" w:rsidR="00076E94" w:rsidRDefault="00671786" w:rsidP="000C5611">
            <w:pPr>
              <w:jc w:val="center"/>
              <w:rPr>
                <w:rFonts w:ascii="Times New Roman" w:hAnsi="Times New Roman" w:cs="Times New Roman"/>
              </w:rPr>
            </w:pPr>
            <w:r>
              <w:rPr>
                <w:rFonts w:ascii="Times New Roman" w:hAnsi="Times New Roman" w:cs="Times New Roman"/>
              </w:rPr>
              <w:t>82</w:t>
            </w:r>
          </w:p>
        </w:tc>
      </w:tr>
      <w:tr w:rsidR="00076E94" w14:paraId="3392DD35" w14:textId="77777777" w:rsidTr="008147B0">
        <w:tc>
          <w:tcPr>
            <w:tcW w:w="1097" w:type="pct"/>
            <w:vAlign w:val="center"/>
          </w:tcPr>
          <w:p w14:paraId="4FA21BD7" w14:textId="77777777" w:rsidR="00076E94" w:rsidRPr="00D915E5" w:rsidRDefault="00076E94" w:rsidP="000C5611">
            <w:pPr>
              <w:jc w:val="center"/>
              <w:rPr>
                <w:rFonts w:ascii="Times New Roman" w:hAnsi="Times New Roman" w:cs="Times New Roman"/>
                <w:b/>
                <w:bCs/>
              </w:rPr>
            </w:pPr>
            <w:r w:rsidRPr="00D915E5">
              <w:rPr>
                <w:rFonts w:ascii="Times New Roman" w:hAnsi="Times New Roman" w:cs="Times New Roman"/>
                <w:b/>
                <w:bCs/>
              </w:rPr>
              <w:t>3. Sınıf Öğrencisi</w:t>
            </w:r>
          </w:p>
        </w:tc>
        <w:tc>
          <w:tcPr>
            <w:tcW w:w="780" w:type="pct"/>
            <w:vAlign w:val="center"/>
          </w:tcPr>
          <w:p w14:paraId="1912D569" w14:textId="4D739641" w:rsidR="00076E94" w:rsidRDefault="00076E94" w:rsidP="000C5611">
            <w:pPr>
              <w:jc w:val="center"/>
              <w:rPr>
                <w:rFonts w:ascii="Times New Roman" w:hAnsi="Times New Roman" w:cs="Times New Roman"/>
              </w:rPr>
            </w:pPr>
          </w:p>
        </w:tc>
        <w:tc>
          <w:tcPr>
            <w:tcW w:w="780" w:type="pct"/>
            <w:vAlign w:val="center"/>
          </w:tcPr>
          <w:p w14:paraId="0291D4F8" w14:textId="60BE58C3" w:rsidR="00076E94" w:rsidRDefault="00671786" w:rsidP="000C5611">
            <w:pPr>
              <w:jc w:val="center"/>
              <w:rPr>
                <w:rFonts w:ascii="Times New Roman" w:hAnsi="Times New Roman" w:cs="Times New Roman"/>
              </w:rPr>
            </w:pPr>
            <w:r>
              <w:rPr>
                <w:rFonts w:ascii="Times New Roman" w:hAnsi="Times New Roman" w:cs="Times New Roman"/>
              </w:rPr>
              <w:t>42</w:t>
            </w:r>
          </w:p>
        </w:tc>
        <w:tc>
          <w:tcPr>
            <w:tcW w:w="780" w:type="pct"/>
            <w:vAlign w:val="center"/>
          </w:tcPr>
          <w:p w14:paraId="2FA3EDEF" w14:textId="28ABAFC2" w:rsidR="00076E94" w:rsidRDefault="00671786" w:rsidP="000C5611">
            <w:pPr>
              <w:jc w:val="center"/>
              <w:rPr>
                <w:rFonts w:ascii="Times New Roman" w:hAnsi="Times New Roman" w:cs="Times New Roman"/>
              </w:rPr>
            </w:pPr>
            <w:r>
              <w:rPr>
                <w:rFonts w:ascii="Times New Roman" w:hAnsi="Times New Roman" w:cs="Times New Roman"/>
              </w:rPr>
              <w:t>79</w:t>
            </w:r>
          </w:p>
        </w:tc>
        <w:tc>
          <w:tcPr>
            <w:tcW w:w="781" w:type="pct"/>
            <w:vAlign w:val="center"/>
          </w:tcPr>
          <w:p w14:paraId="3EEBBA60" w14:textId="3B47C38F" w:rsidR="00076E94" w:rsidRDefault="00671786" w:rsidP="000C5611">
            <w:pPr>
              <w:jc w:val="center"/>
              <w:rPr>
                <w:rFonts w:ascii="Times New Roman" w:hAnsi="Times New Roman" w:cs="Times New Roman"/>
              </w:rPr>
            </w:pPr>
            <w:r>
              <w:rPr>
                <w:rFonts w:ascii="Times New Roman" w:hAnsi="Times New Roman" w:cs="Times New Roman"/>
              </w:rPr>
              <w:t>79</w:t>
            </w:r>
          </w:p>
        </w:tc>
        <w:tc>
          <w:tcPr>
            <w:tcW w:w="781" w:type="pct"/>
            <w:vAlign w:val="center"/>
          </w:tcPr>
          <w:p w14:paraId="7459C977" w14:textId="5D95ED48" w:rsidR="00076E94" w:rsidRDefault="00671786" w:rsidP="000C5611">
            <w:pPr>
              <w:jc w:val="center"/>
              <w:rPr>
                <w:rFonts w:ascii="Times New Roman" w:hAnsi="Times New Roman" w:cs="Times New Roman"/>
              </w:rPr>
            </w:pPr>
            <w:r>
              <w:rPr>
                <w:rFonts w:ascii="Times New Roman" w:hAnsi="Times New Roman" w:cs="Times New Roman"/>
              </w:rPr>
              <w:t>69</w:t>
            </w:r>
          </w:p>
        </w:tc>
      </w:tr>
      <w:tr w:rsidR="00076E94" w14:paraId="3E2857AB" w14:textId="77777777" w:rsidTr="008147B0">
        <w:tc>
          <w:tcPr>
            <w:tcW w:w="1097" w:type="pct"/>
            <w:vAlign w:val="center"/>
          </w:tcPr>
          <w:p w14:paraId="243D0137" w14:textId="77777777" w:rsidR="00076E94" w:rsidRPr="00D915E5" w:rsidRDefault="00076E94" w:rsidP="000C5611">
            <w:pPr>
              <w:jc w:val="center"/>
              <w:rPr>
                <w:rFonts w:ascii="Times New Roman" w:hAnsi="Times New Roman" w:cs="Times New Roman"/>
                <w:b/>
                <w:bCs/>
              </w:rPr>
            </w:pPr>
            <w:r w:rsidRPr="00D915E5">
              <w:rPr>
                <w:rFonts w:ascii="Times New Roman" w:hAnsi="Times New Roman" w:cs="Times New Roman"/>
                <w:b/>
                <w:bCs/>
              </w:rPr>
              <w:t>4. Sınıf Öğrencisi</w:t>
            </w:r>
          </w:p>
        </w:tc>
        <w:tc>
          <w:tcPr>
            <w:tcW w:w="780" w:type="pct"/>
            <w:vAlign w:val="center"/>
          </w:tcPr>
          <w:p w14:paraId="53644EFB" w14:textId="28C6514A" w:rsidR="00076E94" w:rsidRDefault="00076E94" w:rsidP="000C5611">
            <w:pPr>
              <w:jc w:val="center"/>
              <w:rPr>
                <w:rFonts w:ascii="Times New Roman" w:hAnsi="Times New Roman" w:cs="Times New Roman"/>
              </w:rPr>
            </w:pPr>
          </w:p>
        </w:tc>
        <w:tc>
          <w:tcPr>
            <w:tcW w:w="780" w:type="pct"/>
            <w:vAlign w:val="center"/>
          </w:tcPr>
          <w:p w14:paraId="4A36CF45" w14:textId="5F5AE64B" w:rsidR="00076E94" w:rsidRDefault="00671786" w:rsidP="000C5611">
            <w:pPr>
              <w:jc w:val="center"/>
              <w:rPr>
                <w:rFonts w:ascii="Times New Roman" w:hAnsi="Times New Roman" w:cs="Times New Roman"/>
              </w:rPr>
            </w:pPr>
            <w:r>
              <w:rPr>
                <w:rFonts w:ascii="Times New Roman" w:hAnsi="Times New Roman" w:cs="Times New Roman"/>
              </w:rPr>
              <w:t>90</w:t>
            </w:r>
          </w:p>
        </w:tc>
        <w:tc>
          <w:tcPr>
            <w:tcW w:w="780" w:type="pct"/>
            <w:vAlign w:val="center"/>
          </w:tcPr>
          <w:p w14:paraId="33BA6CF9" w14:textId="7218FB12" w:rsidR="00076E94" w:rsidRDefault="00671786" w:rsidP="000C5611">
            <w:pPr>
              <w:jc w:val="center"/>
              <w:rPr>
                <w:rFonts w:ascii="Times New Roman" w:hAnsi="Times New Roman" w:cs="Times New Roman"/>
              </w:rPr>
            </w:pPr>
            <w:r>
              <w:rPr>
                <w:rFonts w:ascii="Times New Roman" w:hAnsi="Times New Roman" w:cs="Times New Roman"/>
              </w:rPr>
              <w:t>75</w:t>
            </w:r>
          </w:p>
        </w:tc>
        <w:tc>
          <w:tcPr>
            <w:tcW w:w="781" w:type="pct"/>
            <w:vAlign w:val="center"/>
          </w:tcPr>
          <w:p w14:paraId="11F35D4F" w14:textId="0E16987A" w:rsidR="00076E94" w:rsidRDefault="00671786" w:rsidP="000C5611">
            <w:pPr>
              <w:jc w:val="center"/>
              <w:rPr>
                <w:rFonts w:ascii="Times New Roman" w:hAnsi="Times New Roman" w:cs="Times New Roman"/>
              </w:rPr>
            </w:pPr>
            <w:r>
              <w:rPr>
                <w:rFonts w:ascii="Times New Roman" w:hAnsi="Times New Roman" w:cs="Times New Roman"/>
              </w:rPr>
              <w:t>79</w:t>
            </w:r>
          </w:p>
        </w:tc>
        <w:tc>
          <w:tcPr>
            <w:tcW w:w="781" w:type="pct"/>
            <w:vAlign w:val="center"/>
          </w:tcPr>
          <w:p w14:paraId="404F52CD" w14:textId="0A6E22A4" w:rsidR="00076E94" w:rsidRDefault="00671786" w:rsidP="000C5611">
            <w:pPr>
              <w:jc w:val="center"/>
              <w:rPr>
                <w:rFonts w:ascii="Times New Roman" w:hAnsi="Times New Roman" w:cs="Times New Roman"/>
              </w:rPr>
            </w:pPr>
            <w:r>
              <w:rPr>
                <w:rFonts w:ascii="Times New Roman" w:hAnsi="Times New Roman" w:cs="Times New Roman"/>
              </w:rPr>
              <w:t>103</w:t>
            </w:r>
          </w:p>
        </w:tc>
      </w:tr>
      <w:tr w:rsidR="00076E94" w14:paraId="31F08EBD" w14:textId="77777777" w:rsidTr="008147B0">
        <w:tc>
          <w:tcPr>
            <w:tcW w:w="1097" w:type="pct"/>
            <w:vAlign w:val="center"/>
          </w:tcPr>
          <w:p w14:paraId="2CB802C1" w14:textId="77777777" w:rsidR="00076E94" w:rsidRPr="00D915E5" w:rsidRDefault="00076E94" w:rsidP="000C5611">
            <w:pPr>
              <w:jc w:val="center"/>
              <w:rPr>
                <w:rFonts w:ascii="Times New Roman" w:hAnsi="Times New Roman" w:cs="Times New Roman"/>
                <w:b/>
                <w:bCs/>
              </w:rPr>
            </w:pPr>
            <w:r w:rsidRPr="00D915E5">
              <w:rPr>
                <w:rFonts w:ascii="Times New Roman" w:hAnsi="Times New Roman" w:cs="Times New Roman"/>
                <w:b/>
                <w:bCs/>
              </w:rPr>
              <w:t>Mezun</w:t>
            </w:r>
          </w:p>
        </w:tc>
        <w:tc>
          <w:tcPr>
            <w:tcW w:w="780" w:type="pct"/>
            <w:vAlign w:val="center"/>
          </w:tcPr>
          <w:p w14:paraId="2A4E7278" w14:textId="56B9610B" w:rsidR="00076E94" w:rsidRDefault="000C3023" w:rsidP="000C5611">
            <w:pPr>
              <w:jc w:val="center"/>
              <w:rPr>
                <w:rFonts w:ascii="Times New Roman" w:hAnsi="Times New Roman" w:cs="Times New Roman"/>
              </w:rPr>
            </w:pPr>
            <w:r>
              <w:rPr>
                <w:rFonts w:ascii="Times New Roman" w:hAnsi="Times New Roman" w:cs="Times New Roman"/>
              </w:rPr>
              <w:t>45</w:t>
            </w:r>
          </w:p>
        </w:tc>
        <w:tc>
          <w:tcPr>
            <w:tcW w:w="780" w:type="pct"/>
            <w:vAlign w:val="center"/>
          </w:tcPr>
          <w:p w14:paraId="1E8A1C98" w14:textId="69C5ABCA" w:rsidR="00076E94" w:rsidRDefault="000C3023" w:rsidP="000C5611">
            <w:pPr>
              <w:jc w:val="center"/>
              <w:rPr>
                <w:rFonts w:ascii="Times New Roman" w:hAnsi="Times New Roman" w:cs="Times New Roman"/>
              </w:rPr>
            </w:pPr>
            <w:r>
              <w:rPr>
                <w:rFonts w:ascii="Times New Roman" w:hAnsi="Times New Roman" w:cs="Times New Roman"/>
              </w:rPr>
              <w:t>57</w:t>
            </w:r>
          </w:p>
        </w:tc>
        <w:tc>
          <w:tcPr>
            <w:tcW w:w="780" w:type="pct"/>
            <w:vAlign w:val="center"/>
          </w:tcPr>
          <w:p w14:paraId="3377B322" w14:textId="766EE174" w:rsidR="00076E94" w:rsidRDefault="000C3023" w:rsidP="000C5611">
            <w:pPr>
              <w:jc w:val="center"/>
              <w:rPr>
                <w:rFonts w:ascii="Times New Roman" w:hAnsi="Times New Roman" w:cs="Times New Roman"/>
              </w:rPr>
            </w:pPr>
            <w:r>
              <w:rPr>
                <w:rFonts w:ascii="Times New Roman" w:hAnsi="Times New Roman" w:cs="Times New Roman"/>
              </w:rPr>
              <w:t>48</w:t>
            </w:r>
          </w:p>
        </w:tc>
        <w:tc>
          <w:tcPr>
            <w:tcW w:w="781" w:type="pct"/>
            <w:vAlign w:val="center"/>
          </w:tcPr>
          <w:p w14:paraId="121FF6DF" w14:textId="30374094" w:rsidR="00076E94" w:rsidRDefault="000C3023" w:rsidP="000C5611">
            <w:pPr>
              <w:jc w:val="center"/>
              <w:rPr>
                <w:rFonts w:ascii="Times New Roman" w:hAnsi="Times New Roman" w:cs="Times New Roman"/>
              </w:rPr>
            </w:pPr>
            <w:r>
              <w:rPr>
                <w:rFonts w:ascii="Times New Roman" w:hAnsi="Times New Roman" w:cs="Times New Roman"/>
              </w:rPr>
              <w:t>51</w:t>
            </w:r>
          </w:p>
        </w:tc>
        <w:tc>
          <w:tcPr>
            <w:tcW w:w="781" w:type="pct"/>
            <w:vAlign w:val="center"/>
          </w:tcPr>
          <w:p w14:paraId="6F4E827B" w14:textId="0DFF08B4" w:rsidR="00076E94" w:rsidRDefault="000C3023" w:rsidP="000C5611">
            <w:pPr>
              <w:jc w:val="center"/>
              <w:rPr>
                <w:rFonts w:ascii="Times New Roman" w:hAnsi="Times New Roman" w:cs="Times New Roman"/>
              </w:rPr>
            </w:pPr>
            <w:r>
              <w:rPr>
                <w:rFonts w:ascii="Times New Roman" w:hAnsi="Times New Roman" w:cs="Times New Roman"/>
              </w:rPr>
              <w:t>81</w:t>
            </w:r>
          </w:p>
        </w:tc>
      </w:tr>
    </w:tbl>
    <w:p w14:paraId="09C34CA6" w14:textId="77777777" w:rsidR="00671786" w:rsidRDefault="00671786" w:rsidP="00671786">
      <w:pPr>
        <w:jc w:val="both"/>
        <w:rPr>
          <w:rFonts w:ascii="Times New Roman" w:hAnsi="Times New Roman" w:cs="Times New Roman"/>
          <w:b/>
          <w:bCs/>
        </w:rPr>
      </w:pPr>
    </w:p>
    <w:p w14:paraId="52DD2201" w14:textId="429AC73E" w:rsidR="00076E94" w:rsidRPr="00525612" w:rsidRDefault="00076E94" w:rsidP="00525612">
      <w:pPr>
        <w:pStyle w:val="Balk3"/>
        <w:ind w:left="567"/>
        <w:rPr>
          <w:rFonts w:ascii="Times New Roman" w:eastAsiaTheme="minorHAnsi" w:hAnsi="Times New Roman" w:cs="Times New Roman"/>
          <w:b/>
          <w:bCs/>
          <w:color w:val="auto"/>
          <w:sz w:val="24"/>
          <w:szCs w:val="24"/>
        </w:rPr>
      </w:pPr>
      <w:bookmarkStart w:id="8" w:name="_Toc200711332"/>
      <w:r w:rsidRPr="00525612">
        <w:rPr>
          <w:rFonts w:ascii="Times New Roman" w:eastAsiaTheme="minorHAnsi" w:hAnsi="Times New Roman" w:cs="Times New Roman"/>
          <w:b/>
          <w:bCs/>
          <w:color w:val="auto"/>
          <w:sz w:val="24"/>
          <w:szCs w:val="24"/>
        </w:rPr>
        <w:t>1.1.1. Yatay ve Diğer Geçişler, Ders Sayma</w:t>
      </w:r>
      <w:bookmarkEnd w:id="8"/>
    </w:p>
    <w:p w14:paraId="086E5D34" w14:textId="01C22828" w:rsidR="00076E94" w:rsidRPr="004D600C" w:rsidRDefault="00076E94" w:rsidP="004D600C">
      <w:pPr>
        <w:ind w:left="993"/>
        <w:jc w:val="both"/>
        <w:rPr>
          <w:rFonts w:ascii="Times New Roman" w:hAnsi="Times New Roman" w:cs="Times New Roman"/>
        </w:rPr>
      </w:pPr>
      <w:r w:rsidRPr="00417031">
        <w:rPr>
          <w:rFonts w:ascii="Times New Roman" w:hAnsi="Times New Roman" w:cs="Times New Roman"/>
        </w:rPr>
        <w:t>Yatay ve dikey geçişle öğrenci kabulü, çift ana dal uygulamaları ile başka kurumlarda ve/veya programlarda alınmış dersler ve kazanılmış kredilerin değerlendirilmesinde kullanılan politikaları özetleyiniz ve nasıl uygulandığını açıklayınız.</w:t>
      </w:r>
      <w:r w:rsidR="004D600C" w:rsidRPr="004D600C">
        <w:rPr>
          <w:rFonts w:ascii="Times New Roman" w:hAnsi="Times New Roman" w:cs="Times New Roman"/>
        </w:rPr>
        <w:t xml:space="preserve"> </w:t>
      </w:r>
    </w:p>
    <w:p w14:paraId="0CFA4965" w14:textId="77777777" w:rsidR="00076E94" w:rsidRDefault="00000000" w:rsidP="004D600C">
      <w:pPr>
        <w:ind w:left="993" w:right="-567"/>
        <w:jc w:val="both"/>
        <w:rPr>
          <w:rFonts w:ascii="Times New Roman" w:hAnsi="Times New Roman" w:cs="Times New Roman"/>
        </w:rPr>
      </w:pPr>
      <w:sdt>
        <w:sdtPr>
          <w:rPr>
            <w:rFonts w:ascii="Times New Roman" w:hAnsi="Times New Roman" w:cs="Times New Roman"/>
          </w:rPr>
          <w:id w:val="-779261725"/>
          <w:placeholder>
            <w:docPart w:val="510ECC846E5E4AD7A2BE47C425254976"/>
          </w:placeholder>
          <w:showingPlcHdr/>
        </w:sdtPr>
        <w:sdtContent>
          <w:r w:rsidR="00076E94" w:rsidRPr="00D369AF">
            <w:rPr>
              <w:rStyle w:val="YerTutucuMetni"/>
            </w:rPr>
            <w:t>Metin girmek için buraya tıklayın veya dokunun.</w:t>
          </w:r>
        </w:sdtContent>
      </w:sdt>
      <w:r w:rsidR="00076E94">
        <w:rPr>
          <w:rFonts w:ascii="Times New Roman" w:hAnsi="Times New Roman" w:cs="Times New Roman"/>
        </w:rPr>
        <w:t xml:space="preserve"> </w:t>
      </w:r>
    </w:p>
    <w:p w14:paraId="4A25DA6A" w14:textId="09FCA869" w:rsidR="004D600C" w:rsidRPr="004D600C" w:rsidRDefault="004D600C" w:rsidP="004D600C">
      <w:pPr>
        <w:ind w:left="993"/>
        <w:jc w:val="both"/>
        <w:rPr>
          <w:rFonts w:ascii="Times New Roman" w:hAnsi="Times New Roman" w:cs="Times New Roman"/>
        </w:rPr>
      </w:pPr>
      <w:r w:rsidRPr="00877D9F">
        <w:rPr>
          <w:rFonts w:ascii="Times New Roman" w:hAnsi="Times New Roman" w:cs="Times New Roman"/>
        </w:rPr>
        <w:t xml:space="preserve">Tablo </w:t>
      </w:r>
      <w:r>
        <w:rPr>
          <w:rFonts w:ascii="Times New Roman" w:hAnsi="Times New Roman" w:cs="Times New Roman"/>
        </w:rPr>
        <w:t>4</w:t>
      </w:r>
      <w:r w:rsidRPr="00877D9F">
        <w:rPr>
          <w:rFonts w:ascii="Times New Roman" w:hAnsi="Times New Roman" w:cs="Times New Roman"/>
        </w:rPr>
        <w:t>’</w:t>
      </w:r>
      <w:r>
        <w:rPr>
          <w:rFonts w:ascii="Times New Roman" w:hAnsi="Times New Roman" w:cs="Times New Roman"/>
        </w:rPr>
        <w:t>ü</w:t>
      </w:r>
      <w:r w:rsidRPr="00877D9F">
        <w:rPr>
          <w:rFonts w:ascii="Times New Roman" w:hAnsi="Times New Roman" w:cs="Times New Roman"/>
        </w:rPr>
        <w:t xml:space="preserve"> son beş yıl için doldurunuz</w:t>
      </w:r>
      <w:r>
        <w:rPr>
          <w:rFonts w:ascii="Times New Roman" w:hAnsi="Times New Roman" w:cs="Times New Roman"/>
        </w:rPr>
        <w:t>:</w:t>
      </w:r>
    </w:p>
    <w:p w14:paraId="039626BB" w14:textId="77777777" w:rsidR="00076E94" w:rsidRPr="00D915E5" w:rsidRDefault="00076E94" w:rsidP="00076E94">
      <w:pPr>
        <w:jc w:val="both"/>
        <w:rPr>
          <w:rFonts w:ascii="Times New Roman" w:hAnsi="Times New Roman" w:cs="Times New Roman"/>
          <w:b/>
          <w:bCs/>
        </w:rPr>
      </w:pPr>
      <w:r w:rsidRPr="00D915E5">
        <w:rPr>
          <w:rFonts w:ascii="Times New Roman" w:hAnsi="Times New Roman" w:cs="Times New Roman"/>
          <w:b/>
          <w:bCs/>
        </w:rPr>
        <w:t>Tablo 4: Geçiş ve Çift Anadal Bilgileri</w:t>
      </w:r>
      <w:r>
        <w:rPr>
          <w:rFonts w:ascii="Times New Roman" w:hAnsi="Times New Roman" w:cs="Times New Roman"/>
          <w:b/>
          <w:bCs/>
        </w:rPr>
        <w:t xml:space="preserve"> </w:t>
      </w:r>
      <w:r w:rsidRPr="00CA02CD">
        <w:rPr>
          <w:rFonts w:ascii="Times New Roman" w:hAnsi="Times New Roman" w:cs="Times New Roman"/>
        </w:rPr>
        <w:t>(</w:t>
      </w:r>
      <w:r>
        <w:rPr>
          <w:rFonts w:ascii="Times New Roman" w:hAnsi="Times New Roman" w:cs="Times New Roman"/>
        </w:rPr>
        <w:t>S</w:t>
      </w:r>
      <w:r w:rsidRPr="00CA02CD">
        <w:rPr>
          <w:rFonts w:ascii="Times New Roman" w:hAnsi="Times New Roman" w:cs="Times New Roman"/>
        </w:rPr>
        <w:t>on 5 yıl)</w:t>
      </w:r>
    </w:p>
    <w:tbl>
      <w:tblPr>
        <w:tblStyle w:val="TabloKlavuzu"/>
        <w:tblW w:w="5000" w:type="pct"/>
        <w:tblLook w:val="04A0" w:firstRow="1" w:lastRow="0" w:firstColumn="1" w:lastColumn="0" w:noHBand="0" w:noVBand="1"/>
      </w:tblPr>
      <w:tblGrid>
        <w:gridCol w:w="2738"/>
        <w:gridCol w:w="2738"/>
        <w:gridCol w:w="2738"/>
        <w:gridCol w:w="2740"/>
        <w:gridCol w:w="3605"/>
      </w:tblGrid>
      <w:tr w:rsidR="00076E94" w14:paraId="07233316" w14:textId="77777777" w:rsidTr="00525612">
        <w:tc>
          <w:tcPr>
            <w:tcW w:w="940" w:type="pct"/>
            <w:vAlign w:val="center"/>
          </w:tcPr>
          <w:p w14:paraId="325885E9" w14:textId="77777777" w:rsidR="00076E94" w:rsidRPr="00D915E5" w:rsidRDefault="00076E94" w:rsidP="000C5611">
            <w:pPr>
              <w:jc w:val="center"/>
              <w:rPr>
                <w:rFonts w:ascii="Times New Roman" w:hAnsi="Times New Roman" w:cs="Times New Roman"/>
                <w:b/>
                <w:bCs/>
              </w:rPr>
            </w:pPr>
            <w:r w:rsidRPr="00D915E5">
              <w:rPr>
                <w:rFonts w:ascii="Times New Roman" w:hAnsi="Times New Roman" w:cs="Times New Roman"/>
                <w:b/>
                <w:bCs/>
              </w:rPr>
              <w:lastRenderedPageBreak/>
              <w:t>Yıl</w:t>
            </w:r>
          </w:p>
        </w:tc>
        <w:tc>
          <w:tcPr>
            <w:tcW w:w="940" w:type="pct"/>
            <w:vAlign w:val="center"/>
          </w:tcPr>
          <w:p w14:paraId="09161B68" w14:textId="77777777" w:rsidR="00076E94" w:rsidRPr="00D915E5" w:rsidRDefault="00076E94" w:rsidP="000C5611">
            <w:pPr>
              <w:jc w:val="center"/>
              <w:rPr>
                <w:rFonts w:ascii="Times New Roman" w:hAnsi="Times New Roman" w:cs="Times New Roman"/>
                <w:b/>
                <w:bCs/>
              </w:rPr>
            </w:pPr>
            <w:r w:rsidRPr="00D915E5">
              <w:rPr>
                <w:rFonts w:ascii="Times New Roman" w:hAnsi="Times New Roman" w:cs="Times New Roman"/>
                <w:b/>
                <w:bCs/>
              </w:rPr>
              <w:t>Yatay Geçiş Yapan Öğrenci Sayısı</w:t>
            </w:r>
          </w:p>
        </w:tc>
        <w:tc>
          <w:tcPr>
            <w:tcW w:w="940" w:type="pct"/>
            <w:vAlign w:val="center"/>
          </w:tcPr>
          <w:p w14:paraId="30261D81" w14:textId="77777777" w:rsidR="00076E94" w:rsidRPr="00D915E5" w:rsidRDefault="00076E94" w:rsidP="000C5611">
            <w:pPr>
              <w:jc w:val="center"/>
              <w:rPr>
                <w:rFonts w:ascii="Times New Roman" w:hAnsi="Times New Roman" w:cs="Times New Roman"/>
                <w:b/>
                <w:bCs/>
              </w:rPr>
            </w:pPr>
            <w:r w:rsidRPr="00D915E5">
              <w:rPr>
                <w:rFonts w:ascii="Times New Roman" w:hAnsi="Times New Roman" w:cs="Times New Roman"/>
                <w:b/>
                <w:bCs/>
              </w:rPr>
              <w:t>Dikey Geçiş Yapan Öğrenci Sayısı</w:t>
            </w:r>
          </w:p>
        </w:tc>
        <w:tc>
          <w:tcPr>
            <w:tcW w:w="941" w:type="pct"/>
            <w:vAlign w:val="center"/>
          </w:tcPr>
          <w:p w14:paraId="4146A499" w14:textId="77777777" w:rsidR="00076E94" w:rsidRPr="00D915E5" w:rsidRDefault="00076E94" w:rsidP="000C5611">
            <w:pPr>
              <w:jc w:val="center"/>
              <w:rPr>
                <w:rFonts w:ascii="Times New Roman" w:hAnsi="Times New Roman" w:cs="Times New Roman"/>
                <w:b/>
                <w:bCs/>
              </w:rPr>
            </w:pPr>
            <w:r w:rsidRPr="00D915E5">
              <w:rPr>
                <w:rFonts w:ascii="Times New Roman" w:hAnsi="Times New Roman" w:cs="Times New Roman"/>
                <w:b/>
                <w:bCs/>
              </w:rPr>
              <w:t>Çift Anadal Yapan Öğrenci Sayısı</w:t>
            </w:r>
          </w:p>
        </w:tc>
        <w:tc>
          <w:tcPr>
            <w:tcW w:w="1238" w:type="pct"/>
            <w:vAlign w:val="center"/>
          </w:tcPr>
          <w:p w14:paraId="4E25470A" w14:textId="040BDFB0" w:rsidR="00076E94" w:rsidRPr="00D915E5" w:rsidRDefault="00076E94" w:rsidP="000C5611">
            <w:pPr>
              <w:jc w:val="center"/>
              <w:rPr>
                <w:rFonts w:ascii="Times New Roman" w:hAnsi="Times New Roman" w:cs="Times New Roman"/>
                <w:b/>
                <w:bCs/>
              </w:rPr>
            </w:pPr>
            <w:r w:rsidRPr="00D915E5">
              <w:rPr>
                <w:rFonts w:ascii="Times New Roman" w:hAnsi="Times New Roman" w:cs="Times New Roman"/>
                <w:b/>
                <w:bCs/>
              </w:rPr>
              <w:t>Başka Bir Bölümde Çift Ana Dal Yapan Öğrenci Sayısı (</w:t>
            </w:r>
            <w:r w:rsidR="008147B0">
              <w:rPr>
                <w:rFonts w:ascii="Times New Roman" w:hAnsi="Times New Roman" w:cs="Times New Roman"/>
                <w:b/>
                <w:bCs/>
              </w:rPr>
              <w:t>31 Aralık itibariyle</w:t>
            </w:r>
            <w:r w:rsidRPr="00D915E5">
              <w:rPr>
                <w:rFonts w:ascii="Times New Roman" w:hAnsi="Times New Roman" w:cs="Times New Roman"/>
                <w:b/>
                <w:bCs/>
              </w:rPr>
              <w:t>)</w:t>
            </w:r>
          </w:p>
        </w:tc>
      </w:tr>
      <w:tr w:rsidR="00076E94" w14:paraId="79D5B012" w14:textId="77777777" w:rsidTr="00525612">
        <w:tc>
          <w:tcPr>
            <w:tcW w:w="940" w:type="pct"/>
            <w:vAlign w:val="center"/>
          </w:tcPr>
          <w:p w14:paraId="6C6B8E68" w14:textId="77777777" w:rsidR="00076E94" w:rsidRPr="00D915E5" w:rsidRDefault="00076E94" w:rsidP="000C5611">
            <w:pPr>
              <w:jc w:val="center"/>
              <w:rPr>
                <w:rFonts w:ascii="Times New Roman" w:hAnsi="Times New Roman" w:cs="Times New Roman"/>
                <w:b/>
                <w:bCs/>
              </w:rPr>
            </w:pPr>
            <w:r w:rsidRPr="00D915E5">
              <w:rPr>
                <w:rFonts w:ascii="Times New Roman" w:hAnsi="Times New Roman" w:cs="Times New Roman"/>
                <w:b/>
                <w:bCs/>
              </w:rPr>
              <w:t>2025</w:t>
            </w:r>
          </w:p>
        </w:tc>
        <w:tc>
          <w:tcPr>
            <w:tcW w:w="940" w:type="pct"/>
          </w:tcPr>
          <w:p w14:paraId="75432D8E" w14:textId="77777777" w:rsidR="00076E94" w:rsidRDefault="00076E94" w:rsidP="000C5611">
            <w:pPr>
              <w:rPr>
                <w:rFonts w:ascii="Times New Roman" w:hAnsi="Times New Roman" w:cs="Times New Roman"/>
              </w:rPr>
            </w:pPr>
          </w:p>
        </w:tc>
        <w:tc>
          <w:tcPr>
            <w:tcW w:w="940" w:type="pct"/>
          </w:tcPr>
          <w:p w14:paraId="2D379181" w14:textId="77777777" w:rsidR="00076E94" w:rsidRDefault="00076E94" w:rsidP="000C5611">
            <w:pPr>
              <w:rPr>
                <w:rFonts w:ascii="Times New Roman" w:hAnsi="Times New Roman" w:cs="Times New Roman"/>
              </w:rPr>
            </w:pPr>
          </w:p>
        </w:tc>
        <w:tc>
          <w:tcPr>
            <w:tcW w:w="941" w:type="pct"/>
          </w:tcPr>
          <w:p w14:paraId="47D5D183" w14:textId="77777777" w:rsidR="00076E94" w:rsidRDefault="00076E94" w:rsidP="000C5611">
            <w:pPr>
              <w:rPr>
                <w:rFonts w:ascii="Times New Roman" w:hAnsi="Times New Roman" w:cs="Times New Roman"/>
              </w:rPr>
            </w:pPr>
          </w:p>
        </w:tc>
        <w:tc>
          <w:tcPr>
            <w:tcW w:w="1238" w:type="pct"/>
          </w:tcPr>
          <w:p w14:paraId="70D36BA6" w14:textId="77777777" w:rsidR="00076E94" w:rsidRDefault="00076E94" w:rsidP="000C5611">
            <w:pPr>
              <w:rPr>
                <w:rFonts w:ascii="Times New Roman" w:hAnsi="Times New Roman" w:cs="Times New Roman"/>
              </w:rPr>
            </w:pPr>
          </w:p>
        </w:tc>
      </w:tr>
      <w:tr w:rsidR="00076E94" w14:paraId="182DB646" w14:textId="77777777" w:rsidTr="00525612">
        <w:tc>
          <w:tcPr>
            <w:tcW w:w="940" w:type="pct"/>
            <w:vAlign w:val="center"/>
          </w:tcPr>
          <w:p w14:paraId="15D08A9E" w14:textId="77777777" w:rsidR="00076E94" w:rsidRPr="00D915E5" w:rsidRDefault="00076E94" w:rsidP="000C5611">
            <w:pPr>
              <w:jc w:val="center"/>
              <w:rPr>
                <w:rFonts w:ascii="Times New Roman" w:hAnsi="Times New Roman" w:cs="Times New Roman"/>
                <w:b/>
                <w:bCs/>
              </w:rPr>
            </w:pPr>
            <w:r w:rsidRPr="00D915E5">
              <w:rPr>
                <w:rFonts w:ascii="Times New Roman" w:hAnsi="Times New Roman" w:cs="Times New Roman"/>
                <w:b/>
                <w:bCs/>
              </w:rPr>
              <w:t>2024</w:t>
            </w:r>
          </w:p>
        </w:tc>
        <w:tc>
          <w:tcPr>
            <w:tcW w:w="940" w:type="pct"/>
          </w:tcPr>
          <w:p w14:paraId="7C628E69" w14:textId="4654F1A0" w:rsidR="00076E94" w:rsidRDefault="00671786" w:rsidP="00671786">
            <w:pPr>
              <w:jc w:val="center"/>
              <w:rPr>
                <w:rFonts w:ascii="Times New Roman" w:hAnsi="Times New Roman" w:cs="Times New Roman"/>
              </w:rPr>
            </w:pPr>
            <w:r>
              <w:rPr>
                <w:rFonts w:ascii="Times New Roman" w:hAnsi="Times New Roman" w:cs="Times New Roman"/>
              </w:rPr>
              <w:t>-</w:t>
            </w:r>
          </w:p>
        </w:tc>
        <w:tc>
          <w:tcPr>
            <w:tcW w:w="940" w:type="pct"/>
          </w:tcPr>
          <w:p w14:paraId="6BFE4921" w14:textId="3C1981C1" w:rsidR="00076E94" w:rsidRDefault="00671786" w:rsidP="00671786">
            <w:pPr>
              <w:jc w:val="center"/>
              <w:rPr>
                <w:rFonts w:ascii="Times New Roman" w:hAnsi="Times New Roman" w:cs="Times New Roman"/>
              </w:rPr>
            </w:pPr>
            <w:r>
              <w:rPr>
                <w:rFonts w:ascii="Times New Roman" w:hAnsi="Times New Roman" w:cs="Times New Roman"/>
              </w:rPr>
              <w:t>-</w:t>
            </w:r>
          </w:p>
        </w:tc>
        <w:tc>
          <w:tcPr>
            <w:tcW w:w="941" w:type="pct"/>
          </w:tcPr>
          <w:p w14:paraId="154861EA" w14:textId="2F0C0D9D" w:rsidR="00076E94" w:rsidRDefault="00671786" w:rsidP="00671786">
            <w:pPr>
              <w:jc w:val="center"/>
              <w:rPr>
                <w:rFonts w:ascii="Times New Roman" w:hAnsi="Times New Roman" w:cs="Times New Roman"/>
              </w:rPr>
            </w:pPr>
            <w:r>
              <w:rPr>
                <w:rFonts w:ascii="Times New Roman" w:hAnsi="Times New Roman" w:cs="Times New Roman"/>
              </w:rPr>
              <w:t>1</w:t>
            </w:r>
          </w:p>
        </w:tc>
        <w:tc>
          <w:tcPr>
            <w:tcW w:w="1238" w:type="pct"/>
          </w:tcPr>
          <w:p w14:paraId="14E10947" w14:textId="409AE9BB" w:rsidR="00076E94" w:rsidRDefault="00671786" w:rsidP="00671786">
            <w:pPr>
              <w:jc w:val="center"/>
              <w:rPr>
                <w:rFonts w:ascii="Times New Roman" w:hAnsi="Times New Roman" w:cs="Times New Roman"/>
              </w:rPr>
            </w:pPr>
            <w:r>
              <w:rPr>
                <w:rFonts w:ascii="Times New Roman" w:hAnsi="Times New Roman" w:cs="Times New Roman"/>
              </w:rPr>
              <w:t>-</w:t>
            </w:r>
          </w:p>
        </w:tc>
      </w:tr>
      <w:tr w:rsidR="00076E94" w14:paraId="183E9053" w14:textId="77777777" w:rsidTr="00525612">
        <w:tc>
          <w:tcPr>
            <w:tcW w:w="940" w:type="pct"/>
            <w:vAlign w:val="center"/>
          </w:tcPr>
          <w:p w14:paraId="2CB647DD" w14:textId="77777777" w:rsidR="00076E94" w:rsidRPr="00D915E5" w:rsidRDefault="00076E94" w:rsidP="000C5611">
            <w:pPr>
              <w:jc w:val="center"/>
              <w:rPr>
                <w:rFonts w:ascii="Times New Roman" w:hAnsi="Times New Roman" w:cs="Times New Roman"/>
                <w:b/>
                <w:bCs/>
              </w:rPr>
            </w:pPr>
            <w:r w:rsidRPr="00D915E5">
              <w:rPr>
                <w:rFonts w:ascii="Times New Roman" w:hAnsi="Times New Roman" w:cs="Times New Roman"/>
                <w:b/>
                <w:bCs/>
              </w:rPr>
              <w:t>2023</w:t>
            </w:r>
          </w:p>
        </w:tc>
        <w:tc>
          <w:tcPr>
            <w:tcW w:w="940" w:type="pct"/>
          </w:tcPr>
          <w:p w14:paraId="67EFB81C" w14:textId="05952910" w:rsidR="00076E94" w:rsidRDefault="00671786" w:rsidP="00671786">
            <w:pPr>
              <w:jc w:val="center"/>
              <w:rPr>
                <w:rFonts w:ascii="Times New Roman" w:hAnsi="Times New Roman" w:cs="Times New Roman"/>
              </w:rPr>
            </w:pPr>
            <w:r>
              <w:rPr>
                <w:rFonts w:ascii="Times New Roman" w:hAnsi="Times New Roman" w:cs="Times New Roman"/>
              </w:rPr>
              <w:t>5</w:t>
            </w:r>
          </w:p>
        </w:tc>
        <w:tc>
          <w:tcPr>
            <w:tcW w:w="940" w:type="pct"/>
          </w:tcPr>
          <w:p w14:paraId="7276E74E" w14:textId="7E1D10C6" w:rsidR="00076E94" w:rsidRDefault="00671786" w:rsidP="00671786">
            <w:pPr>
              <w:jc w:val="center"/>
              <w:rPr>
                <w:rFonts w:ascii="Times New Roman" w:hAnsi="Times New Roman" w:cs="Times New Roman"/>
              </w:rPr>
            </w:pPr>
            <w:r>
              <w:rPr>
                <w:rFonts w:ascii="Times New Roman" w:hAnsi="Times New Roman" w:cs="Times New Roman"/>
              </w:rPr>
              <w:t>-</w:t>
            </w:r>
          </w:p>
        </w:tc>
        <w:tc>
          <w:tcPr>
            <w:tcW w:w="941" w:type="pct"/>
          </w:tcPr>
          <w:p w14:paraId="56949312" w14:textId="27958B41" w:rsidR="00076E94" w:rsidRDefault="00671786" w:rsidP="00671786">
            <w:pPr>
              <w:jc w:val="center"/>
              <w:rPr>
                <w:rFonts w:ascii="Times New Roman" w:hAnsi="Times New Roman" w:cs="Times New Roman"/>
              </w:rPr>
            </w:pPr>
            <w:r>
              <w:rPr>
                <w:rFonts w:ascii="Times New Roman" w:hAnsi="Times New Roman" w:cs="Times New Roman"/>
              </w:rPr>
              <w:t>1</w:t>
            </w:r>
          </w:p>
        </w:tc>
        <w:tc>
          <w:tcPr>
            <w:tcW w:w="1238" w:type="pct"/>
          </w:tcPr>
          <w:p w14:paraId="1CDAFD92" w14:textId="7C730112" w:rsidR="00076E94" w:rsidRDefault="00671786" w:rsidP="00671786">
            <w:pPr>
              <w:jc w:val="center"/>
              <w:rPr>
                <w:rFonts w:ascii="Times New Roman" w:hAnsi="Times New Roman" w:cs="Times New Roman"/>
              </w:rPr>
            </w:pPr>
            <w:r>
              <w:rPr>
                <w:rFonts w:ascii="Times New Roman" w:hAnsi="Times New Roman" w:cs="Times New Roman"/>
              </w:rPr>
              <w:t>1</w:t>
            </w:r>
          </w:p>
        </w:tc>
      </w:tr>
      <w:tr w:rsidR="00076E94" w14:paraId="62D4FC5E" w14:textId="77777777" w:rsidTr="00525612">
        <w:tc>
          <w:tcPr>
            <w:tcW w:w="940" w:type="pct"/>
            <w:vAlign w:val="center"/>
          </w:tcPr>
          <w:p w14:paraId="3333822A" w14:textId="77777777" w:rsidR="00076E94" w:rsidRPr="00D915E5" w:rsidRDefault="00076E94" w:rsidP="000C5611">
            <w:pPr>
              <w:jc w:val="center"/>
              <w:rPr>
                <w:rFonts w:ascii="Times New Roman" w:hAnsi="Times New Roman" w:cs="Times New Roman"/>
                <w:b/>
                <w:bCs/>
              </w:rPr>
            </w:pPr>
            <w:r>
              <w:rPr>
                <w:rFonts w:ascii="Times New Roman" w:hAnsi="Times New Roman" w:cs="Times New Roman"/>
                <w:b/>
                <w:bCs/>
              </w:rPr>
              <w:t>2022</w:t>
            </w:r>
          </w:p>
        </w:tc>
        <w:tc>
          <w:tcPr>
            <w:tcW w:w="940" w:type="pct"/>
          </w:tcPr>
          <w:p w14:paraId="5A156012" w14:textId="2B3AB096" w:rsidR="00076E94" w:rsidRDefault="00671786" w:rsidP="00671786">
            <w:pPr>
              <w:jc w:val="center"/>
              <w:rPr>
                <w:rFonts w:ascii="Times New Roman" w:hAnsi="Times New Roman" w:cs="Times New Roman"/>
              </w:rPr>
            </w:pPr>
            <w:r>
              <w:rPr>
                <w:rFonts w:ascii="Times New Roman" w:hAnsi="Times New Roman" w:cs="Times New Roman"/>
              </w:rPr>
              <w:t>11</w:t>
            </w:r>
          </w:p>
        </w:tc>
        <w:tc>
          <w:tcPr>
            <w:tcW w:w="940" w:type="pct"/>
          </w:tcPr>
          <w:p w14:paraId="01137214" w14:textId="2D06EF74" w:rsidR="00076E94" w:rsidRDefault="00671786" w:rsidP="00671786">
            <w:pPr>
              <w:jc w:val="center"/>
              <w:rPr>
                <w:rFonts w:ascii="Times New Roman" w:hAnsi="Times New Roman" w:cs="Times New Roman"/>
              </w:rPr>
            </w:pPr>
            <w:r>
              <w:rPr>
                <w:rFonts w:ascii="Times New Roman" w:hAnsi="Times New Roman" w:cs="Times New Roman"/>
              </w:rPr>
              <w:t>-</w:t>
            </w:r>
          </w:p>
        </w:tc>
        <w:tc>
          <w:tcPr>
            <w:tcW w:w="941" w:type="pct"/>
          </w:tcPr>
          <w:p w14:paraId="620C0D14" w14:textId="6C80E31C" w:rsidR="00076E94" w:rsidRDefault="00671786" w:rsidP="00671786">
            <w:pPr>
              <w:jc w:val="center"/>
              <w:rPr>
                <w:rFonts w:ascii="Times New Roman" w:hAnsi="Times New Roman" w:cs="Times New Roman"/>
              </w:rPr>
            </w:pPr>
            <w:r>
              <w:rPr>
                <w:rFonts w:ascii="Times New Roman" w:hAnsi="Times New Roman" w:cs="Times New Roman"/>
              </w:rPr>
              <w:t>3</w:t>
            </w:r>
          </w:p>
        </w:tc>
        <w:tc>
          <w:tcPr>
            <w:tcW w:w="1238" w:type="pct"/>
          </w:tcPr>
          <w:p w14:paraId="035EB1BB" w14:textId="62FD02DA" w:rsidR="00076E94" w:rsidRDefault="00671786" w:rsidP="00671786">
            <w:pPr>
              <w:jc w:val="center"/>
              <w:rPr>
                <w:rFonts w:ascii="Times New Roman" w:hAnsi="Times New Roman" w:cs="Times New Roman"/>
              </w:rPr>
            </w:pPr>
            <w:r>
              <w:rPr>
                <w:rFonts w:ascii="Times New Roman" w:hAnsi="Times New Roman" w:cs="Times New Roman"/>
              </w:rPr>
              <w:t>-</w:t>
            </w:r>
          </w:p>
        </w:tc>
      </w:tr>
      <w:tr w:rsidR="00076E94" w14:paraId="7B8663CD" w14:textId="77777777" w:rsidTr="00525612">
        <w:tc>
          <w:tcPr>
            <w:tcW w:w="940" w:type="pct"/>
            <w:vAlign w:val="center"/>
          </w:tcPr>
          <w:p w14:paraId="1FE28D26" w14:textId="77777777" w:rsidR="00076E94" w:rsidRDefault="00076E94" w:rsidP="000C5611">
            <w:pPr>
              <w:jc w:val="center"/>
              <w:rPr>
                <w:rFonts w:ascii="Times New Roman" w:hAnsi="Times New Roman" w:cs="Times New Roman"/>
                <w:b/>
                <w:bCs/>
              </w:rPr>
            </w:pPr>
            <w:r>
              <w:rPr>
                <w:rFonts w:ascii="Times New Roman" w:hAnsi="Times New Roman" w:cs="Times New Roman"/>
                <w:b/>
                <w:bCs/>
              </w:rPr>
              <w:t>2021</w:t>
            </w:r>
          </w:p>
        </w:tc>
        <w:tc>
          <w:tcPr>
            <w:tcW w:w="940" w:type="pct"/>
          </w:tcPr>
          <w:p w14:paraId="514DACF7" w14:textId="37682B7F" w:rsidR="00076E94" w:rsidRDefault="00671786" w:rsidP="00671786">
            <w:pPr>
              <w:jc w:val="center"/>
              <w:rPr>
                <w:rFonts w:ascii="Times New Roman" w:hAnsi="Times New Roman" w:cs="Times New Roman"/>
              </w:rPr>
            </w:pPr>
            <w:r>
              <w:rPr>
                <w:rFonts w:ascii="Times New Roman" w:hAnsi="Times New Roman" w:cs="Times New Roman"/>
              </w:rPr>
              <w:t>6</w:t>
            </w:r>
          </w:p>
        </w:tc>
        <w:tc>
          <w:tcPr>
            <w:tcW w:w="940" w:type="pct"/>
          </w:tcPr>
          <w:p w14:paraId="2BF1687B" w14:textId="43C66469" w:rsidR="00076E94" w:rsidRDefault="00671786" w:rsidP="00671786">
            <w:pPr>
              <w:jc w:val="center"/>
              <w:rPr>
                <w:rFonts w:ascii="Times New Roman" w:hAnsi="Times New Roman" w:cs="Times New Roman"/>
              </w:rPr>
            </w:pPr>
            <w:r>
              <w:rPr>
                <w:rFonts w:ascii="Times New Roman" w:hAnsi="Times New Roman" w:cs="Times New Roman"/>
              </w:rPr>
              <w:t>5</w:t>
            </w:r>
          </w:p>
        </w:tc>
        <w:tc>
          <w:tcPr>
            <w:tcW w:w="941" w:type="pct"/>
          </w:tcPr>
          <w:p w14:paraId="67420DF9" w14:textId="39938C79" w:rsidR="00076E94" w:rsidRDefault="00671786" w:rsidP="00671786">
            <w:pPr>
              <w:jc w:val="center"/>
              <w:rPr>
                <w:rFonts w:ascii="Times New Roman" w:hAnsi="Times New Roman" w:cs="Times New Roman"/>
              </w:rPr>
            </w:pPr>
            <w:r>
              <w:rPr>
                <w:rFonts w:ascii="Times New Roman" w:hAnsi="Times New Roman" w:cs="Times New Roman"/>
              </w:rPr>
              <w:t>8</w:t>
            </w:r>
          </w:p>
        </w:tc>
        <w:tc>
          <w:tcPr>
            <w:tcW w:w="1238" w:type="pct"/>
          </w:tcPr>
          <w:p w14:paraId="6C1EFABF" w14:textId="1F635404" w:rsidR="00076E94" w:rsidRDefault="00671786" w:rsidP="00671786">
            <w:pPr>
              <w:jc w:val="center"/>
              <w:rPr>
                <w:rFonts w:ascii="Times New Roman" w:hAnsi="Times New Roman" w:cs="Times New Roman"/>
              </w:rPr>
            </w:pPr>
            <w:r>
              <w:rPr>
                <w:rFonts w:ascii="Times New Roman" w:hAnsi="Times New Roman" w:cs="Times New Roman"/>
              </w:rPr>
              <w:t>-</w:t>
            </w:r>
          </w:p>
        </w:tc>
      </w:tr>
    </w:tbl>
    <w:p w14:paraId="6DAF9765" w14:textId="77777777" w:rsidR="00076E94" w:rsidRPr="00877D9F" w:rsidRDefault="00076E94" w:rsidP="00076E94">
      <w:pPr>
        <w:jc w:val="both"/>
        <w:rPr>
          <w:rFonts w:ascii="Times New Roman" w:hAnsi="Times New Roman" w:cs="Times New Roman"/>
        </w:rPr>
      </w:pPr>
    </w:p>
    <w:p w14:paraId="044FFB80" w14:textId="49792587" w:rsidR="00076E94" w:rsidRPr="00525612" w:rsidRDefault="00076E94" w:rsidP="00525612">
      <w:pPr>
        <w:pStyle w:val="Balk3"/>
        <w:ind w:left="567"/>
        <w:rPr>
          <w:rFonts w:ascii="Times New Roman" w:eastAsiaTheme="minorHAnsi" w:hAnsi="Times New Roman" w:cs="Times New Roman"/>
          <w:b/>
          <w:bCs/>
          <w:color w:val="auto"/>
          <w:sz w:val="24"/>
          <w:szCs w:val="24"/>
        </w:rPr>
      </w:pPr>
      <w:bookmarkStart w:id="9" w:name="_Toc200711333"/>
      <w:r w:rsidRPr="00525612">
        <w:rPr>
          <w:rFonts w:ascii="Times New Roman" w:eastAsiaTheme="minorHAnsi" w:hAnsi="Times New Roman" w:cs="Times New Roman"/>
          <w:b/>
          <w:bCs/>
          <w:color w:val="auto"/>
          <w:sz w:val="24"/>
          <w:szCs w:val="24"/>
        </w:rPr>
        <w:t>1.1.2. Öğrenci Değişimi ve Staj</w:t>
      </w:r>
      <w:bookmarkEnd w:id="9"/>
    </w:p>
    <w:p w14:paraId="0B701015" w14:textId="77777777" w:rsidR="00076E94" w:rsidRDefault="00076E94" w:rsidP="004D600C">
      <w:pPr>
        <w:ind w:left="993"/>
        <w:jc w:val="both"/>
        <w:rPr>
          <w:rFonts w:ascii="Times New Roman" w:hAnsi="Times New Roman" w:cs="Times New Roman"/>
        </w:rPr>
      </w:pPr>
      <w:r w:rsidRPr="00417031">
        <w:rPr>
          <w:rFonts w:ascii="Times New Roman" w:hAnsi="Times New Roman" w:cs="Times New Roman"/>
        </w:rPr>
        <w:t xml:space="preserve">Kurum ve/veya program tarafından başka kurumlarla yapılan anlaşmalar ve </w:t>
      </w:r>
      <w:r>
        <w:rPr>
          <w:rFonts w:ascii="Times New Roman" w:hAnsi="Times New Roman" w:cs="Times New Roman"/>
        </w:rPr>
        <w:t xml:space="preserve">  </w:t>
      </w:r>
      <w:r w:rsidRPr="00417031">
        <w:rPr>
          <w:rFonts w:ascii="Times New Roman" w:hAnsi="Times New Roman" w:cs="Times New Roman"/>
        </w:rPr>
        <w:t>kurulan ortaklıklar ile öğrenci hareketliliğini teşvik edecek ve sağlayacak önlemleri özetleyiniz.</w:t>
      </w:r>
    </w:p>
    <w:sdt>
      <w:sdtPr>
        <w:rPr>
          <w:rFonts w:ascii="Times New Roman" w:hAnsi="Times New Roman" w:cs="Times New Roman"/>
        </w:rPr>
        <w:id w:val="310296939"/>
        <w:placeholder>
          <w:docPart w:val="510ECC846E5E4AD7A2BE47C425254976"/>
        </w:placeholder>
        <w:showingPlcHdr/>
      </w:sdtPr>
      <w:sdtContent>
        <w:p w14:paraId="65259A0B" w14:textId="77777777" w:rsidR="00076E94" w:rsidRPr="00417031" w:rsidRDefault="00076E94" w:rsidP="004D600C">
          <w:pPr>
            <w:ind w:left="993"/>
            <w:jc w:val="both"/>
            <w:rPr>
              <w:rFonts w:ascii="Times New Roman" w:hAnsi="Times New Roman" w:cs="Times New Roman"/>
            </w:rPr>
          </w:pPr>
          <w:r w:rsidRPr="00D369AF">
            <w:rPr>
              <w:rStyle w:val="YerTutucuMetni"/>
            </w:rPr>
            <w:t>Metin girmek için buraya tıklayın veya dokunun.</w:t>
          </w:r>
        </w:p>
      </w:sdtContent>
    </w:sdt>
    <w:p w14:paraId="6E937C79" w14:textId="77777777" w:rsidR="00076E94" w:rsidRDefault="00076E94" w:rsidP="004D600C">
      <w:pPr>
        <w:ind w:left="993"/>
        <w:jc w:val="both"/>
        <w:rPr>
          <w:rFonts w:ascii="Times New Roman" w:hAnsi="Times New Roman" w:cs="Times New Roman"/>
        </w:rPr>
      </w:pPr>
      <w:r w:rsidRPr="00877D9F">
        <w:rPr>
          <w:rFonts w:ascii="Times New Roman" w:hAnsi="Times New Roman" w:cs="Times New Roman"/>
        </w:rPr>
        <w:t xml:space="preserve">Tablo </w:t>
      </w:r>
      <w:r>
        <w:rPr>
          <w:rFonts w:ascii="Times New Roman" w:hAnsi="Times New Roman" w:cs="Times New Roman"/>
        </w:rPr>
        <w:t>5</w:t>
      </w:r>
      <w:r w:rsidRPr="00877D9F">
        <w:rPr>
          <w:rFonts w:ascii="Times New Roman" w:hAnsi="Times New Roman" w:cs="Times New Roman"/>
        </w:rPr>
        <w:t>’</w:t>
      </w:r>
      <w:r>
        <w:rPr>
          <w:rFonts w:ascii="Times New Roman" w:hAnsi="Times New Roman" w:cs="Times New Roman"/>
        </w:rPr>
        <w:t>i</w:t>
      </w:r>
      <w:r w:rsidRPr="00877D9F">
        <w:rPr>
          <w:rFonts w:ascii="Times New Roman" w:hAnsi="Times New Roman" w:cs="Times New Roman"/>
        </w:rPr>
        <w:t xml:space="preserve"> son beş yıl için doldurunuz</w:t>
      </w:r>
      <w:r>
        <w:rPr>
          <w:rFonts w:ascii="Times New Roman" w:hAnsi="Times New Roman" w:cs="Times New Roman"/>
        </w:rPr>
        <w:t>:</w:t>
      </w:r>
    </w:p>
    <w:p w14:paraId="153B9FFC" w14:textId="77777777" w:rsidR="009D50A0" w:rsidRDefault="009D50A0" w:rsidP="004D600C">
      <w:pPr>
        <w:ind w:left="993"/>
        <w:jc w:val="both"/>
        <w:rPr>
          <w:rFonts w:ascii="Times New Roman" w:hAnsi="Times New Roman" w:cs="Times New Roman"/>
        </w:rPr>
      </w:pPr>
    </w:p>
    <w:p w14:paraId="4A2056C9" w14:textId="77777777" w:rsidR="009D50A0" w:rsidRDefault="009D50A0" w:rsidP="004D600C">
      <w:pPr>
        <w:ind w:left="993"/>
        <w:jc w:val="both"/>
        <w:rPr>
          <w:rFonts w:ascii="Times New Roman" w:hAnsi="Times New Roman" w:cs="Times New Roman"/>
        </w:rPr>
      </w:pPr>
    </w:p>
    <w:p w14:paraId="2B1B1E0D" w14:textId="77777777" w:rsidR="00076E94" w:rsidRPr="00D915E5" w:rsidRDefault="00076E94" w:rsidP="00076E94">
      <w:pPr>
        <w:jc w:val="both"/>
        <w:rPr>
          <w:rFonts w:ascii="Times New Roman" w:hAnsi="Times New Roman" w:cs="Times New Roman"/>
          <w:b/>
          <w:bCs/>
        </w:rPr>
      </w:pPr>
      <w:r w:rsidRPr="00D915E5">
        <w:rPr>
          <w:rFonts w:ascii="Times New Roman" w:hAnsi="Times New Roman" w:cs="Times New Roman"/>
          <w:b/>
          <w:bCs/>
        </w:rPr>
        <w:t xml:space="preserve">Tablo </w:t>
      </w:r>
      <w:r>
        <w:rPr>
          <w:rFonts w:ascii="Times New Roman" w:hAnsi="Times New Roman" w:cs="Times New Roman"/>
          <w:b/>
          <w:bCs/>
        </w:rPr>
        <w:t>5</w:t>
      </w:r>
      <w:r w:rsidRPr="00D915E5">
        <w:rPr>
          <w:rFonts w:ascii="Times New Roman" w:hAnsi="Times New Roman" w:cs="Times New Roman"/>
          <w:b/>
          <w:bCs/>
        </w:rPr>
        <w:t>: Değişim Bilgileri</w:t>
      </w:r>
      <w:r>
        <w:rPr>
          <w:rFonts w:ascii="Times New Roman" w:hAnsi="Times New Roman" w:cs="Times New Roman"/>
          <w:b/>
          <w:bCs/>
        </w:rPr>
        <w:t xml:space="preserve"> </w:t>
      </w:r>
      <w:r w:rsidRPr="00CA02CD">
        <w:rPr>
          <w:rFonts w:ascii="Times New Roman" w:hAnsi="Times New Roman" w:cs="Times New Roman"/>
        </w:rPr>
        <w:t>(</w:t>
      </w:r>
      <w:r>
        <w:rPr>
          <w:rFonts w:ascii="Times New Roman" w:hAnsi="Times New Roman" w:cs="Times New Roman"/>
        </w:rPr>
        <w:t>S</w:t>
      </w:r>
      <w:r w:rsidRPr="00CA02CD">
        <w:rPr>
          <w:rFonts w:ascii="Times New Roman" w:hAnsi="Times New Roman" w:cs="Times New Roman"/>
        </w:rPr>
        <w:t>on 5 yıl)</w:t>
      </w:r>
    </w:p>
    <w:tbl>
      <w:tblPr>
        <w:tblStyle w:val="TabloKlavuzu"/>
        <w:tblW w:w="5000" w:type="pct"/>
        <w:tblLook w:val="04A0" w:firstRow="1" w:lastRow="0" w:firstColumn="1" w:lastColumn="0" w:noHBand="0" w:noVBand="1"/>
      </w:tblPr>
      <w:tblGrid>
        <w:gridCol w:w="2738"/>
        <w:gridCol w:w="2738"/>
        <w:gridCol w:w="2738"/>
        <w:gridCol w:w="2918"/>
        <w:gridCol w:w="3427"/>
      </w:tblGrid>
      <w:tr w:rsidR="00076E94" w14:paraId="3FDB790B" w14:textId="77777777" w:rsidTr="000B26C4">
        <w:tc>
          <w:tcPr>
            <w:tcW w:w="940" w:type="pct"/>
            <w:vAlign w:val="center"/>
          </w:tcPr>
          <w:p w14:paraId="4A5CA85F" w14:textId="77777777" w:rsidR="00076E94" w:rsidRPr="00D915E5" w:rsidRDefault="00076E94" w:rsidP="000C5611">
            <w:pPr>
              <w:jc w:val="center"/>
              <w:rPr>
                <w:rFonts w:ascii="Times New Roman" w:hAnsi="Times New Roman" w:cs="Times New Roman"/>
                <w:b/>
                <w:bCs/>
              </w:rPr>
            </w:pPr>
            <w:r w:rsidRPr="00D915E5">
              <w:rPr>
                <w:rFonts w:ascii="Times New Roman" w:hAnsi="Times New Roman" w:cs="Times New Roman"/>
                <w:b/>
                <w:bCs/>
              </w:rPr>
              <w:t>Yıl</w:t>
            </w:r>
          </w:p>
        </w:tc>
        <w:tc>
          <w:tcPr>
            <w:tcW w:w="940" w:type="pct"/>
            <w:vAlign w:val="center"/>
          </w:tcPr>
          <w:p w14:paraId="5FB42192" w14:textId="77777777" w:rsidR="00076E94" w:rsidRPr="00D915E5" w:rsidRDefault="00076E94" w:rsidP="000C5611">
            <w:pPr>
              <w:jc w:val="center"/>
              <w:rPr>
                <w:rFonts w:ascii="Times New Roman" w:hAnsi="Times New Roman" w:cs="Times New Roman"/>
                <w:b/>
                <w:bCs/>
              </w:rPr>
            </w:pPr>
            <w:r w:rsidRPr="00D915E5">
              <w:rPr>
                <w:rFonts w:ascii="Times New Roman" w:hAnsi="Times New Roman" w:cs="Times New Roman"/>
                <w:b/>
                <w:bCs/>
              </w:rPr>
              <w:t>Gelen Öğrenci Sayısı</w:t>
            </w:r>
          </w:p>
        </w:tc>
        <w:tc>
          <w:tcPr>
            <w:tcW w:w="940" w:type="pct"/>
            <w:vAlign w:val="center"/>
          </w:tcPr>
          <w:p w14:paraId="1C78CECF" w14:textId="77777777" w:rsidR="00076E94" w:rsidRPr="00D915E5" w:rsidRDefault="00076E94" w:rsidP="000C5611">
            <w:pPr>
              <w:jc w:val="center"/>
              <w:rPr>
                <w:rFonts w:ascii="Times New Roman" w:hAnsi="Times New Roman" w:cs="Times New Roman"/>
                <w:b/>
                <w:bCs/>
              </w:rPr>
            </w:pPr>
            <w:r w:rsidRPr="00D915E5">
              <w:rPr>
                <w:rFonts w:ascii="Times New Roman" w:hAnsi="Times New Roman" w:cs="Times New Roman"/>
                <w:b/>
                <w:bCs/>
              </w:rPr>
              <w:t>Giden Öğrenci Sayısı</w:t>
            </w:r>
          </w:p>
        </w:tc>
        <w:tc>
          <w:tcPr>
            <w:tcW w:w="1002" w:type="pct"/>
            <w:vAlign w:val="center"/>
          </w:tcPr>
          <w:p w14:paraId="61A29CD6" w14:textId="77777777" w:rsidR="00076E94" w:rsidRPr="00D915E5" w:rsidRDefault="00076E94" w:rsidP="000C5611">
            <w:pPr>
              <w:jc w:val="center"/>
              <w:rPr>
                <w:rFonts w:ascii="Times New Roman" w:hAnsi="Times New Roman" w:cs="Times New Roman"/>
                <w:b/>
                <w:bCs/>
              </w:rPr>
            </w:pPr>
            <w:r w:rsidRPr="00D915E5">
              <w:rPr>
                <w:rFonts w:ascii="Times New Roman" w:hAnsi="Times New Roman" w:cs="Times New Roman"/>
                <w:b/>
                <w:bCs/>
              </w:rPr>
              <w:t>Gelen Akademik veya İdari Personel Sayısı</w:t>
            </w:r>
          </w:p>
        </w:tc>
        <w:tc>
          <w:tcPr>
            <w:tcW w:w="1177" w:type="pct"/>
            <w:vAlign w:val="center"/>
          </w:tcPr>
          <w:p w14:paraId="36679C14" w14:textId="77777777" w:rsidR="00076E94" w:rsidRPr="00D915E5" w:rsidRDefault="00076E94" w:rsidP="000C5611">
            <w:pPr>
              <w:ind w:left="37" w:hanging="37"/>
              <w:jc w:val="center"/>
              <w:rPr>
                <w:rFonts w:ascii="Times New Roman" w:hAnsi="Times New Roman" w:cs="Times New Roman"/>
                <w:b/>
                <w:bCs/>
              </w:rPr>
            </w:pPr>
            <w:r w:rsidRPr="00D915E5">
              <w:rPr>
                <w:rFonts w:ascii="Times New Roman" w:hAnsi="Times New Roman" w:cs="Times New Roman"/>
                <w:b/>
                <w:bCs/>
              </w:rPr>
              <w:t>Giden Akademik veya İdari Personel Sayısı</w:t>
            </w:r>
          </w:p>
        </w:tc>
      </w:tr>
      <w:tr w:rsidR="00076E94" w14:paraId="0768DEC3" w14:textId="77777777" w:rsidTr="000B26C4">
        <w:tc>
          <w:tcPr>
            <w:tcW w:w="940" w:type="pct"/>
            <w:vAlign w:val="center"/>
          </w:tcPr>
          <w:p w14:paraId="61BF634D" w14:textId="77777777" w:rsidR="00076E94" w:rsidRPr="00D915E5" w:rsidRDefault="00076E94" w:rsidP="000C5611">
            <w:pPr>
              <w:jc w:val="center"/>
              <w:rPr>
                <w:rFonts w:ascii="Times New Roman" w:hAnsi="Times New Roman" w:cs="Times New Roman"/>
                <w:b/>
                <w:bCs/>
              </w:rPr>
            </w:pPr>
            <w:r w:rsidRPr="00D915E5">
              <w:rPr>
                <w:rFonts w:ascii="Times New Roman" w:hAnsi="Times New Roman" w:cs="Times New Roman"/>
                <w:b/>
                <w:bCs/>
              </w:rPr>
              <w:t>2025</w:t>
            </w:r>
          </w:p>
        </w:tc>
        <w:tc>
          <w:tcPr>
            <w:tcW w:w="940" w:type="pct"/>
          </w:tcPr>
          <w:p w14:paraId="065165AE" w14:textId="77777777" w:rsidR="00076E94" w:rsidRDefault="00076E94" w:rsidP="000C5611">
            <w:pPr>
              <w:rPr>
                <w:rFonts w:ascii="Times New Roman" w:hAnsi="Times New Roman" w:cs="Times New Roman"/>
              </w:rPr>
            </w:pPr>
          </w:p>
        </w:tc>
        <w:tc>
          <w:tcPr>
            <w:tcW w:w="940" w:type="pct"/>
          </w:tcPr>
          <w:p w14:paraId="7BB67C7B" w14:textId="77777777" w:rsidR="00076E94" w:rsidRDefault="00076E94" w:rsidP="000C5611">
            <w:pPr>
              <w:rPr>
                <w:rFonts w:ascii="Times New Roman" w:hAnsi="Times New Roman" w:cs="Times New Roman"/>
              </w:rPr>
            </w:pPr>
          </w:p>
        </w:tc>
        <w:tc>
          <w:tcPr>
            <w:tcW w:w="1002" w:type="pct"/>
          </w:tcPr>
          <w:p w14:paraId="22D26456" w14:textId="77777777" w:rsidR="00076E94" w:rsidRDefault="00076E94" w:rsidP="000C5611">
            <w:pPr>
              <w:rPr>
                <w:rFonts w:ascii="Times New Roman" w:hAnsi="Times New Roman" w:cs="Times New Roman"/>
              </w:rPr>
            </w:pPr>
          </w:p>
        </w:tc>
        <w:tc>
          <w:tcPr>
            <w:tcW w:w="1177" w:type="pct"/>
          </w:tcPr>
          <w:p w14:paraId="7C5FEF36" w14:textId="77777777" w:rsidR="00076E94" w:rsidRDefault="00076E94" w:rsidP="000C5611">
            <w:pPr>
              <w:rPr>
                <w:rFonts w:ascii="Times New Roman" w:hAnsi="Times New Roman" w:cs="Times New Roman"/>
              </w:rPr>
            </w:pPr>
          </w:p>
        </w:tc>
      </w:tr>
      <w:tr w:rsidR="00A41E3F" w14:paraId="23B643B3" w14:textId="77777777" w:rsidTr="000B26C4">
        <w:tc>
          <w:tcPr>
            <w:tcW w:w="940" w:type="pct"/>
            <w:vAlign w:val="center"/>
          </w:tcPr>
          <w:p w14:paraId="5D3680EE" w14:textId="77777777" w:rsidR="00A41E3F" w:rsidRPr="00D915E5" w:rsidRDefault="00A41E3F" w:rsidP="009675C5">
            <w:pPr>
              <w:jc w:val="center"/>
              <w:rPr>
                <w:rFonts w:ascii="Times New Roman" w:hAnsi="Times New Roman" w:cs="Times New Roman"/>
                <w:b/>
                <w:bCs/>
              </w:rPr>
            </w:pPr>
            <w:r w:rsidRPr="00D915E5">
              <w:rPr>
                <w:rFonts w:ascii="Times New Roman" w:hAnsi="Times New Roman" w:cs="Times New Roman"/>
                <w:b/>
                <w:bCs/>
              </w:rPr>
              <w:t>2024</w:t>
            </w:r>
          </w:p>
        </w:tc>
        <w:tc>
          <w:tcPr>
            <w:tcW w:w="940" w:type="pct"/>
          </w:tcPr>
          <w:p w14:paraId="0EFD1D1B" w14:textId="6AB93AA8" w:rsidR="00A41E3F" w:rsidRDefault="00A41E3F" w:rsidP="009675C5">
            <w:pPr>
              <w:jc w:val="center"/>
              <w:rPr>
                <w:rFonts w:ascii="Times New Roman" w:hAnsi="Times New Roman" w:cs="Times New Roman"/>
              </w:rPr>
            </w:pPr>
            <w:r w:rsidRPr="00D577F6">
              <w:rPr>
                <w:rFonts w:ascii="Times New Roman" w:hAnsi="Times New Roman" w:cs="Times New Roman"/>
              </w:rPr>
              <w:t>0</w:t>
            </w:r>
          </w:p>
        </w:tc>
        <w:tc>
          <w:tcPr>
            <w:tcW w:w="940" w:type="pct"/>
          </w:tcPr>
          <w:p w14:paraId="1F5244D7" w14:textId="34978358" w:rsidR="00A41E3F" w:rsidRDefault="00C22442" w:rsidP="009675C5">
            <w:pPr>
              <w:jc w:val="center"/>
              <w:rPr>
                <w:rFonts w:ascii="Times New Roman" w:hAnsi="Times New Roman" w:cs="Times New Roman"/>
              </w:rPr>
            </w:pPr>
            <w:r>
              <w:rPr>
                <w:rFonts w:ascii="Times New Roman" w:hAnsi="Times New Roman" w:cs="Times New Roman"/>
              </w:rPr>
              <w:t>3</w:t>
            </w:r>
          </w:p>
        </w:tc>
        <w:tc>
          <w:tcPr>
            <w:tcW w:w="1002" w:type="pct"/>
          </w:tcPr>
          <w:p w14:paraId="3227B024" w14:textId="6F5966B7" w:rsidR="00A41E3F" w:rsidRDefault="00A41E3F" w:rsidP="009675C5">
            <w:pPr>
              <w:jc w:val="center"/>
              <w:rPr>
                <w:rFonts w:ascii="Times New Roman" w:hAnsi="Times New Roman" w:cs="Times New Roman"/>
              </w:rPr>
            </w:pPr>
            <w:r w:rsidRPr="00D577F6">
              <w:rPr>
                <w:rFonts w:ascii="Times New Roman" w:hAnsi="Times New Roman" w:cs="Times New Roman"/>
              </w:rPr>
              <w:t>0</w:t>
            </w:r>
          </w:p>
        </w:tc>
        <w:tc>
          <w:tcPr>
            <w:tcW w:w="1177" w:type="pct"/>
          </w:tcPr>
          <w:p w14:paraId="379D2C38" w14:textId="53C66328" w:rsidR="00A41E3F" w:rsidRDefault="00A41E3F" w:rsidP="009675C5">
            <w:pPr>
              <w:jc w:val="center"/>
              <w:rPr>
                <w:rFonts w:ascii="Times New Roman" w:hAnsi="Times New Roman" w:cs="Times New Roman"/>
              </w:rPr>
            </w:pPr>
            <w:r w:rsidRPr="00D577F6">
              <w:rPr>
                <w:rFonts w:ascii="Times New Roman" w:hAnsi="Times New Roman" w:cs="Times New Roman"/>
              </w:rPr>
              <w:t>0</w:t>
            </w:r>
          </w:p>
        </w:tc>
      </w:tr>
      <w:tr w:rsidR="00A41E3F" w14:paraId="63E1A457" w14:textId="77777777" w:rsidTr="000B26C4">
        <w:tc>
          <w:tcPr>
            <w:tcW w:w="940" w:type="pct"/>
            <w:vAlign w:val="center"/>
          </w:tcPr>
          <w:p w14:paraId="224FFE53" w14:textId="77777777" w:rsidR="00A41E3F" w:rsidRPr="00D915E5" w:rsidRDefault="00A41E3F" w:rsidP="009675C5">
            <w:pPr>
              <w:jc w:val="center"/>
              <w:rPr>
                <w:rFonts w:ascii="Times New Roman" w:hAnsi="Times New Roman" w:cs="Times New Roman"/>
                <w:b/>
                <w:bCs/>
              </w:rPr>
            </w:pPr>
            <w:r w:rsidRPr="00D915E5">
              <w:rPr>
                <w:rFonts w:ascii="Times New Roman" w:hAnsi="Times New Roman" w:cs="Times New Roman"/>
                <w:b/>
                <w:bCs/>
              </w:rPr>
              <w:t>2023</w:t>
            </w:r>
          </w:p>
        </w:tc>
        <w:tc>
          <w:tcPr>
            <w:tcW w:w="940" w:type="pct"/>
          </w:tcPr>
          <w:p w14:paraId="71DC76E3" w14:textId="427C6FEB" w:rsidR="00A41E3F" w:rsidRDefault="00C22442" w:rsidP="009675C5">
            <w:pPr>
              <w:jc w:val="center"/>
              <w:rPr>
                <w:rFonts w:ascii="Times New Roman" w:hAnsi="Times New Roman" w:cs="Times New Roman"/>
              </w:rPr>
            </w:pPr>
            <w:r>
              <w:rPr>
                <w:rFonts w:ascii="Times New Roman" w:hAnsi="Times New Roman" w:cs="Times New Roman"/>
              </w:rPr>
              <w:t>1</w:t>
            </w:r>
          </w:p>
        </w:tc>
        <w:tc>
          <w:tcPr>
            <w:tcW w:w="940" w:type="pct"/>
          </w:tcPr>
          <w:p w14:paraId="31C9E045" w14:textId="3353A601" w:rsidR="00A41E3F" w:rsidRDefault="00C22442" w:rsidP="009675C5">
            <w:pPr>
              <w:jc w:val="center"/>
              <w:rPr>
                <w:rFonts w:ascii="Times New Roman" w:hAnsi="Times New Roman" w:cs="Times New Roman"/>
              </w:rPr>
            </w:pPr>
            <w:r>
              <w:rPr>
                <w:rFonts w:ascii="Times New Roman" w:hAnsi="Times New Roman" w:cs="Times New Roman"/>
              </w:rPr>
              <w:t>5</w:t>
            </w:r>
          </w:p>
        </w:tc>
        <w:tc>
          <w:tcPr>
            <w:tcW w:w="1002" w:type="pct"/>
          </w:tcPr>
          <w:p w14:paraId="28AD9002" w14:textId="3DCF633E" w:rsidR="00A41E3F" w:rsidRDefault="00A41E3F" w:rsidP="009675C5">
            <w:pPr>
              <w:jc w:val="center"/>
              <w:rPr>
                <w:rFonts w:ascii="Times New Roman" w:hAnsi="Times New Roman" w:cs="Times New Roman"/>
              </w:rPr>
            </w:pPr>
            <w:r w:rsidRPr="00D577F6">
              <w:rPr>
                <w:rFonts w:ascii="Times New Roman" w:hAnsi="Times New Roman" w:cs="Times New Roman"/>
              </w:rPr>
              <w:t>0</w:t>
            </w:r>
          </w:p>
        </w:tc>
        <w:tc>
          <w:tcPr>
            <w:tcW w:w="1177" w:type="pct"/>
          </w:tcPr>
          <w:p w14:paraId="257A6782" w14:textId="581F06E8" w:rsidR="00A41E3F" w:rsidRDefault="00A41E3F" w:rsidP="009675C5">
            <w:pPr>
              <w:jc w:val="center"/>
              <w:rPr>
                <w:rFonts w:ascii="Times New Roman" w:hAnsi="Times New Roman" w:cs="Times New Roman"/>
              </w:rPr>
            </w:pPr>
            <w:r w:rsidRPr="00D577F6">
              <w:rPr>
                <w:rFonts w:ascii="Times New Roman" w:hAnsi="Times New Roman" w:cs="Times New Roman"/>
              </w:rPr>
              <w:t>0</w:t>
            </w:r>
          </w:p>
        </w:tc>
      </w:tr>
      <w:tr w:rsidR="00A41E3F" w14:paraId="49C6C0A1" w14:textId="77777777" w:rsidTr="000B26C4">
        <w:tc>
          <w:tcPr>
            <w:tcW w:w="940" w:type="pct"/>
            <w:vAlign w:val="center"/>
          </w:tcPr>
          <w:p w14:paraId="626A8DB2" w14:textId="77777777" w:rsidR="00A41E3F" w:rsidRPr="00D915E5" w:rsidRDefault="00A41E3F" w:rsidP="009675C5">
            <w:pPr>
              <w:jc w:val="center"/>
              <w:rPr>
                <w:rFonts w:ascii="Times New Roman" w:hAnsi="Times New Roman" w:cs="Times New Roman"/>
                <w:b/>
                <w:bCs/>
              </w:rPr>
            </w:pPr>
            <w:r>
              <w:rPr>
                <w:rFonts w:ascii="Times New Roman" w:hAnsi="Times New Roman" w:cs="Times New Roman"/>
                <w:b/>
                <w:bCs/>
              </w:rPr>
              <w:t>2022</w:t>
            </w:r>
          </w:p>
        </w:tc>
        <w:tc>
          <w:tcPr>
            <w:tcW w:w="940" w:type="pct"/>
          </w:tcPr>
          <w:p w14:paraId="2CCADBAD" w14:textId="02DC4498" w:rsidR="00A41E3F" w:rsidRDefault="00C22442" w:rsidP="009675C5">
            <w:pPr>
              <w:jc w:val="center"/>
              <w:rPr>
                <w:rFonts w:ascii="Times New Roman" w:hAnsi="Times New Roman" w:cs="Times New Roman"/>
              </w:rPr>
            </w:pPr>
            <w:r>
              <w:rPr>
                <w:rFonts w:ascii="Times New Roman" w:hAnsi="Times New Roman" w:cs="Times New Roman"/>
              </w:rPr>
              <w:t>2</w:t>
            </w:r>
          </w:p>
        </w:tc>
        <w:tc>
          <w:tcPr>
            <w:tcW w:w="940" w:type="pct"/>
          </w:tcPr>
          <w:p w14:paraId="7D5A58E8" w14:textId="1FC0C5BF" w:rsidR="00A41E3F" w:rsidRDefault="00A41E3F" w:rsidP="009675C5">
            <w:pPr>
              <w:jc w:val="center"/>
              <w:rPr>
                <w:rFonts w:ascii="Times New Roman" w:hAnsi="Times New Roman" w:cs="Times New Roman"/>
              </w:rPr>
            </w:pPr>
            <w:r w:rsidRPr="00D577F6">
              <w:rPr>
                <w:rFonts w:ascii="Times New Roman" w:hAnsi="Times New Roman" w:cs="Times New Roman"/>
              </w:rPr>
              <w:t>6</w:t>
            </w:r>
          </w:p>
        </w:tc>
        <w:tc>
          <w:tcPr>
            <w:tcW w:w="1002" w:type="pct"/>
          </w:tcPr>
          <w:p w14:paraId="0E11AD0D" w14:textId="416EE510" w:rsidR="00A41E3F" w:rsidRDefault="00A41E3F" w:rsidP="009675C5">
            <w:pPr>
              <w:jc w:val="center"/>
              <w:rPr>
                <w:rFonts w:ascii="Times New Roman" w:hAnsi="Times New Roman" w:cs="Times New Roman"/>
              </w:rPr>
            </w:pPr>
            <w:r w:rsidRPr="00D577F6">
              <w:rPr>
                <w:rFonts w:ascii="Times New Roman" w:hAnsi="Times New Roman" w:cs="Times New Roman"/>
              </w:rPr>
              <w:t>0</w:t>
            </w:r>
          </w:p>
        </w:tc>
        <w:tc>
          <w:tcPr>
            <w:tcW w:w="1177" w:type="pct"/>
          </w:tcPr>
          <w:p w14:paraId="57288D6F" w14:textId="565664E3" w:rsidR="00A41E3F" w:rsidRDefault="00A41E3F" w:rsidP="009675C5">
            <w:pPr>
              <w:jc w:val="center"/>
              <w:rPr>
                <w:rFonts w:ascii="Times New Roman" w:hAnsi="Times New Roman" w:cs="Times New Roman"/>
              </w:rPr>
            </w:pPr>
            <w:r w:rsidRPr="00D577F6">
              <w:rPr>
                <w:rFonts w:ascii="Times New Roman" w:hAnsi="Times New Roman" w:cs="Times New Roman"/>
              </w:rPr>
              <w:t>0</w:t>
            </w:r>
          </w:p>
        </w:tc>
      </w:tr>
      <w:tr w:rsidR="00A41E3F" w14:paraId="79A5B10D" w14:textId="77777777" w:rsidTr="000B26C4">
        <w:tc>
          <w:tcPr>
            <w:tcW w:w="940" w:type="pct"/>
            <w:vAlign w:val="center"/>
          </w:tcPr>
          <w:p w14:paraId="68D8AA24" w14:textId="77777777" w:rsidR="00A41E3F" w:rsidRDefault="00A41E3F" w:rsidP="009675C5">
            <w:pPr>
              <w:jc w:val="center"/>
              <w:rPr>
                <w:rFonts w:ascii="Times New Roman" w:hAnsi="Times New Roman" w:cs="Times New Roman"/>
                <w:b/>
                <w:bCs/>
              </w:rPr>
            </w:pPr>
            <w:r>
              <w:rPr>
                <w:rFonts w:ascii="Times New Roman" w:hAnsi="Times New Roman" w:cs="Times New Roman"/>
                <w:b/>
                <w:bCs/>
              </w:rPr>
              <w:t>2021</w:t>
            </w:r>
          </w:p>
        </w:tc>
        <w:tc>
          <w:tcPr>
            <w:tcW w:w="940" w:type="pct"/>
          </w:tcPr>
          <w:p w14:paraId="5B04161F" w14:textId="4B693CA5" w:rsidR="00A41E3F" w:rsidRDefault="00A41E3F" w:rsidP="009675C5">
            <w:pPr>
              <w:jc w:val="center"/>
              <w:rPr>
                <w:rFonts w:ascii="Times New Roman" w:hAnsi="Times New Roman" w:cs="Times New Roman"/>
              </w:rPr>
            </w:pPr>
            <w:r w:rsidRPr="00D577F6">
              <w:rPr>
                <w:rFonts w:ascii="Times New Roman" w:hAnsi="Times New Roman" w:cs="Times New Roman"/>
              </w:rPr>
              <w:t>3</w:t>
            </w:r>
          </w:p>
        </w:tc>
        <w:tc>
          <w:tcPr>
            <w:tcW w:w="940" w:type="pct"/>
          </w:tcPr>
          <w:p w14:paraId="46D18472" w14:textId="1F485A2A" w:rsidR="00A41E3F" w:rsidRDefault="00A41E3F" w:rsidP="009675C5">
            <w:pPr>
              <w:jc w:val="center"/>
              <w:rPr>
                <w:rFonts w:ascii="Times New Roman" w:hAnsi="Times New Roman" w:cs="Times New Roman"/>
              </w:rPr>
            </w:pPr>
            <w:r w:rsidRPr="00D577F6">
              <w:rPr>
                <w:rFonts w:ascii="Times New Roman" w:hAnsi="Times New Roman" w:cs="Times New Roman"/>
              </w:rPr>
              <w:t>7</w:t>
            </w:r>
          </w:p>
        </w:tc>
        <w:tc>
          <w:tcPr>
            <w:tcW w:w="1002" w:type="pct"/>
          </w:tcPr>
          <w:p w14:paraId="6ED2D371" w14:textId="35B7B707" w:rsidR="00A41E3F" w:rsidRDefault="00A41E3F" w:rsidP="009675C5">
            <w:pPr>
              <w:jc w:val="center"/>
              <w:rPr>
                <w:rFonts w:ascii="Times New Roman" w:hAnsi="Times New Roman" w:cs="Times New Roman"/>
              </w:rPr>
            </w:pPr>
            <w:r w:rsidRPr="00D577F6">
              <w:rPr>
                <w:rFonts w:ascii="Times New Roman" w:hAnsi="Times New Roman" w:cs="Times New Roman"/>
              </w:rPr>
              <w:t>0</w:t>
            </w:r>
          </w:p>
        </w:tc>
        <w:tc>
          <w:tcPr>
            <w:tcW w:w="1177" w:type="pct"/>
          </w:tcPr>
          <w:p w14:paraId="29068193" w14:textId="63F5631A" w:rsidR="00A41E3F" w:rsidRDefault="00A41E3F" w:rsidP="009675C5">
            <w:pPr>
              <w:jc w:val="center"/>
              <w:rPr>
                <w:rFonts w:ascii="Times New Roman" w:hAnsi="Times New Roman" w:cs="Times New Roman"/>
              </w:rPr>
            </w:pPr>
            <w:r w:rsidRPr="00D577F6">
              <w:rPr>
                <w:rFonts w:ascii="Times New Roman" w:hAnsi="Times New Roman" w:cs="Times New Roman"/>
              </w:rPr>
              <w:t>0</w:t>
            </w:r>
          </w:p>
        </w:tc>
      </w:tr>
    </w:tbl>
    <w:p w14:paraId="648638F4" w14:textId="77777777" w:rsidR="00076E94" w:rsidRPr="00877D9F" w:rsidRDefault="00076E94" w:rsidP="009675C5">
      <w:pPr>
        <w:jc w:val="center"/>
        <w:rPr>
          <w:rFonts w:ascii="Times New Roman" w:hAnsi="Times New Roman" w:cs="Times New Roman"/>
        </w:rPr>
      </w:pPr>
    </w:p>
    <w:p w14:paraId="0C43E4F3" w14:textId="47A196AA" w:rsidR="00076E94" w:rsidRPr="008F0273" w:rsidRDefault="00076E94" w:rsidP="00525612">
      <w:pPr>
        <w:pStyle w:val="Balk3"/>
        <w:ind w:left="567"/>
        <w:rPr>
          <w:rFonts w:ascii="Times New Roman" w:eastAsiaTheme="minorHAnsi" w:hAnsi="Times New Roman" w:cs="Times New Roman"/>
          <w:b/>
          <w:bCs/>
          <w:color w:val="auto"/>
          <w:sz w:val="24"/>
          <w:szCs w:val="24"/>
        </w:rPr>
      </w:pPr>
      <w:bookmarkStart w:id="10" w:name="_Toc200711334"/>
      <w:r w:rsidRPr="008F0273">
        <w:rPr>
          <w:rFonts w:ascii="Times New Roman" w:eastAsiaTheme="minorHAnsi" w:hAnsi="Times New Roman" w:cs="Times New Roman"/>
          <w:b/>
          <w:bCs/>
          <w:color w:val="auto"/>
          <w:sz w:val="24"/>
          <w:szCs w:val="24"/>
        </w:rPr>
        <w:lastRenderedPageBreak/>
        <w:t>1.1.3. Danışmanlık ve İzleme</w:t>
      </w:r>
      <w:bookmarkEnd w:id="10"/>
    </w:p>
    <w:p w14:paraId="23B2FEDE" w14:textId="77777777" w:rsidR="00076E94" w:rsidRPr="008F0273" w:rsidRDefault="00076E94" w:rsidP="004D600C">
      <w:pPr>
        <w:ind w:left="1134"/>
        <w:jc w:val="both"/>
        <w:rPr>
          <w:rFonts w:ascii="Times New Roman" w:hAnsi="Times New Roman" w:cs="Times New Roman"/>
        </w:rPr>
      </w:pPr>
      <w:r w:rsidRPr="008F0273">
        <w:rPr>
          <w:rFonts w:ascii="Times New Roman" w:hAnsi="Times New Roman" w:cs="Times New Roman"/>
        </w:rPr>
        <w:t>Öğrencileri ders ve kariyer planlaması konularında yönlendiren ve öğrencinin gelişiminin izlenmesini sağlayan danışmanlık hizmetlerini özetleyiniz. Bu çerçevede nasıl bir politika izlendiği, danışman anketi sonuçlarının değerlendirilme süreçleri, genel etkinlik ve memnuniyet düzeyi, vb. hususlarını irdeleyiniz.</w:t>
      </w:r>
    </w:p>
    <w:sdt>
      <w:sdtPr>
        <w:rPr>
          <w:rFonts w:ascii="Times New Roman" w:hAnsi="Times New Roman" w:cs="Times New Roman"/>
          <w:b/>
          <w:bCs/>
        </w:rPr>
        <w:id w:val="-766768353"/>
        <w:placeholder>
          <w:docPart w:val="510ECC846E5E4AD7A2BE47C425254976"/>
        </w:placeholder>
      </w:sdtPr>
      <w:sdtContent>
        <w:p w14:paraId="24E85428" w14:textId="268CDF88" w:rsidR="00076E94" w:rsidRDefault="00CD1E80" w:rsidP="004D600C">
          <w:pPr>
            <w:ind w:left="1134"/>
            <w:jc w:val="both"/>
            <w:rPr>
              <w:rFonts w:ascii="Times New Roman" w:hAnsi="Times New Roman" w:cs="Times New Roman"/>
              <w:b/>
              <w:bCs/>
            </w:rPr>
          </w:pPr>
          <w:r w:rsidRPr="008F0273">
            <w:rPr>
              <w:rFonts w:ascii="Times New Roman" w:hAnsi="Times New Roman" w:cs="Times New Roman"/>
              <w:b/>
              <w:bCs/>
            </w:rPr>
            <w:t>Bölümümüzde öğrencilerin akademik gelişimlerini desteklemek ve kariyer planlamalarına rehberlik etmek amacıyla danışmanlık hizmetleri yürütülmektedir. Her öğrenciye, kayıt olduğu ilk yarıyılda bir akademik danışman atanmakta ve bu danışmanlık ilişkisi mezuniyete kadar devam etmektedir. Danışmanlar, öğrencilerin ders kaydı, ders seçimleri, ders yükü planlamaları, ders denklikleri, ders muafiyeti, staj süreçleri ve kariyer hedefleri konusunda görüşmeler yapmaktadır.</w:t>
          </w:r>
        </w:p>
      </w:sdtContent>
    </w:sdt>
    <w:p w14:paraId="7FF13D45" w14:textId="5F66A63A" w:rsidR="00076E94" w:rsidRPr="00475C99" w:rsidRDefault="00076E94" w:rsidP="004D600C">
      <w:pPr>
        <w:ind w:left="1134"/>
        <w:jc w:val="both"/>
        <w:rPr>
          <w:rFonts w:ascii="Times New Roman" w:hAnsi="Times New Roman" w:cs="Times New Roman"/>
        </w:rPr>
      </w:pPr>
      <w:r w:rsidRPr="00475C99">
        <w:rPr>
          <w:rFonts w:ascii="Times New Roman" w:hAnsi="Times New Roman" w:cs="Times New Roman"/>
        </w:rPr>
        <w:t>Tablo 6’yı doldurunuz</w:t>
      </w:r>
      <w:r w:rsidR="00AA1102" w:rsidRPr="00475C99">
        <w:rPr>
          <w:rFonts w:ascii="Times New Roman" w:hAnsi="Times New Roman" w:cs="Times New Roman"/>
        </w:rPr>
        <w:t>:</w:t>
      </w:r>
    </w:p>
    <w:p w14:paraId="64C88FDA" w14:textId="77777777" w:rsidR="00076E94" w:rsidRPr="008F0273" w:rsidRDefault="00076E94" w:rsidP="00076E94">
      <w:pPr>
        <w:jc w:val="both"/>
        <w:rPr>
          <w:rFonts w:ascii="Times New Roman" w:hAnsi="Times New Roman" w:cs="Times New Roman"/>
          <w:b/>
          <w:bCs/>
        </w:rPr>
      </w:pPr>
      <w:r w:rsidRPr="008F0273">
        <w:rPr>
          <w:rFonts w:ascii="Times New Roman" w:hAnsi="Times New Roman" w:cs="Times New Roman"/>
          <w:b/>
          <w:bCs/>
        </w:rPr>
        <w:t>Tablo 6: Danışman ve Danışmanlık Yapılan Öğrenci Sayısı</w:t>
      </w:r>
    </w:p>
    <w:tbl>
      <w:tblPr>
        <w:tblStyle w:val="TabloKlavuzu"/>
        <w:tblW w:w="5000" w:type="pct"/>
        <w:jc w:val="center"/>
        <w:tblLook w:val="04A0" w:firstRow="1" w:lastRow="0" w:firstColumn="1" w:lastColumn="0" w:noHBand="0" w:noVBand="1"/>
      </w:tblPr>
      <w:tblGrid>
        <w:gridCol w:w="4819"/>
        <w:gridCol w:w="4455"/>
        <w:gridCol w:w="5285"/>
      </w:tblGrid>
      <w:tr w:rsidR="00076E94" w:rsidRPr="008F0273" w14:paraId="1CC1D6BA" w14:textId="77777777" w:rsidTr="000B26C4">
        <w:trPr>
          <w:jc w:val="center"/>
        </w:trPr>
        <w:tc>
          <w:tcPr>
            <w:tcW w:w="1655" w:type="pct"/>
            <w:vAlign w:val="center"/>
          </w:tcPr>
          <w:p w14:paraId="7D438DE9" w14:textId="2B3011AE" w:rsidR="00076E94" w:rsidRPr="008F0273" w:rsidRDefault="00475C99" w:rsidP="000C5611">
            <w:pPr>
              <w:ind w:left="-113" w:firstLine="29"/>
              <w:jc w:val="center"/>
              <w:rPr>
                <w:rFonts w:ascii="Times New Roman" w:hAnsi="Times New Roman" w:cs="Times New Roman"/>
                <w:b/>
                <w:bCs/>
              </w:rPr>
            </w:pPr>
            <w:r w:rsidRPr="008F0273">
              <w:rPr>
                <w:rFonts w:ascii="Times New Roman" w:hAnsi="Times New Roman" w:cs="Times New Roman"/>
                <w:b/>
                <w:bCs/>
              </w:rPr>
              <w:t>Sınıf</w:t>
            </w:r>
          </w:p>
        </w:tc>
        <w:tc>
          <w:tcPr>
            <w:tcW w:w="1530" w:type="pct"/>
            <w:vAlign w:val="center"/>
          </w:tcPr>
          <w:p w14:paraId="23A81D2E" w14:textId="77777777" w:rsidR="00076E94" w:rsidRPr="008F0273" w:rsidRDefault="00076E94" w:rsidP="000C5611">
            <w:pPr>
              <w:ind w:left="-89"/>
              <w:jc w:val="center"/>
              <w:rPr>
                <w:rFonts w:ascii="Times New Roman" w:hAnsi="Times New Roman" w:cs="Times New Roman"/>
                <w:b/>
                <w:bCs/>
              </w:rPr>
            </w:pPr>
            <w:r w:rsidRPr="008F0273">
              <w:rPr>
                <w:rFonts w:ascii="Times New Roman" w:hAnsi="Times New Roman" w:cs="Times New Roman"/>
                <w:b/>
                <w:bCs/>
              </w:rPr>
              <w:t>Danışman Adı-Soyadı</w:t>
            </w:r>
          </w:p>
        </w:tc>
        <w:tc>
          <w:tcPr>
            <w:tcW w:w="1815" w:type="pct"/>
            <w:vAlign w:val="center"/>
          </w:tcPr>
          <w:p w14:paraId="0374392B" w14:textId="77777777" w:rsidR="00076E94" w:rsidRPr="008F0273" w:rsidRDefault="00076E94" w:rsidP="000C5611">
            <w:pPr>
              <w:ind w:left="-89"/>
              <w:jc w:val="center"/>
              <w:rPr>
                <w:rFonts w:ascii="Times New Roman" w:hAnsi="Times New Roman" w:cs="Times New Roman"/>
                <w:b/>
                <w:bCs/>
              </w:rPr>
            </w:pPr>
            <w:r w:rsidRPr="008F0273">
              <w:rPr>
                <w:rFonts w:ascii="Times New Roman" w:hAnsi="Times New Roman" w:cs="Times New Roman"/>
                <w:b/>
                <w:bCs/>
              </w:rPr>
              <w:t>Danışmanlık Yaptığı Öğrenci Sayısı</w:t>
            </w:r>
          </w:p>
        </w:tc>
      </w:tr>
      <w:tr w:rsidR="00076E94" w:rsidRPr="008F0273" w14:paraId="16B19082" w14:textId="77777777" w:rsidTr="000B26C4">
        <w:trPr>
          <w:jc w:val="center"/>
        </w:trPr>
        <w:tc>
          <w:tcPr>
            <w:tcW w:w="1655" w:type="pct"/>
            <w:vAlign w:val="center"/>
          </w:tcPr>
          <w:p w14:paraId="53576893" w14:textId="3E4F3CC6" w:rsidR="00076E94" w:rsidRPr="008F0273" w:rsidRDefault="00383583" w:rsidP="00383583">
            <w:pPr>
              <w:jc w:val="center"/>
              <w:rPr>
                <w:rFonts w:ascii="Times New Roman" w:hAnsi="Times New Roman" w:cs="Times New Roman"/>
              </w:rPr>
            </w:pPr>
            <w:r w:rsidRPr="008F0273">
              <w:rPr>
                <w:rFonts w:ascii="Times New Roman" w:hAnsi="Times New Roman" w:cs="Times New Roman"/>
              </w:rPr>
              <w:t>1</w:t>
            </w:r>
          </w:p>
        </w:tc>
        <w:tc>
          <w:tcPr>
            <w:tcW w:w="1530" w:type="pct"/>
          </w:tcPr>
          <w:p w14:paraId="5B53A26C" w14:textId="1D97B468" w:rsidR="00076E94" w:rsidRPr="008F0273" w:rsidRDefault="00383583" w:rsidP="000C5611">
            <w:pPr>
              <w:ind w:left="-89"/>
              <w:jc w:val="center"/>
              <w:rPr>
                <w:rFonts w:ascii="Times New Roman" w:hAnsi="Times New Roman" w:cs="Times New Roman"/>
              </w:rPr>
            </w:pPr>
            <w:r w:rsidRPr="008F0273">
              <w:rPr>
                <w:rFonts w:ascii="Times New Roman" w:hAnsi="Times New Roman" w:cs="Times New Roman"/>
              </w:rPr>
              <w:t>Arş. Gör. Doğan Mert AKDEMİR</w:t>
            </w:r>
          </w:p>
        </w:tc>
        <w:tc>
          <w:tcPr>
            <w:tcW w:w="1815" w:type="pct"/>
            <w:vAlign w:val="center"/>
          </w:tcPr>
          <w:p w14:paraId="328AECF7" w14:textId="30EDC8F4" w:rsidR="00076E94" w:rsidRPr="008F0273" w:rsidRDefault="00383583" w:rsidP="000C5611">
            <w:pPr>
              <w:ind w:left="-89"/>
              <w:jc w:val="center"/>
              <w:rPr>
                <w:rFonts w:ascii="Times New Roman" w:hAnsi="Times New Roman" w:cs="Times New Roman"/>
              </w:rPr>
            </w:pPr>
            <w:r w:rsidRPr="008F0273">
              <w:rPr>
                <w:rFonts w:ascii="Times New Roman" w:hAnsi="Times New Roman" w:cs="Times New Roman"/>
              </w:rPr>
              <w:t>74</w:t>
            </w:r>
          </w:p>
        </w:tc>
      </w:tr>
      <w:tr w:rsidR="00383583" w:rsidRPr="008F0273" w14:paraId="2556A13F" w14:textId="77777777" w:rsidTr="000B26C4">
        <w:trPr>
          <w:jc w:val="center"/>
        </w:trPr>
        <w:tc>
          <w:tcPr>
            <w:tcW w:w="1655" w:type="pct"/>
            <w:vAlign w:val="center"/>
          </w:tcPr>
          <w:p w14:paraId="3501775C" w14:textId="00DB4B1B" w:rsidR="00383583" w:rsidRPr="008F0273" w:rsidRDefault="00383583" w:rsidP="00383583">
            <w:pPr>
              <w:ind w:left="29"/>
              <w:jc w:val="center"/>
              <w:rPr>
                <w:rFonts w:ascii="Times New Roman" w:hAnsi="Times New Roman" w:cs="Times New Roman"/>
              </w:rPr>
            </w:pPr>
            <w:r w:rsidRPr="008F0273">
              <w:rPr>
                <w:rFonts w:ascii="Times New Roman" w:hAnsi="Times New Roman" w:cs="Times New Roman"/>
              </w:rPr>
              <w:t>2</w:t>
            </w:r>
          </w:p>
        </w:tc>
        <w:tc>
          <w:tcPr>
            <w:tcW w:w="1530" w:type="pct"/>
          </w:tcPr>
          <w:p w14:paraId="144CDDBD" w14:textId="4A005EAA" w:rsidR="00383583" w:rsidRPr="008F0273" w:rsidRDefault="00383583" w:rsidP="00383583">
            <w:pPr>
              <w:ind w:left="-89"/>
              <w:jc w:val="center"/>
              <w:rPr>
                <w:rFonts w:ascii="Times New Roman" w:hAnsi="Times New Roman" w:cs="Times New Roman"/>
              </w:rPr>
            </w:pPr>
            <w:r w:rsidRPr="008F0273">
              <w:rPr>
                <w:rFonts w:ascii="Times New Roman" w:hAnsi="Times New Roman" w:cs="Times New Roman"/>
              </w:rPr>
              <w:t>Arş. Gör. Doğan Mert AKDEMİR</w:t>
            </w:r>
          </w:p>
        </w:tc>
        <w:tc>
          <w:tcPr>
            <w:tcW w:w="1815" w:type="pct"/>
            <w:vAlign w:val="center"/>
          </w:tcPr>
          <w:p w14:paraId="63E362EA" w14:textId="7DD8D081" w:rsidR="00383583" w:rsidRPr="008F0273" w:rsidRDefault="00383583" w:rsidP="00383583">
            <w:pPr>
              <w:ind w:left="-89"/>
              <w:jc w:val="center"/>
              <w:rPr>
                <w:rFonts w:ascii="Times New Roman" w:hAnsi="Times New Roman" w:cs="Times New Roman"/>
              </w:rPr>
            </w:pPr>
            <w:r w:rsidRPr="008F0273">
              <w:rPr>
                <w:rFonts w:ascii="Times New Roman" w:hAnsi="Times New Roman" w:cs="Times New Roman"/>
              </w:rPr>
              <w:t>81</w:t>
            </w:r>
          </w:p>
        </w:tc>
      </w:tr>
      <w:tr w:rsidR="00383583" w:rsidRPr="008F0273" w14:paraId="1B28EBB6" w14:textId="77777777" w:rsidTr="000B26C4">
        <w:trPr>
          <w:jc w:val="center"/>
        </w:trPr>
        <w:tc>
          <w:tcPr>
            <w:tcW w:w="1655" w:type="pct"/>
            <w:vAlign w:val="center"/>
          </w:tcPr>
          <w:p w14:paraId="0774B97E" w14:textId="77DCEFBF" w:rsidR="00383583" w:rsidRPr="008F0273" w:rsidRDefault="00383583" w:rsidP="00383583">
            <w:pPr>
              <w:ind w:left="29"/>
              <w:jc w:val="center"/>
              <w:rPr>
                <w:rFonts w:ascii="Times New Roman" w:hAnsi="Times New Roman" w:cs="Times New Roman"/>
              </w:rPr>
            </w:pPr>
            <w:r w:rsidRPr="008F0273">
              <w:rPr>
                <w:rFonts w:ascii="Times New Roman" w:hAnsi="Times New Roman" w:cs="Times New Roman"/>
              </w:rPr>
              <w:t>3</w:t>
            </w:r>
          </w:p>
        </w:tc>
        <w:tc>
          <w:tcPr>
            <w:tcW w:w="1530" w:type="pct"/>
          </w:tcPr>
          <w:p w14:paraId="23FCD4D1" w14:textId="6A77EEF4" w:rsidR="00383583" w:rsidRPr="008F0273" w:rsidRDefault="00383583" w:rsidP="00383583">
            <w:pPr>
              <w:ind w:left="-89"/>
              <w:jc w:val="center"/>
              <w:rPr>
                <w:rFonts w:ascii="Times New Roman" w:hAnsi="Times New Roman" w:cs="Times New Roman"/>
              </w:rPr>
            </w:pPr>
            <w:r w:rsidRPr="008F0273">
              <w:rPr>
                <w:rFonts w:ascii="Times New Roman" w:hAnsi="Times New Roman" w:cs="Times New Roman"/>
              </w:rPr>
              <w:t>Arş. Gör. Doğan Mert AKDEMİR</w:t>
            </w:r>
          </w:p>
        </w:tc>
        <w:tc>
          <w:tcPr>
            <w:tcW w:w="1815" w:type="pct"/>
            <w:vAlign w:val="center"/>
          </w:tcPr>
          <w:p w14:paraId="357D18B0" w14:textId="515D4456" w:rsidR="00383583" w:rsidRPr="008F0273" w:rsidRDefault="00383583" w:rsidP="00383583">
            <w:pPr>
              <w:ind w:left="-89"/>
              <w:jc w:val="center"/>
              <w:rPr>
                <w:rFonts w:ascii="Times New Roman" w:hAnsi="Times New Roman" w:cs="Times New Roman"/>
              </w:rPr>
            </w:pPr>
            <w:r w:rsidRPr="008F0273">
              <w:rPr>
                <w:rFonts w:ascii="Times New Roman" w:hAnsi="Times New Roman" w:cs="Times New Roman"/>
              </w:rPr>
              <w:t>42</w:t>
            </w:r>
          </w:p>
        </w:tc>
      </w:tr>
      <w:tr w:rsidR="00383583" w14:paraId="71849E45" w14:textId="77777777" w:rsidTr="000B26C4">
        <w:trPr>
          <w:jc w:val="center"/>
        </w:trPr>
        <w:tc>
          <w:tcPr>
            <w:tcW w:w="1655" w:type="pct"/>
            <w:vAlign w:val="center"/>
          </w:tcPr>
          <w:p w14:paraId="0BE75B72" w14:textId="71E66147" w:rsidR="00383583" w:rsidRPr="008F0273" w:rsidRDefault="00383583" w:rsidP="00383583">
            <w:pPr>
              <w:ind w:left="29"/>
              <w:jc w:val="center"/>
              <w:rPr>
                <w:rFonts w:ascii="Times New Roman" w:hAnsi="Times New Roman" w:cs="Times New Roman"/>
              </w:rPr>
            </w:pPr>
            <w:r w:rsidRPr="008F0273">
              <w:rPr>
                <w:rFonts w:ascii="Times New Roman" w:hAnsi="Times New Roman" w:cs="Times New Roman"/>
              </w:rPr>
              <w:t>4</w:t>
            </w:r>
          </w:p>
        </w:tc>
        <w:tc>
          <w:tcPr>
            <w:tcW w:w="1530" w:type="pct"/>
          </w:tcPr>
          <w:p w14:paraId="45ABCBFA" w14:textId="21E678CB" w:rsidR="00383583" w:rsidRPr="008F0273" w:rsidRDefault="00383583" w:rsidP="00383583">
            <w:pPr>
              <w:ind w:left="-89"/>
              <w:jc w:val="center"/>
              <w:rPr>
                <w:rFonts w:ascii="Times New Roman" w:hAnsi="Times New Roman" w:cs="Times New Roman"/>
              </w:rPr>
            </w:pPr>
            <w:r w:rsidRPr="008F0273">
              <w:rPr>
                <w:rFonts w:ascii="Times New Roman" w:hAnsi="Times New Roman" w:cs="Times New Roman"/>
              </w:rPr>
              <w:t>Arş. Gör. Doğan Mert AKDEMİR</w:t>
            </w:r>
          </w:p>
        </w:tc>
        <w:tc>
          <w:tcPr>
            <w:tcW w:w="1815" w:type="pct"/>
            <w:vAlign w:val="center"/>
          </w:tcPr>
          <w:p w14:paraId="6ABD0C0F" w14:textId="3F563643" w:rsidR="00383583" w:rsidRPr="008F0273" w:rsidRDefault="00383583" w:rsidP="00383583">
            <w:pPr>
              <w:ind w:left="-89"/>
              <w:jc w:val="center"/>
              <w:rPr>
                <w:rFonts w:ascii="Times New Roman" w:hAnsi="Times New Roman" w:cs="Times New Roman"/>
              </w:rPr>
            </w:pPr>
            <w:r w:rsidRPr="008F0273">
              <w:rPr>
                <w:rFonts w:ascii="Times New Roman" w:hAnsi="Times New Roman" w:cs="Times New Roman"/>
              </w:rPr>
              <w:t>90</w:t>
            </w:r>
          </w:p>
        </w:tc>
      </w:tr>
      <w:tr w:rsidR="00383583" w14:paraId="6EDB6ED7" w14:textId="77777777" w:rsidTr="000B26C4">
        <w:trPr>
          <w:jc w:val="center"/>
        </w:trPr>
        <w:tc>
          <w:tcPr>
            <w:tcW w:w="1655" w:type="pct"/>
            <w:vAlign w:val="center"/>
          </w:tcPr>
          <w:p w14:paraId="07B8C2D1" w14:textId="7083C0C7" w:rsidR="00383583" w:rsidRDefault="00383583" w:rsidP="00383583">
            <w:pPr>
              <w:ind w:left="29"/>
              <w:jc w:val="center"/>
              <w:rPr>
                <w:rFonts w:ascii="Times New Roman" w:hAnsi="Times New Roman" w:cs="Times New Roman"/>
              </w:rPr>
            </w:pPr>
          </w:p>
        </w:tc>
        <w:tc>
          <w:tcPr>
            <w:tcW w:w="1530" w:type="pct"/>
          </w:tcPr>
          <w:p w14:paraId="5616883E" w14:textId="77777777" w:rsidR="00383583" w:rsidRDefault="00383583" w:rsidP="00383583">
            <w:pPr>
              <w:ind w:left="-89"/>
              <w:jc w:val="center"/>
              <w:rPr>
                <w:rFonts w:ascii="Times New Roman" w:hAnsi="Times New Roman" w:cs="Times New Roman"/>
              </w:rPr>
            </w:pPr>
          </w:p>
        </w:tc>
        <w:tc>
          <w:tcPr>
            <w:tcW w:w="1815" w:type="pct"/>
            <w:vAlign w:val="center"/>
          </w:tcPr>
          <w:p w14:paraId="397594D5" w14:textId="77777777" w:rsidR="00383583" w:rsidRDefault="00383583" w:rsidP="00383583">
            <w:pPr>
              <w:ind w:left="-89"/>
              <w:jc w:val="center"/>
              <w:rPr>
                <w:rFonts w:ascii="Times New Roman" w:hAnsi="Times New Roman" w:cs="Times New Roman"/>
              </w:rPr>
            </w:pPr>
          </w:p>
        </w:tc>
      </w:tr>
    </w:tbl>
    <w:p w14:paraId="73382889" w14:textId="77777777" w:rsidR="00076E94" w:rsidRPr="00877D9F" w:rsidRDefault="00076E94" w:rsidP="00076E94">
      <w:pPr>
        <w:jc w:val="both"/>
        <w:rPr>
          <w:rFonts w:ascii="Times New Roman" w:hAnsi="Times New Roman" w:cs="Times New Roman"/>
        </w:rPr>
      </w:pPr>
    </w:p>
    <w:p w14:paraId="4C78087B" w14:textId="1D1DE3CF" w:rsidR="00076E94" w:rsidRPr="00525612" w:rsidRDefault="00076E94" w:rsidP="00525612">
      <w:pPr>
        <w:pStyle w:val="Balk3"/>
        <w:ind w:left="567"/>
        <w:rPr>
          <w:rFonts w:ascii="Times New Roman" w:eastAsiaTheme="minorHAnsi" w:hAnsi="Times New Roman" w:cs="Times New Roman"/>
          <w:b/>
          <w:bCs/>
          <w:color w:val="auto"/>
          <w:sz w:val="24"/>
          <w:szCs w:val="24"/>
        </w:rPr>
      </w:pPr>
      <w:bookmarkStart w:id="11" w:name="_Toc200711335"/>
      <w:r w:rsidRPr="00525612">
        <w:rPr>
          <w:rFonts w:ascii="Times New Roman" w:eastAsiaTheme="minorHAnsi" w:hAnsi="Times New Roman" w:cs="Times New Roman"/>
          <w:b/>
          <w:bCs/>
          <w:color w:val="auto"/>
          <w:sz w:val="24"/>
          <w:szCs w:val="24"/>
        </w:rPr>
        <w:t>1.1.4. Mezuniyet Verileri</w:t>
      </w:r>
      <w:bookmarkEnd w:id="11"/>
    </w:p>
    <w:p w14:paraId="33EA2223" w14:textId="7B053733" w:rsidR="00076E94" w:rsidRDefault="00076E94" w:rsidP="00525612">
      <w:pPr>
        <w:ind w:left="1134"/>
        <w:jc w:val="both"/>
        <w:rPr>
          <w:rFonts w:ascii="Times New Roman" w:hAnsi="Times New Roman" w:cs="Times New Roman"/>
        </w:rPr>
      </w:pPr>
      <w:r w:rsidRPr="00877D9F">
        <w:rPr>
          <w:rFonts w:ascii="Times New Roman" w:hAnsi="Times New Roman" w:cs="Times New Roman"/>
        </w:rPr>
        <w:t xml:space="preserve">Programdaki öğrenci ve mezun sayılarının yıllara göre değişimini gösteren Tablo </w:t>
      </w:r>
      <w:r>
        <w:rPr>
          <w:rFonts w:ascii="Times New Roman" w:hAnsi="Times New Roman" w:cs="Times New Roman"/>
        </w:rPr>
        <w:t>7</w:t>
      </w:r>
      <w:r w:rsidRPr="00877D9F">
        <w:rPr>
          <w:rFonts w:ascii="Times New Roman" w:hAnsi="Times New Roman" w:cs="Times New Roman"/>
        </w:rPr>
        <w:t>’</w:t>
      </w:r>
      <w:r>
        <w:rPr>
          <w:rFonts w:ascii="Times New Roman" w:hAnsi="Times New Roman" w:cs="Times New Roman"/>
        </w:rPr>
        <w:t>yi</w:t>
      </w:r>
      <w:r w:rsidRPr="00877D9F">
        <w:rPr>
          <w:rFonts w:ascii="Times New Roman" w:hAnsi="Times New Roman" w:cs="Times New Roman"/>
        </w:rPr>
        <w:t xml:space="preserve"> </w:t>
      </w:r>
      <w:r w:rsidR="00525612">
        <w:rPr>
          <w:rFonts w:ascii="Times New Roman" w:hAnsi="Times New Roman" w:cs="Times New Roman"/>
        </w:rPr>
        <w:t xml:space="preserve">son beş yıl için </w:t>
      </w:r>
      <w:r w:rsidRPr="00877D9F">
        <w:rPr>
          <w:rFonts w:ascii="Times New Roman" w:hAnsi="Times New Roman" w:cs="Times New Roman"/>
        </w:rPr>
        <w:t>doldurunuz</w:t>
      </w:r>
      <w:r>
        <w:rPr>
          <w:rFonts w:ascii="Times New Roman" w:hAnsi="Times New Roman" w:cs="Times New Roman"/>
        </w:rPr>
        <w:t>:</w:t>
      </w:r>
    </w:p>
    <w:p w14:paraId="382C6F2F" w14:textId="5891964D" w:rsidR="00076E94" w:rsidRDefault="00076E94" w:rsidP="00076E94">
      <w:pPr>
        <w:jc w:val="both"/>
        <w:rPr>
          <w:rFonts w:ascii="Times New Roman" w:hAnsi="Times New Roman" w:cs="Times New Roman"/>
        </w:rPr>
      </w:pPr>
      <w:r w:rsidRPr="00FB299E">
        <w:rPr>
          <w:rFonts w:ascii="Times New Roman" w:hAnsi="Times New Roman" w:cs="Times New Roman"/>
          <w:b/>
          <w:bCs/>
        </w:rPr>
        <w:t>Tablo 7: Öğrenci ve Mezun Sayıları</w:t>
      </w:r>
      <w:r w:rsidRPr="000E59CD">
        <w:rPr>
          <w:rFonts w:ascii="Times New Roman" w:hAnsi="Times New Roman" w:cs="Times New Roman"/>
        </w:rPr>
        <w:t xml:space="preserve"> (</w:t>
      </w:r>
      <w:r w:rsidR="008147B0">
        <w:rPr>
          <w:rFonts w:ascii="Times New Roman" w:hAnsi="Times New Roman" w:cs="Times New Roman"/>
        </w:rPr>
        <w:t xml:space="preserve">Geçmiş yıllar için </w:t>
      </w:r>
      <w:r w:rsidRPr="000E59CD">
        <w:rPr>
          <w:rFonts w:ascii="Times New Roman" w:hAnsi="Times New Roman" w:cs="Times New Roman"/>
        </w:rPr>
        <w:t>31</w:t>
      </w:r>
      <w:r>
        <w:rPr>
          <w:rFonts w:ascii="Times New Roman" w:hAnsi="Times New Roman" w:cs="Times New Roman"/>
        </w:rPr>
        <w:t xml:space="preserve"> </w:t>
      </w:r>
      <w:r w:rsidR="008147B0">
        <w:rPr>
          <w:rFonts w:ascii="Times New Roman" w:hAnsi="Times New Roman" w:cs="Times New Roman"/>
        </w:rPr>
        <w:t>Aralık</w:t>
      </w:r>
      <w:r w:rsidRPr="000E59CD">
        <w:rPr>
          <w:rFonts w:ascii="Times New Roman" w:hAnsi="Times New Roman" w:cs="Times New Roman"/>
        </w:rPr>
        <w:t xml:space="preserve"> itibariyle)</w:t>
      </w:r>
    </w:p>
    <w:tbl>
      <w:tblPr>
        <w:tblStyle w:val="TabloKlavuzu"/>
        <w:tblW w:w="5000" w:type="pct"/>
        <w:tblLook w:val="04A0" w:firstRow="1" w:lastRow="0" w:firstColumn="1" w:lastColumn="0" w:noHBand="0" w:noVBand="1"/>
      </w:tblPr>
      <w:tblGrid>
        <w:gridCol w:w="2242"/>
        <w:gridCol w:w="693"/>
        <w:gridCol w:w="693"/>
        <w:gridCol w:w="693"/>
        <w:gridCol w:w="699"/>
        <w:gridCol w:w="2399"/>
        <w:gridCol w:w="2583"/>
        <w:gridCol w:w="1421"/>
        <w:gridCol w:w="1421"/>
        <w:gridCol w:w="1715"/>
      </w:tblGrid>
      <w:tr w:rsidR="00076E94" w14:paraId="4E5DD129" w14:textId="77777777" w:rsidTr="000B26C4">
        <w:tc>
          <w:tcPr>
            <w:tcW w:w="770" w:type="pct"/>
            <w:vMerge w:val="restart"/>
            <w:vAlign w:val="center"/>
          </w:tcPr>
          <w:p w14:paraId="1BB22914" w14:textId="77777777" w:rsidR="00076E94" w:rsidRPr="00FB299E" w:rsidRDefault="00076E94" w:rsidP="000C5611">
            <w:pPr>
              <w:jc w:val="center"/>
              <w:rPr>
                <w:rFonts w:ascii="Times New Roman" w:hAnsi="Times New Roman" w:cs="Times New Roman"/>
                <w:b/>
                <w:bCs/>
              </w:rPr>
            </w:pPr>
            <w:r w:rsidRPr="00FB299E">
              <w:rPr>
                <w:rFonts w:ascii="Times New Roman" w:hAnsi="Times New Roman" w:cs="Times New Roman"/>
                <w:b/>
                <w:bCs/>
              </w:rPr>
              <w:t>Yıl</w:t>
            </w:r>
          </w:p>
        </w:tc>
        <w:tc>
          <w:tcPr>
            <w:tcW w:w="954" w:type="pct"/>
            <w:gridSpan w:val="4"/>
            <w:vAlign w:val="center"/>
          </w:tcPr>
          <w:p w14:paraId="1CDEB74A" w14:textId="77777777" w:rsidR="00076E94" w:rsidRPr="00FB299E" w:rsidRDefault="00076E94" w:rsidP="000C5611">
            <w:pPr>
              <w:jc w:val="center"/>
              <w:rPr>
                <w:rFonts w:ascii="Times New Roman" w:hAnsi="Times New Roman" w:cs="Times New Roman"/>
                <w:b/>
                <w:bCs/>
              </w:rPr>
            </w:pPr>
            <w:r w:rsidRPr="00FB299E">
              <w:rPr>
                <w:rFonts w:ascii="Times New Roman" w:hAnsi="Times New Roman" w:cs="Times New Roman"/>
                <w:b/>
                <w:bCs/>
              </w:rPr>
              <w:t>Sınıf</w:t>
            </w:r>
          </w:p>
        </w:tc>
        <w:tc>
          <w:tcPr>
            <w:tcW w:w="824" w:type="pct"/>
            <w:vMerge w:val="restart"/>
            <w:vAlign w:val="center"/>
          </w:tcPr>
          <w:p w14:paraId="272A4F40" w14:textId="77777777" w:rsidR="00076E94" w:rsidRPr="00FB299E" w:rsidRDefault="00076E94" w:rsidP="000C5611">
            <w:pPr>
              <w:jc w:val="center"/>
              <w:rPr>
                <w:rFonts w:ascii="Times New Roman" w:hAnsi="Times New Roman" w:cs="Times New Roman"/>
                <w:b/>
                <w:bCs/>
              </w:rPr>
            </w:pPr>
            <w:r w:rsidRPr="00FB299E">
              <w:rPr>
                <w:rFonts w:ascii="Times New Roman" w:hAnsi="Times New Roman" w:cs="Times New Roman"/>
                <w:b/>
                <w:bCs/>
              </w:rPr>
              <w:t>Lisans Toplam</w:t>
            </w:r>
          </w:p>
        </w:tc>
        <w:tc>
          <w:tcPr>
            <w:tcW w:w="887" w:type="pct"/>
            <w:vMerge w:val="restart"/>
            <w:vAlign w:val="center"/>
          </w:tcPr>
          <w:p w14:paraId="1D2F1B06" w14:textId="77777777" w:rsidR="00076E94" w:rsidRPr="00FB299E" w:rsidRDefault="00076E94" w:rsidP="000C5611">
            <w:pPr>
              <w:jc w:val="center"/>
              <w:rPr>
                <w:rFonts w:ascii="Times New Roman" w:hAnsi="Times New Roman" w:cs="Times New Roman"/>
                <w:b/>
                <w:bCs/>
              </w:rPr>
            </w:pPr>
            <w:r w:rsidRPr="00FB299E">
              <w:rPr>
                <w:rFonts w:ascii="Times New Roman" w:hAnsi="Times New Roman" w:cs="Times New Roman"/>
                <w:b/>
                <w:bCs/>
              </w:rPr>
              <w:t>Lisansüstü Toplam</w:t>
            </w:r>
          </w:p>
        </w:tc>
        <w:tc>
          <w:tcPr>
            <w:tcW w:w="1566" w:type="pct"/>
            <w:gridSpan w:val="3"/>
            <w:vAlign w:val="center"/>
          </w:tcPr>
          <w:p w14:paraId="332C87AD" w14:textId="77777777" w:rsidR="00076E94" w:rsidRPr="00FB299E" w:rsidRDefault="00076E94" w:rsidP="000C5611">
            <w:pPr>
              <w:jc w:val="center"/>
              <w:rPr>
                <w:rFonts w:ascii="Times New Roman" w:hAnsi="Times New Roman" w:cs="Times New Roman"/>
                <w:b/>
                <w:bCs/>
              </w:rPr>
            </w:pPr>
            <w:r w:rsidRPr="00FB299E">
              <w:rPr>
                <w:rFonts w:ascii="Times New Roman" w:hAnsi="Times New Roman" w:cs="Times New Roman"/>
                <w:b/>
                <w:bCs/>
              </w:rPr>
              <w:t>Mezun Sayıları</w:t>
            </w:r>
          </w:p>
        </w:tc>
      </w:tr>
      <w:tr w:rsidR="00076E94" w14:paraId="24157308" w14:textId="77777777" w:rsidTr="000B26C4">
        <w:tc>
          <w:tcPr>
            <w:tcW w:w="770" w:type="pct"/>
            <w:vMerge/>
            <w:vAlign w:val="center"/>
          </w:tcPr>
          <w:p w14:paraId="002DFF85" w14:textId="77777777" w:rsidR="00076E94" w:rsidRPr="00FB299E" w:rsidRDefault="00076E94" w:rsidP="000C5611">
            <w:pPr>
              <w:jc w:val="center"/>
              <w:rPr>
                <w:rFonts w:ascii="Times New Roman" w:hAnsi="Times New Roman" w:cs="Times New Roman"/>
                <w:b/>
                <w:bCs/>
              </w:rPr>
            </w:pPr>
          </w:p>
        </w:tc>
        <w:tc>
          <w:tcPr>
            <w:tcW w:w="238" w:type="pct"/>
            <w:vAlign w:val="center"/>
          </w:tcPr>
          <w:p w14:paraId="7FB03AD3" w14:textId="77777777" w:rsidR="00076E94" w:rsidRPr="00FB299E" w:rsidRDefault="00076E94" w:rsidP="000C5611">
            <w:pPr>
              <w:jc w:val="center"/>
              <w:rPr>
                <w:rFonts w:ascii="Times New Roman" w:hAnsi="Times New Roman" w:cs="Times New Roman"/>
                <w:b/>
                <w:bCs/>
              </w:rPr>
            </w:pPr>
            <w:r w:rsidRPr="00FB299E">
              <w:rPr>
                <w:rFonts w:ascii="Times New Roman" w:hAnsi="Times New Roman" w:cs="Times New Roman"/>
                <w:b/>
                <w:bCs/>
              </w:rPr>
              <w:t>1.</w:t>
            </w:r>
          </w:p>
        </w:tc>
        <w:tc>
          <w:tcPr>
            <w:tcW w:w="238" w:type="pct"/>
            <w:vAlign w:val="center"/>
          </w:tcPr>
          <w:p w14:paraId="26CDA29F" w14:textId="77777777" w:rsidR="00076E94" w:rsidRPr="00FB299E" w:rsidRDefault="00076E94" w:rsidP="000C5611">
            <w:pPr>
              <w:jc w:val="center"/>
              <w:rPr>
                <w:rFonts w:ascii="Times New Roman" w:hAnsi="Times New Roman" w:cs="Times New Roman"/>
                <w:b/>
                <w:bCs/>
              </w:rPr>
            </w:pPr>
            <w:r w:rsidRPr="00FB299E">
              <w:rPr>
                <w:rFonts w:ascii="Times New Roman" w:hAnsi="Times New Roman" w:cs="Times New Roman"/>
                <w:b/>
                <w:bCs/>
              </w:rPr>
              <w:t>2.</w:t>
            </w:r>
          </w:p>
        </w:tc>
        <w:tc>
          <w:tcPr>
            <w:tcW w:w="238" w:type="pct"/>
            <w:vAlign w:val="center"/>
          </w:tcPr>
          <w:p w14:paraId="39E47A44" w14:textId="77777777" w:rsidR="00076E94" w:rsidRPr="00FB299E" w:rsidRDefault="00076E94" w:rsidP="000C5611">
            <w:pPr>
              <w:jc w:val="center"/>
              <w:rPr>
                <w:rFonts w:ascii="Times New Roman" w:hAnsi="Times New Roman" w:cs="Times New Roman"/>
                <w:b/>
                <w:bCs/>
              </w:rPr>
            </w:pPr>
            <w:r w:rsidRPr="00FB299E">
              <w:rPr>
                <w:rFonts w:ascii="Times New Roman" w:hAnsi="Times New Roman" w:cs="Times New Roman"/>
                <w:b/>
                <w:bCs/>
              </w:rPr>
              <w:t>3.</w:t>
            </w:r>
          </w:p>
        </w:tc>
        <w:tc>
          <w:tcPr>
            <w:tcW w:w="238" w:type="pct"/>
            <w:vAlign w:val="center"/>
          </w:tcPr>
          <w:p w14:paraId="0D3347A4" w14:textId="77777777" w:rsidR="00076E94" w:rsidRPr="00FB299E" w:rsidRDefault="00076E94" w:rsidP="000C5611">
            <w:pPr>
              <w:jc w:val="center"/>
              <w:rPr>
                <w:rFonts w:ascii="Times New Roman" w:hAnsi="Times New Roman" w:cs="Times New Roman"/>
                <w:b/>
                <w:bCs/>
              </w:rPr>
            </w:pPr>
            <w:r w:rsidRPr="00FB299E">
              <w:rPr>
                <w:rFonts w:ascii="Times New Roman" w:hAnsi="Times New Roman" w:cs="Times New Roman"/>
                <w:b/>
                <w:bCs/>
              </w:rPr>
              <w:t>4.</w:t>
            </w:r>
          </w:p>
        </w:tc>
        <w:tc>
          <w:tcPr>
            <w:tcW w:w="824" w:type="pct"/>
            <w:vMerge/>
            <w:vAlign w:val="center"/>
          </w:tcPr>
          <w:p w14:paraId="03501641" w14:textId="77777777" w:rsidR="00076E94" w:rsidRPr="00FB299E" w:rsidRDefault="00076E94" w:rsidP="000C5611">
            <w:pPr>
              <w:jc w:val="center"/>
              <w:rPr>
                <w:rFonts w:ascii="Times New Roman" w:hAnsi="Times New Roman" w:cs="Times New Roman"/>
                <w:b/>
                <w:bCs/>
              </w:rPr>
            </w:pPr>
          </w:p>
        </w:tc>
        <w:tc>
          <w:tcPr>
            <w:tcW w:w="887" w:type="pct"/>
            <w:vMerge/>
            <w:vAlign w:val="center"/>
          </w:tcPr>
          <w:p w14:paraId="32726D84" w14:textId="77777777" w:rsidR="00076E94" w:rsidRPr="00FB299E" w:rsidRDefault="00076E94" w:rsidP="000C5611">
            <w:pPr>
              <w:jc w:val="center"/>
              <w:rPr>
                <w:rFonts w:ascii="Times New Roman" w:hAnsi="Times New Roman" w:cs="Times New Roman"/>
                <w:b/>
                <w:bCs/>
              </w:rPr>
            </w:pPr>
          </w:p>
        </w:tc>
        <w:tc>
          <w:tcPr>
            <w:tcW w:w="488" w:type="pct"/>
            <w:vAlign w:val="center"/>
          </w:tcPr>
          <w:p w14:paraId="6AE039BE" w14:textId="77777777" w:rsidR="00076E94" w:rsidRPr="00FB299E" w:rsidRDefault="00076E94" w:rsidP="000C5611">
            <w:pPr>
              <w:jc w:val="center"/>
              <w:rPr>
                <w:rFonts w:ascii="Times New Roman" w:hAnsi="Times New Roman" w:cs="Times New Roman"/>
                <w:b/>
                <w:bCs/>
              </w:rPr>
            </w:pPr>
            <w:r w:rsidRPr="00FB299E">
              <w:rPr>
                <w:rFonts w:ascii="Times New Roman" w:hAnsi="Times New Roman" w:cs="Times New Roman"/>
                <w:b/>
                <w:bCs/>
              </w:rPr>
              <w:t>Lisans</w:t>
            </w:r>
          </w:p>
        </w:tc>
        <w:tc>
          <w:tcPr>
            <w:tcW w:w="488" w:type="pct"/>
            <w:vAlign w:val="center"/>
          </w:tcPr>
          <w:p w14:paraId="3714283B" w14:textId="77777777" w:rsidR="00076E94" w:rsidRPr="00FB299E" w:rsidRDefault="00076E94" w:rsidP="000C5611">
            <w:pPr>
              <w:jc w:val="center"/>
              <w:rPr>
                <w:rFonts w:ascii="Times New Roman" w:hAnsi="Times New Roman" w:cs="Times New Roman"/>
                <w:b/>
                <w:bCs/>
              </w:rPr>
            </w:pPr>
            <w:r w:rsidRPr="00FB299E">
              <w:rPr>
                <w:rFonts w:ascii="Times New Roman" w:hAnsi="Times New Roman" w:cs="Times New Roman"/>
                <w:b/>
                <w:bCs/>
              </w:rPr>
              <w:t>Y. Lisans</w:t>
            </w:r>
          </w:p>
        </w:tc>
        <w:tc>
          <w:tcPr>
            <w:tcW w:w="590" w:type="pct"/>
            <w:vAlign w:val="center"/>
          </w:tcPr>
          <w:p w14:paraId="1B58432A" w14:textId="77777777" w:rsidR="00076E94" w:rsidRPr="00FB299E" w:rsidRDefault="00076E94" w:rsidP="000C5611">
            <w:pPr>
              <w:jc w:val="center"/>
              <w:rPr>
                <w:rFonts w:ascii="Times New Roman" w:hAnsi="Times New Roman" w:cs="Times New Roman"/>
                <w:b/>
                <w:bCs/>
              </w:rPr>
            </w:pPr>
            <w:r w:rsidRPr="00FB299E">
              <w:rPr>
                <w:rFonts w:ascii="Times New Roman" w:hAnsi="Times New Roman" w:cs="Times New Roman"/>
                <w:b/>
                <w:bCs/>
              </w:rPr>
              <w:t>Doktora</w:t>
            </w:r>
          </w:p>
        </w:tc>
      </w:tr>
      <w:tr w:rsidR="00076E94" w14:paraId="5D99ACFF" w14:textId="77777777" w:rsidTr="000B26C4">
        <w:tc>
          <w:tcPr>
            <w:tcW w:w="770" w:type="pct"/>
            <w:vAlign w:val="center"/>
          </w:tcPr>
          <w:p w14:paraId="65EACC66" w14:textId="77777777" w:rsidR="00076E94" w:rsidRPr="00FB299E" w:rsidRDefault="00076E94" w:rsidP="000C5611">
            <w:pPr>
              <w:jc w:val="center"/>
              <w:rPr>
                <w:rFonts w:ascii="Times New Roman" w:hAnsi="Times New Roman" w:cs="Times New Roman"/>
                <w:b/>
                <w:bCs/>
              </w:rPr>
            </w:pPr>
            <w:r w:rsidRPr="00FB299E">
              <w:rPr>
                <w:rFonts w:ascii="Times New Roman" w:hAnsi="Times New Roman" w:cs="Times New Roman"/>
                <w:b/>
                <w:bCs/>
              </w:rPr>
              <w:t>2025</w:t>
            </w:r>
          </w:p>
        </w:tc>
        <w:tc>
          <w:tcPr>
            <w:tcW w:w="238" w:type="pct"/>
            <w:vAlign w:val="center"/>
          </w:tcPr>
          <w:p w14:paraId="7BB064BB" w14:textId="77777777" w:rsidR="00076E94" w:rsidRDefault="00076E94" w:rsidP="000C5611">
            <w:pPr>
              <w:jc w:val="center"/>
              <w:rPr>
                <w:rFonts w:ascii="Times New Roman" w:hAnsi="Times New Roman" w:cs="Times New Roman"/>
              </w:rPr>
            </w:pPr>
          </w:p>
        </w:tc>
        <w:tc>
          <w:tcPr>
            <w:tcW w:w="238" w:type="pct"/>
            <w:vAlign w:val="center"/>
          </w:tcPr>
          <w:p w14:paraId="3915478E" w14:textId="77777777" w:rsidR="00076E94" w:rsidRDefault="00076E94" w:rsidP="000C5611">
            <w:pPr>
              <w:jc w:val="center"/>
              <w:rPr>
                <w:rFonts w:ascii="Times New Roman" w:hAnsi="Times New Roman" w:cs="Times New Roman"/>
              </w:rPr>
            </w:pPr>
          </w:p>
        </w:tc>
        <w:tc>
          <w:tcPr>
            <w:tcW w:w="238" w:type="pct"/>
            <w:vAlign w:val="center"/>
          </w:tcPr>
          <w:p w14:paraId="0066E28A" w14:textId="77777777" w:rsidR="00076E94" w:rsidRDefault="00076E94" w:rsidP="000C5611">
            <w:pPr>
              <w:jc w:val="center"/>
              <w:rPr>
                <w:rFonts w:ascii="Times New Roman" w:hAnsi="Times New Roman" w:cs="Times New Roman"/>
              </w:rPr>
            </w:pPr>
          </w:p>
        </w:tc>
        <w:tc>
          <w:tcPr>
            <w:tcW w:w="238" w:type="pct"/>
            <w:vAlign w:val="center"/>
          </w:tcPr>
          <w:p w14:paraId="060D7458" w14:textId="77777777" w:rsidR="00076E94" w:rsidRDefault="00076E94" w:rsidP="000C5611">
            <w:pPr>
              <w:jc w:val="center"/>
              <w:rPr>
                <w:rFonts w:ascii="Times New Roman" w:hAnsi="Times New Roman" w:cs="Times New Roman"/>
              </w:rPr>
            </w:pPr>
          </w:p>
        </w:tc>
        <w:tc>
          <w:tcPr>
            <w:tcW w:w="824" w:type="pct"/>
            <w:vAlign w:val="center"/>
          </w:tcPr>
          <w:p w14:paraId="4D350DE4" w14:textId="77777777" w:rsidR="00076E94" w:rsidRDefault="00076E94" w:rsidP="000C5611">
            <w:pPr>
              <w:jc w:val="center"/>
              <w:rPr>
                <w:rFonts w:ascii="Times New Roman" w:hAnsi="Times New Roman" w:cs="Times New Roman"/>
              </w:rPr>
            </w:pPr>
          </w:p>
        </w:tc>
        <w:tc>
          <w:tcPr>
            <w:tcW w:w="887" w:type="pct"/>
            <w:vAlign w:val="center"/>
          </w:tcPr>
          <w:p w14:paraId="0762B557" w14:textId="77777777" w:rsidR="00076E94" w:rsidRDefault="00076E94" w:rsidP="000C5611">
            <w:pPr>
              <w:jc w:val="center"/>
              <w:rPr>
                <w:rFonts w:ascii="Times New Roman" w:hAnsi="Times New Roman" w:cs="Times New Roman"/>
              </w:rPr>
            </w:pPr>
          </w:p>
        </w:tc>
        <w:tc>
          <w:tcPr>
            <w:tcW w:w="488" w:type="pct"/>
            <w:vAlign w:val="center"/>
          </w:tcPr>
          <w:p w14:paraId="70D37F34" w14:textId="77777777" w:rsidR="00076E94" w:rsidRDefault="00076E94" w:rsidP="000C5611">
            <w:pPr>
              <w:jc w:val="center"/>
              <w:rPr>
                <w:rFonts w:ascii="Times New Roman" w:hAnsi="Times New Roman" w:cs="Times New Roman"/>
              </w:rPr>
            </w:pPr>
          </w:p>
        </w:tc>
        <w:tc>
          <w:tcPr>
            <w:tcW w:w="488" w:type="pct"/>
            <w:vAlign w:val="center"/>
          </w:tcPr>
          <w:p w14:paraId="7CC3DB5C" w14:textId="77777777" w:rsidR="00076E94" w:rsidRDefault="00076E94" w:rsidP="000C5611">
            <w:pPr>
              <w:jc w:val="center"/>
              <w:rPr>
                <w:rFonts w:ascii="Times New Roman" w:hAnsi="Times New Roman" w:cs="Times New Roman"/>
              </w:rPr>
            </w:pPr>
          </w:p>
        </w:tc>
        <w:tc>
          <w:tcPr>
            <w:tcW w:w="590" w:type="pct"/>
            <w:vAlign w:val="center"/>
          </w:tcPr>
          <w:p w14:paraId="00C340CD" w14:textId="77777777" w:rsidR="00076E94" w:rsidRDefault="00076E94" w:rsidP="000C5611">
            <w:pPr>
              <w:jc w:val="center"/>
              <w:rPr>
                <w:rFonts w:ascii="Times New Roman" w:hAnsi="Times New Roman" w:cs="Times New Roman"/>
              </w:rPr>
            </w:pPr>
          </w:p>
        </w:tc>
      </w:tr>
      <w:tr w:rsidR="00076E94" w14:paraId="3725ADA7" w14:textId="77777777" w:rsidTr="000B26C4">
        <w:tc>
          <w:tcPr>
            <w:tcW w:w="770" w:type="pct"/>
            <w:vAlign w:val="center"/>
          </w:tcPr>
          <w:p w14:paraId="6B8E9923" w14:textId="77777777" w:rsidR="00076E94" w:rsidRPr="00FB299E" w:rsidRDefault="00076E94" w:rsidP="000C5611">
            <w:pPr>
              <w:jc w:val="center"/>
              <w:rPr>
                <w:rFonts w:ascii="Times New Roman" w:hAnsi="Times New Roman" w:cs="Times New Roman"/>
                <w:b/>
                <w:bCs/>
              </w:rPr>
            </w:pPr>
            <w:r w:rsidRPr="00FB299E">
              <w:rPr>
                <w:rFonts w:ascii="Times New Roman" w:hAnsi="Times New Roman" w:cs="Times New Roman"/>
                <w:b/>
                <w:bCs/>
              </w:rPr>
              <w:t>2024</w:t>
            </w:r>
          </w:p>
        </w:tc>
        <w:tc>
          <w:tcPr>
            <w:tcW w:w="238" w:type="pct"/>
            <w:vAlign w:val="center"/>
          </w:tcPr>
          <w:p w14:paraId="5895CB99" w14:textId="678DBDA0" w:rsidR="00076E94" w:rsidRDefault="00983D36" w:rsidP="000C5611">
            <w:pPr>
              <w:jc w:val="center"/>
              <w:rPr>
                <w:rFonts w:ascii="Times New Roman" w:hAnsi="Times New Roman" w:cs="Times New Roman"/>
              </w:rPr>
            </w:pPr>
            <w:r>
              <w:rPr>
                <w:rFonts w:ascii="Times New Roman" w:hAnsi="Times New Roman" w:cs="Times New Roman"/>
              </w:rPr>
              <w:t>74</w:t>
            </w:r>
          </w:p>
        </w:tc>
        <w:tc>
          <w:tcPr>
            <w:tcW w:w="238" w:type="pct"/>
            <w:vAlign w:val="center"/>
          </w:tcPr>
          <w:p w14:paraId="05B09E67" w14:textId="6A1AA353" w:rsidR="00076E94" w:rsidRDefault="00983D36" w:rsidP="000C5611">
            <w:pPr>
              <w:jc w:val="center"/>
              <w:rPr>
                <w:rFonts w:ascii="Times New Roman" w:hAnsi="Times New Roman" w:cs="Times New Roman"/>
              </w:rPr>
            </w:pPr>
            <w:r>
              <w:rPr>
                <w:rFonts w:ascii="Times New Roman" w:hAnsi="Times New Roman" w:cs="Times New Roman"/>
              </w:rPr>
              <w:t>81</w:t>
            </w:r>
          </w:p>
        </w:tc>
        <w:tc>
          <w:tcPr>
            <w:tcW w:w="238" w:type="pct"/>
            <w:vAlign w:val="center"/>
          </w:tcPr>
          <w:p w14:paraId="63B98585" w14:textId="4CEC05C0" w:rsidR="00076E94" w:rsidRDefault="00983D36" w:rsidP="000C5611">
            <w:pPr>
              <w:jc w:val="center"/>
              <w:rPr>
                <w:rFonts w:ascii="Times New Roman" w:hAnsi="Times New Roman" w:cs="Times New Roman"/>
              </w:rPr>
            </w:pPr>
            <w:r>
              <w:rPr>
                <w:rFonts w:ascii="Times New Roman" w:hAnsi="Times New Roman" w:cs="Times New Roman"/>
              </w:rPr>
              <w:t>42</w:t>
            </w:r>
          </w:p>
        </w:tc>
        <w:tc>
          <w:tcPr>
            <w:tcW w:w="238" w:type="pct"/>
            <w:vAlign w:val="center"/>
          </w:tcPr>
          <w:p w14:paraId="5F4430AE" w14:textId="0A247CC5" w:rsidR="00076E94" w:rsidRDefault="00983D36" w:rsidP="000C5611">
            <w:pPr>
              <w:jc w:val="center"/>
              <w:rPr>
                <w:rFonts w:ascii="Times New Roman" w:hAnsi="Times New Roman" w:cs="Times New Roman"/>
              </w:rPr>
            </w:pPr>
            <w:r>
              <w:rPr>
                <w:rFonts w:ascii="Times New Roman" w:hAnsi="Times New Roman" w:cs="Times New Roman"/>
              </w:rPr>
              <w:t>90</w:t>
            </w:r>
          </w:p>
        </w:tc>
        <w:tc>
          <w:tcPr>
            <w:tcW w:w="824" w:type="pct"/>
            <w:vAlign w:val="center"/>
          </w:tcPr>
          <w:p w14:paraId="560C7C98" w14:textId="7287A2B8" w:rsidR="00076E94" w:rsidRDefault="00983D36" w:rsidP="000C5611">
            <w:pPr>
              <w:jc w:val="center"/>
              <w:rPr>
                <w:rFonts w:ascii="Times New Roman" w:hAnsi="Times New Roman" w:cs="Times New Roman"/>
              </w:rPr>
            </w:pPr>
            <w:r>
              <w:rPr>
                <w:rFonts w:ascii="Times New Roman" w:hAnsi="Times New Roman" w:cs="Times New Roman"/>
              </w:rPr>
              <w:t>371</w:t>
            </w:r>
          </w:p>
        </w:tc>
        <w:tc>
          <w:tcPr>
            <w:tcW w:w="887" w:type="pct"/>
            <w:vAlign w:val="center"/>
          </w:tcPr>
          <w:p w14:paraId="3814B6F3" w14:textId="77777777" w:rsidR="00076E94" w:rsidRDefault="00076E94" w:rsidP="000C5611">
            <w:pPr>
              <w:jc w:val="center"/>
              <w:rPr>
                <w:rFonts w:ascii="Times New Roman" w:hAnsi="Times New Roman" w:cs="Times New Roman"/>
              </w:rPr>
            </w:pPr>
          </w:p>
        </w:tc>
        <w:tc>
          <w:tcPr>
            <w:tcW w:w="488" w:type="pct"/>
            <w:vAlign w:val="center"/>
          </w:tcPr>
          <w:p w14:paraId="0DBB590E" w14:textId="77777777" w:rsidR="00076E94" w:rsidRDefault="00076E94" w:rsidP="000C5611">
            <w:pPr>
              <w:jc w:val="center"/>
              <w:rPr>
                <w:rFonts w:ascii="Times New Roman" w:hAnsi="Times New Roman" w:cs="Times New Roman"/>
              </w:rPr>
            </w:pPr>
          </w:p>
        </w:tc>
        <w:tc>
          <w:tcPr>
            <w:tcW w:w="488" w:type="pct"/>
            <w:vAlign w:val="center"/>
          </w:tcPr>
          <w:p w14:paraId="67541A37" w14:textId="77777777" w:rsidR="00076E94" w:rsidRDefault="00076E94" w:rsidP="000C5611">
            <w:pPr>
              <w:jc w:val="center"/>
              <w:rPr>
                <w:rFonts w:ascii="Times New Roman" w:hAnsi="Times New Roman" w:cs="Times New Roman"/>
              </w:rPr>
            </w:pPr>
          </w:p>
        </w:tc>
        <w:tc>
          <w:tcPr>
            <w:tcW w:w="590" w:type="pct"/>
            <w:vAlign w:val="center"/>
          </w:tcPr>
          <w:p w14:paraId="207EAFA9" w14:textId="77777777" w:rsidR="00076E94" w:rsidRDefault="00076E94" w:rsidP="000C5611">
            <w:pPr>
              <w:jc w:val="center"/>
              <w:rPr>
                <w:rFonts w:ascii="Times New Roman" w:hAnsi="Times New Roman" w:cs="Times New Roman"/>
              </w:rPr>
            </w:pPr>
          </w:p>
        </w:tc>
      </w:tr>
      <w:tr w:rsidR="00076E94" w14:paraId="7F5B295D" w14:textId="77777777" w:rsidTr="000B26C4">
        <w:tc>
          <w:tcPr>
            <w:tcW w:w="770" w:type="pct"/>
            <w:vAlign w:val="center"/>
          </w:tcPr>
          <w:p w14:paraId="3B83AF8B" w14:textId="77777777" w:rsidR="00076E94" w:rsidRPr="00FB299E" w:rsidRDefault="00076E94" w:rsidP="000C5611">
            <w:pPr>
              <w:jc w:val="center"/>
              <w:rPr>
                <w:rFonts w:ascii="Times New Roman" w:hAnsi="Times New Roman" w:cs="Times New Roman"/>
                <w:b/>
                <w:bCs/>
              </w:rPr>
            </w:pPr>
            <w:r w:rsidRPr="00FB299E">
              <w:rPr>
                <w:rFonts w:ascii="Times New Roman" w:hAnsi="Times New Roman" w:cs="Times New Roman"/>
                <w:b/>
                <w:bCs/>
              </w:rPr>
              <w:t>2023</w:t>
            </w:r>
          </w:p>
        </w:tc>
        <w:tc>
          <w:tcPr>
            <w:tcW w:w="238" w:type="pct"/>
            <w:vAlign w:val="center"/>
          </w:tcPr>
          <w:p w14:paraId="45F23319" w14:textId="55D9024D" w:rsidR="00076E94" w:rsidRDefault="00983D36" w:rsidP="000C5611">
            <w:pPr>
              <w:jc w:val="center"/>
              <w:rPr>
                <w:rFonts w:ascii="Times New Roman" w:hAnsi="Times New Roman" w:cs="Times New Roman"/>
              </w:rPr>
            </w:pPr>
            <w:r>
              <w:rPr>
                <w:rFonts w:ascii="Times New Roman" w:hAnsi="Times New Roman" w:cs="Times New Roman"/>
              </w:rPr>
              <w:t>57</w:t>
            </w:r>
          </w:p>
        </w:tc>
        <w:tc>
          <w:tcPr>
            <w:tcW w:w="238" w:type="pct"/>
            <w:vAlign w:val="center"/>
          </w:tcPr>
          <w:p w14:paraId="779F2A7C" w14:textId="2E9C1A78" w:rsidR="00076E94" w:rsidRDefault="00983D36" w:rsidP="000C5611">
            <w:pPr>
              <w:jc w:val="center"/>
              <w:rPr>
                <w:rFonts w:ascii="Times New Roman" w:hAnsi="Times New Roman" w:cs="Times New Roman"/>
              </w:rPr>
            </w:pPr>
            <w:r>
              <w:rPr>
                <w:rFonts w:ascii="Times New Roman" w:hAnsi="Times New Roman" w:cs="Times New Roman"/>
              </w:rPr>
              <w:t>67</w:t>
            </w:r>
          </w:p>
        </w:tc>
        <w:tc>
          <w:tcPr>
            <w:tcW w:w="238" w:type="pct"/>
            <w:vAlign w:val="center"/>
          </w:tcPr>
          <w:p w14:paraId="302DC02C" w14:textId="422ADE9E" w:rsidR="00076E94" w:rsidRDefault="00983D36" w:rsidP="000C5611">
            <w:pPr>
              <w:jc w:val="center"/>
              <w:rPr>
                <w:rFonts w:ascii="Times New Roman" w:hAnsi="Times New Roman" w:cs="Times New Roman"/>
              </w:rPr>
            </w:pPr>
            <w:r>
              <w:rPr>
                <w:rFonts w:ascii="Times New Roman" w:hAnsi="Times New Roman" w:cs="Times New Roman"/>
              </w:rPr>
              <w:t>79</w:t>
            </w:r>
          </w:p>
        </w:tc>
        <w:tc>
          <w:tcPr>
            <w:tcW w:w="238" w:type="pct"/>
            <w:vAlign w:val="center"/>
          </w:tcPr>
          <w:p w14:paraId="66322BD4" w14:textId="1D020535" w:rsidR="00076E94" w:rsidRDefault="00983D36" w:rsidP="000C5611">
            <w:pPr>
              <w:jc w:val="center"/>
              <w:rPr>
                <w:rFonts w:ascii="Times New Roman" w:hAnsi="Times New Roman" w:cs="Times New Roman"/>
              </w:rPr>
            </w:pPr>
            <w:r>
              <w:rPr>
                <w:rFonts w:ascii="Times New Roman" w:hAnsi="Times New Roman" w:cs="Times New Roman"/>
              </w:rPr>
              <w:t>75</w:t>
            </w:r>
          </w:p>
        </w:tc>
        <w:tc>
          <w:tcPr>
            <w:tcW w:w="824" w:type="pct"/>
            <w:vAlign w:val="center"/>
          </w:tcPr>
          <w:p w14:paraId="2DC847AC" w14:textId="6328B61B" w:rsidR="00076E94" w:rsidRDefault="00983D36" w:rsidP="000C5611">
            <w:pPr>
              <w:jc w:val="center"/>
              <w:rPr>
                <w:rFonts w:ascii="Times New Roman" w:hAnsi="Times New Roman" w:cs="Times New Roman"/>
              </w:rPr>
            </w:pPr>
            <w:r>
              <w:rPr>
                <w:rFonts w:ascii="Times New Roman" w:hAnsi="Times New Roman" w:cs="Times New Roman"/>
              </w:rPr>
              <w:t>355</w:t>
            </w:r>
          </w:p>
        </w:tc>
        <w:tc>
          <w:tcPr>
            <w:tcW w:w="887" w:type="pct"/>
            <w:vAlign w:val="center"/>
          </w:tcPr>
          <w:p w14:paraId="77725B49" w14:textId="77777777" w:rsidR="00076E94" w:rsidRDefault="00076E94" w:rsidP="000C5611">
            <w:pPr>
              <w:jc w:val="center"/>
              <w:rPr>
                <w:rFonts w:ascii="Times New Roman" w:hAnsi="Times New Roman" w:cs="Times New Roman"/>
              </w:rPr>
            </w:pPr>
          </w:p>
        </w:tc>
        <w:tc>
          <w:tcPr>
            <w:tcW w:w="488" w:type="pct"/>
            <w:vAlign w:val="center"/>
          </w:tcPr>
          <w:p w14:paraId="7924FC7F" w14:textId="77777777" w:rsidR="00076E94" w:rsidRDefault="00076E94" w:rsidP="000C5611">
            <w:pPr>
              <w:jc w:val="center"/>
              <w:rPr>
                <w:rFonts w:ascii="Times New Roman" w:hAnsi="Times New Roman" w:cs="Times New Roman"/>
              </w:rPr>
            </w:pPr>
          </w:p>
        </w:tc>
        <w:tc>
          <w:tcPr>
            <w:tcW w:w="488" w:type="pct"/>
            <w:vAlign w:val="center"/>
          </w:tcPr>
          <w:p w14:paraId="1AF79371" w14:textId="77777777" w:rsidR="00076E94" w:rsidRDefault="00076E94" w:rsidP="000C5611">
            <w:pPr>
              <w:jc w:val="center"/>
              <w:rPr>
                <w:rFonts w:ascii="Times New Roman" w:hAnsi="Times New Roman" w:cs="Times New Roman"/>
              </w:rPr>
            </w:pPr>
          </w:p>
        </w:tc>
        <w:tc>
          <w:tcPr>
            <w:tcW w:w="590" w:type="pct"/>
            <w:vAlign w:val="center"/>
          </w:tcPr>
          <w:p w14:paraId="26E020E8" w14:textId="77777777" w:rsidR="00076E94" w:rsidRDefault="00076E94" w:rsidP="000C5611">
            <w:pPr>
              <w:jc w:val="center"/>
              <w:rPr>
                <w:rFonts w:ascii="Times New Roman" w:hAnsi="Times New Roman" w:cs="Times New Roman"/>
              </w:rPr>
            </w:pPr>
          </w:p>
        </w:tc>
      </w:tr>
      <w:tr w:rsidR="008147B0" w14:paraId="367289E4" w14:textId="77777777" w:rsidTr="000B26C4">
        <w:tc>
          <w:tcPr>
            <w:tcW w:w="770" w:type="pct"/>
            <w:vAlign w:val="center"/>
          </w:tcPr>
          <w:p w14:paraId="5F3247DA" w14:textId="3F0A763A" w:rsidR="008147B0" w:rsidRPr="00FB299E" w:rsidRDefault="008147B0" w:rsidP="000C5611">
            <w:pPr>
              <w:jc w:val="center"/>
              <w:rPr>
                <w:rFonts w:ascii="Times New Roman" w:hAnsi="Times New Roman" w:cs="Times New Roman"/>
                <w:b/>
                <w:bCs/>
              </w:rPr>
            </w:pPr>
            <w:r>
              <w:rPr>
                <w:rFonts w:ascii="Times New Roman" w:hAnsi="Times New Roman" w:cs="Times New Roman"/>
                <w:b/>
                <w:bCs/>
              </w:rPr>
              <w:t>2022</w:t>
            </w:r>
          </w:p>
        </w:tc>
        <w:tc>
          <w:tcPr>
            <w:tcW w:w="238" w:type="pct"/>
            <w:vAlign w:val="center"/>
          </w:tcPr>
          <w:p w14:paraId="26FB5CC6" w14:textId="7B475970" w:rsidR="008147B0" w:rsidRDefault="00983D36" w:rsidP="000C5611">
            <w:pPr>
              <w:jc w:val="center"/>
              <w:rPr>
                <w:rFonts w:ascii="Times New Roman" w:hAnsi="Times New Roman" w:cs="Times New Roman"/>
              </w:rPr>
            </w:pPr>
            <w:r>
              <w:rPr>
                <w:rFonts w:ascii="Times New Roman" w:hAnsi="Times New Roman" w:cs="Times New Roman"/>
              </w:rPr>
              <w:t>32</w:t>
            </w:r>
          </w:p>
        </w:tc>
        <w:tc>
          <w:tcPr>
            <w:tcW w:w="238" w:type="pct"/>
            <w:vAlign w:val="center"/>
          </w:tcPr>
          <w:p w14:paraId="1422E4F5" w14:textId="3E81B020" w:rsidR="008147B0" w:rsidRDefault="00983D36" w:rsidP="000C5611">
            <w:pPr>
              <w:jc w:val="center"/>
              <w:rPr>
                <w:rFonts w:ascii="Times New Roman" w:hAnsi="Times New Roman" w:cs="Times New Roman"/>
              </w:rPr>
            </w:pPr>
            <w:r>
              <w:rPr>
                <w:rFonts w:ascii="Times New Roman" w:hAnsi="Times New Roman" w:cs="Times New Roman"/>
              </w:rPr>
              <w:t>67</w:t>
            </w:r>
          </w:p>
        </w:tc>
        <w:tc>
          <w:tcPr>
            <w:tcW w:w="238" w:type="pct"/>
            <w:vAlign w:val="center"/>
          </w:tcPr>
          <w:p w14:paraId="19B65A5B" w14:textId="32194448" w:rsidR="008147B0" w:rsidRDefault="00983D36" w:rsidP="000C5611">
            <w:pPr>
              <w:jc w:val="center"/>
              <w:rPr>
                <w:rFonts w:ascii="Times New Roman" w:hAnsi="Times New Roman" w:cs="Times New Roman"/>
              </w:rPr>
            </w:pPr>
            <w:r>
              <w:rPr>
                <w:rFonts w:ascii="Times New Roman" w:hAnsi="Times New Roman" w:cs="Times New Roman"/>
              </w:rPr>
              <w:t>79</w:t>
            </w:r>
          </w:p>
        </w:tc>
        <w:tc>
          <w:tcPr>
            <w:tcW w:w="238" w:type="pct"/>
            <w:vAlign w:val="center"/>
          </w:tcPr>
          <w:p w14:paraId="03B51640" w14:textId="2DE8E49A" w:rsidR="008147B0" w:rsidRDefault="00983D36" w:rsidP="000C5611">
            <w:pPr>
              <w:jc w:val="center"/>
              <w:rPr>
                <w:rFonts w:ascii="Times New Roman" w:hAnsi="Times New Roman" w:cs="Times New Roman"/>
              </w:rPr>
            </w:pPr>
            <w:r>
              <w:rPr>
                <w:rFonts w:ascii="Times New Roman" w:hAnsi="Times New Roman" w:cs="Times New Roman"/>
              </w:rPr>
              <w:t>79</w:t>
            </w:r>
          </w:p>
        </w:tc>
        <w:tc>
          <w:tcPr>
            <w:tcW w:w="824" w:type="pct"/>
            <w:vAlign w:val="center"/>
          </w:tcPr>
          <w:p w14:paraId="552349C6" w14:textId="0E085532" w:rsidR="008147B0" w:rsidRDefault="00983D36" w:rsidP="000C5611">
            <w:pPr>
              <w:jc w:val="center"/>
              <w:rPr>
                <w:rFonts w:ascii="Times New Roman" w:hAnsi="Times New Roman" w:cs="Times New Roman"/>
              </w:rPr>
            </w:pPr>
            <w:r>
              <w:rPr>
                <w:rFonts w:ascii="Times New Roman" w:hAnsi="Times New Roman" w:cs="Times New Roman"/>
              </w:rPr>
              <w:t>368</w:t>
            </w:r>
          </w:p>
        </w:tc>
        <w:tc>
          <w:tcPr>
            <w:tcW w:w="887" w:type="pct"/>
            <w:vAlign w:val="center"/>
          </w:tcPr>
          <w:p w14:paraId="45D2176E" w14:textId="77777777" w:rsidR="008147B0" w:rsidRDefault="008147B0" w:rsidP="000C5611">
            <w:pPr>
              <w:jc w:val="center"/>
              <w:rPr>
                <w:rFonts w:ascii="Times New Roman" w:hAnsi="Times New Roman" w:cs="Times New Roman"/>
              </w:rPr>
            </w:pPr>
          </w:p>
        </w:tc>
        <w:tc>
          <w:tcPr>
            <w:tcW w:w="488" w:type="pct"/>
            <w:vAlign w:val="center"/>
          </w:tcPr>
          <w:p w14:paraId="27D9C362" w14:textId="77777777" w:rsidR="008147B0" w:rsidRDefault="008147B0" w:rsidP="000C5611">
            <w:pPr>
              <w:jc w:val="center"/>
              <w:rPr>
                <w:rFonts w:ascii="Times New Roman" w:hAnsi="Times New Roman" w:cs="Times New Roman"/>
              </w:rPr>
            </w:pPr>
          </w:p>
        </w:tc>
        <w:tc>
          <w:tcPr>
            <w:tcW w:w="488" w:type="pct"/>
            <w:vAlign w:val="center"/>
          </w:tcPr>
          <w:p w14:paraId="68295A12" w14:textId="77777777" w:rsidR="008147B0" w:rsidRDefault="008147B0" w:rsidP="000C5611">
            <w:pPr>
              <w:jc w:val="center"/>
              <w:rPr>
                <w:rFonts w:ascii="Times New Roman" w:hAnsi="Times New Roman" w:cs="Times New Roman"/>
              </w:rPr>
            </w:pPr>
          </w:p>
        </w:tc>
        <w:tc>
          <w:tcPr>
            <w:tcW w:w="590" w:type="pct"/>
            <w:vAlign w:val="center"/>
          </w:tcPr>
          <w:p w14:paraId="15714BB8" w14:textId="77777777" w:rsidR="008147B0" w:rsidRDefault="008147B0" w:rsidP="000C5611">
            <w:pPr>
              <w:jc w:val="center"/>
              <w:rPr>
                <w:rFonts w:ascii="Times New Roman" w:hAnsi="Times New Roman" w:cs="Times New Roman"/>
              </w:rPr>
            </w:pPr>
          </w:p>
        </w:tc>
      </w:tr>
      <w:tr w:rsidR="008147B0" w14:paraId="5DFD1800" w14:textId="77777777" w:rsidTr="000B26C4">
        <w:tc>
          <w:tcPr>
            <w:tcW w:w="770" w:type="pct"/>
            <w:vAlign w:val="center"/>
          </w:tcPr>
          <w:p w14:paraId="324B962C" w14:textId="68D36607" w:rsidR="008147B0" w:rsidRPr="00FB299E" w:rsidRDefault="008147B0" w:rsidP="000C5611">
            <w:pPr>
              <w:jc w:val="center"/>
              <w:rPr>
                <w:rFonts w:ascii="Times New Roman" w:hAnsi="Times New Roman" w:cs="Times New Roman"/>
                <w:b/>
                <w:bCs/>
              </w:rPr>
            </w:pPr>
            <w:r>
              <w:rPr>
                <w:rFonts w:ascii="Times New Roman" w:hAnsi="Times New Roman" w:cs="Times New Roman"/>
                <w:b/>
                <w:bCs/>
              </w:rPr>
              <w:lastRenderedPageBreak/>
              <w:t>2021</w:t>
            </w:r>
          </w:p>
        </w:tc>
        <w:tc>
          <w:tcPr>
            <w:tcW w:w="238" w:type="pct"/>
            <w:vAlign w:val="center"/>
          </w:tcPr>
          <w:p w14:paraId="18CCDDC5" w14:textId="071B4E9B" w:rsidR="008147B0" w:rsidRDefault="00983D36" w:rsidP="000C5611">
            <w:pPr>
              <w:jc w:val="center"/>
              <w:rPr>
                <w:rFonts w:ascii="Times New Roman" w:hAnsi="Times New Roman" w:cs="Times New Roman"/>
              </w:rPr>
            </w:pPr>
            <w:r>
              <w:rPr>
                <w:rFonts w:ascii="Times New Roman" w:hAnsi="Times New Roman" w:cs="Times New Roman"/>
              </w:rPr>
              <w:t>65</w:t>
            </w:r>
          </w:p>
        </w:tc>
        <w:tc>
          <w:tcPr>
            <w:tcW w:w="238" w:type="pct"/>
            <w:vAlign w:val="center"/>
          </w:tcPr>
          <w:p w14:paraId="0664827F" w14:textId="3E0729B0" w:rsidR="008147B0" w:rsidRDefault="00983D36" w:rsidP="000C5611">
            <w:pPr>
              <w:jc w:val="center"/>
              <w:rPr>
                <w:rFonts w:ascii="Times New Roman" w:hAnsi="Times New Roman" w:cs="Times New Roman"/>
              </w:rPr>
            </w:pPr>
            <w:r>
              <w:rPr>
                <w:rFonts w:ascii="Times New Roman" w:hAnsi="Times New Roman" w:cs="Times New Roman"/>
              </w:rPr>
              <w:t>82</w:t>
            </w:r>
          </w:p>
        </w:tc>
        <w:tc>
          <w:tcPr>
            <w:tcW w:w="238" w:type="pct"/>
            <w:vAlign w:val="center"/>
          </w:tcPr>
          <w:p w14:paraId="58EEF0E4" w14:textId="5F264591" w:rsidR="008147B0" w:rsidRDefault="00983D36" w:rsidP="000C5611">
            <w:pPr>
              <w:jc w:val="center"/>
              <w:rPr>
                <w:rFonts w:ascii="Times New Roman" w:hAnsi="Times New Roman" w:cs="Times New Roman"/>
              </w:rPr>
            </w:pPr>
            <w:r>
              <w:rPr>
                <w:rFonts w:ascii="Times New Roman" w:hAnsi="Times New Roman" w:cs="Times New Roman"/>
              </w:rPr>
              <w:t>69</w:t>
            </w:r>
          </w:p>
        </w:tc>
        <w:tc>
          <w:tcPr>
            <w:tcW w:w="238" w:type="pct"/>
            <w:vAlign w:val="center"/>
          </w:tcPr>
          <w:p w14:paraId="619C41DA" w14:textId="6A9C7572" w:rsidR="008147B0" w:rsidRDefault="00983D36" w:rsidP="000C5611">
            <w:pPr>
              <w:jc w:val="center"/>
              <w:rPr>
                <w:rFonts w:ascii="Times New Roman" w:hAnsi="Times New Roman" w:cs="Times New Roman"/>
              </w:rPr>
            </w:pPr>
            <w:r>
              <w:rPr>
                <w:rFonts w:ascii="Times New Roman" w:hAnsi="Times New Roman" w:cs="Times New Roman"/>
              </w:rPr>
              <w:t>103</w:t>
            </w:r>
          </w:p>
        </w:tc>
        <w:tc>
          <w:tcPr>
            <w:tcW w:w="824" w:type="pct"/>
            <w:vAlign w:val="center"/>
          </w:tcPr>
          <w:p w14:paraId="42973F08" w14:textId="063873D1" w:rsidR="008147B0" w:rsidRDefault="00983D36" w:rsidP="000C5611">
            <w:pPr>
              <w:jc w:val="center"/>
              <w:rPr>
                <w:rFonts w:ascii="Times New Roman" w:hAnsi="Times New Roman" w:cs="Times New Roman"/>
              </w:rPr>
            </w:pPr>
            <w:r>
              <w:rPr>
                <w:rFonts w:ascii="Times New Roman" w:hAnsi="Times New Roman" w:cs="Times New Roman"/>
              </w:rPr>
              <w:t>400</w:t>
            </w:r>
          </w:p>
        </w:tc>
        <w:tc>
          <w:tcPr>
            <w:tcW w:w="887" w:type="pct"/>
            <w:vAlign w:val="center"/>
          </w:tcPr>
          <w:p w14:paraId="3F59F2E5" w14:textId="77777777" w:rsidR="008147B0" w:rsidRDefault="008147B0" w:rsidP="000C5611">
            <w:pPr>
              <w:jc w:val="center"/>
              <w:rPr>
                <w:rFonts w:ascii="Times New Roman" w:hAnsi="Times New Roman" w:cs="Times New Roman"/>
              </w:rPr>
            </w:pPr>
          </w:p>
        </w:tc>
        <w:tc>
          <w:tcPr>
            <w:tcW w:w="488" w:type="pct"/>
            <w:vAlign w:val="center"/>
          </w:tcPr>
          <w:p w14:paraId="78C7FEA0" w14:textId="77777777" w:rsidR="008147B0" w:rsidRDefault="008147B0" w:rsidP="000C5611">
            <w:pPr>
              <w:jc w:val="center"/>
              <w:rPr>
                <w:rFonts w:ascii="Times New Roman" w:hAnsi="Times New Roman" w:cs="Times New Roman"/>
              </w:rPr>
            </w:pPr>
          </w:p>
        </w:tc>
        <w:tc>
          <w:tcPr>
            <w:tcW w:w="488" w:type="pct"/>
            <w:vAlign w:val="center"/>
          </w:tcPr>
          <w:p w14:paraId="2B802C40" w14:textId="77777777" w:rsidR="008147B0" w:rsidRDefault="008147B0" w:rsidP="000C5611">
            <w:pPr>
              <w:jc w:val="center"/>
              <w:rPr>
                <w:rFonts w:ascii="Times New Roman" w:hAnsi="Times New Roman" w:cs="Times New Roman"/>
              </w:rPr>
            </w:pPr>
          </w:p>
        </w:tc>
        <w:tc>
          <w:tcPr>
            <w:tcW w:w="590" w:type="pct"/>
            <w:vAlign w:val="center"/>
          </w:tcPr>
          <w:p w14:paraId="6F2E4AEB" w14:textId="77777777" w:rsidR="008147B0" w:rsidRDefault="008147B0" w:rsidP="000C5611">
            <w:pPr>
              <w:jc w:val="center"/>
              <w:rPr>
                <w:rFonts w:ascii="Times New Roman" w:hAnsi="Times New Roman" w:cs="Times New Roman"/>
              </w:rPr>
            </w:pPr>
          </w:p>
        </w:tc>
      </w:tr>
    </w:tbl>
    <w:p w14:paraId="674EC0C1" w14:textId="77777777" w:rsidR="00076E94" w:rsidRDefault="00076E94" w:rsidP="00076E94">
      <w:pPr>
        <w:ind w:left="1134"/>
        <w:rPr>
          <w:rFonts w:ascii="Times New Roman" w:hAnsi="Times New Roman" w:cs="Times New Roman"/>
          <w:b/>
          <w:bCs/>
        </w:rPr>
      </w:pPr>
    </w:p>
    <w:p w14:paraId="5345A293" w14:textId="2C69D23C" w:rsidR="00076E94" w:rsidRPr="00525612" w:rsidRDefault="00076E94" w:rsidP="00525612">
      <w:pPr>
        <w:pStyle w:val="Balk3"/>
        <w:ind w:left="567"/>
        <w:rPr>
          <w:rFonts w:ascii="Times New Roman" w:eastAsiaTheme="minorHAnsi" w:hAnsi="Times New Roman" w:cs="Times New Roman"/>
          <w:b/>
          <w:bCs/>
          <w:color w:val="auto"/>
          <w:sz w:val="24"/>
          <w:szCs w:val="24"/>
        </w:rPr>
      </w:pPr>
      <w:bookmarkStart w:id="12" w:name="_Toc200711336"/>
      <w:r w:rsidRPr="00525612">
        <w:rPr>
          <w:rFonts w:ascii="Times New Roman" w:eastAsiaTheme="minorHAnsi" w:hAnsi="Times New Roman" w:cs="Times New Roman"/>
          <w:b/>
          <w:bCs/>
          <w:color w:val="auto"/>
          <w:sz w:val="24"/>
          <w:szCs w:val="24"/>
        </w:rPr>
        <w:t>1.1.5. Öğrenci Performansı</w:t>
      </w:r>
      <w:bookmarkEnd w:id="12"/>
    </w:p>
    <w:p w14:paraId="68849F93" w14:textId="0F3A24A2" w:rsidR="00736C16" w:rsidRDefault="00076E94" w:rsidP="00525612">
      <w:pPr>
        <w:ind w:left="1276"/>
        <w:jc w:val="both"/>
        <w:rPr>
          <w:rFonts w:ascii="Times New Roman" w:hAnsi="Times New Roman" w:cs="Times New Roman"/>
        </w:rPr>
      </w:pPr>
      <w:r w:rsidRPr="00877D9F">
        <w:rPr>
          <w:rFonts w:ascii="Times New Roman" w:hAnsi="Times New Roman" w:cs="Times New Roman"/>
        </w:rPr>
        <w:t>Programa Devam Oranları</w:t>
      </w:r>
      <w:r w:rsidR="00607B25">
        <w:rPr>
          <w:rFonts w:ascii="Times New Roman" w:hAnsi="Times New Roman" w:cs="Times New Roman"/>
        </w:rPr>
        <w:t>*</w:t>
      </w:r>
      <w:r w:rsidRPr="00877D9F">
        <w:rPr>
          <w:rFonts w:ascii="Times New Roman" w:hAnsi="Times New Roman" w:cs="Times New Roman"/>
        </w:rPr>
        <w:t xml:space="preserve"> (retention rate),</w:t>
      </w:r>
      <w:r w:rsidR="00607B25">
        <w:rPr>
          <w:rFonts w:ascii="Times New Roman" w:hAnsi="Times New Roman" w:cs="Times New Roman"/>
        </w:rPr>
        <w:t xml:space="preserve"> </w:t>
      </w:r>
      <w:r w:rsidRPr="00877D9F">
        <w:rPr>
          <w:rFonts w:ascii="Times New Roman" w:hAnsi="Times New Roman" w:cs="Times New Roman"/>
        </w:rPr>
        <w:t>Ortalama Mezuniyet süresi</w:t>
      </w:r>
      <w:r w:rsidR="00736C16">
        <w:rPr>
          <w:rFonts w:ascii="Times New Roman" w:hAnsi="Times New Roman" w:cs="Times New Roman"/>
        </w:rPr>
        <w:t>**</w:t>
      </w:r>
      <w:r w:rsidRPr="00877D9F">
        <w:rPr>
          <w:rFonts w:ascii="Times New Roman" w:hAnsi="Times New Roman" w:cs="Times New Roman"/>
        </w:rPr>
        <w:t xml:space="preserve">, </w:t>
      </w:r>
      <w:r w:rsidR="00736C16">
        <w:rPr>
          <w:rFonts w:ascii="Times New Roman" w:hAnsi="Times New Roman" w:cs="Times New Roman"/>
        </w:rPr>
        <w:t>Programdan</w:t>
      </w:r>
      <w:r w:rsidRPr="00877D9F">
        <w:rPr>
          <w:rFonts w:ascii="Times New Roman" w:hAnsi="Times New Roman" w:cs="Times New Roman"/>
        </w:rPr>
        <w:t xml:space="preserve"> ayrılan öğrenci</w:t>
      </w:r>
      <w:r w:rsidR="00736C16">
        <w:rPr>
          <w:rFonts w:ascii="Times New Roman" w:hAnsi="Times New Roman" w:cs="Times New Roman"/>
        </w:rPr>
        <w:t xml:space="preserve"> sayısı</w:t>
      </w:r>
      <w:r w:rsidRPr="00877D9F">
        <w:rPr>
          <w:rFonts w:ascii="Times New Roman" w:hAnsi="Times New Roman" w:cs="Times New Roman"/>
        </w:rPr>
        <w:t xml:space="preserve"> gibi göstergeler</w:t>
      </w:r>
      <w:r w:rsidR="00736C16">
        <w:rPr>
          <w:rFonts w:ascii="Times New Roman" w:hAnsi="Times New Roman" w:cs="Times New Roman"/>
        </w:rPr>
        <w:t xml:space="preserve">e ait </w:t>
      </w:r>
      <w:r>
        <w:rPr>
          <w:rFonts w:ascii="Times New Roman" w:hAnsi="Times New Roman" w:cs="Times New Roman"/>
        </w:rPr>
        <w:t>Tablo 8, Tablo 9</w:t>
      </w:r>
      <w:r w:rsidR="00736C16">
        <w:rPr>
          <w:rFonts w:ascii="Times New Roman" w:hAnsi="Times New Roman" w:cs="Times New Roman"/>
        </w:rPr>
        <w:t xml:space="preserve"> ve </w:t>
      </w:r>
      <w:r>
        <w:rPr>
          <w:rFonts w:ascii="Times New Roman" w:hAnsi="Times New Roman" w:cs="Times New Roman"/>
        </w:rPr>
        <w:t>Tablo 10’</w:t>
      </w:r>
      <w:r w:rsidR="00736C16">
        <w:rPr>
          <w:rFonts w:ascii="Times New Roman" w:hAnsi="Times New Roman" w:cs="Times New Roman"/>
        </w:rPr>
        <w:t>u</w:t>
      </w:r>
      <w:r>
        <w:rPr>
          <w:rFonts w:ascii="Times New Roman" w:hAnsi="Times New Roman" w:cs="Times New Roman"/>
        </w:rPr>
        <w:t xml:space="preserve"> doldurunuz: </w:t>
      </w:r>
    </w:p>
    <w:p w14:paraId="4D6DDFAF" w14:textId="77777777" w:rsidR="00076E94" w:rsidRDefault="00076E94" w:rsidP="00076E94">
      <w:pPr>
        <w:jc w:val="both"/>
        <w:rPr>
          <w:rFonts w:ascii="Times New Roman" w:hAnsi="Times New Roman" w:cs="Times New Roman"/>
          <w:b/>
          <w:bCs/>
        </w:rPr>
      </w:pPr>
      <w:r>
        <w:rPr>
          <w:rFonts w:ascii="Times New Roman" w:hAnsi="Times New Roman" w:cs="Times New Roman"/>
          <w:b/>
          <w:bCs/>
        </w:rPr>
        <w:t xml:space="preserve">Tablo 8: Programa Devam Oranları </w:t>
      </w:r>
      <w:r w:rsidRPr="00CA02CD">
        <w:rPr>
          <w:rFonts w:ascii="Times New Roman" w:hAnsi="Times New Roman" w:cs="Times New Roman"/>
        </w:rPr>
        <w:t>(</w:t>
      </w:r>
      <w:r>
        <w:rPr>
          <w:rFonts w:ascii="Times New Roman" w:hAnsi="Times New Roman" w:cs="Times New Roman"/>
        </w:rPr>
        <w:t>S</w:t>
      </w:r>
      <w:r w:rsidRPr="00CA02CD">
        <w:rPr>
          <w:rFonts w:ascii="Times New Roman" w:hAnsi="Times New Roman" w:cs="Times New Roman"/>
        </w:rPr>
        <w:t>on 5 yıl)</w:t>
      </w:r>
    </w:p>
    <w:tbl>
      <w:tblPr>
        <w:tblStyle w:val="TabloKlavuzu"/>
        <w:tblW w:w="5000" w:type="pct"/>
        <w:tblLook w:val="04A0" w:firstRow="1" w:lastRow="0" w:firstColumn="1" w:lastColumn="0" w:noHBand="0" w:noVBand="1"/>
      </w:tblPr>
      <w:tblGrid>
        <w:gridCol w:w="7279"/>
        <w:gridCol w:w="7280"/>
      </w:tblGrid>
      <w:tr w:rsidR="00076E94" w14:paraId="0B87FE29" w14:textId="77777777" w:rsidTr="000B26C4">
        <w:tc>
          <w:tcPr>
            <w:tcW w:w="2500" w:type="pct"/>
            <w:vAlign w:val="center"/>
          </w:tcPr>
          <w:p w14:paraId="0B2B26D3" w14:textId="77777777" w:rsidR="00076E94" w:rsidRDefault="00076E94" w:rsidP="000C5611">
            <w:pPr>
              <w:jc w:val="center"/>
              <w:rPr>
                <w:rFonts w:ascii="Times New Roman" w:hAnsi="Times New Roman" w:cs="Times New Roman"/>
                <w:b/>
                <w:bCs/>
              </w:rPr>
            </w:pPr>
            <w:r>
              <w:rPr>
                <w:rFonts w:ascii="Times New Roman" w:hAnsi="Times New Roman" w:cs="Times New Roman"/>
                <w:b/>
                <w:bCs/>
              </w:rPr>
              <w:t>Yıl</w:t>
            </w:r>
          </w:p>
        </w:tc>
        <w:tc>
          <w:tcPr>
            <w:tcW w:w="2500" w:type="pct"/>
            <w:vAlign w:val="center"/>
          </w:tcPr>
          <w:p w14:paraId="117D35DC" w14:textId="470EBDEA" w:rsidR="00076E94" w:rsidRDefault="00076E94" w:rsidP="000C5611">
            <w:pPr>
              <w:jc w:val="center"/>
              <w:rPr>
                <w:rFonts w:ascii="Times New Roman" w:hAnsi="Times New Roman" w:cs="Times New Roman"/>
                <w:b/>
                <w:bCs/>
              </w:rPr>
            </w:pPr>
            <w:r>
              <w:rPr>
                <w:rFonts w:ascii="Times New Roman" w:hAnsi="Times New Roman" w:cs="Times New Roman"/>
                <w:b/>
                <w:bCs/>
              </w:rPr>
              <w:t>Programa Devam Oranı</w:t>
            </w:r>
            <w:r w:rsidR="00607B25">
              <w:rPr>
                <w:rFonts w:ascii="Times New Roman" w:hAnsi="Times New Roman" w:cs="Times New Roman"/>
                <w:b/>
                <w:bCs/>
              </w:rPr>
              <w:t>*</w:t>
            </w:r>
          </w:p>
        </w:tc>
      </w:tr>
      <w:tr w:rsidR="00076E94" w14:paraId="6E3CC9CC" w14:textId="77777777" w:rsidTr="000B26C4">
        <w:tc>
          <w:tcPr>
            <w:tcW w:w="2500" w:type="pct"/>
            <w:vAlign w:val="center"/>
          </w:tcPr>
          <w:p w14:paraId="7B2E1813" w14:textId="77777777" w:rsidR="00076E94" w:rsidRDefault="00076E94" w:rsidP="000C5611">
            <w:pPr>
              <w:jc w:val="center"/>
              <w:rPr>
                <w:rFonts w:ascii="Times New Roman" w:hAnsi="Times New Roman" w:cs="Times New Roman"/>
                <w:b/>
                <w:bCs/>
              </w:rPr>
            </w:pPr>
            <w:r>
              <w:rPr>
                <w:rFonts w:ascii="Times New Roman" w:hAnsi="Times New Roman" w:cs="Times New Roman"/>
                <w:b/>
                <w:bCs/>
              </w:rPr>
              <w:t>2025</w:t>
            </w:r>
          </w:p>
        </w:tc>
        <w:tc>
          <w:tcPr>
            <w:tcW w:w="2500" w:type="pct"/>
            <w:vAlign w:val="center"/>
          </w:tcPr>
          <w:p w14:paraId="325E7F0C" w14:textId="77777777" w:rsidR="00076E94" w:rsidRDefault="00076E94" w:rsidP="000C5611">
            <w:pPr>
              <w:jc w:val="center"/>
              <w:rPr>
                <w:rFonts w:ascii="Times New Roman" w:hAnsi="Times New Roman" w:cs="Times New Roman"/>
                <w:b/>
                <w:bCs/>
              </w:rPr>
            </w:pPr>
          </w:p>
        </w:tc>
      </w:tr>
      <w:tr w:rsidR="00076E94" w14:paraId="4DFE42F6" w14:textId="77777777" w:rsidTr="000B26C4">
        <w:tc>
          <w:tcPr>
            <w:tcW w:w="2500" w:type="pct"/>
            <w:vAlign w:val="center"/>
          </w:tcPr>
          <w:p w14:paraId="2D167A2B" w14:textId="77777777" w:rsidR="00076E94" w:rsidRDefault="00076E94" w:rsidP="000C5611">
            <w:pPr>
              <w:jc w:val="center"/>
              <w:rPr>
                <w:rFonts w:ascii="Times New Roman" w:hAnsi="Times New Roman" w:cs="Times New Roman"/>
                <w:b/>
                <w:bCs/>
              </w:rPr>
            </w:pPr>
            <w:r>
              <w:rPr>
                <w:rFonts w:ascii="Times New Roman" w:hAnsi="Times New Roman" w:cs="Times New Roman"/>
                <w:b/>
                <w:bCs/>
              </w:rPr>
              <w:t>2024</w:t>
            </w:r>
          </w:p>
        </w:tc>
        <w:tc>
          <w:tcPr>
            <w:tcW w:w="2500" w:type="pct"/>
            <w:vAlign w:val="center"/>
          </w:tcPr>
          <w:p w14:paraId="52597C31" w14:textId="77777777" w:rsidR="00076E94" w:rsidRDefault="00076E94" w:rsidP="000C5611">
            <w:pPr>
              <w:jc w:val="center"/>
              <w:rPr>
                <w:rFonts w:ascii="Times New Roman" w:hAnsi="Times New Roman" w:cs="Times New Roman"/>
                <w:b/>
                <w:bCs/>
              </w:rPr>
            </w:pPr>
          </w:p>
        </w:tc>
      </w:tr>
      <w:tr w:rsidR="00076E94" w14:paraId="64A2CE33" w14:textId="77777777" w:rsidTr="000B26C4">
        <w:tc>
          <w:tcPr>
            <w:tcW w:w="2500" w:type="pct"/>
            <w:vAlign w:val="center"/>
          </w:tcPr>
          <w:p w14:paraId="2E5BA512" w14:textId="77777777" w:rsidR="00076E94" w:rsidRDefault="00076E94" w:rsidP="000C5611">
            <w:pPr>
              <w:jc w:val="center"/>
              <w:rPr>
                <w:rFonts w:ascii="Times New Roman" w:hAnsi="Times New Roman" w:cs="Times New Roman"/>
                <w:b/>
                <w:bCs/>
              </w:rPr>
            </w:pPr>
            <w:r>
              <w:rPr>
                <w:rFonts w:ascii="Times New Roman" w:hAnsi="Times New Roman" w:cs="Times New Roman"/>
                <w:b/>
                <w:bCs/>
              </w:rPr>
              <w:t>2023</w:t>
            </w:r>
          </w:p>
        </w:tc>
        <w:tc>
          <w:tcPr>
            <w:tcW w:w="2500" w:type="pct"/>
            <w:vAlign w:val="center"/>
          </w:tcPr>
          <w:p w14:paraId="0CD864E1" w14:textId="77777777" w:rsidR="00076E94" w:rsidRDefault="00076E94" w:rsidP="000C5611">
            <w:pPr>
              <w:jc w:val="center"/>
              <w:rPr>
                <w:rFonts w:ascii="Times New Roman" w:hAnsi="Times New Roman" w:cs="Times New Roman"/>
                <w:b/>
                <w:bCs/>
              </w:rPr>
            </w:pPr>
          </w:p>
        </w:tc>
      </w:tr>
      <w:tr w:rsidR="00076E94" w14:paraId="34B1983B" w14:textId="77777777" w:rsidTr="000B26C4">
        <w:tc>
          <w:tcPr>
            <w:tcW w:w="2500" w:type="pct"/>
            <w:vAlign w:val="center"/>
          </w:tcPr>
          <w:p w14:paraId="54CD58C9" w14:textId="77777777" w:rsidR="00076E94" w:rsidRDefault="00076E94" w:rsidP="000C5611">
            <w:pPr>
              <w:jc w:val="center"/>
              <w:rPr>
                <w:rFonts w:ascii="Times New Roman" w:hAnsi="Times New Roman" w:cs="Times New Roman"/>
                <w:b/>
                <w:bCs/>
              </w:rPr>
            </w:pPr>
            <w:r>
              <w:rPr>
                <w:rFonts w:ascii="Times New Roman" w:hAnsi="Times New Roman" w:cs="Times New Roman"/>
                <w:b/>
                <w:bCs/>
              </w:rPr>
              <w:t>2022</w:t>
            </w:r>
          </w:p>
        </w:tc>
        <w:tc>
          <w:tcPr>
            <w:tcW w:w="2500" w:type="pct"/>
            <w:vAlign w:val="center"/>
          </w:tcPr>
          <w:p w14:paraId="64D40430" w14:textId="77777777" w:rsidR="00076E94" w:rsidRDefault="00076E94" w:rsidP="000C5611">
            <w:pPr>
              <w:jc w:val="center"/>
              <w:rPr>
                <w:rFonts w:ascii="Times New Roman" w:hAnsi="Times New Roman" w:cs="Times New Roman"/>
                <w:b/>
                <w:bCs/>
              </w:rPr>
            </w:pPr>
          </w:p>
        </w:tc>
      </w:tr>
      <w:tr w:rsidR="00076E94" w14:paraId="0EDD8383" w14:textId="77777777" w:rsidTr="000B26C4">
        <w:tc>
          <w:tcPr>
            <w:tcW w:w="2500" w:type="pct"/>
            <w:vAlign w:val="center"/>
          </w:tcPr>
          <w:p w14:paraId="1C29CD67" w14:textId="77777777" w:rsidR="00076E94" w:rsidRDefault="00076E94" w:rsidP="000C5611">
            <w:pPr>
              <w:jc w:val="center"/>
              <w:rPr>
                <w:rFonts w:ascii="Times New Roman" w:hAnsi="Times New Roman" w:cs="Times New Roman"/>
                <w:b/>
                <w:bCs/>
              </w:rPr>
            </w:pPr>
            <w:r>
              <w:rPr>
                <w:rFonts w:ascii="Times New Roman" w:hAnsi="Times New Roman" w:cs="Times New Roman"/>
                <w:b/>
                <w:bCs/>
              </w:rPr>
              <w:t>2021</w:t>
            </w:r>
          </w:p>
        </w:tc>
        <w:tc>
          <w:tcPr>
            <w:tcW w:w="2500" w:type="pct"/>
            <w:vAlign w:val="center"/>
          </w:tcPr>
          <w:p w14:paraId="0AB9A437" w14:textId="77777777" w:rsidR="00076E94" w:rsidRDefault="00076E94" w:rsidP="000C5611">
            <w:pPr>
              <w:jc w:val="center"/>
              <w:rPr>
                <w:rFonts w:ascii="Times New Roman" w:hAnsi="Times New Roman" w:cs="Times New Roman"/>
                <w:b/>
                <w:bCs/>
              </w:rPr>
            </w:pPr>
          </w:p>
        </w:tc>
      </w:tr>
    </w:tbl>
    <w:p w14:paraId="14E005AA" w14:textId="7219B3D6" w:rsidR="00076E94" w:rsidRPr="00736C16" w:rsidRDefault="00736C16" w:rsidP="00736C16">
      <w:pPr>
        <w:ind w:right="425"/>
        <w:jc w:val="both"/>
        <w:rPr>
          <w:rFonts w:ascii="Times New Roman" w:hAnsi="Times New Roman" w:cs="Times New Roman"/>
          <w:i/>
          <w:iCs/>
          <w:sz w:val="22"/>
          <w:szCs w:val="22"/>
        </w:rPr>
      </w:pPr>
      <w:r w:rsidRPr="00736C16">
        <w:rPr>
          <w:rFonts w:ascii="Times New Roman" w:hAnsi="Times New Roman" w:cs="Times New Roman"/>
          <w:i/>
          <w:iCs/>
          <w:sz w:val="22"/>
          <w:szCs w:val="22"/>
        </w:rPr>
        <w:t>(Program Devam Oranı* (%) = (Programda Hâlâ Kayıtlı ve Aktif Öğrenci Sayısı / Başlangıçta Kayıt Yaptıran Öğrenci Sayısı) × 100)</w:t>
      </w:r>
    </w:p>
    <w:p w14:paraId="1A468967" w14:textId="77777777" w:rsidR="00525612" w:rsidRDefault="00525612" w:rsidP="00076E94">
      <w:pPr>
        <w:jc w:val="both"/>
        <w:rPr>
          <w:rFonts w:ascii="Times New Roman" w:hAnsi="Times New Roman" w:cs="Times New Roman"/>
          <w:b/>
          <w:bCs/>
        </w:rPr>
      </w:pPr>
    </w:p>
    <w:p w14:paraId="7146159C" w14:textId="7FF2A23A" w:rsidR="00076E94" w:rsidRDefault="00076E94" w:rsidP="00076E94">
      <w:pPr>
        <w:jc w:val="both"/>
        <w:rPr>
          <w:rFonts w:ascii="Times New Roman" w:hAnsi="Times New Roman" w:cs="Times New Roman"/>
          <w:b/>
          <w:bCs/>
        </w:rPr>
      </w:pPr>
      <w:r>
        <w:rPr>
          <w:rFonts w:ascii="Times New Roman" w:hAnsi="Times New Roman" w:cs="Times New Roman"/>
          <w:b/>
          <w:bCs/>
        </w:rPr>
        <w:t xml:space="preserve">Tablo </w:t>
      </w:r>
      <w:r w:rsidR="00607B25">
        <w:rPr>
          <w:rFonts w:ascii="Times New Roman" w:hAnsi="Times New Roman" w:cs="Times New Roman"/>
          <w:b/>
          <w:bCs/>
        </w:rPr>
        <w:t>9</w:t>
      </w:r>
      <w:r>
        <w:rPr>
          <w:rFonts w:ascii="Times New Roman" w:hAnsi="Times New Roman" w:cs="Times New Roman"/>
          <w:b/>
          <w:bCs/>
        </w:rPr>
        <w:t xml:space="preserve">: Ortalama Mezuniyet Süresi </w:t>
      </w:r>
      <w:r w:rsidRPr="00CA02CD">
        <w:rPr>
          <w:rFonts w:ascii="Times New Roman" w:hAnsi="Times New Roman" w:cs="Times New Roman"/>
        </w:rPr>
        <w:t>(</w:t>
      </w:r>
      <w:r>
        <w:rPr>
          <w:rFonts w:ascii="Times New Roman" w:hAnsi="Times New Roman" w:cs="Times New Roman"/>
        </w:rPr>
        <w:t>S</w:t>
      </w:r>
      <w:r w:rsidRPr="00CA02CD">
        <w:rPr>
          <w:rFonts w:ascii="Times New Roman" w:hAnsi="Times New Roman" w:cs="Times New Roman"/>
        </w:rPr>
        <w:t>on 5 yıl)</w:t>
      </w:r>
    </w:p>
    <w:tbl>
      <w:tblPr>
        <w:tblStyle w:val="TabloKlavuzu"/>
        <w:tblW w:w="5000" w:type="pct"/>
        <w:tblLook w:val="04A0" w:firstRow="1" w:lastRow="0" w:firstColumn="1" w:lastColumn="0" w:noHBand="0" w:noVBand="1"/>
      </w:tblPr>
      <w:tblGrid>
        <w:gridCol w:w="7279"/>
        <w:gridCol w:w="7280"/>
      </w:tblGrid>
      <w:tr w:rsidR="00076E94" w14:paraId="1BA591C7" w14:textId="77777777" w:rsidTr="000B26C4">
        <w:tc>
          <w:tcPr>
            <w:tcW w:w="2500" w:type="pct"/>
            <w:vAlign w:val="center"/>
          </w:tcPr>
          <w:p w14:paraId="28B7ED1F" w14:textId="77777777" w:rsidR="00076E94" w:rsidRDefault="00076E94" w:rsidP="000C5611">
            <w:pPr>
              <w:jc w:val="center"/>
              <w:rPr>
                <w:rFonts w:ascii="Times New Roman" w:hAnsi="Times New Roman" w:cs="Times New Roman"/>
                <w:b/>
                <w:bCs/>
              </w:rPr>
            </w:pPr>
            <w:r>
              <w:rPr>
                <w:rFonts w:ascii="Times New Roman" w:hAnsi="Times New Roman" w:cs="Times New Roman"/>
                <w:b/>
                <w:bCs/>
              </w:rPr>
              <w:t>Yıl</w:t>
            </w:r>
          </w:p>
        </w:tc>
        <w:tc>
          <w:tcPr>
            <w:tcW w:w="2500" w:type="pct"/>
            <w:vAlign w:val="center"/>
          </w:tcPr>
          <w:p w14:paraId="33108405" w14:textId="5CD350ED" w:rsidR="00076E94" w:rsidRDefault="00076E94" w:rsidP="000C5611">
            <w:pPr>
              <w:jc w:val="center"/>
              <w:rPr>
                <w:rFonts w:ascii="Times New Roman" w:hAnsi="Times New Roman" w:cs="Times New Roman"/>
                <w:b/>
                <w:bCs/>
              </w:rPr>
            </w:pPr>
            <w:r>
              <w:rPr>
                <w:rFonts w:ascii="Times New Roman" w:hAnsi="Times New Roman" w:cs="Times New Roman"/>
                <w:b/>
                <w:bCs/>
              </w:rPr>
              <w:t>Ortalama Mezuniyet Süresi</w:t>
            </w:r>
            <w:r w:rsidR="00736C16">
              <w:rPr>
                <w:rFonts w:ascii="Times New Roman" w:hAnsi="Times New Roman" w:cs="Times New Roman"/>
                <w:b/>
                <w:bCs/>
              </w:rPr>
              <w:t>**</w:t>
            </w:r>
          </w:p>
        </w:tc>
      </w:tr>
      <w:tr w:rsidR="00076E94" w14:paraId="0DF17B09" w14:textId="77777777" w:rsidTr="000B26C4">
        <w:tc>
          <w:tcPr>
            <w:tcW w:w="2500" w:type="pct"/>
            <w:vAlign w:val="center"/>
          </w:tcPr>
          <w:p w14:paraId="39D65097" w14:textId="77777777" w:rsidR="00076E94" w:rsidRDefault="00076E94" w:rsidP="000C5611">
            <w:pPr>
              <w:jc w:val="center"/>
              <w:rPr>
                <w:rFonts w:ascii="Times New Roman" w:hAnsi="Times New Roman" w:cs="Times New Roman"/>
                <w:b/>
                <w:bCs/>
              </w:rPr>
            </w:pPr>
            <w:r>
              <w:rPr>
                <w:rFonts w:ascii="Times New Roman" w:hAnsi="Times New Roman" w:cs="Times New Roman"/>
                <w:b/>
                <w:bCs/>
              </w:rPr>
              <w:t>2025</w:t>
            </w:r>
          </w:p>
        </w:tc>
        <w:tc>
          <w:tcPr>
            <w:tcW w:w="2500" w:type="pct"/>
            <w:vAlign w:val="center"/>
          </w:tcPr>
          <w:p w14:paraId="6DDE8DC4" w14:textId="451672D8" w:rsidR="00076E94" w:rsidRDefault="009675C5" w:rsidP="000C5611">
            <w:pPr>
              <w:jc w:val="center"/>
              <w:rPr>
                <w:rFonts w:ascii="Times New Roman" w:hAnsi="Times New Roman" w:cs="Times New Roman"/>
                <w:b/>
                <w:bCs/>
              </w:rPr>
            </w:pPr>
            <w:r>
              <w:rPr>
                <w:rFonts w:ascii="Times New Roman" w:hAnsi="Times New Roman" w:cs="Times New Roman"/>
                <w:b/>
                <w:bCs/>
              </w:rPr>
              <w:t>4 YIL</w:t>
            </w:r>
          </w:p>
        </w:tc>
      </w:tr>
      <w:tr w:rsidR="00076E94" w14:paraId="3A1A100A" w14:textId="77777777" w:rsidTr="000B26C4">
        <w:tc>
          <w:tcPr>
            <w:tcW w:w="2500" w:type="pct"/>
            <w:vAlign w:val="center"/>
          </w:tcPr>
          <w:p w14:paraId="0409D23A" w14:textId="77777777" w:rsidR="00076E94" w:rsidRDefault="00076E94" w:rsidP="000C5611">
            <w:pPr>
              <w:jc w:val="center"/>
              <w:rPr>
                <w:rFonts w:ascii="Times New Roman" w:hAnsi="Times New Roman" w:cs="Times New Roman"/>
                <w:b/>
                <w:bCs/>
              </w:rPr>
            </w:pPr>
            <w:r>
              <w:rPr>
                <w:rFonts w:ascii="Times New Roman" w:hAnsi="Times New Roman" w:cs="Times New Roman"/>
                <w:b/>
                <w:bCs/>
              </w:rPr>
              <w:t>2024</w:t>
            </w:r>
          </w:p>
        </w:tc>
        <w:tc>
          <w:tcPr>
            <w:tcW w:w="2500" w:type="pct"/>
            <w:vAlign w:val="center"/>
          </w:tcPr>
          <w:p w14:paraId="07D2B944" w14:textId="6C800F1C" w:rsidR="00076E94" w:rsidRDefault="009675C5" w:rsidP="000C5611">
            <w:pPr>
              <w:jc w:val="center"/>
              <w:rPr>
                <w:rFonts w:ascii="Times New Roman" w:hAnsi="Times New Roman" w:cs="Times New Roman"/>
                <w:b/>
                <w:bCs/>
              </w:rPr>
            </w:pPr>
            <w:r>
              <w:rPr>
                <w:rFonts w:ascii="Times New Roman" w:hAnsi="Times New Roman" w:cs="Times New Roman"/>
                <w:b/>
                <w:bCs/>
              </w:rPr>
              <w:t>4 YIL</w:t>
            </w:r>
          </w:p>
        </w:tc>
      </w:tr>
      <w:tr w:rsidR="00076E94" w14:paraId="32E770C3" w14:textId="77777777" w:rsidTr="000B26C4">
        <w:tc>
          <w:tcPr>
            <w:tcW w:w="2500" w:type="pct"/>
            <w:vAlign w:val="center"/>
          </w:tcPr>
          <w:p w14:paraId="14E61B2A" w14:textId="77777777" w:rsidR="00076E94" w:rsidRDefault="00076E94" w:rsidP="000C5611">
            <w:pPr>
              <w:jc w:val="center"/>
              <w:rPr>
                <w:rFonts w:ascii="Times New Roman" w:hAnsi="Times New Roman" w:cs="Times New Roman"/>
                <w:b/>
                <w:bCs/>
              </w:rPr>
            </w:pPr>
            <w:r>
              <w:rPr>
                <w:rFonts w:ascii="Times New Roman" w:hAnsi="Times New Roman" w:cs="Times New Roman"/>
                <w:b/>
                <w:bCs/>
              </w:rPr>
              <w:t>2023</w:t>
            </w:r>
          </w:p>
        </w:tc>
        <w:tc>
          <w:tcPr>
            <w:tcW w:w="2500" w:type="pct"/>
            <w:vAlign w:val="center"/>
          </w:tcPr>
          <w:p w14:paraId="5AACD154" w14:textId="59FE24A0" w:rsidR="00076E94" w:rsidRDefault="009675C5" w:rsidP="000C5611">
            <w:pPr>
              <w:jc w:val="center"/>
              <w:rPr>
                <w:rFonts w:ascii="Times New Roman" w:hAnsi="Times New Roman" w:cs="Times New Roman"/>
                <w:b/>
                <w:bCs/>
              </w:rPr>
            </w:pPr>
            <w:r>
              <w:rPr>
                <w:rFonts w:ascii="Times New Roman" w:hAnsi="Times New Roman" w:cs="Times New Roman"/>
                <w:b/>
                <w:bCs/>
              </w:rPr>
              <w:t>4 YIL</w:t>
            </w:r>
          </w:p>
        </w:tc>
      </w:tr>
      <w:tr w:rsidR="00076E94" w14:paraId="21D74AE5" w14:textId="77777777" w:rsidTr="000B26C4">
        <w:trPr>
          <w:trHeight w:val="63"/>
        </w:trPr>
        <w:tc>
          <w:tcPr>
            <w:tcW w:w="2500" w:type="pct"/>
            <w:vAlign w:val="center"/>
          </w:tcPr>
          <w:p w14:paraId="73DDBC3B" w14:textId="77777777" w:rsidR="00076E94" w:rsidRDefault="00076E94" w:rsidP="000C5611">
            <w:pPr>
              <w:jc w:val="center"/>
              <w:rPr>
                <w:rFonts w:ascii="Times New Roman" w:hAnsi="Times New Roman" w:cs="Times New Roman"/>
                <w:b/>
                <w:bCs/>
              </w:rPr>
            </w:pPr>
            <w:r>
              <w:rPr>
                <w:rFonts w:ascii="Times New Roman" w:hAnsi="Times New Roman" w:cs="Times New Roman"/>
                <w:b/>
                <w:bCs/>
              </w:rPr>
              <w:t>2022</w:t>
            </w:r>
          </w:p>
        </w:tc>
        <w:tc>
          <w:tcPr>
            <w:tcW w:w="2500" w:type="pct"/>
            <w:vAlign w:val="center"/>
          </w:tcPr>
          <w:p w14:paraId="1C8B2A02" w14:textId="7D76F8FD" w:rsidR="00076E94" w:rsidRDefault="009675C5" w:rsidP="000C5611">
            <w:pPr>
              <w:jc w:val="center"/>
              <w:rPr>
                <w:rFonts w:ascii="Times New Roman" w:hAnsi="Times New Roman" w:cs="Times New Roman"/>
                <w:b/>
                <w:bCs/>
              </w:rPr>
            </w:pPr>
            <w:r>
              <w:rPr>
                <w:rFonts w:ascii="Times New Roman" w:hAnsi="Times New Roman" w:cs="Times New Roman"/>
                <w:b/>
                <w:bCs/>
              </w:rPr>
              <w:t>4YIL</w:t>
            </w:r>
          </w:p>
        </w:tc>
      </w:tr>
      <w:tr w:rsidR="00076E94" w14:paraId="2A8A7E23" w14:textId="77777777" w:rsidTr="000B26C4">
        <w:tc>
          <w:tcPr>
            <w:tcW w:w="2500" w:type="pct"/>
            <w:vAlign w:val="center"/>
          </w:tcPr>
          <w:p w14:paraId="5B61078F" w14:textId="77777777" w:rsidR="00076E94" w:rsidRDefault="00076E94" w:rsidP="000C5611">
            <w:pPr>
              <w:jc w:val="center"/>
              <w:rPr>
                <w:rFonts w:ascii="Times New Roman" w:hAnsi="Times New Roman" w:cs="Times New Roman"/>
                <w:b/>
                <w:bCs/>
              </w:rPr>
            </w:pPr>
            <w:r>
              <w:rPr>
                <w:rFonts w:ascii="Times New Roman" w:hAnsi="Times New Roman" w:cs="Times New Roman"/>
                <w:b/>
                <w:bCs/>
              </w:rPr>
              <w:t>2021</w:t>
            </w:r>
          </w:p>
        </w:tc>
        <w:tc>
          <w:tcPr>
            <w:tcW w:w="2500" w:type="pct"/>
            <w:vAlign w:val="center"/>
          </w:tcPr>
          <w:p w14:paraId="346BE705" w14:textId="6E549964" w:rsidR="00076E94" w:rsidRDefault="009675C5" w:rsidP="000C5611">
            <w:pPr>
              <w:jc w:val="center"/>
              <w:rPr>
                <w:rFonts w:ascii="Times New Roman" w:hAnsi="Times New Roman" w:cs="Times New Roman"/>
                <w:b/>
                <w:bCs/>
              </w:rPr>
            </w:pPr>
            <w:r>
              <w:rPr>
                <w:rFonts w:ascii="Times New Roman" w:hAnsi="Times New Roman" w:cs="Times New Roman"/>
                <w:b/>
                <w:bCs/>
              </w:rPr>
              <w:t>4 YIL</w:t>
            </w:r>
          </w:p>
        </w:tc>
      </w:tr>
    </w:tbl>
    <w:p w14:paraId="3EB2748A" w14:textId="50B911F1" w:rsidR="00736C16" w:rsidRPr="00736C16" w:rsidRDefault="00736C16" w:rsidP="00076E94">
      <w:pPr>
        <w:rPr>
          <w:rFonts w:ascii="Times New Roman" w:hAnsi="Times New Roman" w:cs="Times New Roman"/>
          <w:i/>
          <w:iCs/>
          <w:sz w:val="22"/>
          <w:szCs w:val="22"/>
        </w:rPr>
      </w:pPr>
      <w:r w:rsidRPr="00736C16">
        <w:rPr>
          <w:rFonts w:ascii="Times New Roman" w:hAnsi="Times New Roman" w:cs="Times New Roman"/>
          <w:i/>
          <w:iCs/>
          <w:sz w:val="22"/>
          <w:szCs w:val="22"/>
        </w:rPr>
        <w:t>(Ortalama Mezuniyet Süresi** (yıl) = (</w:t>
      </w:r>
      <w:r>
        <w:rPr>
          <w:rFonts w:ascii="Times New Roman" w:hAnsi="Times New Roman" w:cs="Times New Roman"/>
          <w:i/>
          <w:iCs/>
          <w:sz w:val="22"/>
          <w:szCs w:val="22"/>
        </w:rPr>
        <w:t xml:space="preserve"> </w:t>
      </w:r>
      <w:r w:rsidRPr="00525612">
        <w:rPr>
          <w:rFonts w:ascii="Times New Roman" w:hAnsi="Times New Roman" w:cs="Times New Roman"/>
          <w:i/>
          <w:iCs/>
          <w:sz w:val="22"/>
          <w:szCs w:val="22"/>
        </w:rPr>
        <w:t>∑</w:t>
      </w:r>
      <w:r>
        <w:rPr>
          <w:rFonts w:ascii="Times New Roman" w:hAnsi="Times New Roman" w:cs="Times New Roman"/>
          <w:i/>
          <w:iCs/>
          <w:sz w:val="22"/>
          <w:szCs w:val="22"/>
        </w:rPr>
        <w:t xml:space="preserve"> </w:t>
      </w:r>
      <w:r w:rsidRPr="00736C16">
        <w:rPr>
          <w:rFonts w:ascii="Times New Roman" w:hAnsi="Times New Roman" w:cs="Times New Roman"/>
          <w:i/>
          <w:iCs/>
          <w:sz w:val="22"/>
          <w:szCs w:val="22"/>
        </w:rPr>
        <w:t>Mezun Öğrencilerin Eğitim Süresi) / Toplam Mezun Öğrenci Sayısı)</w:t>
      </w:r>
    </w:p>
    <w:p w14:paraId="0E69FD50" w14:textId="77777777" w:rsidR="00525612" w:rsidRDefault="00525612" w:rsidP="00076E94">
      <w:pPr>
        <w:jc w:val="both"/>
        <w:rPr>
          <w:rFonts w:ascii="Times New Roman" w:hAnsi="Times New Roman" w:cs="Times New Roman"/>
          <w:b/>
          <w:bCs/>
        </w:rPr>
      </w:pPr>
    </w:p>
    <w:p w14:paraId="47F0C04B" w14:textId="1F11F17D" w:rsidR="00076E94" w:rsidRDefault="00076E94" w:rsidP="00076E94">
      <w:pPr>
        <w:jc w:val="both"/>
        <w:rPr>
          <w:rFonts w:ascii="Times New Roman" w:hAnsi="Times New Roman" w:cs="Times New Roman"/>
          <w:b/>
          <w:bCs/>
        </w:rPr>
      </w:pPr>
      <w:r>
        <w:rPr>
          <w:rFonts w:ascii="Times New Roman" w:hAnsi="Times New Roman" w:cs="Times New Roman"/>
          <w:b/>
          <w:bCs/>
        </w:rPr>
        <w:t>Tablo 1</w:t>
      </w:r>
      <w:r w:rsidR="00607B25">
        <w:rPr>
          <w:rFonts w:ascii="Times New Roman" w:hAnsi="Times New Roman" w:cs="Times New Roman"/>
          <w:b/>
          <w:bCs/>
        </w:rPr>
        <w:t>0</w:t>
      </w:r>
      <w:r>
        <w:rPr>
          <w:rFonts w:ascii="Times New Roman" w:hAnsi="Times New Roman" w:cs="Times New Roman"/>
          <w:b/>
          <w:bCs/>
        </w:rPr>
        <w:t xml:space="preserve">: </w:t>
      </w:r>
      <w:r w:rsidR="00736C16">
        <w:rPr>
          <w:rFonts w:ascii="Times New Roman" w:hAnsi="Times New Roman" w:cs="Times New Roman"/>
          <w:b/>
          <w:bCs/>
        </w:rPr>
        <w:t>Programdan</w:t>
      </w:r>
      <w:r>
        <w:rPr>
          <w:rFonts w:ascii="Times New Roman" w:hAnsi="Times New Roman" w:cs="Times New Roman"/>
          <w:b/>
          <w:bCs/>
        </w:rPr>
        <w:t xml:space="preserve"> Ayrılan Öğrenci Sayısı </w:t>
      </w:r>
      <w:r w:rsidRPr="00CA02CD">
        <w:rPr>
          <w:rFonts w:ascii="Times New Roman" w:hAnsi="Times New Roman" w:cs="Times New Roman"/>
        </w:rPr>
        <w:t>(</w:t>
      </w:r>
      <w:r>
        <w:rPr>
          <w:rFonts w:ascii="Times New Roman" w:hAnsi="Times New Roman" w:cs="Times New Roman"/>
        </w:rPr>
        <w:t>S</w:t>
      </w:r>
      <w:r w:rsidRPr="00CA02CD">
        <w:rPr>
          <w:rFonts w:ascii="Times New Roman" w:hAnsi="Times New Roman" w:cs="Times New Roman"/>
        </w:rPr>
        <w:t>on 5 yıl)</w:t>
      </w:r>
    </w:p>
    <w:tbl>
      <w:tblPr>
        <w:tblStyle w:val="TabloKlavuzu"/>
        <w:tblW w:w="5000" w:type="pct"/>
        <w:tblLook w:val="04A0" w:firstRow="1" w:lastRow="0" w:firstColumn="1" w:lastColumn="0" w:noHBand="0" w:noVBand="1"/>
      </w:tblPr>
      <w:tblGrid>
        <w:gridCol w:w="7279"/>
        <w:gridCol w:w="7280"/>
      </w:tblGrid>
      <w:tr w:rsidR="00076E94" w14:paraId="307367AD" w14:textId="77777777" w:rsidTr="000B26C4">
        <w:tc>
          <w:tcPr>
            <w:tcW w:w="2500" w:type="pct"/>
            <w:vAlign w:val="center"/>
          </w:tcPr>
          <w:p w14:paraId="7A0DD13D" w14:textId="77777777" w:rsidR="00076E94" w:rsidRDefault="00076E94" w:rsidP="000C5611">
            <w:pPr>
              <w:jc w:val="center"/>
              <w:rPr>
                <w:rFonts w:ascii="Times New Roman" w:hAnsi="Times New Roman" w:cs="Times New Roman"/>
                <w:b/>
                <w:bCs/>
              </w:rPr>
            </w:pPr>
            <w:r>
              <w:rPr>
                <w:rFonts w:ascii="Times New Roman" w:hAnsi="Times New Roman" w:cs="Times New Roman"/>
                <w:b/>
                <w:bCs/>
              </w:rPr>
              <w:t>Yıl</w:t>
            </w:r>
          </w:p>
        </w:tc>
        <w:tc>
          <w:tcPr>
            <w:tcW w:w="2500" w:type="pct"/>
            <w:vAlign w:val="center"/>
          </w:tcPr>
          <w:p w14:paraId="7F2102BF" w14:textId="09C650A0" w:rsidR="00076E94" w:rsidRDefault="00736C16" w:rsidP="000C5611">
            <w:pPr>
              <w:jc w:val="center"/>
              <w:rPr>
                <w:rFonts w:ascii="Times New Roman" w:hAnsi="Times New Roman" w:cs="Times New Roman"/>
                <w:b/>
                <w:bCs/>
              </w:rPr>
            </w:pPr>
            <w:r>
              <w:rPr>
                <w:rFonts w:ascii="Times New Roman" w:hAnsi="Times New Roman" w:cs="Times New Roman"/>
                <w:b/>
                <w:bCs/>
              </w:rPr>
              <w:t>Programdan</w:t>
            </w:r>
            <w:r w:rsidR="00076E94">
              <w:rPr>
                <w:rFonts w:ascii="Times New Roman" w:hAnsi="Times New Roman" w:cs="Times New Roman"/>
                <w:b/>
                <w:bCs/>
              </w:rPr>
              <w:t xml:space="preserve"> Ayrılan Öğrenci Sayısı</w:t>
            </w:r>
          </w:p>
        </w:tc>
      </w:tr>
      <w:tr w:rsidR="00076E94" w14:paraId="2C324390" w14:textId="77777777" w:rsidTr="000B26C4">
        <w:tc>
          <w:tcPr>
            <w:tcW w:w="2500" w:type="pct"/>
            <w:vAlign w:val="center"/>
          </w:tcPr>
          <w:p w14:paraId="565D2F4A" w14:textId="77777777" w:rsidR="00076E94" w:rsidRDefault="00076E94" w:rsidP="000C5611">
            <w:pPr>
              <w:jc w:val="center"/>
              <w:rPr>
                <w:rFonts w:ascii="Times New Roman" w:hAnsi="Times New Roman" w:cs="Times New Roman"/>
                <w:b/>
                <w:bCs/>
              </w:rPr>
            </w:pPr>
            <w:r>
              <w:rPr>
                <w:rFonts w:ascii="Times New Roman" w:hAnsi="Times New Roman" w:cs="Times New Roman"/>
                <w:b/>
                <w:bCs/>
              </w:rPr>
              <w:t>2025</w:t>
            </w:r>
          </w:p>
        </w:tc>
        <w:tc>
          <w:tcPr>
            <w:tcW w:w="2500" w:type="pct"/>
            <w:vAlign w:val="center"/>
          </w:tcPr>
          <w:p w14:paraId="4FEC02BF" w14:textId="5317E36C" w:rsidR="00076E94" w:rsidRDefault="001C16B5" w:rsidP="000C5611">
            <w:pPr>
              <w:jc w:val="center"/>
              <w:rPr>
                <w:rFonts w:ascii="Times New Roman" w:hAnsi="Times New Roman" w:cs="Times New Roman"/>
                <w:b/>
                <w:bCs/>
              </w:rPr>
            </w:pPr>
            <w:r>
              <w:rPr>
                <w:rFonts w:ascii="Times New Roman" w:hAnsi="Times New Roman" w:cs="Times New Roman"/>
                <w:b/>
                <w:bCs/>
              </w:rPr>
              <w:t>5</w:t>
            </w:r>
          </w:p>
        </w:tc>
      </w:tr>
      <w:tr w:rsidR="00076E94" w14:paraId="2AF7D7F0" w14:textId="77777777" w:rsidTr="000B26C4">
        <w:tc>
          <w:tcPr>
            <w:tcW w:w="2500" w:type="pct"/>
            <w:vAlign w:val="center"/>
          </w:tcPr>
          <w:p w14:paraId="1F56AD8D" w14:textId="77777777" w:rsidR="00076E94" w:rsidRDefault="00076E94" w:rsidP="000C5611">
            <w:pPr>
              <w:jc w:val="center"/>
              <w:rPr>
                <w:rFonts w:ascii="Times New Roman" w:hAnsi="Times New Roman" w:cs="Times New Roman"/>
                <w:b/>
                <w:bCs/>
              </w:rPr>
            </w:pPr>
            <w:r>
              <w:rPr>
                <w:rFonts w:ascii="Times New Roman" w:hAnsi="Times New Roman" w:cs="Times New Roman"/>
                <w:b/>
                <w:bCs/>
              </w:rPr>
              <w:lastRenderedPageBreak/>
              <w:t>2024</w:t>
            </w:r>
          </w:p>
        </w:tc>
        <w:tc>
          <w:tcPr>
            <w:tcW w:w="2500" w:type="pct"/>
            <w:vAlign w:val="center"/>
          </w:tcPr>
          <w:p w14:paraId="5B4CC393" w14:textId="2709B8E7" w:rsidR="00076E94" w:rsidRDefault="001C16B5" w:rsidP="000C5611">
            <w:pPr>
              <w:jc w:val="center"/>
              <w:rPr>
                <w:rFonts w:ascii="Times New Roman" w:hAnsi="Times New Roman" w:cs="Times New Roman"/>
                <w:b/>
                <w:bCs/>
              </w:rPr>
            </w:pPr>
            <w:r>
              <w:rPr>
                <w:rFonts w:ascii="Times New Roman" w:hAnsi="Times New Roman" w:cs="Times New Roman"/>
                <w:b/>
                <w:bCs/>
              </w:rPr>
              <w:t>23</w:t>
            </w:r>
          </w:p>
        </w:tc>
      </w:tr>
      <w:tr w:rsidR="00076E94" w14:paraId="6B26CA95" w14:textId="77777777" w:rsidTr="000B26C4">
        <w:tc>
          <w:tcPr>
            <w:tcW w:w="2500" w:type="pct"/>
            <w:vAlign w:val="center"/>
          </w:tcPr>
          <w:p w14:paraId="0123DD7F" w14:textId="77777777" w:rsidR="00076E94" w:rsidRDefault="00076E94" w:rsidP="000C5611">
            <w:pPr>
              <w:jc w:val="center"/>
              <w:rPr>
                <w:rFonts w:ascii="Times New Roman" w:hAnsi="Times New Roman" w:cs="Times New Roman"/>
                <w:b/>
                <w:bCs/>
              </w:rPr>
            </w:pPr>
            <w:r>
              <w:rPr>
                <w:rFonts w:ascii="Times New Roman" w:hAnsi="Times New Roman" w:cs="Times New Roman"/>
                <w:b/>
                <w:bCs/>
              </w:rPr>
              <w:t>2023</w:t>
            </w:r>
          </w:p>
        </w:tc>
        <w:tc>
          <w:tcPr>
            <w:tcW w:w="2500" w:type="pct"/>
            <w:vAlign w:val="center"/>
          </w:tcPr>
          <w:p w14:paraId="57F4F34E" w14:textId="02468BC1" w:rsidR="00076E94" w:rsidRDefault="001C16B5" w:rsidP="000C5611">
            <w:pPr>
              <w:jc w:val="center"/>
              <w:rPr>
                <w:rFonts w:ascii="Times New Roman" w:hAnsi="Times New Roman" w:cs="Times New Roman"/>
                <w:b/>
                <w:bCs/>
              </w:rPr>
            </w:pPr>
            <w:r>
              <w:rPr>
                <w:rFonts w:ascii="Times New Roman" w:hAnsi="Times New Roman" w:cs="Times New Roman"/>
                <w:b/>
                <w:bCs/>
              </w:rPr>
              <w:t>39</w:t>
            </w:r>
          </w:p>
        </w:tc>
      </w:tr>
      <w:tr w:rsidR="00076E94" w14:paraId="0B4E10C8" w14:textId="77777777" w:rsidTr="000B26C4">
        <w:trPr>
          <w:trHeight w:val="63"/>
        </w:trPr>
        <w:tc>
          <w:tcPr>
            <w:tcW w:w="2500" w:type="pct"/>
            <w:vAlign w:val="center"/>
          </w:tcPr>
          <w:p w14:paraId="4A3693DD" w14:textId="77777777" w:rsidR="00076E94" w:rsidRDefault="00076E94" w:rsidP="000C5611">
            <w:pPr>
              <w:jc w:val="center"/>
              <w:rPr>
                <w:rFonts w:ascii="Times New Roman" w:hAnsi="Times New Roman" w:cs="Times New Roman"/>
                <w:b/>
                <w:bCs/>
              </w:rPr>
            </w:pPr>
            <w:r>
              <w:rPr>
                <w:rFonts w:ascii="Times New Roman" w:hAnsi="Times New Roman" w:cs="Times New Roman"/>
                <w:b/>
                <w:bCs/>
              </w:rPr>
              <w:t>2022</w:t>
            </w:r>
          </w:p>
        </w:tc>
        <w:tc>
          <w:tcPr>
            <w:tcW w:w="2500" w:type="pct"/>
            <w:vAlign w:val="center"/>
          </w:tcPr>
          <w:p w14:paraId="2AD3681E" w14:textId="1D4202DE" w:rsidR="00076E94" w:rsidRDefault="001C16B5" w:rsidP="000C5611">
            <w:pPr>
              <w:jc w:val="center"/>
              <w:rPr>
                <w:rFonts w:ascii="Times New Roman" w:hAnsi="Times New Roman" w:cs="Times New Roman"/>
                <w:b/>
                <w:bCs/>
              </w:rPr>
            </w:pPr>
            <w:r>
              <w:rPr>
                <w:rFonts w:ascii="Times New Roman" w:hAnsi="Times New Roman" w:cs="Times New Roman"/>
                <w:b/>
                <w:bCs/>
              </w:rPr>
              <w:t>23</w:t>
            </w:r>
          </w:p>
        </w:tc>
      </w:tr>
      <w:tr w:rsidR="00076E94" w14:paraId="318FCC1A" w14:textId="77777777" w:rsidTr="000B26C4">
        <w:tc>
          <w:tcPr>
            <w:tcW w:w="2500" w:type="pct"/>
            <w:vAlign w:val="center"/>
          </w:tcPr>
          <w:p w14:paraId="4CE67FE1" w14:textId="77777777" w:rsidR="00076E94" w:rsidRDefault="00076E94" w:rsidP="000C5611">
            <w:pPr>
              <w:jc w:val="center"/>
              <w:rPr>
                <w:rFonts w:ascii="Times New Roman" w:hAnsi="Times New Roman" w:cs="Times New Roman"/>
                <w:b/>
                <w:bCs/>
              </w:rPr>
            </w:pPr>
            <w:r>
              <w:rPr>
                <w:rFonts w:ascii="Times New Roman" w:hAnsi="Times New Roman" w:cs="Times New Roman"/>
                <w:b/>
                <w:bCs/>
              </w:rPr>
              <w:t>2021</w:t>
            </w:r>
          </w:p>
        </w:tc>
        <w:tc>
          <w:tcPr>
            <w:tcW w:w="2500" w:type="pct"/>
            <w:vAlign w:val="center"/>
          </w:tcPr>
          <w:p w14:paraId="41C4AF8F" w14:textId="614F5A8B" w:rsidR="00076E94" w:rsidRDefault="001C16B5" w:rsidP="000C5611">
            <w:pPr>
              <w:jc w:val="center"/>
              <w:rPr>
                <w:rFonts w:ascii="Times New Roman" w:hAnsi="Times New Roman" w:cs="Times New Roman"/>
                <w:b/>
                <w:bCs/>
              </w:rPr>
            </w:pPr>
            <w:r>
              <w:rPr>
                <w:rFonts w:ascii="Times New Roman" w:hAnsi="Times New Roman" w:cs="Times New Roman"/>
                <w:b/>
                <w:bCs/>
              </w:rPr>
              <w:t>5</w:t>
            </w:r>
          </w:p>
        </w:tc>
      </w:tr>
    </w:tbl>
    <w:p w14:paraId="7495E266" w14:textId="77777777" w:rsidR="00076E94" w:rsidRPr="009D50A0" w:rsidRDefault="00076E94" w:rsidP="00076E94">
      <w:pPr>
        <w:rPr>
          <w:rFonts w:ascii="Times New Roman" w:hAnsi="Times New Roman" w:cs="Times New Roman"/>
          <w:b/>
          <w:bCs/>
          <w:highlight w:val="yellow"/>
        </w:rPr>
      </w:pPr>
    </w:p>
    <w:p w14:paraId="351B64E8" w14:textId="72B30263" w:rsidR="00076E94" w:rsidRPr="002960B6" w:rsidRDefault="00076E94" w:rsidP="00525612">
      <w:pPr>
        <w:pStyle w:val="Balk3"/>
        <w:ind w:left="567"/>
        <w:rPr>
          <w:rFonts w:ascii="Times New Roman" w:eastAsiaTheme="minorHAnsi" w:hAnsi="Times New Roman" w:cs="Times New Roman"/>
          <w:b/>
          <w:bCs/>
          <w:color w:val="auto"/>
          <w:sz w:val="24"/>
          <w:szCs w:val="24"/>
        </w:rPr>
      </w:pPr>
      <w:bookmarkStart w:id="13" w:name="_Toc200711337"/>
      <w:r w:rsidRPr="002960B6">
        <w:rPr>
          <w:rFonts w:ascii="Times New Roman" w:eastAsiaTheme="minorHAnsi" w:hAnsi="Times New Roman" w:cs="Times New Roman"/>
          <w:b/>
          <w:bCs/>
          <w:color w:val="auto"/>
          <w:sz w:val="24"/>
          <w:szCs w:val="24"/>
        </w:rPr>
        <w:t>1.1.6. Öğrencilerin Ders Başarı Düzeylerine İlişkin Genel Değerlendirme</w:t>
      </w:r>
      <w:bookmarkEnd w:id="13"/>
    </w:p>
    <w:p w14:paraId="247A6523" w14:textId="7B735AA8" w:rsidR="00AA1102" w:rsidRPr="002960B6" w:rsidRDefault="00076E94" w:rsidP="00525612">
      <w:pPr>
        <w:ind w:left="1134"/>
        <w:jc w:val="both"/>
        <w:rPr>
          <w:rFonts w:ascii="Times New Roman" w:hAnsi="Times New Roman" w:cs="Times New Roman"/>
        </w:rPr>
      </w:pPr>
      <w:r w:rsidRPr="002960B6">
        <w:rPr>
          <w:rFonts w:ascii="Times New Roman" w:hAnsi="Times New Roman" w:cs="Times New Roman"/>
        </w:rPr>
        <w:t>Öğrencilerin bölüm derslerindeki başarı düzeylerinin irdelenmesine ilişkin genel değerlendirme verilerini Tablo 1</w:t>
      </w:r>
      <w:r w:rsidR="008F0273" w:rsidRPr="002960B6">
        <w:rPr>
          <w:rFonts w:ascii="Times New Roman" w:hAnsi="Times New Roman" w:cs="Times New Roman"/>
        </w:rPr>
        <w:t>1</w:t>
      </w:r>
      <w:r w:rsidRPr="002960B6">
        <w:rPr>
          <w:rFonts w:ascii="Times New Roman" w:hAnsi="Times New Roman" w:cs="Times New Roman"/>
        </w:rPr>
        <w:t>’de doldurunuz:</w:t>
      </w:r>
    </w:p>
    <w:p w14:paraId="12EB2F2A" w14:textId="2A34D8C1" w:rsidR="00076E94" w:rsidRPr="002960B6" w:rsidRDefault="00076E94" w:rsidP="00525612">
      <w:pPr>
        <w:jc w:val="both"/>
        <w:rPr>
          <w:rFonts w:ascii="Times New Roman" w:hAnsi="Times New Roman" w:cs="Times New Roman"/>
          <w:b/>
          <w:bCs/>
        </w:rPr>
      </w:pPr>
      <w:r w:rsidRPr="002960B6">
        <w:rPr>
          <w:rFonts w:ascii="Times New Roman" w:hAnsi="Times New Roman" w:cs="Times New Roman"/>
          <w:b/>
          <w:bCs/>
        </w:rPr>
        <w:t>Tablo 1</w:t>
      </w:r>
      <w:r w:rsidR="00607B25" w:rsidRPr="002960B6">
        <w:rPr>
          <w:rFonts w:ascii="Times New Roman" w:hAnsi="Times New Roman" w:cs="Times New Roman"/>
          <w:b/>
          <w:bCs/>
        </w:rPr>
        <w:t>1</w:t>
      </w:r>
      <w:r w:rsidRPr="002960B6">
        <w:rPr>
          <w:rFonts w:ascii="Times New Roman" w:hAnsi="Times New Roman" w:cs="Times New Roman"/>
          <w:b/>
          <w:bCs/>
        </w:rPr>
        <w:t>: Bölüm Derslerindeki Başarının İrdelenmesi</w:t>
      </w:r>
    </w:p>
    <w:tbl>
      <w:tblPr>
        <w:tblStyle w:val="TabloKlavuzu"/>
        <w:tblW w:w="5000" w:type="pct"/>
        <w:jc w:val="center"/>
        <w:tblLook w:val="04A0" w:firstRow="1" w:lastRow="0" w:firstColumn="1" w:lastColumn="0" w:noHBand="0" w:noVBand="1"/>
      </w:tblPr>
      <w:tblGrid>
        <w:gridCol w:w="1070"/>
        <w:gridCol w:w="1472"/>
        <w:gridCol w:w="1469"/>
        <w:gridCol w:w="1194"/>
        <w:gridCol w:w="1386"/>
        <w:gridCol w:w="670"/>
        <w:gridCol w:w="655"/>
        <w:gridCol w:w="638"/>
        <w:gridCol w:w="644"/>
        <w:gridCol w:w="649"/>
        <w:gridCol w:w="661"/>
        <w:gridCol w:w="670"/>
        <w:gridCol w:w="629"/>
        <w:gridCol w:w="591"/>
        <w:gridCol w:w="2161"/>
      </w:tblGrid>
      <w:tr w:rsidR="00076E94" w:rsidRPr="002960B6" w14:paraId="53014D68" w14:textId="77777777" w:rsidTr="00A67EB8">
        <w:trPr>
          <w:jc w:val="center"/>
        </w:trPr>
        <w:tc>
          <w:tcPr>
            <w:tcW w:w="367" w:type="pct"/>
            <w:vMerge w:val="restart"/>
            <w:vAlign w:val="center"/>
          </w:tcPr>
          <w:p w14:paraId="637D0A3D" w14:textId="77777777" w:rsidR="00076E94" w:rsidRPr="002960B6" w:rsidRDefault="00076E94" w:rsidP="000C5611">
            <w:pPr>
              <w:jc w:val="center"/>
              <w:rPr>
                <w:rFonts w:ascii="Times New Roman" w:hAnsi="Times New Roman" w:cs="Times New Roman"/>
                <w:b/>
                <w:bCs/>
              </w:rPr>
            </w:pPr>
            <w:r w:rsidRPr="002960B6">
              <w:rPr>
                <w:rFonts w:ascii="Times New Roman" w:hAnsi="Times New Roman" w:cs="Times New Roman"/>
                <w:b/>
                <w:bCs/>
              </w:rPr>
              <w:t>Dersin Kodu</w:t>
            </w:r>
          </w:p>
        </w:tc>
        <w:tc>
          <w:tcPr>
            <w:tcW w:w="506" w:type="pct"/>
            <w:vMerge w:val="restart"/>
            <w:vAlign w:val="center"/>
          </w:tcPr>
          <w:p w14:paraId="4EFEB7E7" w14:textId="77777777" w:rsidR="00076E94" w:rsidRPr="002960B6" w:rsidRDefault="00076E94" w:rsidP="000C5611">
            <w:pPr>
              <w:jc w:val="center"/>
              <w:rPr>
                <w:rFonts w:ascii="Times New Roman" w:hAnsi="Times New Roman" w:cs="Times New Roman"/>
                <w:b/>
                <w:bCs/>
              </w:rPr>
            </w:pPr>
            <w:r w:rsidRPr="002960B6">
              <w:rPr>
                <w:rFonts w:ascii="Times New Roman" w:hAnsi="Times New Roman" w:cs="Times New Roman"/>
                <w:b/>
                <w:bCs/>
              </w:rPr>
              <w:t>Dönemi</w:t>
            </w:r>
          </w:p>
        </w:tc>
        <w:tc>
          <w:tcPr>
            <w:tcW w:w="504" w:type="pct"/>
            <w:vMerge w:val="restart"/>
            <w:vAlign w:val="center"/>
          </w:tcPr>
          <w:p w14:paraId="1CE1E86B" w14:textId="77777777" w:rsidR="00076E94" w:rsidRPr="002960B6" w:rsidRDefault="00076E94" w:rsidP="000C5611">
            <w:pPr>
              <w:jc w:val="center"/>
              <w:rPr>
                <w:rFonts w:ascii="Times New Roman" w:hAnsi="Times New Roman" w:cs="Times New Roman"/>
                <w:b/>
                <w:bCs/>
              </w:rPr>
            </w:pPr>
            <w:r w:rsidRPr="002960B6">
              <w:rPr>
                <w:rFonts w:ascii="Times New Roman" w:hAnsi="Times New Roman" w:cs="Times New Roman"/>
                <w:b/>
                <w:bCs/>
              </w:rPr>
              <w:t>Dersin Adı</w:t>
            </w:r>
          </w:p>
        </w:tc>
        <w:tc>
          <w:tcPr>
            <w:tcW w:w="410" w:type="pct"/>
            <w:vMerge w:val="restart"/>
            <w:vAlign w:val="center"/>
          </w:tcPr>
          <w:p w14:paraId="219E1FFF" w14:textId="77777777" w:rsidR="00076E94" w:rsidRPr="002960B6" w:rsidRDefault="00076E94" w:rsidP="000C5611">
            <w:pPr>
              <w:jc w:val="center"/>
              <w:rPr>
                <w:rFonts w:ascii="Times New Roman" w:hAnsi="Times New Roman" w:cs="Times New Roman"/>
                <w:b/>
                <w:bCs/>
              </w:rPr>
            </w:pPr>
            <w:r w:rsidRPr="002960B6">
              <w:rPr>
                <w:rFonts w:ascii="Times New Roman" w:hAnsi="Times New Roman" w:cs="Times New Roman"/>
                <w:b/>
                <w:bCs/>
              </w:rPr>
              <w:t>Öğrenci Sayısı</w:t>
            </w:r>
          </w:p>
        </w:tc>
        <w:tc>
          <w:tcPr>
            <w:tcW w:w="3212" w:type="pct"/>
            <w:gridSpan w:val="11"/>
            <w:vAlign w:val="center"/>
          </w:tcPr>
          <w:p w14:paraId="4A3E4C48" w14:textId="77777777" w:rsidR="00076E94" w:rsidRPr="002960B6" w:rsidRDefault="00076E94" w:rsidP="000C5611">
            <w:pPr>
              <w:jc w:val="center"/>
              <w:rPr>
                <w:rFonts w:ascii="Times New Roman" w:hAnsi="Times New Roman" w:cs="Times New Roman"/>
                <w:b/>
                <w:bCs/>
              </w:rPr>
            </w:pPr>
            <w:r w:rsidRPr="002960B6">
              <w:rPr>
                <w:rFonts w:ascii="Times New Roman" w:hAnsi="Times New Roman" w:cs="Times New Roman"/>
                <w:b/>
                <w:bCs/>
              </w:rPr>
              <w:t>Başarı Durumu</w:t>
            </w:r>
          </w:p>
        </w:tc>
      </w:tr>
      <w:tr w:rsidR="00076E94" w:rsidRPr="002960B6" w14:paraId="1AA1BD2F" w14:textId="77777777" w:rsidTr="00A67EB8">
        <w:trPr>
          <w:jc w:val="center"/>
        </w:trPr>
        <w:tc>
          <w:tcPr>
            <w:tcW w:w="367" w:type="pct"/>
            <w:vMerge/>
            <w:vAlign w:val="center"/>
          </w:tcPr>
          <w:p w14:paraId="74037428" w14:textId="77777777" w:rsidR="00076E94" w:rsidRPr="002960B6" w:rsidRDefault="00076E94" w:rsidP="000C5611">
            <w:pPr>
              <w:jc w:val="center"/>
              <w:rPr>
                <w:rFonts w:ascii="Times New Roman" w:hAnsi="Times New Roman" w:cs="Times New Roman"/>
                <w:b/>
                <w:bCs/>
              </w:rPr>
            </w:pPr>
          </w:p>
        </w:tc>
        <w:tc>
          <w:tcPr>
            <w:tcW w:w="506" w:type="pct"/>
            <w:vMerge/>
            <w:vAlign w:val="center"/>
          </w:tcPr>
          <w:p w14:paraId="438C1984" w14:textId="77777777" w:rsidR="00076E94" w:rsidRPr="002960B6" w:rsidRDefault="00076E94" w:rsidP="000C5611">
            <w:pPr>
              <w:jc w:val="center"/>
              <w:rPr>
                <w:rFonts w:ascii="Times New Roman" w:hAnsi="Times New Roman" w:cs="Times New Roman"/>
                <w:b/>
                <w:bCs/>
              </w:rPr>
            </w:pPr>
          </w:p>
        </w:tc>
        <w:tc>
          <w:tcPr>
            <w:tcW w:w="504" w:type="pct"/>
            <w:vMerge/>
            <w:vAlign w:val="center"/>
          </w:tcPr>
          <w:p w14:paraId="70BBC7E0" w14:textId="77777777" w:rsidR="00076E94" w:rsidRPr="002960B6" w:rsidRDefault="00076E94" w:rsidP="000C5611">
            <w:pPr>
              <w:jc w:val="center"/>
              <w:rPr>
                <w:rFonts w:ascii="Times New Roman" w:hAnsi="Times New Roman" w:cs="Times New Roman"/>
                <w:b/>
                <w:bCs/>
              </w:rPr>
            </w:pPr>
          </w:p>
        </w:tc>
        <w:tc>
          <w:tcPr>
            <w:tcW w:w="410" w:type="pct"/>
            <w:vMerge/>
            <w:vAlign w:val="center"/>
          </w:tcPr>
          <w:p w14:paraId="6EEFBDEE" w14:textId="77777777" w:rsidR="00076E94" w:rsidRPr="002960B6" w:rsidRDefault="00076E94" w:rsidP="000C5611">
            <w:pPr>
              <w:jc w:val="center"/>
              <w:rPr>
                <w:rFonts w:ascii="Times New Roman" w:hAnsi="Times New Roman" w:cs="Times New Roman"/>
                <w:b/>
                <w:bCs/>
              </w:rPr>
            </w:pPr>
          </w:p>
        </w:tc>
        <w:tc>
          <w:tcPr>
            <w:tcW w:w="476" w:type="pct"/>
            <w:vAlign w:val="center"/>
          </w:tcPr>
          <w:p w14:paraId="7E56407A" w14:textId="77777777" w:rsidR="00076E94" w:rsidRPr="002960B6" w:rsidRDefault="00076E94" w:rsidP="000C5611">
            <w:pPr>
              <w:jc w:val="center"/>
              <w:rPr>
                <w:rFonts w:ascii="Times New Roman" w:hAnsi="Times New Roman" w:cs="Times New Roman"/>
                <w:b/>
                <w:bCs/>
              </w:rPr>
            </w:pPr>
            <w:r w:rsidRPr="002960B6">
              <w:rPr>
                <w:rFonts w:ascii="Times New Roman" w:hAnsi="Times New Roman" w:cs="Times New Roman"/>
                <w:b/>
                <w:bCs/>
              </w:rPr>
              <w:t>Ortalama</w:t>
            </w:r>
          </w:p>
        </w:tc>
        <w:tc>
          <w:tcPr>
            <w:tcW w:w="230" w:type="pct"/>
            <w:vAlign w:val="center"/>
          </w:tcPr>
          <w:p w14:paraId="4DF4939D" w14:textId="77777777" w:rsidR="00076E94" w:rsidRPr="002960B6" w:rsidRDefault="00076E94" w:rsidP="000C5611">
            <w:pPr>
              <w:jc w:val="center"/>
              <w:rPr>
                <w:rFonts w:ascii="Times New Roman" w:hAnsi="Times New Roman" w:cs="Times New Roman"/>
                <w:b/>
                <w:bCs/>
              </w:rPr>
            </w:pPr>
            <w:r w:rsidRPr="002960B6">
              <w:rPr>
                <w:rFonts w:ascii="Times New Roman" w:hAnsi="Times New Roman" w:cs="Times New Roman"/>
                <w:b/>
                <w:bCs/>
              </w:rPr>
              <w:t>AA</w:t>
            </w:r>
          </w:p>
        </w:tc>
        <w:tc>
          <w:tcPr>
            <w:tcW w:w="225" w:type="pct"/>
            <w:vAlign w:val="center"/>
          </w:tcPr>
          <w:p w14:paraId="3ACFBB49" w14:textId="77777777" w:rsidR="00076E94" w:rsidRPr="002960B6" w:rsidRDefault="00076E94" w:rsidP="000C5611">
            <w:pPr>
              <w:jc w:val="center"/>
              <w:rPr>
                <w:rFonts w:ascii="Times New Roman" w:hAnsi="Times New Roman" w:cs="Times New Roman"/>
                <w:b/>
                <w:bCs/>
              </w:rPr>
            </w:pPr>
            <w:r w:rsidRPr="002960B6">
              <w:rPr>
                <w:rFonts w:ascii="Times New Roman" w:hAnsi="Times New Roman" w:cs="Times New Roman"/>
                <w:b/>
                <w:bCs/>
              </w:rPr>
              <w:t>BA</w:t>
            </w:r>
          </w:p>
        </w:tc>
        <w:tc>
          <w:tcPr>
            <w:tcW w:w="219" w:type="pct"/>
            <w:vAlign w:val="center"/>
          </w:tcPr>
          <w:p w14:paraId="4E50C3C6" w14:textId="77777777" w:rsidR="00076E94" w:rsidRPr="002960B6" w:rsidRDefault="00076E94" w:rsidP="000C5611">
            <w:pPr>
              <w:jc w:val="center"/>
              <w:rPr>
                <w:rFonts w:ascii="Times New Roman" w:hAnsi="Times New Roman" w:cs="Times New Roman"/>
                <w:b/>
                <w:bCs/>
              </w:rPr>
            </w:pPr>
            <w:r w:rsidRPr="002960B6">
              <w:rPr>
                <w:rFonts w:ascii="Times New Roman" w:hAnsi="Times New Roman" w:cs="Times New Roman"/>
                <w:b/>
                <w:bCs/>
              </w:rPr>
              <w:t>BB</w:t>
            </w:r>
          </w:p>
        </w:tc>
        <w:tc>
          <w:tcPr>
            <w:tcW w:w="221" w:type="pct"/>
            <w:vAlign w:val="center"/>
          </w:tcPr>
          <w:p w14:paraId="0B735E1F" w14:textId="77777777" w:rsidR="00076E94" w:rsidRPr="002960B6" w:rsidRDefault="00076E94" w:rsidP="000C5611">
            <w:pPr>
              <w:jc w:val="center"/>
              <w:rPr>
                <w:rFonts w:ascii="Times New Roman" w:hAnsi="Times New Roman" w:cs="Times New Roman"/>
                <w:b/>
                <w:bCs/>
              </w:rPr>
            </w:pPr>
            <w:r w:rsidRPr="002960B6">
              <w:rPr>
                <w:rFonts w:ascii="Times New Roman" w:hAnsi="Times New Roman" w:cs="Times New Roman"/>
                <w:b/>
                <w:bCs/>
              </w:rPr>
              <w:t>CB</w:t>
            </w:r>
          </w:p>
        </w:tc>
        <w:tc>
          <w:tcPr>
            <w:tcW w:w="223" w:type="pct"/>
            <w:vAlign w:val="center"/>
          </w:tcPr>
          <w:p w14:paraId="63EE80E9" w14:textId="77777777" w:rsidR="00076E94" w:rsidRPr="002960B6" w:rsidRDefault="00076E94" w:rsidP="000C5611">
            <w:pPr>
              <w:jc w:val="center"/>
              <w:rPr>
                <w:rFonts w:ascii="Times New Roman" w:hAnsi="Times New Roman" w:cs="Times New Roman"/>
                <w:b/>
                <w:bCs/>
              </w:rPr>
            </w:pPr>
            <w:r w:rsidRPr="002960B6">
              <w:rPr>
                <w:rFonts w:ascii="Times New Roman" w:hAnsi="Times New Roman" w:cs="Times New Roman"/>
                <w:b/>
                <w:bCs/>
              </w:rPr>
              <w:t>CC</w:t>
            </w:r>
          </w:p>
        </w:tc>
        <w:tc>
          <w:tcPr>
            <w:tcW w:w="227" w:type="pct"/>
            <w:vAlign w:val="center"/>
          </w:tcPr>
          <w:p w14:paraId="4FD44695" w14:textId="1CD4EDB8" w:rsidR="00076E94" w:rsidRPr="002960B6" w:rsidRDefault="009C112F" w:rsidP="000C5611">
            <w:pPr>
              <w:jc w:val="center"/>
              <w:rPr>
                <w:rFonts w:ascii="Times New Roman" w:hAnsi="Times New Roman" w:cs="Times New Roman"/>
                <w:b/>
                <w:bCs/>
              </w:rPr>
            </w:pPr>
            <w:r w:rsidRPr="002960B6">
              <w:rPr>
                <w:rFonts w:ascii="Times New Roman" w:hAnsi="Times New Roman" w:cs="Times New Roman"/>
                <w:b/>
                <w:bCs/>
              </w:rPr>
              <w:t>CD</w:t>
            </w:r>
          </w:p>
        </w:tc>
        <w:tc>
          <w:tcPr>
            <w:tcW w:w="230" w:type="pct"/>
            <w:vAlign w:val="center"/>
          </w:tcPr>
          <w:p w14:paraId="1DA4971A" w14:textId="77777777" w:rsidR="00076E94" w:rsidRPr="002960B6" w:rsidRDefault="00076E94" w:rsidP="000C5611">
            <w:pPr>
              <w:jc w:val="center"/>
              <w:rPr>
                <w:rFonts w:ascii="Times New Roman" w:hAnsi="Times New Roman" w:cs="Times New Roman"/>
                <w:b/>
                <w:bCs/>
              </w:rPr>
            </w:pPr>
            <w:r w:rsidRPr="002960B6">
              <w:rPr>
                <w:rFonts w:ascii="Times New Roman" w:hAnsi="Times New Roman" w:cs="Times New Roman"/>
                <w:b/>
                <w:bCs/>
              </w:rPr>
              <w:t>DD</w:t>
            </w:r>
          </w:p>
        </w:tc>
        <w:tc>
          <w:tcPr>
            <w:tcW w:w="216" w:type="pct"/>
            <w:vAlign w:val="center"/>
          </w:tcPr>
          <w:p w14:paraId="4E45732C" w14:textId="77777777" w:rsidR="00076E94" w:rsidRPr="002960B6" w:rsidRDefault="00076E94" w:rsidP="000C5611">
            <w:pPr>
              <w:jc w:val="center"/>
              <w:rPr>
                <w:rFonts w:ascii="Times New Roman" w:hAnsi="Times New Roman" w:cs="Times New Roman"/>
                <w:b/>
                <w:bCs/>
              </w:rPr>
            </w:pPr>
            <w:r w:rsidRPr="002960B6">
              <w:rPr>
                <w:rFonts w:ascii="Times New Roman" w:hAnsi="Times New Roman" w:cs="Times New Roman"/>
                <w:b/>
                <w:bCs/>
              </w:rPr>
              <w:t>DF</w:t>
            </w:r>
          </w:p>
        </w:tc>
        <w:tc>
          <w:tcPr>
            <w:tcW w:w="203" w:type="pct"/>
            <w:vAlign w:val="center"/>
          </w:tcPr>
          <w:p w14:paraId="596037B3" w14:textId="77777777" w:rsidR="00076E94" w:rsidRPr="002960B6" w:rsidRDefault="00076E94" w:rsidP="000C5611">
            <w:pPr>
              <w:jc w:val="center"/>
              <w:rPr>
                <w:rFonts w:ascii="Times New Roman" w:hAnsi="Times New Roman" w:cs="Times New Roman"/>
                <w:b/>
                <w:bCs/>
              </w:rPr>
            </w:pPr>
            <w:r w:rsidRPr="002960B6">
              <w:rPr>
                <w:rFonts w:ascii="Times New Roman" w:hAnsi="Times New Roman" w:cs="Times New Roman"/>
                <w:b/>
                <w:bCs/>
              </w:rPr>
              <w:t>FF</w:t>
            </w:r>
          </w:p>
        </w:tc>
        <w:tc>
          <w:tcPr>
            <w:tcW w:w="742" w:type="pct"/>
            <w:vAlign w:val="center"/>
          </w:tcPr>
          <w:p w14:paraId="5B45AA43" w14:textId="77777777" w:rsidR="00076E94" w:rsidRPr="002960B6" w:rsidRDefault="00076E94" w:rsidP="000C5611">
            <w:pPr>
              <w:jc w:val="center"/>
              <w:rPr>
                <w:rFonts w:ascii="Times New Roman" w:hAnsi="Times New Roman" w:cs="Times New Roman"/>
                <w:b/>
                <w:bCs/>
              </w:rPr>
            </w:pPr>
            <w:r w:rsidRPr="002960B6">
              <w:rPr>
                <w:rFonts w:ascii="Times New Roman" w:hAnsi="Times New Roman" w:cs="Times New Roman"/>
                <w:b/>
                <w:bCs/>
              </w:rPr>
              <w:t>Bölüm Değerlendirmesi</w:t>
            </w:r>
          </w:p>
        </w:tc>
      </w:tr>
      <w:tr w:rsidR="00076E94" w:rsidRPr="002960B6" w14:paraId="59B43A22" w14:textId="77777777" w:rsidTr="00A67EB8">
        <w:trPr>
          <w:jc w:val="center"/>
        </w:trPr>
        <w:tc>
          <w:tcPr>
            <w:tcW w:w="367" w:type="pct"/>
            <w:vAlign w:val="center"/>
          </w:tcPr>
          <w:p w14:paraId="49E37CAE" w14:textId="429DD325" w:rsidR="00076E94" w:rsidRPr="002960B6" w:rsidRDefault="003F3600" w:rsidP="003F3600">
            <w:pPr>
              <w:jc w:val="center"/>
              <w:rPr>
                <w:rFonts w:ascii="Times New Roman" w:hAnsi="Times New Roman" w:cs="Times New Roman"/>
              </w:rPr>
            </w:pPr>
            <w:r w:rsidRPr="002960B6">
              <w:rPr>
                <w:rFonts w:ascii="Times New Roman" w:hAnsi="Times New Roman" w:cs="Times New Roman"/>
              </w:rPr>
              <w:t>IKT102 </w:t>
            </w:r>
          </w:p>
        </w:tc>
        <w:tc>
          <w:tcPr>
            <w:tcW w:w="506" w:type="pct"/>
            <w:vAlign w:val="center"/>
          </w:tcPr>
          <w:p w14:paraId="3732F96D" w14:textId="77777777" w:rsidR="00076E94" w:rsidRPr="002960B6" w:rsidRDefault="00076E94" w:rsidP="000C5611">
            <w:pPr>
              <w:jc w:val="center"/>
              <w:rPr>
                <w:rFonts w:ascii="Times New Roman" w:hAnsi="Times New Roman" w:cs="Times New Roman"/>
              </w:rPr>
            </w:pPr>
            <w:r w:rsidRPr="002960B6">
              <w:rPr>
                <w:rFonts w:ascii="Times New Roman" w:hAnsi="Times New Roman" w:cs="Times New Roman"/>
              </w:rPr>
              <w:t>Bahar 2025</w:t>
            </w:r>
          </w:p>
        </w:tc>
        <w:tc>
          <w:tcPr>
            <w:tcW w:w="504" w:type="pct"/>
            <w:vAlign w:val="center"/>
          </w:tcPr>
          <w:p w14:paraId="399798C0" w14:textId="7CE29632" w:rsidR="00076E94" w:rsidRPr="002960B6" w:rsidRDefault="003F3600" w:rsidP="003F3600">
            <w:pPr>
              <w:jc w:val="center"/>
              <w:rPr>
                <w:rFonts w:ascii="Times New Roman" w:hAnsi="Times New Roman" w:cs="Times New Roman"/>
              </w:rPr>
            </w:pPr>
            <w:r w:rsidRPr="002960B6">
              <w:rPr>
                <w:rFonts w:ascii="Times New Roman" w:hAnsi="Times New Roman" w:cs="Times New Roman"/>
              </w:rPr>
              <w:t>Macro Economics</w:t>
            </w:r>
          </w:p>
        </w:tc>
        <w:tc>
          <w:tcPr>
            <w:tcW w:w="410" w:type="pct"/>
            <w:vAlign w:val="center"/>
          </w:tcPr>
          <w:p w14:paraId="07CBC28A" w14:textId="79EF543C" w:rsidR="00076E94" w:rsidRPr="002960B6" w:rsidRDefault="003F3600" w:rsidP="000C5611">
            <w:pPr>
              <w:jc w:val="center"/>
              <w:rPr>
                <w:rFonts w:ascii="Times New Roman" w:hAnsi="Times New Roman" w:cs="Times New Roman"/>
              </w:rPr>
            </w:pPr>
            <w:r w:rsidRPr="002960B6">
              <w:rPr>
                <w:rFonts w:ascii="Times New Roman" w:hAnsi="Times New Roman" w:cs="Times New Roman"/>
              </w:rPr>
              <w:t>78</w:t>
            </w:r>
          </w:p>
        </w:tc>
        <w:tc>
          <w:tcPr>
            <w:tcW w:w="476" w:type="pct"/>
            <w:vAlign w:val="center"/>
          </w:tcPr>
          <w:p w14:paraId="2EF2D1DF" w14:textId="36556BEC" w:rsidR="00076E94" w:rsidRPr="002960B6" w:rsidRDefault="003F3600" w:rsidP="000C5611">
            <w:pPr>
              <w:jc w:val="center"/>
              <w:rPr>
                <w:rFonts w:ascii="Times New Roman" w:hAnsi="Times New Roman" w:cs="Times New Roman"/>
              </w:rPr>
            </w:pPr>
            <w:r w:rsidRPr="002960B6">
              <w:rPr>
                <w:rFonts w:ascii="Times New Roman" w:hAnsi="Times New Roman" w:cs="Times New Roman"/>
              </w:rPr>
              <w:t>53.64</w:t>
            </w:r>
          </w:p>
        </w:tc>
        <w:tc>
          <w:tcPr>
            <w:tcW w:w="230" w:type="pct"/>
            <w:vAlign w:val="center"/>
          </w:tcPr>
          <w:p w14:paraId="346A1228" w14:textId="061A1CF2" w:rsidR="00076E94" w:rsidRPr="002960B6" w:rsidRDefault="003F3600" w:rsidP="000C5611">
            <w:pPr>
              <w:jc w:val="center"/>
              <w:rPr>
                <w:rFonts w:ascii="Times New Roman" w:hAnsi="Times New Roman" w:cs="Times New Roman"/>
              </w:rPr>
            </w:pPr>
            <w:r w:rsidRPr="002960B6">
              <w:rPr>
                <w:rFonts w:ascii="Times New Roman" w:hAnsi="Times New Roman" w:cs="Times New Roman"/>
              </w:rPr>
              <w:t>1</w:t>
            </w:r>
          </w:p>
        </w:tc>
        <w:tc>
          <w:tcPr>
            <w:tcW w:w="225" w:type="pct"/>
            <w:vAlign w:val="center"/>
          </w:tcPr>
          <w:p w14:paraId="64476092" w14:textId="77777777" w:rsidR="00076E94" w:rsidRPr="002960B6" w:rsidRDefault="00076E94" w:rsidP="000C5611">
            <w:pPr>
              <w:jc w:val="center"/>
              <w:rPr>
                <w:rFonts w:ascii="Times New Roman" w:hAnsi="Times New Roman" w:cs="Times New Roman"/>
              </w:rPr>
            </w:pPr>
          </w:p>
        </w:tc>
        <w:tc>
          <w:tcPr>
            <w:tcW w:w="219" w:type="pct"/>
            <w:vAlign w:val="center"/>
          </w:tcPr>
          <w:p w14:paraId="2150AB4A" w14:textId="32D52C15" w:rsidR="00076E94" w:rsidRPr="002960B6" w:rsidRDefault="003F3600" w:rsidP="000C5611">
            <w:pPr>
              <w:jc w:val="center"/>
              <w:rPr>
                <w:rFonts w:ascii="Times New Roman" w:hAnsi="Times New Roman" w:cs="Times New Roman"/>
              </w:rPr>
            </w:pPr>
            <w:r w:rsidRPr="002960B6">
              <w:rPr>
                <w:rFonts w:ascii="Times New Roman" w:hAnsi="Times New Roman" w:cs="Times New Roman"/>
              </w:rPr>
              <w:t>5</w:t>
            </w:r>
          </w:p>
        </w:tc>
        <w:tc>
          <w:tcPr>
            <w:tcW w:w="221" w:type="pct"/>
            <w:vAlign w:val="center"/>
          </w:tcPr>
          <w:p w14:paraId="2EC7FF17" w14:textId="6DD225B4" w:rsidR="00076E94" w:rsidRPr="002960B6" w:rsidRDefault="003F3600" w:rsidP="000C5611">
            <w:pPr>
              <w:jc w:val="center"/>
              <w:rPr>
                <w:rFonts w:ascii="Times New Roman" w:hAnsi="Times New Roman" w:cs="Times New Roman"/>
              </w:rPr>
            </w:pPr>
            <w:r w:rsidRPr="002960B6">
              <w:rPr>
                <w:rFonts w:ascii="Times New Roman" w:hAnsi="Times New Roman" w:cs="Times New Roman"/>
              </w:rPr>
              <w:t>11</w:t>
            </w:r>
          </w:p>
        </w:tc>
        <w:tc>
          <w:tcPr>
            <w:tcW w:w="223" w:type="pct"/>
            <w:vAlign w:val="center"/>
          </w:tcPr>
          <w:p w14:paraId="4991DA97" w14:textId="60F50624" w:rsidR="00076E94" w:rsidRPr="002960B6" w:rsidRDefault="003F3600" w:rsidP="000C5611">
            <w:pPr>
              <w:jc w:val="center"/>
              <w:rPr>
                <w:rFonts w:ascii="Times New Roman" w:hAnsi="Times New Roman" w:cs="Times New Roman"/>
              </w:rPr>
            </w:pPr>
            <w:r w:rsidRPr="002960B6">
              <w:rPr>
                <w:rFonts w:ascii="Times New Roman" w:hAnsi="Times New Roman" w:cs="Times New Roman"/>
              </w:rPr>
              <w:t>23</w:t>
            </w:r>
          </w:p>
        </w:tc>
        <w:tc>
          <w:tcPr>
            <w:tcW w:w="227" w:type="pct"/>
            <w:vAlign w:val="center"/>
          </w:tcPr>
          <w:p w14:paraId="7B7BA666" w14:textId="2FCE86DD" w:rsidR="00076E94" w:rsidRPr="002960B6" w:rsidRDefault="003F3600" w:rsidP="000C5611">
            <w:pPr>
              <w:jc w:val="center"/>
              <w:rPr>
                <w:rFonts w:ascii="Times New Roman" w:hAnsi="Times New Roman" w:cs="Times New Roman"/>
              </w:rPr>
            </w:pPr>
            <w:r w:rsidRPr="002960B6">
              <w:rPr>
                <w:rFonts w:ascii="Times New Roman" w:hAnsi="Times New Roman" w:cs="Times New Roman"/>
              </w:rPr>
              <w:t>27</w:t>
            </w:r>
          </w:p>
        </w:tc>
        <w:tc>
          <w:tcPr>
            <w:tcW w:w="230" w:type="pct"/>
            <w:vAlign w:val="center"/>
          </w:tcPr>
          <w:p w14:paraId="51AB8533" w14:textId="45405267" w:rsidR="00076E94" w:rsidRPr="002960B6" w:rsidRDefault="009C112F" w:rsidP="000C5611">
            <w:pPr>
              <w:jc w:val="center"/>
              <w:rPr>
                <w:rFonts w:ascii="Times New Roman" w:hAnsi="Times New Roman" w:cs="Times New Roman"/>
              </w:rPr>
            </w:pPr>
            <w:r w:rsidRPr="002960B6">
              <w:rPr>
                <w:rFonts w:ascii="Times New Roman" w:hAnsi="Times New Roman" w:cs="Times New Roman"/>
              </w:rPr>
              <w:t>3</w:t>
            </w:r>
          </w:p>
        </w:tc>
        <w:tc>
          <w:tcPr>
            <w:tcW w:w="216" w:type="pct"/>
            <w:vAlign w:val="center"/>
          </w:tcPr>
          <w:p w14:paraId="3C21CFF7" w14:textId="4FA622AC" w:rsidR="00076E94" w:rsidRPr="002960B6" w:rsidRDefault="009C112F" w:rsidP="000C5611">
            <w:pPr>
              <w:jc w:val="center"/>
              <w:rPr>
                <w:rFonts w:ascii="Times New Roman" w:hAnsi="Times New Roman" w:cs="Times New Roman"/>
              </w:rPr>
            </w:pPr>
            <w:r w:rsidRPr="002960B6">
              <w:rPr>
                <w:rFonts w:ascii="Times New Roman" w:hAnsi="Times New Roman" w:cs="Times New Roman"/>
              </w:rPr>
              <w:t>1</w:t>
            </w:r>
          </w:p>
        </w:tc>
        <w:tc>
          <w:tcPr>
            <w:tcW w:w="203" w:type="pct"/>
            <w:vAlign w:val="center"/>
          </w:tcPr>
          <w:p w14:paraId="783419C8" w14:textId="338CF30E" w:rsidR="00076E94" w:rsidRPr="002960B6" w:rsidRDefault="009C112F" w:rsidP="000C5611">
            <w:pPr>
              <w:jc w:val="center"/>
              <w:rPr>
                <w:rFonts w:ascii="Times New Roman" w:hAnsi="Times New Roman" w:cs="Times New Roman"/>
              </w:rPr>
            </w:pPr>
            <w:r w:rsidRPr="002960B6">
              <w:rPr>
                <w:rFonts w:ascii="Times New Roman" w:hAnsi="Times New Roman" w:cs="Times New Roman"/>
              </w:rPr>
              <w:t>2</w:t>
            </w:r>
          </w:p>
        </w:tc>
        <w:tc>
          <w:tcPr>
            <w:tcW w:w="742" w:type="pct"/>
            <w:vAlign w:val="center"/>
          </w:tcPr>
          <w:p w14:paraId="01CE12CF" w14:textId="1BD785CA" w:rsidR="00076E94" w:rsidRPr="002960B6" w:rsidRDefault="00055863" w:rsidP="00055863">
            <w:pPr>
              <w:rPr>
                <w:rFonts w:ascii="Times New Roman" w:hAnsi="Times New Roman" w:cs="Times New Roman"/>
              </w:rPr>
            </w:pPr>
            <w:r w:rsidRPr="002960B6">
              <w:rPr>
                <w:rFonts w:ascii="Times New Roman" w:hAnsi="Times New Roman" w:cs="Times New Roman"/>
              </w:rPr>
              <w:t xml:space="preserve">Yüksek puanla dersi geçen öğrencilerin sayısı az olmasına rağmen dersten kalan çok sayıda öğrenci yoktur. </w:t>
            </w:r>
          </w:p>
        </w:tc>
      </w:tr>
      <w:tr w:rsidR="00076E94" w:rsidRPr="002960B6" w14:paraId="3EB94453" w14:textId="77777777" w:rsidTr="00A67EB8">
        <w:trPr>
          <w:jc w:val="center"/>
        </w:trPr>
        <w:tc>
          <w:tcPr>
            <w:tcW w:w="367" w:type="pct"/>
            <w:vAlign w:val="center"/>
          </w:tcPr>
          <w:p w14:paraId="72270743" w14:textId="673D43AA" w:rsidR="00076E94" w:rsidRPr="002960B6" w:rsidRDefault="002D0C44" w:rsidP="000C5611">
            <w:pPr>
              <w:jc w:val="center"/>
              <w:rPr>
                <w:rFonts w:ascii="Times New Roman" w:hAnsi="Times New Roman" w:cs="Times New Roman"/>
              </w:rPr>
            </w:pPr>
            <w:r w:rsidRPr="002960B6">
              <w:rPr>
                <w:rFonts w:ascii="Times New Roman" w:hAnsi="Times New Roman" w:cs="Times New Roman"/>
              </w:rPr>
              <w:t>LOY336</w:t>
            </w:r>
          </w:p>
        </w:tc>
        <w:tc>
          <w:tcPr>
            <w:tcW w:w="506" w:type="pct"/>
            <w:vAlign w:val="center"/>
          </w:tcPr>
          <w:p w14:paraId="5E4E8F2C" w14:textId="77777777" w:rsidR="00076E94" w:rsidRPr="002960B6" w:rsidRDefault="00076E94" w:rsidP="000C5611">
            <w:pPr>
              <w:jc w:val="center"/>
              <w:rPr>
                <w:rFonts w:ascii="Times New Roman" w:hAnsi="Times New Roman" w:cs="Times New Roman"/>
              </w:rPr>
            </w:pPr>
            <w:r w:rsidRPr="002960B6">
              <w:rPr>
                <w:rFonts w:ascii="Times New Roman" w:hAnsi="Times New Roman" w:cs="Times New Roman"/>
              </w:rPr>
              <w:t>Bahar 2025</w:t>
            </w:r>
          </w:p>
        </w:tc>
        <w:tc>
          <w:tcPr>
            <w:tcW w:w="504" w:type="pct"/>
            <w:vAlign w:val="center"/>
          </w:tcPr>
          <w:p w14:paraId="06D77250" w14:textId="4044265F" w:rsidR="00076E94" w:rsidRPr="002960B6" w:rsidRDefault="002D0C44" w:rsidP="000C5611">
            <w:pPr>
              <w:jc w:val="center"/>
              <w:rPr>
                <w:rFonts w:ascii="Times New Roman" w:hAnsi="Times New Roman" w:cs="Times New Roman"/>
              </w:rPr>
            </w:pPr>
            <w:r w:rsidRPr="002960B6">
              <w:rPr>
                <w:rFonts w:ascii="Times New Roman" w:hAnsi="Times New Roman" w:cs="Times New Roman"/>
              </w:rPr>
              <w:t>E-Commerce</w:t>
            </w:r>
          </w:p>
        </w:tc>
        <w:tc>
          <w:tcPr>
            <w:tcW w:w="410" w:type="pct"/>
            <w:vAlign w:val="center"/>
          </w:tcPr>
          <w:p w14:paraId="12492D0C" w14:textId="7E61C9AE" w:rsidR="00076E94" w:rsidRPr="002960B6" w:rsidRDefault="00055863" w:rsidP="000C5611">
            <w:pPr>
              <w:jc w:val="center"/>
              <w:rPr>
                <w:rFonts w:ascii="Times New Roman" w:hAnsi="Times New Roman" w:cs="Times New Roman"/>
              </w:rPr>
            </w:pPr>
            <w:r w:rsidRPr="002960B6">
              <w:rPr>
                <w:rFonts w:ascii="Times New Roman" w:hAnsi="Times New Roman" w:cs="Times New Roman"/>
              </w:rPr>
              <w:t>54</w:t>
            </w:r>
          </w:p>
        </w:tc>
        <w:tc>
          <w:tcPr>
            <w:tcW w:w="476" w:type="pct"/>
            <w:vAlign w:val="center"/>
          </w:tcPr>
          <w:p w14:paraId="1C51F1DD" w14:textId="02382CD4" w:rsidR="00076E94" w:rsidRPr="002960B6" w:rsidRDefault="000E3132" w:rsidP="000C5611">
            <w:pPr>
              <w:jc w:val="center"/>
              <w:rPr>
                <w:rFonts w:ascii="Times New Roman" w:hAnsi="Times New Roman" w:cs="Times New Roman"/>
              </w:rPr>
            </w:pPr>
            <w:r w:rsidRPr="002960B6">
              <w:rPr>
                <w:rFonts w:ascii="Times New Roman" w:hAnsi="Times New Roman" w:cs="Times New Roman"/>
              </w:rPr>
              <w:t>62</w:t>
            </w:r>
          </w:p>
        </w:tc>
        <w:tc>
          <w:tcPr>
            <w:tcW w:w="230" w:type="pct"/>
            <w:vAlign w:val="center"/>
          </w:tcPr>
          <w:p w14:paraId="0EB87039" w14:textId="08831FFC" w:rsidR="00076E94" w:rsidRPr="002960B6" w:rsidRDefault="00055863" w:rsidP="000C5611">
            <w:pPr>
              <w:jc w:val="center"/>
              <w:rPr>
                <w:rFonts w:ascii="Times New Roman" w:hAnsi="Times New Roman" w:cs="Times New Roman"/>
              </w:rPr>
            </w:pPr>
            <w:r w:rsidRPr="002960B6">
              <w:rPr>
                <w:rFonts w:ascii="Times New Roman" w:hAnsi="Times New Roman" w:cs="Times New Roman"/>
              </w:rPr>
              <w:t>4</w:t>
            </w:r>
          </w:p>
        </w:tc>
        <w:tc>
          <w:tcPr>
            <w:tcW w:w="225" w:type="pct"/>
            <w:vAlign w:val="center"/>
          </w:tcPr>
          <w:p w14:paraId="54B5F261" w14:textId="18A6C10F" w:rsidR="00076E94" w:rsidRPr="002960B6" w:rsidRDefault="00055863" w:rsidP="000C5611">
            <w:pPr>
              <w:jc w:val="center"/>
              <w:rPr>
                <w:rFonts w:ascii="Times New Roman" w:hAnsi="Times New Roman" w:cs="Times New Roman"/>
              </w:rPr>
            </w:pPr>
            <w:r w:rsidRPr="002960B6">
              <w:rPr>
                <w:rFonts w:ascii="Times New Roman" w:hAnsi="Times New Roman" w:cs="Times New Roman"/>
              </w:rPr>
              <w:t>16</w:t>
            </w:r>
          </w:p>
        </w:tc>
        <w:tc>
          <w:tcPr>
            <w:tcW w:w="219" w:type="pct"/>
            <w:vAlign w:val="center"/>
          </w:tcPr>
          <w:p w14:paraId="63204B81" w14:textId="21E2DB82" w:rsidR="00076E94" w:rsidRPr="002960B6" w:rsidRDefault="00055863" w:rsidP="000C5611">
            <w:pPr>
              <w:jc w:val="center"/>
              <w:rPr>
                <w:rFonts w:ascii="Times New Roman" w:hAnsi="Times New Roman" w:cs="Times New Roman"/>
              </w:rPr>
            </w:pPr>
            <w:r w:rsidRPr="002960B6">
              <w:rPr>
                <w:rFonts w:ascii="Times New Roman" w:hAnsi="Times New Roman" w:cs="Times New Roman"/>
              </w:rPr>
              <w:t>16</w:t>
            </w:r>
          </w:p>
        </w:tc>
        <w:tc>
          <w:tcPr>
            <w:tcW w:w="221" w:type="pct"/>
            <w:vAlign w:val="center"/>
          </w:tcPr>
          <w:p w14:paraId="68FD6CA7" w14:textId="170BCCB1" w:rsidR="00076E94" w:rsidRPr="002960B6" w:rsidRDefault="00055863" w:rsidP="000C5611">
            <w:pPr>
              <w:jc w:val="center"/>
              <w:rPr>
                <w:rFonts w:ascii="Times New Roman" w:hAnsi="Times New Roman" w:cs="Times New Roman"/>
              </w:rPr>
            </w:pPr>
            <w:r w:rsidRPr="002960B6">
              <w:rPr>
                <w:rFonts w:ascii="Times New Roman" w:hAnsi="Times New Roman" w:cs="Times New Roman"/>
              </w:rPr>
              <w:t>9</w:t>
            </w:r>
          </w:p>
        </w:tc>
        <w:tc>
          <w:tcPr>
            <w:tcW w:w="223" w:type="pct"/>
            <w:vAlign w:val="center"/>
          </w:tcPr>
          <w:p w14:paraId="5D3E25DF" w14:textId="3AB85A33" w:rsidR="00076E94" w:rsidRPr="002960B6" w:rsidRDefault="00055863" w:rsidP="000C5611">
            <w:pPr>
              <w:jc w:val="center"/>
              <w:rPr>
                <w:rFonts w:ascii="Times New Roman" w:hAnsi="Times New Roman" w:cs="Times New Roman"/>
              </w:rPr>
            </w:pPr>
            <w:r w:rsidRPr="002960B6">
              <w:rPr>
                <w:rFonts w:ascii="Times New Roman" w:hAnsi="Times New Roman" w:cs="Times New Roman"/>
              </w:rPr>
              <w:t>6</w:t>
            </w:r>
          </w:p>
        </w:tc>
        <w:tc>
          <w:tcPr>
            <w:tcW w:w="227" w:type="pct"/>
            <w:vAlign w:val="center"/>
          </w:tcPr>
          <w:p w14:paraId="343FC8BC" w14:textId="4D691D56" w:rsidR="00076E94" w:rsidRPr="002960B6" w:rsidRDefault="00055863" w:rsidP="000C5611">
            <w:pPr>
              <w:jc w:val="center"/>
              <w:rPr>
                <w:rFonts w:ascii="Times New Roman" w:hAnsi="Times New Roman" w:cs="Times New Roman"/>
              </w:rPr>
            </w:pPr>
            <w:r w:rsidRPr="002960B6">
              <w:rPr>
                <w:rFonts w:ascii="Times New Roman" w:hAnsi="Times New Roman" w:cs="Times New Roman"/>
              </w:rPr>
              <w:t>1</w:t>
            </w:r>
          </w:p>
        </w:tc>
        <w:tc>
          <w:tcPr>
            <w:tcW w:w="230" w:type="pct"/>
            <w:vAlign w:val="center"/>
          </w:tcPr>
          <w:p w14:paraId="0E049D48" w14:textId="77777777" w:rsidR="00076E94" w:rsidRPr="002960B6" w:rsidRDefault="00076E94" w:rsidP="000C5611">
            <w:pPr>
              <w:jc w:val="center"/>
              <w:rPr>
                <w:rFonts w:ascii="Times New Roman" w:hAnsi="Times New Roman" w:cs="Times New Roman"/>
              </w:rPr>
            </w:pPr>
          </w:p>
        </w:tc>
        <w:tc>
          <w:tcPr>
            <w:tcW w:w="216" w:type="pct"/>
            <w:vAlign w:val="center"/>
          </w:tcPr>
          <w:p w14:paraId="6212837C" w14:textId="77777777" w:rsidR="00076E94" w:rsidRPr="002960B6" w:rsidRDefault="00076E94" w:rsidP="000C5611">
            <w:pPr>
              <w:jc w:val="center"/>
              <w:rPr>
                <w:rFonts w:ascii="Times New Roman" w:hAnsi="Times New Roman" w:cs="Times New Roman"/>
              </w:rPr>
            </w:pPr>
          </w:p>
        </w:tc>
        <w:tc>
          <w:tcPr>
            <w:tcW w:w="203" w:type="pct"/>
            <w:vAlign w:val="center"/>
          </w:tcPr>
          <w:p w14:paraId="7B4B0BF4" w14:textId="06C709F0" w:rsidR="00076E94" w:rsidRPr="002960B6" w:rsidRDefault="00055863" w:rsidP="000C5611">
            <w:pPr>
              <w:jc w:val="center"/>
              <w:rPr>
                <w:rFonts w:ascii="Times New Roman" w:hAnsi="Times New Roman" w:cs="Times New Roman"/>
              </w:rPr>
            </w:pPr>
            <w:r w:rsidRPr="002960B6">
              <w:rPr>
                <w:rFonts w:ascii="Times New Roman" w:hAnsi="Times New Roman" w:cs="Times New Roman"/>
              </w:rPr>
              <w:t>2</w:t>
            </w:r>
          </w:p>
        </w:tc>
        <w:tc>
          <w:tcPr>
            <w:tcW w:w="742" w:type="pct"/>
            <w:vAlign w:val="center"/>
          </w:tcPr>
          <w:p w14:paraId="09167CAA" w14:textId="68F1A51B" w:rsidR="00076E94" w:rsidRPr="002960B6" w:rsidRDefault="00055863" w:rsidP="000C5611">
            <w:pPr>
              <w:jc w:val="center"/>
              <w:rPr>
                <w:rFonts w:ascii="Times New Roman" w:hAnsi="Times New Roman" w:cs="Times New Roman"/>
              </w:rPr>
            </w:pPr>
            <w:r w:rsidRPr="002960B6">
              <w:rPr>
                <w:rFonts w:ascii="Times New Roman" w:hAnsi="Times New Roman" w:cs="Times New Roman"/>
              </w:rPr>
              <w:t>Uygulama ve teoriyi birleştiren bu derste öğrenciler yüksek performans gösterip görece yüksek puanlar alarak dersi geçmişlerdir.</w:t>
            </w:r>
          </w:p>
        </w:tc>
      </w:tr>
      <w:tr w:rsidR="00076E94" w:rsidRPr="002960B6" w14:paraId="5C53EF99" w14:textId="77777777" w:rsidTr="00A67EB8">
        <w:trPr>
          <w:jc w:val="center"/>
        </w:trPr>
        <w:tc>
          <w:tcPr>
            <w:tcW w:w="367" w:type="pct"/>
            <w:vAlign w:val="center"/>
          </w:tcPr>
          <w:p w14:paraId="647EF154" w14:textId="7A91EBB3" w:rsidR="00076E94" w:rsidRPr="002960B6" w:rsidRDefault="00055863" w:rsidP="000C5611">
            <w:pPr>
              <w:jc w:val="center"/>
              <w:rPr>
                <w:rFonts w:ascii="Times New Roman" w:hAnsi="Times New Roman" w:cs="Times New Roman"/>
              </w:rPr>
            </w:pPr>
            <w:r w:rsidRPr="002960B6">
              <w:rPr>
                <w:rFonts w:ascii="Times New Roman" w:hAnsi="Times New Roman" w:cs="Times New Roman"/>
              </w:rPr>
              <w:t>ULT338</w:t>
            </w:r>
          </w:p>
        </w:tc>
        <w:tc>
          <w:tcPr>
            <w:tcW w:w="506" w:type="pct"/>
            <w:vAlign w:val="center"/>
          </w:tcPr>
          <w:p w14:paraId="74FD00CC" w14:textId="77777777" w:rsidR="00076E94" w:rsidRPr="002960B6" w:rsidRDefault="00076E94" w:rsidP="000C5611">
            <w:pPr>
              <w:jc w:val="center"/>
              <w:rPr>
                <w:rFonts w:ascii="Times New Roman" w:hAnsi="Times New Roman" w:cs="Times New Roman"/>
              </w:rPr>
            </w:pPr>
            <w:r w:rsidRPr="002960B6">
              <w:rPr>
                <w:rFonts w:ascii="Times New Roman" w:hAnsi="Times New Roman" w:cs="Times New Roman"/>
              </w:rPr>
              <w:t>Bahar 2025</w:t>
            </w:r>
          </w:p>
        </w:tc>
        <w:tc>
          <w:tcPr>
            <w:tcW w:w="504" w:type="pct"/>
            <w:vAlign w:val="center"/>
          </w:tcPr>
          <w:p w14:paraId="291497C8" w14:textId="2D27517E" w:rsidR="00076E94" w:rsidRPr="002960B6" w:rsidRDefault="00055863" w:rsidP="000C5611">
            <w:pPr>
              <w:jc w:val="center"/>
              <w:rPr>
                <w:rFonts w:ascii="Times New Roman" w:hAnsi="Times New Roman" w:cs="Times New Roman"/>
              </w:rPr>
            </w:pPr>
            <w:proofErr w:type="spellStart"/>
            <w:r w:rsidRPr="002960B6">
              <w:rPr>
                <w:rFonts w:ascii="Times New Roman" w:hAnsi="Times New Roman" w:cs="Times New Roman"/>
              </w:rPr>
              <w:t>Export</w:t>
            </w:r>
            <w:proofErr w:type="spellEnd"/>
            <w:r w:rsidRPr="002960B6">
              <w:rPr>
                <w:rFonts w:ascii="Times New Roman" w:hAnsi="Times New Roman" w:cs="Times New Roman"/>
              </w:rPr>
              <w:t xml:space="preserve"> </w:t>
            </w:r>
            <w:proofErr w:type="spellStart"/>
            <w:r w:rsidRPr="002960B6">
              <w:rPr>
                <w:rFonts w:ascii="Times New Roman" w:hAnsi="Times New Roman" w:cs="Times New Roman"/>
              </w:rPr>
              <w:t>Import</w:t>
            </w:r>
            <w:proofErr w:type="spellEnd"/>
            <w:r w:rsidRPr="002960B6">
              <w:rPr>
                <w:rFonts w:ascii="Times New Roman" w:hAnsi="Times New Roman" w:cs="Times New Roman"/>
              </w:rPr>
              <w:t xml:space="preserve"> Management</w:t>
            </w:r>
          </w:p>
        </w:tc>
        <w:tc>
          <w:tcPr>
            <w:tcW w:w="410" w:type="pct"/>
            <w:vAlign w:val="center"/>
          </w:tcPr>
          <w:p w14:paraId="160FAF4C" w14:textId="12614002" w:rsidR="00076E94" w:rsidRPr="002960B6" w:rsidRDefault="00055863" w:rsidP="000C5611">
            <w:pPr>
              <w:jc w:val="center"/>
              <w:rPr>
                <w:rFonts w:ascii="Times New Roman" w:hAnsi="Times New Roman" w:cs="Times New Roman"/>
              </w:rPr>
            </w:pPr>
            <w:r w:rsidRPr="002960B6">
              <w:rPr>
                <w:rFonts w:ascii="Times New Roman" w:hAnsi="Times New Roman" w:cs="Times New Roman"/>
              </w:rPr>
              <w:t>71</w:t>
            </w:r>
          </w:p>
        </w:tc>
        <w:tc>
          <w:tcPr>
            <w:tcW w:w="476" w:type="pct"/>
            <w:vAlign w:val="center"/>
          </w:tcPr>
          <w:p w14:paraId="72C4AFB4" w14:textId="1D85C4C5" w:rsidR="00076E94" w:rsidRPr="002960B6" w:rsidRDefault="000E3132" w:rsidP="000C5611">
            <w:pPr>
              <w:jc w:val="center"/>
              <w:rPr>
                <w:rFonts w:ascii="Times New Roman" w:hAnsi="Times New Roman" w:cs="Times New Roman"/>
              </w:rPr>
            </w:pPr>
            <w:r w:rsidRPr="002960B6">
              <w:rPr>
                <w:rFonts w:ascii="Times New Roman" w:hAnsi="Times New Roman" w:cs="Times New Roman"/>
              </w:rPr>
              <w:t>59</w:t>
            </w:r>
          </w:p>
        </w:tc>
        <w:tc>
          <w:tcPr>
            <w:tcW w:w="230" w:type="pct"/>
            <w:vAlign w:val="center"/>
          </w:tcPr>
          <w:p w14:paraId="7E9575F6" w14:textId="37E13F9B" w:rsidR="00076E94" w:rsidRPr="002960B6" w:rsidRDefault="00055863" w:rsidP="000C5611">
            <w:pPr>
              <w:jc w:val="center"/>
              <w:rPr>
                <w:rFonts w:ascii="Times New Roman" w:hAnsi="Times New Roman" w:cs="Times New Roman"/>
              </w:rPr>
            </w:pPr>
            <w:r w:rsidRPr="002960B6">
              <w:rPr>
                <w:rFonts w:ascii="Times New Roman" w:hAnsi="Times New Roman" w:cs="Times New Roman"/>
              </w:rPr>
              <w:t>2</w:t>
            </w:r>
          </w:p>
        </w:tc>
        <w:tc>
          <w:tcPr>
            <w:tcW w:w="225" w:type="pct"/>
            <w:vAlign w:val="center"/>
          </w:tcPr>
          <w:p w14:paraId="46DB5C06" w14:textId="5751DD99" w:rsidR="00076E94" w:rsidRPr="002960B6" w:rsidRDefault="00055863" w:rsidP="000C5611">
            <w:pPr>
              <w:jc w:val="center"/>
              <w:rPr>
                <w:rFonts w:ascii="Times New Roman" w:hAnsi="Times New Roman" w:cs="Times New Roman"/>
              </w:rPr>
            </w:pPr>
            <w:r w:rsidRPr="002960B6">
              <w:rPr>
                <w:rFonts w:ascii="Times New Roman" w:hAnsi="Times New Roman" w:cs="Times New Roman"/>
              </w:rPr>
              <w:t>5</w:t>
            </w:r>
          </w:p>
        </w:tc>
        <w:tc>
          <w:tcPr>
            <w:tcW w:w="219" w:type="pct"/>
            <w:vAlign w:val="center"/>
          </w:tcPr>
          <w:p w14:paraId="68661D2E" w14:textId="28359AFF" w:rsidR="00076E94" w:rsidRPr="002960B6" w:rsidRDefault="00055863" w:rsidP="000C5611">
            <w:pPr>
              <w:jc w:val="center"/>
              <w:rPr>
                <w:rFonts w:ascii="Times New Roman" w:hAnsi="Times New Roman" w:cs="Times New Roman"/>
              </w:rPr>
            </w:pPr>
            <w:r w:rsidRPr="002960B6">
              <w:rPr>
                <w:rFonts w:ascii="Times New Roman" w:hAnsi="Times New Roman" w:cs="Times New Roman"/>
              </w:rPr>
              <w:t>16</w:t>
            </w:r>
          </w:p>
        </w:tc>
        <w:tc>
          <w:tcPr>
            <w:tcW w:w="221" w:type="pct"/>
            <w:vAlign w:val="center"/>
          </w:tcPr>
          <w:p w14:paraId="307A6719" w14:textId="18307DE6" w:rsidR="00076E94" w:rsidRPr="002960B6" w:rsidRDefault="00055863" w:rsidP="000C5611">
            <w:pPr>
              <w:jc w:val="center"/>
              <w:rPr>
                <w:rFonts w:ascii="Times New Roman" w:hAnsi="Times New Roman" w:cs="Times New Roman"/>
              </w:rPr>
            </w:pPr>
            <w:r w:rsidRPr="002960B6">
              <w:rPr>
                <w:rFonts w:ascii="Times New Roman" w:hAnsi="Times New Roman" w:cs="Times New Roman"/>
              </w:rPr>
              <w:t>14</w:t>
            </w:r>
          </w:p>
        </w:tc>
        <w:tc>
          <w:tcPr>
            <w:tcW w:w="223" w:type="pct"/>
            <w:vAlign w:val="center"/>
          </w:tcPr>
          <w:p w14:paraId="62D1E772" w14:textId="07BD164A" w:rsidR="00076E94" w:rsidRPr="002960B6" w:rsidRDefault="00055863" w:rsidP="000C5611">
            <w:pPr>
              <w:jc w:val="center"/>
              <w:rPr>
                <w:rFonts w:ascii="Times New Roman" w:hAnsi="Times New Roman" w:cs="Times New Roman"/>
              </w:rPr>
            </w:pPr>
            <w:r w:rsidRPr="002960B6">
              <w:rPr>
                <w:rFonts w:ascii="Times New Roman" w:hAnsi="Times New Roman" w:cs="Times New Roman"/>
              </w:rPr>
              <w:t>21</w:t>
            </w:r>
          </w:p>
        </w:tc>
        <w:tc>
          <w:tcPr>
            <w:tcW w:w="227" w:type="pct"/>
            <w:vAlign w:val="center"/>
          </w:tcPr>
          <w:p w14:paraId="29A8F78D" w14:textId="7C0CD6BE" w:rsidR="00076E94" w:rsidRPr="002960B6" w:rsidRDefault="00055863" w:rsidP="000C5611">
            <w:pPr>
              <w:jc w:val="center"/>
              <w:rPr>
                <w:rFonts w:ascii="Times New Roman" w:hAnsi="Times New Roman" w:cs="Times New Roman"/>
              </w:rPr>
            </w:pPr>
            <w:r w:rsidRPr="002960B6">
              <w:rPr>
                <w:rFonts w:ascii="Times New Roman" w:hAnsi="Times New Roman" w:cs="Times New Roman"/>
              </w:rPr>
              <w:t>7</w:t>
            </w:r>
          </w:p>
        </w:tc>
        <w:tc>
          <w:tcPr>
            <w:tcW w:w="230" w:type="pct"/>
            <w:vAlign w:val="center"/>
          </w:tcPr>
          <w:p w14:paraId="522DAEB8" w14:textId="77777777" w:rsidR="00076E94" w:rsidRPr="002960B6" w:rsidRDefault="00076E94" w:rsidP="000C5611">
            <w:pPr>
              <w:jc w:val="center"/>
              <w:rPr>
                <w:rFonts w:ascii="Times New Roman" w:hAnsi="Times New Roman" w:cs="Times New Roman"/>
              </w:rPr>
            </w:pPr>
          </w:p>
        </w:tc>
        <w:tc>
          <w:tcPr>
            <w:tcW w:w="216" w:type="pct"/>
            <w:vAlign w:val="center"/>
          </w:tcPr>
          <w:p w14:paraId="3D94A229" w14:textId="77777777" w:rsidR="00076E94" w:rsidRPr="002960B6" w:rsidRDefault="00076E94" w:rsidP="000C5611">
            <w:pPr>
              <w:jc w:val="center"/>
              <w:rPr>
                <w:rFonts w:ascii="Times New Roman" w:hAnsi="Times New Roman" w:cs="Times New Roman"/>
              </w:rPr>
            </w:pPr>
          </w:p>
        </w:tc>
        <w:tc>
          <w:tcPr>
            <w:tcW w:w="203" w:type="pct"/>
            <w:vAlign w:val="center"/>
          </w:tcPr>
          <w:p w14:paraId="0A1DC628" w14:textId="13972A44" w:rsidR="00076E94" w:rsidRPr="002960B6" w:rsidRDefault="00055863" w:rsidP="000C5611">
            <w:pPr>
              <w:jc w:val="center"/>
              <w:rPr>
                <w:rFonts w:ascii="Times New Roman" w:hAnsi="Times New Roman" w:cs="Times New Roman"/>
              </w:rPr>
            </w:pPr>
            <w:r w:rsidRPr="002960B6">
              <w:rPr>
                <w:rFonts w:ascii="Times New Roman" w:hAnsi="Times New Roman" w:cs="Times New Roman"/>
              </w:rPr>
              <w:t>6</w:t>
            </w:r>
          </w:p>
        </w:tc>
        <w:tc>
          <w:tcPr>
            <w:tcW w:w="742" w:type="pct"/>
            <w:vAlign w:val="center"/>
          </w:tcPr>
          <w:p w14:paraId="3347960B" w14:textId="56213CBF" w:rsidR="00076E94" w:rsidRPr="002960B6" w:rsidRDefault="00055863" w:rsidP="000C5611">
            <w:pPr>
              <w:jc w:val="center"/>
              <w:rPr>
                <w:rFonts w:ascii="Times New Roman" w:hAnsi="Times New Roman" w:cs="Times New Roman"/>
              </w:rPr>
            </w:pPr>
            <w:r w:rsidRPr="002960B6">
              <w:rPr>
                <w:rFonts w:ascii="Times New Roman" w:hAnsi="Times New Roman" w:cs="Times New Roman"/>
              </w:rPr>
              <w:t xml:space="preserve">Öğrencilerin genellikle başarılı bir performans gösterdikleri görülmüştür. </w:t>
            </w:r>
          </w:p>
        </w:tc>
      </w:tr>
      <w:tr w:rsidR="00076E94" w:rsidRPr="002960B6" w14:paraId="666209DA" w14:textId="77777777" w:rsidTr="00A67EB8">
        <w:trPr>
          <w:jc w:val="center"/>
        </w:trPr>
        <w:tc>
          <w:tcPr>
            <w:tcW w:w="367" w:type="pct"/>
            <w:vAlign w:val="center"/>
          </w:tcPr>
          <w:p w14:paraId="1B1BA4FD" w14:textId="3F5F3814" w:rsidR="00076E94" w:rsidRPr="002960B6" w:rsidRDefault="00055863" w:rsidP="000C5611">
            <w:pPr>
              <w:jc w:val="center"/>
              <w:rPr>
                <w:rFonts w:ascii="Times New Roman" w:hAnsi="Times New Roman" w:cs="Times New Roman"/>
              </w:rPr>
            </w:pPr>
            <w:r w:rsidRPr="002960B6">
              <w:rPr>
                <w:rFonts w:ascii="Times New Roman" w:hAnsi="Times New Roman" w:cs="Times New Roman"/>
              </w:rPr>
              <w:lastRenderedPageBreak/>
              <w:t>ULT102</w:t>
            </w:r>
          </w:p>
        </w:tc>
        <w:tc>
          <w:tcPr>
            <w:tcW w:w="506" w:type="pct"/>
            <w:vAlign w:val="center"/>
          </w:tcPr>
          <w:p w14:paraId="0E9540AD" w14:textId="77777777" w:rsidR="00076E94" w:rsidRPr="002960B6" w:rsidRDefault="00076E94" w:rsidP="000C5611">
            <w:pPr>
              <w:jc w:val="center"/>
              <w:rPr>
                <w:rFonts w:ascii="Times New Roman" w:hAnsi="Times New Roman" w:cs="Times New Roman"/>
              </w:rPr>
            </w:pPr>
            <w:r w:rsidRPr="002960B6">
              <w:rPr>
                <w:rFonts w:ascii="Times New Roman" w:hAnsi="Times New Roman" w:cs="Times New Roman"/>
              </w:rPr>
              <w:t>Bahar 2025</w:t>
            </w:r>
          </w:p>
        </w:tc>
        <w:tc>
          <w:tcPr>
            <w:tcW w:w="504" w:type="pct"/>
            <w:vAlign w:val="center"/>
          </w:tcPr>
          <w:p w14:paraId="0EDEDA42" w14:textId="52A40A69" w:rsidR="00076E94" w:rsidRPr="002960B6" w:rsidRDefault="00055863" w:rsidP="000C5611">
            <w:pPr>
              <w:jc w:val="center"/>
              <w:rPr>
                <w:rFonts w:ascii="Times New Roman" w:hAnsi="Times New Roman" w:cs="Times New Roman"/>
              </w:rPr>
            </w:pPr>
            <w:proofErr w:type="spellStart"/>
            <w:r w:rsidRPr="002960B6">
              <w:rPr>
                <w:rFonts w:ascii="Times New Roman" w:hAnsi="Times New Roman" w:cs="Times New Roman"/>
              </w:rPr>
              <w:t>Introduction</w:t>
            </w:r>
            <w:proofErr w:type="spellEnd"/>
            <w:r w:rsidRPr="002960B6">
              <w:rPr>
                <w:rFonts w:ascii="Times New Roman" w:hAnsi="Times New Roman" w:cs="Times New Roman"/>
              </w:rPr>
              <w:t xml:space="preserve"> </w:t>
            </w:r>
            <w:proofErr w:type="spellStart"/>
            <w:r w:rsidRPr="002960B6">
              <w:rPr>
                <w:rFonts w:ascii="Times New Roman" w:hAnsi="Times New Roman" w:cs="Times New Roman"/>
              </w:rPr>
              <w:t>to</w:t>
            </w:r>
            <w:proofErr w:type="spellEnd"/>
            <w:r w:rsidRPr="002960B6">
              <w:rPr>
                <w:rFonts w:ascii="Times New Roman" w:hAnsi="Times New Roman" w:cs="Times New Roman"/>
              </w:rPr>
              <w:t xml:space="preserve"> International </w:t>
            </w:r>
            <w:proofErr w:type="spellStart"/>
            <w:r w:rsidRPr="002960B6">
              <w:rPr>
                <w:rFonts w:ascii="Times New Roman" w:hAnsi="Times New Roman" w:cs="Times New Roman"/>
              </w:rPr>
              <w:t>Trade</w:t>
            </w:r>
            <w:proofErr w:type="spellEnd"/>
          </w:p>
        </w:tc>
        <w:tc>
          <w:tcPr>
            <w:tcW w:w="410" w:type="pct"/>
            <w:vAlign w:val="center"/>
          </w:tcPr>
          <w:p w14:paraId="1667CC4D" w14:textId="28A99BA8" w:rsidR="00076E94" w:rsidRPr="002960B6" w:rsidRDefault="00055863" w:rsidP="000C5611">
            <w:pPr>
              <w:jc w:val="center"/>
              <w:rPr>
                <w:rFonts w:ascii="Times New Roman" w:hAnsi="Times New Roman" w:cs="Times New Roman"/>
              </w:rPr>
            </w:pPr>
            <w:r w:rsidRPr="002960B6">
              <w:rPr>
                <w:rFonts w:ascii="Times New Roman" w:hAnsi="Times New Roman" w:cs="Times New Roman"/>
              </w:rPr>
              <w:t>71</w:t>
            </w:r>
          </w:p>
        </w:tc>
        <w:tc>
          <w:tcPr>
            <w:tcW w:w="476" w:type="pct"/>
            <w:vAlign w:val="center"/>
          </w:tcPr>
          <w:p w14:paraId="271573E6" w14:textId="6D562578" w:rsidR="00076E94" w:rsidRPr="002960B6" w:rsidRDefault="000E3132" w:rsidP="000C5611">
            <w:pPr>
              <w:jc w:val="center"/>
              <w:rPr>
                <w:rFonts w:ascii="Times New Roman" w:hAnsi="Times New Roman" w:cs="Times New Roman"/>
              </w:rPr>
            </w:pPr>
            <w:r w:rsidRPr="002960B6">
              <w:rPr>
                <w:rFonts w:ascii="Times New Roman" w:hAnsi="Times New Roman" w:cs="Times New Roman"/>
              </w:rPr>
              <w:t>55</w:t>
            </w:r>
          </w:p>
        </w:tc>
        <w:tc>
          <w:tcPr>
            <w:tcW w:w="230" w:type="pct"/>
            <w:vAlign w:val="center"/>
          </w:tcPr>
          <w:p w14:paraId="7D0C14CB" w14:textId="0DC5526D" w:rsidR="00076E94" w:rsidRPr="002960B6" w:rsidRDefault="00055863" w:rsidP="000C5611">
            <w:pPr>
              <w:jc w:val="center"/>
              <w:rPr>
                <w:rFonts w:ascii="Times New Roman" w:hAnsi="Times New Roman" w:cs="Times New Roman"/>
              </w:rPr>
            </w:pPr>
            <w:r w:rsidRPr="002960B6">
              <w:rPr>
                <w:rFonts w:ascii="Times New Roman" w:hAnsi="Times New Roman" w:cs="Times New Roman"/>
              </w:rPr>
              <w:t>2</w:t>
            </w:r>
          </w:p>
        </w:tc>
        <w:tc>
          <w:tcPr>
            <w:tcW w:w="225" w:type="pct"/>
            <w:vAlign w:val="center"/>
          </w:tcPr>
          <w:p w14:paraId="5386B292" w14:textId="77777777" w:rsidR="00076E94" w:rsidRPr="002960B6" w:rsidRDefault="00076E94" w:rsidP="000C5611">
            <w:pPr>
              <w:jc w:val="center"/>
              <w:rPr>
                <w:rFonts w:ascii="Times New Roman" w:hAnsi="Times New Roman" w:cs="Times New Roman"/>
              </w:rPr>
            </w:pPr>
          </w:p>
        </w:tc>
        <w:tc>
          <w:tcPr>
            <w:tcW w:w="219" w:type="pct"/>
            <w:vAlign w:val="center"/>
          </w:tcPr>
          <w:p w14:paraId="717D6A92" w14:textId="65F7E3A1" w:rsidR="00076E94" w:rsidRPr="002960B6" w:rsidRDefault="00055863" w:rsidP="000C5611">
            <w:pPr>
              <w:jc w:val="center"/>
              <w:rPr>
                <w:rFonts w:ascii="Times New Roman" w:hAnsi="Times New Roman" w:cs="Times New Roman"/>
              </w:rPr>
            </w:pPr>
            <w:r w:rsidRPr="002960B6">
              <w:rPr>
                <w:rFonts w:ascii="Times New Roman" w:hAnsi="Times New Roman" w:cs="Times New Roman"/>
              </w:rPr>
              <w:t>6</w:t>
            </w:r>
          </w:p>
        </w:tc>
        <w:tc>
          <w:tcPr>
            <w:tcW w:w="221" w:type="pct"/>
            <w:vAlign w:val="center"/>
          </w:tcPr>
          <w:p w14:paraId="736E5394" w14:textId="6934B7A0" w:rsidR="00076E94" w:rsidRPr="002960B6" w:rsidRDefault="00055863" w:rsidP="000C5611">
            <w:pPr>
              <w:jc w:val="center"/>
              <w:rPr>
                <w:rFonts w:ascii="Times New Roman" w:hAnsi="Times New Roman" w:cs="Times New Roman"/>
              </w:rPr>
            </w:pPr>
            <w:r w:rsidRPr="002960B6">
              <w:rPr>
                <w:rFonts w:ascii="Times New Roman" w:hAnsi="Times New Roman" w:cs="Times New Roman"/>
              </w:rPr>
              <w:t>21</w:t>
            </w:r>
          </w:p>
        </w:tc>
        <w:tc>
          <w:tcPr>
            <w:tcW w:w="223" w:type="pct"/>
            <w:vAlign w:val="center"/>
          </w:tcPr>
          <w:p w14:paraId="6A894E5F" w14:textId="0253F281" w:rsidR="00076E94" w:rsidRPr="002960B6" w:rsidRDefault="00055863" w:rsidP="000C5611">
            <w:pPr>
              <w:jc w:val="center"/>
              <w:rPr>
                <w:rFonts w:ascii="Times New Roman" w:hAnsi="Times New Roman" w:cs="Times New Roman"/>
              </w:rPr>
            </w:pPr>
            <w:r w:rsidRPr="002960B6">
              <w:rPr>
                <w:rFonts w:ascii="Times New Roman" w:hAnsi="Times New Roman" w:cs="Times New Roman"/>
              </w:rPr>
              <w:t>21</w:t>
            </w:r>
          </w:p>
        </w:tc>
        <w:tc>
          <w:tcPr>
            <w:tcW w:w="227" w:type="pct"/>
            <w:vAlign w:val="center"/>
          </w:tcPr>
          <w:p w14:paraId="30908B39" w14:textId="10E797A6" w:rsidR="00076E94" w:rsidRPr="002960B6" w:rsidRDefault="00055863" w:rsidP="000C5611">
            <w:pPr>
              <w:jc w:val="center"/>
              <w:rPr>
                <w:rFonts w:ascii="Times New Roman" w:hAnsi="Times New Roman" w:cs="Times New Roman"/>
              </w:rPr>
            </w:pPr>
            <w:r w:rsidRPr="002960B6">
              <w:rPr>
                <w:rFonts w:ascii="Times New Roman" w:hAnsi="Times New Roman" w:cs="Times New Roman"/>
              </w:rPr>
              <w:t>12</w:t>
            </w:r>
          </w:p>
        </w:tc>
        <w:tc>
          <w:tcPr>
            <w:tcW w:w="230" w:type="pct"/>
            <w:vAlign w:val="center"/>
          </w:tcPr>
          <w:p w14:paraId="3439D516" w14:textId="1FB168B7" w:rsidR="00076E94" w:rsidRPr="002960B6" w:rsidRDefault="00055863" w:rsidP="000C5611">
            <w:pPr>
              <w:jc w:val="center"/>
              <w:rPr>
                <w:rFonts w:ascii="Times New Roman" w:hAnsi="Times New Roman" w:cs="Times New Roman"/>
              </w:rPr>
            </w:pPr>
            <w:r w:rsidRPr="002960B6">
              <w:rPr>
                <w:rFonts w:ascii="Times New Roman" w:hAnsi="Times New Roman" w:cs="Times New Roman"/>
              </w:rPr>
              <w:t>3</w:t>
            </w:r>
          </w:p>
        </w:tc>
        <w:tc>
          <w:tcPr>
            <w:tcW w:w="216" w:type="pct"/>
            <w:vAlign w:val="center"/>
          </w:tcPr>
          <w:p w14:paraId="29B07C7E" w14:textId="740AEACD" w:rsidR="00076E94" w:rsidRPr="002960B6" w:rsidRDefault="00055863" w:rsidP="000C5611">
            <w:pPr>
              <w:jc w:val="center"/>
              <w:rPr>
                <w:rFonts w:ascii="Times New Roman" w:hAnsi="Times New Roman" w:cs="Times New Roman"/>
              </w:rPr>
            </w:pPr>
            <w:r w:rsidRPr="002960B6">
              <w:rPr>
                <w:rFonts w:ascii="Times New Roman" w:hAnsi="Times New Roman" w:cs="Times New Roman"/>
              </w:rPr>
              <w:t>1</w:t>
            </w:r>
          </w:p>
        </w:tc>
        <w:tc>
          <w:tcPr>
            <w:tcW w:w="203" w:type="pct"/>
            <w:vAlign w:val="center"/>
          </w:tcPr>
          <w:p w14:paraId="72A4BCE5" w14:textId="61DEAEC2" w:rsidR="00076E94" w:rsidRPr="002960B6" w:rsidRDefault="00055863" w:rsidP="000C5611">
            <w:pPr>
              <w:jc w:val="center"/>
              <w:rPr>
                <w:rFonts w:ascii="Times New Roman" w:hAnsi="Times New Roman" w:cs="Times New Roman"/>
              </w:rPr>
            </w:pPr>
            <w:r w:rsidRPr="002960B6">
              <w:rPr>
                <w:rFonts w:ascii="Times New Roman" w:hAnsi="Times New Roman" w:cs="Times New Roman"/>
              </w:rPr>
              <w:t>5</w:t>
            </w:r>
          </w:p>
        </w:tc>
        <w:tc>
          <w:tcPr>
            <w:tcW w:w="742" w:type="pct"/>
            <w:vAlign w:val="center"/>
          </w:tcPr>
          <w:p w14:paraId="34EF9634" w14:textId="27A10D79" w:rsidR="00076E94" w:rsidRPr="002960B6" w:rsidRDefault="00055863" w:rsidP="000C5611">
            <w:pPr>
              <w:jc w:val="center"/>
              <w:rPr>
                <w:rFonts w:ascii="Times New Roman" w:hAnsi="Times New Roman" w:cs="Times New Roman"/>
              </w:rPr>
            </w:pPr>
            <w:r w:rsidRPr="002960B6">
              <w:rPr>
                <w:rFonts w:ascii="Times New Roman" w:hAnsi="Times New Roman" w:cs="Times New Roman"/>
              </w:rPr>
              <w:t xml:space="preserve">Öğrencilerin yüksek puanlarla dersten geçememelerine rağmen az sayıda öğrencinin dersten kaldığı görülmüştür. </w:t>
            </w:r>
          </w:p>
        </w:tc>
      </w:tr>
      <w:tr w:rsidR="00076E94" w:rsidRPr="002960B6" w14:paraId="1547B7D2" w14:textId="77777777" w:rsidTr="00A67EB8">
        <w:trPr>
          <w:jc w:val="center"/>
        </w:trPr>
        <w:tc>
          <w:tcPr>
            <w:tcW w:w="367" w:type="pct"/>
            <w:vAlign w:val="center"/>
          </w:tcPr>
          <w:p w14:paraId="5A20DC8A" w14:textId="183D7A96" w:rsidR="00076E94" w:rsidRPr="002960B6" w:rsidRDefault="00055863" w:rsidP="000C5611">
            <w:pPr>
              <w:jc w:val="center"/>
              <w:rPr>
                <w:rFonts w:ascii="Times New Roman" w:hAnsi="Times New Roman" w:cs="Times New Roman"/>
              </w:rPr>
            </w:pPr>
            <w:r w:rsidRPr="002960B6">
              <w:rPr>
                <w:rFonts w:ascii="Times New Roman" w:hAnsi="Times New Roman" w:cs="Times New Roman"/>
              </w:rPr>
              <w:t>ULT310</w:t>
            </w:r>
          </w:p>
        </w:tc>
        <w:tc>
          <w:tcPr>
            <w:tcW w:w="506" w:type="pct"/>
            <w:vAlign w:val="center"/>
          </w:tcPr>
          <w:p w14:paraId="39B98D00" w14:textId="77777777" w:rsidR="00076E94" w:rsidRPr="002960B6" w:rsidRDefault="00076E94" w:rsidP="000C5611">
            <w:pPr>
              <w:jc w:val="center"/>
              <w:rPr>
                <w:rFonts w:ascii="Times New Roman" w:hAnsi="Times New Roman" w:cs="Times New Roman"/>
              </w:rPr>
            </w:pPr>
            <w:r w:rsidRPr="002960B6">
              <w:rPr>
                <w:rFonts w:ascii="Times New Roman" w:hAnsi="Times New Roman" w:cs="Times New Roman"/>
              </w:rPr>
              <w:t>Bahar 2025</w:t>
            </w:r>
          </w:p>
        </w:tc>
        <w:tc>
          <w:tcPr>
            <w:tcW w:w="504" w:type="pct"/>
            <w:vAlign w:val="center"/>
          </w:tcPr>
          <w:p w14:paraId="1E62FDF0" w14:textId="72F6CF46" w:rsidR="00076E94" w:rsidRPr="002960B6" w:rsidRDefault="00055863" w:rsidP="000C5611">
            <w:pPr>
              <w:jc w:val="center"/>
              <w:rPr>
                <w:rFonts w:ascii="Times New Roman" w:hAnsi="Times New Roman" w:cs="Times New Roman"/>
              </w:rPr>
            </w:pPr>
            <w:proofErr w:type="spellStart"/>
            <w:r w:rsidRPr="002960B6">
              <w:rPr>
                <w:rFonts w:ascii="Times New Roman" w:hAnsi="Times New Roman" w:cs="Times New Roman"/>
              </w:rPr>
              <w:t>Turkish</w:t>
            </w:r>
            <w:proofErr w:type="spellEnd"/>
            <w:r w:rsidRPr="002960B6">
              <w:rPr>
                <w:rFonts w:ascii="Times New Roman" w:hAnsi="Times New Roman" w:cs="Times New Roman"/>
              </w:rPr>
              <w:t xml:space="preserve"> </w:t>
            </w:r>
            <w:proofErr w:type="spellStart"/>
            <w:r w:rsidRPr="002960B6">
              <w:rPr>
                <w:rFonts w:ascii="Times New Roman" w:hAnsi="Times New Roman" w:cs="Times New Roman"/>
              </w:rPr>
              <w:t>Foreign</w:t>
            </w:r>
            <w:proofErr w:type="spellEnd"/>
            <w:r w:rsidRPr="002960B6">
              <w:rPr>
                <w:rFonts w:ascii="Times New Roman" w:hAnsi="Times New Roman" w:cs="Times New Roman"/>
              </w:rPr>
              <w:t xml:space="preserve"> </w:t>
            </w:r>
            <w:proofErr w:type="spellStart"/>
            <w:r w:rsidRPr="002960B6">
              <w:rPr>
                <w:rFonts w:ascii="Times New Roman" w:hAnsi="Times New Roman" w:cs="Times New Roman"/>
              </w:rPr>
              <w:t>Trade</w:t>
            </w:r>
            <w:proofErr w:type="spellEnd"/>
            <w:r w:rsidRPr="002960B6">
              <w:rPr>
                <w:rFonts w:ascii="Times New Roman" w:hAnsi="Times New Roman" w:cs="Times New Roman"/>
              </w:rPr>
              <w:t xml:space="preserve"> </w:t>
            </w:r>
            <w:proofErr w:type="spellStart"/>
            <w:r w:rsidRPr="002960B6">
              <w:rPr>
                <w:rFonts w:ascii="Times New Roman" w:hAnsi="Times New Roman" w:cs="Times New Roman"/>
              </w:rPr>
              <w:t>Policy</w:t>
            </w:r>
            <w:proofErr w:type="spellEnd"/>
          </w:p>
        </w:tc>
        <w:tc>
          <w:tcPr>
            <w:tcW w:w="410" w:type="pct"/>
            <w:vAlign w:val="center"/>
          </w:tcPr>
          <w:p w14:paraId="56B497DC" w14:textId="017A942A" w:rsidR="00076E94" w:rsidRPr="002960B6" w:rsidRDefault="00055863" w:rsidP="000C5611">
            <w:pPr>
              <w:jc w:val="center"/>
              <w:rPr>
                <w:rFonts w:ascii="Times New Roman" w:hAnsi="Times New Roman" w:cs="Times New Roman"/>
              </w:rPr>
            </w:pPr>
            <w:r w:rsidRPr="002960B6">
              <w:rPr>
                <w:rFonts w:ascii="Times New Roman" w:hAnsi="Times New Roman" w:cs="Times New Roman"/>
              </w:rPr>
              <w:t>9</w:t>
            </w:r>
          </w:p>
        </w:tc>
        <w:tc>
          <w:tcPr>
            <w:tcW w:w="476" w:type="pct"/>
            <w:vAlign w:val="center"/>
          </w:tcPr>
          <w:p w14:paraId="6932AB2F" w14:textId="1C43989E" w:rsidR="00076E94" w:rsidRPr="002960B6" w:rsidRDefault="000E3132" w:rsidP="000C5611">
            <w:pPr>
              <w:jc w:val="center"/>
              <w:rPr>
                <w:rFonts w:ascii="Times New Roman" w:hAnsi="Times New Roman" w:cs="Times New Roman"/>
              </w:rPr>
            </w:pPr>
            <w:r w:rsidRPr="002960B6">
              <w:rPr>
                <w:rFonts w:ascii="Times New Roman" w:hAnsi="Times New Roman" w:cs="Times New Roman"/>
              </w:rPr>
              <w:t>58</w:t>
            </w:r>
          </w:p>
        </w:tc>
        <w:tc>
          <w:tcPr>
            <w:tcW w:w="230" w:type="pct"/>
            <w:vAlign w:val="center"/>
          </w:tcPr>
          <w:p w14:paraId="57DE293A" w14:textId="5692B9BE" w:rsidR="00076E94" w:rsidRPr="002960B6" w:rsidRDefault="00055863" w:rsidP="000C5611">
            <w:pPr>
              <w:jc w:val="center"/>
              <w:rPr>
                <w:rFonts w:ascii="Times New Roman" w:hAnsi="Times New Roman" w:cs="Times New Roman"/>
              </w:rPr>
            </w:pPr>
            <w:r w:rsidRPr="002960B6">
              <w:rPr>
                <w:rFonts w:ascii="Times New Roman" w:hAnsi="Times New Roman" w:cs="Times New Roman"/>
              </w:rPr>
              <w:t>1</w:t>
            </w:r>
          </w:p>
        </w:tc>
        <w:tc>
          <w:tcPr>
            <w:tcW w:w="225" w:type="pct"/>
            <w:vAlign w:val="center"/>
          </w:tcPr>
          <w:p w14:paraId="00E07948" w14:textId="77777777" w:rsidR="00076E94" w:rsidRPr="002960B6" w:rsidRDefault="00076E94" w:rsidP="000C5611">
            <w:pPr>
              <w:jc w:val="center"/>
              <w:rPr>
                <w:rFonts w:ascii="Times New Roman" w:hAnsi="Times New Roman" w:cs="Times New Roman"/>
              </w:rPr>
            </w:pPr>
          </w:p>
        </w:tc>
        <w:tc>
          <w:tcPr>
            <w:tcW w:w="219" w:type="pct"/>
            <w:vAlign w:val="center"/>
          </w:tcPr>
          <w:p w14:paraId="3E995F27" w14:textId="55EC877D" w:rsidR="00076E94" w:rsidRPr="002960B6" w:rsidRDefault="00055863" w:rsidP="000C5611">
            <w:pPr>
              <w:jc w:val="center"/>
              <w:rPr>
                <w:rFonts w:ascii="Times New Roman" w:hAnsi="Times New Roman" w:cs="Times New Roman"/>
              </w:rPr>
            </w:pPr>
            <w:r w:rsidRPr="002960B6">
              <w:rPr>
                <w:rFonts w:ascii="Times New Roman" w:hAnsi="Times New Roman" w:cs="Times New Roman"/>
              </w:rPr>
              <w:t>4</w:t>
            </w:r>
          </w:p>
        </w:tc>
        <w:tc>
          <w:tcPr>
            <w:tcW w:w="221" w:type="pct"/>
            <w:vAlign w:val="center"/>
          </w:tcPr>
          <w:p w14:paraId="1CE42427" w14:textId="6E16A711" w:rsidR="00076E94" w:rsidRPr="002960B6" w:rsidRDefault="00055863" w:rsidP="000C5611">
            <w:pPr>
              <w:jc w:val="center"/>
              <w:rPr>
                <w:rFonts w:ascii="Times New Roman" w:hAnsi="Times New Roman" w:cs="Times New Roman"/>
              </w:rPr>
            </w:pPr>
            <w:r w:rsidRPr="002960B6">
              <w:rPr>
                <w:rFonts w:ascii="Times New Roman" w:hAnsi="Times New Roman" w:cs="Times New Roman"/>
              </w:rPr>
              <w:t>4</w:t>
            </w:r>
          </w:p>
        </w:tc>
        <w:tc>
          <w:tcPr>
            <w:tcW w:w="223" w:type="pct"/>
            <w:vAlign w:val="center"/>
          </w:tcPr>
          <w:p w14:paraId="774BA7F5" w14:textId="77777777" w:rsidR="00076E94" w:rsidRPr="002960B6" w:rsidRDefault="00076E94" w:rsidP="000C5611">
            <w:pPr>
              <w:jc w:val="center"/>
              <w:rPr>
                <w:rFonts w:ascii="Times New Roman" w:hAnsi="Times New Roman" w:cs="Times New Roman"/>
              </w:rPr>
            </w:pPr>
          </w:p>
        </w:tc>
        <w:tc>
          <w:tcPr>
            <w:tcW w:w="227" w:type="pct"/>
            <w:vAlign w:val="center"/>
          </w:tcPr>
          <w:p w14:paraId="2C776042" w14:textId="77777777" w:rsidR="00076E94" w:rsidRPr="002960B6" w:rsidRDefault="00076E94" w:rsidP="000C5611">
            <w:pPr>
              <w:jc w:val="center"/>
              <w:rPr>
                <w:rFonts w:ascii="Times New Roman" w:hAnsi="Times New Roman" w:cs="Times New Roman"/>
              </w:rPr>
            </w:pPr>
          </w:p>
        </w:tc>
        <w:tc>
          <w:tcPr>
            <w:tcW w:w="230" w:type="pct"/>
            <w:vAlign w:val="center"/>
          </w:tcPr>
          <w:p w14:paraId="7AB4A05C" w14:textId="77777777" w:rsidR="00076E94" w:rsidRPr="002960B6" w:rsidRDefault="00076E94" w:rsidP="000C5611">
            <w:pPr>
              <w:jc w:val="center"/>
              <w:rPr>
                <w:rFonts w:ascii="Times New Roman" w:hAnsi="Times New Roman" w:cs="Times New Roman"/>
              </w:rPr>
            </w:pPr>
          </w:p>
        </w:tc>
        <w:tc>
          <w:tcPr>
            <w:tcW w:w="216" w:type="pct"/>
            <w:vAlign w:val="center"/>
          </w:tcPr>
          <w:p w14:paraId="7E78E832" w14:textId="77777777" w:rsidR="00076E94" w:rsidRPr="002960B6" w:rsidRDefault="00076E94" w:rsidP="000C5611">
            <w:pPr>
              <w:jc w:val="center"/>
              <w:rPr>
                <w:rFonts w:ascii="Times New Roman" w:hAnsi="Times New Roman" w:cs="Times New Roman"/>
              </w:rPr>
            </w:pPr>
          </w:p>
        </w:tc>
        <w:tc>
          <w:tcPr>
            <w:tcW w:w="203" w:type="pct"/>
            <w:vAlign w:val="center"/>
          </w:tcPr>
          <w:p w14:paraId="7F70D340" w14:textId="77777777" w:rsidR="00076E94" w:rsidRPr="002960B6" w:rsidRDefault="00076E94" w:rsidP="000C5611">
            <w:pPr>
              <w:jc w:val="center"/>
              <w:rPr>
                <w:rFonts w:ascii="Times New Roman" w:hAnsi="Times New Roman" w:cs="Times New Roman"/>
              </w:rPr>
            </w:pPr>
          </w:p>
        </w:tc>
        <w:tc>
          <w:tcPr>
            <w:tcW w:w="742" w:type="pct"/>
            <w:vAlign w:val="center"/>
          </w:tcPr>
          <w:p w14:paraId="26653FA7" w14:textId="69829A78" w:rsidR="00076E94" w:rsidRPr="002960B6" w:rsidRDefault="00055863" w:rsidP="000C5611">
            <w:pPr>
              <w:jc w:val="center"/>
              <w:rPr>
                <w:rFonts w:ascii="Times New Roman" w:hAnsi="Times New Roman" w:cs="Times New Roman"/>
              </w:rPr>
            </w:pPr>
            <w:r w:rsidRPr="002960B6">
              <w:rPr>
                <w:rFonts w:ascii="Times New Roman" w:hAnsi="Times New Roman" w:cs="Times New Roman"/>
              </w:rPr>
              <w:t>Az sayıda öğrencinin aldığı bu derste öğrenciler genellikle iyi performans göstermişlerdir.</w:t>
            </w:r>
          </w:p>
        </w:tc>
      </w:tr>
      <w:tr w:rsidR="00076E94" w:rsidRPr="002960B6" w14:paraId="5B251348" w14:textId="77777777" w:rsidTr="00A67EB8">
        <w:trPr>
          <w:jc w:val="center"/>
        </w:trPr>
        <w:tc>
          <w:tcPr>
            <w:tcW w:w="367" w:type="pct"/>
            <w:vAlign w:val="center"/>
          </w:tcPr>
          <w:p w14:paraId="7B63B812" w14:textId="73723A4F" w:rsidR="00076E94" w:rsidRPr="002960B6" w:rsidRDefault="009C112F" w:rsidP="000C5611">
            <w:pPr>
              <w:jc w:val="center"/>
              <w:rPr>
                <w:rFonts w:ascii="Times New Roman" w:hAnsi="Times New Roman" w:cs="Times New Roman"/>
              </w:rPr>
            </w:pPr>
            <w:r w:rsidRPr="002960B6">
              <w:rPr>
                <w:rFonts w:ascii="Times New Roman" w:hAnsi="Times New Roman" w:cs="Times New Roman"/>
              </w:rPr>
              <w:t>IKT273 </w:t>
            </w:r>
          </w:p>
        </w:tc>
        <w:tc>
          <w:tcPr>
            <w:tcW w:w="506" w:type="pct"/>
            <w:vAlign w:val="center"/>
          </w:tcPr>
          <w:p w14:paraId="3B998100" w14:textId="77777777" w:rsidR="00076E94" w:rsidRPr="002960B6" w:rsidRDefault="00076E94" w:rsidP="000C5611">
            <w:pPr>
              <w:jc w:val="center"/>
              <w:rPr>
                <w:rFonts w:ascii="Times New Roman" w:hAnsi="Times New Roman" w:cs="Times New Roman"/>
              </w:rPr>
            </w:pPr>
            <w:r w:rsidRPr="002960B6">
              <w:rPr>
                <w:rFonts w:ascii="Times New Roman" w:hAnsi="Times New Roman" w:cs="Times New Roman"/>
              </w:rPr>
              <w:t>Güz 2024</w:t>
            </w:r>
          </w:p>
        </w:tc>
        <w:tc>
          <w:tcPr>
            <w:tcW w:w="504" w:type="pct"/>
            <w:vAlign w:val="center"/>
          </w:tcPr>
          <w:p w14:paraId="0AF6BD96" w14:textId="3308CCF2" w:rsidR="00076E94" w:rsidRPr="002960B6" w:rsidRDefault="009C112F" w:rsidP="000C5611">
            <w:pPr>
              <w:jc w:val="center"/>
              <w:rPr>
                <w:rFonts w:ascii="Times New Roman" w:hAnsi="Times New Roman" w:cs="Times New Roman"/>
              </w:rPr>
            </w:pPr>
            <w:r w:rsidRPr="002960B6">
              <w:rPr>
                <w:rFonts w:ascii="Times New Roman" w:hAnsi="Times New Roman" w:cs="Times New Roman"/>
              </w:rPr>
              <w:t>International Economics</w:t>
            </w:r>
          </w:p>
        </w:tc>
        <w:tc>
          <w:tcPr>
            <w:tcW w:w="410" w:type="pct"/>
            <w:vAlign w:val="center"/>
          </w:tcPr>
          <w:p w14:paraId="36D3DC24" w14:textId="08E7E8E7" w:rsidR="00076E94" w:rsidRPr="002960B6" w:rsidRDefault="009C112F" w:rsidP="000C5611">
            <w:pPr>
              <w:jc w:val="center"/>
              <w:rPr>
                <w:rFonts w:ascii="Times New Roman" w:hAnsi="Times New Roman" w:cs="Times New Roman"/>
              </w:rPr>
            </w:pPr>
            <w:r w:rsidRPr="002960B6">
              <w:rPr>
                <w:rFonts w:ascii="Times New Roman" w:hAnsi="Times New Roman" w:cs="Times New Roman"/>
              </w:rPr>
              <w:t>84</w:t>
            </w:r>
          </w:p>
        </w:tc>
        <w:tc>
          <w:tcPr>
            <w:tcW w:w="476" w:type="pct"/>
            <w:vAlign w:val="center"/>
          </w:tcPr>
          <w:p w14:paraId="78B110D7" w14:textId="3381F90D" w:rsidR="00076E94" w:rsidRPr="002960B6" w:rsidRDefault="009C112F" w:rsidP="000C5611">
            <w:pPr>
              <w:jc w:val="center"/>
              <w:rPr>
                <w:rFonts w:ascii="Times New Roman" w:hAnsi="Times New Roman" w:cs="Times New Roman"/>
              </w:rPr>
            </w:pPr>
            <w:r w:rsidRPr="002960B6">
              <w:rPr>
                <w:rFonts w:ascii="Times New Roman" w:hAnsi="Times New Roman" w:cs="Times New Roman"/>
              </w:rPr>
              <w:t>39.59</w:t>
            </w:r>
          </w:p>
        </w:tc>
        <w:tc>
          <w:tcPr>
            <w:tcW w:w="230" w:type="pct"/>
            <w:vAlign w:val="center"/>
          </w:tcPr>
          <w:p w14:paraId="3BDFF80D" w14:textId="77777777" w:rsidR="00076E94" w:rsidRPr="002960B6" w:rsidRDefault="00076E94" w:rsidP="000C5611">
            <w:pPr>
              <w:jc w:val="center"/>
              <w:rPr>
                <w:rFonts w:ascii="Times New Roman" w:hAnsi="Times New Roman" w:cs="Times New Roman"/>
              </w:rPr>
            </w:pPr>
          </w:p>
        </w:tc>
        <w:tc>
          <w:tcPr>
            <w:tcW w:w="225" w:type="pct"/>
            <w:vAlign w:val="center"/>
          </w:tcPr>
          <w:p w14:paraId="1A3BCC96" w14:textId="1C3C3A4C" w:rsidR="00076E94" w:rsidRPr="002960B6" w:rsidRDefault="009C112F" w:rsidP="000C5611">
            <w:pPr>
              <w:jc w:val="center"/>
              <w:rPr>
                <w:rFonts w:ascii="Times New Roman" w:hAnsi="Times New Roman" w:cs="Times New Roman"/>
              </w:rPr>
            </w:pPr>
            <w:r w:rsidRPr="002960B6">
              <w:rPr>
                <w:rFonts w:ascii="Times New Roman" w:hAnsi="Times New Roman" w:cs="Times New Roman"/>
              </w:rPr>
              <w:t>1</w:t>
            </w:r>
          </w:p>
        </w:tc>
        <w:tc>
          <w:tcPr>
            <w:tcW w:w="219" w:type="pct"/>
            <w:vAlign w:val="center"/>
          </w:tcPr>
          <w:p w14:paraId="0324635F" w14:textId="4D952F87" w:rsidR="00076E94" w:rsidRPr="002960B6" w:rsidRDefault="009C112F" w:rsidP="000C5611">
            <w:pPr>
              <w:jc w:val="center"/>
              <w:rPr>
                <w:rFonts w:ascii="Times New Roman" w:hAnsi="Times New Roman" w:cs="Times New Roman"/>
              </w:rPr>
            </w:pPr>
            <w:r w:rsidRPr="002960B6">
              <w:rPr>
                <w:rFonts w:ascii="Times New Roman" w:hAnsi="Times New Roman" w:cs="Times New Roman"/>
              </w:rPr>
              <w:t>3</w:t>
            </w:r>
          </w:p>
        </w:tc>
        <w:tc>
          <w:tcPr>
            <w:tcW w:w="221" w:type="pct"/>
            <w:vAlign w:val="center"/>
          </w:tcPr>
          <w:p w14:paraId="2604F4ED" w14:textId="6F4D378A" w:rsidR="00076E94" w:rsidRPr="002960B6" w:rsidRDefault="009C112F" w:rsidP="000C5611">
            <w:pPr>
              <w:jc w:val="center"/>
              <w:rPr>
                <w:rFonts w:ascii="Times New Roman" w:hAnsi="Times New Roman" w:cs="Times New Roman"/>
              </w:rPr>
            </w:pPr>
            <w:r w:rsidRPr="002960B6">
              <w:rPr>
                <w:rFonts w:ascii="Times New Roman" w:hAnsi="Times New Roman" w:cs="Times New Roman"/>
              </w:rPr>
              <w:t>1</w:t>
            </w:r>
          </w:p>
        </w:tc>
        <w:tc>
          <w:tcPr>
            <w:tcW w:w="223" w:type="pct"/>
            <w:vAlign w:val="center"/>
          </w:tcPr>
          <w:p w14:paraId="2734F188" w14:textId="62F52A8A" w:rsidR="00076E94" w:rsidRPr="002960B6" w:rsidRDefault="009C112F" w:rsidP="000C5611">
            <w:pPr>
              <w:jc w:val="center"/>
              <w:rPr>
                <w:rFonts w:ascii="Times New Roman" w:hAnsi="Times New Roman" w:cs="Times New Roman"/>
              </w:rPr>
            </w:pPr>
            <w:r w:rsidRPr="002960B6">
              <w:rPr>
                <w:rFonts w:ascii="Times New Roman" w:hAnsi="Times New Roman" w:cs="Times New Roman"/>
              </w:rPr>
              <w:t>13</w:t>
            </w:r>
          </w:p>
        </w:tc>
        <w:tc>
          <w:tcPr>
            <w:tcW w:w="227" w:type="pct"/>
            <w:vAlign w:val="center"/>
          </w:tcPr>
          <w:p w14:paraId="3522B930" w14:textId="7E341899" w:rsidR="00076E94" w:rsidRPr="002960B6" w:rsidRDefault="009C112F" w:rsidP="000C5611">
            <w:pPr>
              <w:jc w:val="center"/>
              <w:rPr>
                <w:rFonts w:ascii="Times New Roman" w:hAnsi="Times New Roman" w:cs="Times New Roman"/>
              </w:rPr>
            </w:pPr>
            <w:r w:rsidRPr="002960B6">
              <w:rPr>
                <w:rFonts w:ascii="Times New Roman" w:hAnsi="Times New Roman" w:cs="Times New Roman"/>
              </w:rPr>
              <w:t>21</w:t>
            </w:r>
          </w:p>
        </w:tc>
        <w:tc>
          <w:tcPr>
            <w:tcW w:w="230" w:type="pct"/>
            <w:vAlign w:val="center"/>
          </w:tcPr>
          <w:p w14:paraId="1027248E" w14:textId="2FA0B020" w:rsidR="00076E94" w:rsidRPr="002960B6" w:rsidRDefault="009C112F" w:rsidP="000C5611">
            <w:pPr>
              <w:jc w:val="center"/>
              <w:rPr>
                <w:rFonts w:ascii="Times New Roman" w:hAnsi="Times New Roman" w:cs="Times New Roman"/>
              </w:rPr>
            </w:pPr>
            <w:r w:rsidRPr="002960B6">
              <w:rPr>
                <w:rFonts w:ascii="Times New Roman" w:hAnsi="Times New Roman" w:cs="Times New Roman"/>
              </w:rPr>
              <w:t>8</w:t>
            </w:r>
          </w:p>
        </w:tc>
        <w:tc>
          <w:tcPr>
            <w:tcW w:w="216" w:type="pct"/>
            <w:vAlign w:val="center"/>
          </w:tcPr>
          <w:p w14:paraId="48B22551" w14:textId="42918FEB" w:rsidR="00076E94" w:rsidRPr="002960B6" w:rsidRDefault="009C112F" w:rsidP="000C5611">
            <w:pPr>
              <w:jc w:val="center"/>
              <w:rPr>
                <w:rFonts w:ascii="Times New Roman" w:hAnsi="Times New Roman" w:cs="Times New Roman"/>
              </w:rPr>
            </w:pPr>
            <w:r w:rsidRPr="002960B6">
              <w:rPr>
                <w:rFonts w:ascii="Times New Roman" w:hAnsi="Times New Roman" w:cs="Times New Roman"/>
              </w:rPr>
              <w:t>7</w:t>
            </w:r>
          </w:p>
        </w:tc>
        <w:tc>
          <w:tcPr>
            <w:tcW w:w="203" w:type="pct"/>
            <w:vAlign w:val="center"/>
          </w:tcPr>
          <w:p w14:paraId="754E6412" w14:textId="0BEA2667" w:rsidR="00076E94" w:rsidRPr="002960B6" w:rsidRDefault="009C112F" w:rsidP="000C5611">
            <w:pPr>
              <w:jc w:val="center"/>
              <w:rPr>
                <w:rFonts w:ascii="Times New Roman" w:hAnsi="Times New Roman" w:cs="Times New Roman"/>
              </w:rPr>
            </w:pPr>
            <w:r w:rsidRPr="002960B6">
              <w:rPr>
                <w:rFonts w:ascii="Times New Roman" w:hAnsi="Times New Roman" w:cs="Times New Roman"/>
              </w:rPr>
              <w:t>26</w:t>
            </w:r>
          </w:p>
        </w:tc>
        <w:tc>
          <w:tcPr>
            <w:tcW w:w="742" w:type="pct"/>
            <w:vAlign w:val="center"/>
          </w:tcPr>
          <w:p w14:paraId="5B6209F6" w14:textId="5362F948" w:rsidR="00076E94" w:rsidRPr="002960B6" w:rsidRDefault="000E3132" w:rsidP="000C5611">
            <w:pPr>
              <w:jc w:val="center"/>
              <w:rPr>
                <w:rFonts w:ascii="Times New Roman" w:hAnsi="Times New Roman" w:cs="Times New Roman"/>
              </w:rPr>
            </w:pPr>
            <w:r w:rsidRPr="002960B6">
              <w:rPr>
                <w:rFonts w:ascii="Times New Roman" w:hAnsi="Times New Roman" w:cs="Times New Roman"/>
              </w:rPr>
              <w:t xml:space="preserve">Çok sayıda öğrencinin dersten başarısız olduğu görülmüştür. Öğrencilerin bu bölüm dersine daha iyi çalışmaları gerektiği açıktır. </w:t>
            </w:r>
          </w:p>
        </w:tc>
      </w:tr>
      <w:tr w:rsidR="00076E94" w:rsidRPr="002960B6" w14:paraId="6D5596B8" w14:textId="77777777" w:rsidTr="00A67EB8">
        <w:trPr>
          <w:jc w:val="center"/>
        </w:trPr>
        <w:tc>
          <w:tcPr>
            <w:tcW w:w="367" w:type="pct"/>
            <w:vAlign w:val="center"/>
          </w:tcPr>
          <w:p w14:paraId="3861A718" w14:textId="31C9BB86" w:rsidR="00076E94" w:rsidRPr="002960B6" w:rsidRDefault="00055863" w:rsidP="000C5611">
            <w:pPr>
              <w:jc w:val="center"/>
              <w:rPr>
                <w:rFonts w:ascii="Times New Roman" w:hAnsi="Times New Roman" w:cs="Times New Roman"/>
              </w:rPr>
            </w:pPr>
            <w:r w:rsidRPr="002960B6">
              <w:rPr>
                <w:rFonts w:ascii="Times New Roman" w:hAnsi="Times New Roman" w:cs="Times New Roman"/>
              </w:rPr>
              <w:t>ULT363</w:t>
            </w:r>
          </w:p>
        </w:tc>
        <w:tc>
          <w:tcPr>
            <w:tcW w:w="506" w:type="pct"/>
          </w:tcPr>
          <w:p w14:paraId="155419D0" w14:textId="77777777" w:rsidR="00076E94" w:rsidRPr="002960B6" w:rsidRDefault="00076E94" w:rsidP="000C5611">
            <w:pPr>
              <w:jc w:val="center"/>
              <w:rPr>
                <w:rFonts w:ascii="Times New Roman" w:hAnsi="Times New Roman" w:cs="Times New Roman"/>
              </w:rPr>
            </w:pPr>
            <w:r w:rsidRPr="002960B6">
              <w:rPr>
                <w:rFonts w:ascii="Times New Roman" w:hAnsi="Times New Roman" w:cs="Times New Roman"/>
              </w:rPr>
              <w:t>Güz 2024</w:t>
            </w:r>
          </w:p>
        </w:tc>
        <w:tc>
          <w:tcPr>
            <w:tcW w:w="504" w:type="pct"/>
            <w:vAlign w:val="center"/>
          </w:tcPr>
          <w:p w14:paraId="566F0F16" w14:textId="19DDC3C0" w:rsidR="00076E94" w:rsidRPr="002960B6" w:rsidRDefault="00055863" w:rsidP="000C5611">
            <w:pPr>
              <w:jc w:val="center"/>
              <w:rPr>
                <w:rFonts w:ascii="Times New Roman" w:hAnsi="Times New Roman" w:cs="Times New Roman"/>
              </w:rPr>
            </w:pPr>
            <w:r w:rsidRPr="002960B6">
              <w:rPr>
                <w:rFonts w:ascii="Times New Roman" w:hAnsi="Times New Roman" w:cs="Times New Roman"/>
              </w:rPr>
              <w:t>Uluslararası Ekonomik Kuruluşlar</w:t>
            </w:r>
          </w:p>
        </w:tc>
        <w:tc>
          <w:tcPr>
            <w:tcW w:w="410" w:type="pct"/>
            <w:vAlign w:val="center"/>
          </w:tcPr>
          <w:p w14:paraId="7DA2A69D" w14:textId="2656F110" w:rsidR="00076E94" w:rsidRPr="002960B6" w:rsidRDefault="00055863" w:rsidP="000C5611">
            <w:pPr>
              <w:jc w:val="center"/>
              <w:rPr>
                <w:rFonts w:ascii="Times New Roman" w:hAnsi="Times New Roman" w:cs="Times New Roman"/>
              </w:rPr>
            </w:pPr>
            <w:r w:rsidRPr="002960B6">
              <w:rPr>
                <w:rFonts w:ascii="Times New Roman" w:hAnsi="Times New Roman" w:cs="Times New Roman"/>
              </w:rPr>
              <w:t>63</w:t>
            </w:r>
          </w:p>
        </w:tc>
        <w:tc>
          <w:tcPr>
            <w:tcW w:w="476" w:type="pct"/>
            <w:vAlign w:val="center"/>
          </w:tcPr>
          <w:p w14:paraId="63DEDD41" w14:textId="5ED2B0D4" w:rsidR="00076E94" w:rsidRPr="002960B6" w:rsidRDefault="000E3132" w:rsidP="000C5611">
            <w:pPr>
              <w:jc w:val="center"/>
              <w:rPr>
                <w:rFonts w:ascii="Times New Roman" w:hAnsi="Times New Roman" w:cs="Times New Roman"/>
              </w:rPr>
            </w:pPr>
            <w:r w:rsidRPr="002960B6">
              <w:rPr>
                <w:rFonts w:ascii="Times New Roman" w:hAnsi="Times New Roman" w:cs="Times New Roman"/>
              </w:rPr>
              <w:t>72</w:t>
            </w:r>
          </w:p>
        </w:tc>
        <w:tc>
          <w:tcPr>
            <w:tcW w:w="230" w:type="pct"/>
            <w:vAlign w:val="center"/>
          </w:tcPr>
          <w:p w14:paraId="77DAE924" w14:textId="706ABD10" w:rsidR="00076E94" w:rsidRPr="002960B6" w:rsidRDefault="00055863" w:rsidP="000C5611">
            <w:pPr>
              <w:jc w:val="center"/>
              <w:rPr>
                <w:rFonts w:ascii="Times New Roman" w:hAnsi="Times New Roman" w:cs="Times New Roman"/>
              </w:rPr>
            </w:pPr>
            <w:r w:rsidRPr="002960B6">
              <w:rPr>
                <w:rFonts w:ascii="Times New Roman" w:hAnsi="Times New Roman" w:cs="Times New Roman"/>
              </w:rPr>
              <w:t>6</w:t>
            </w:r>
          </w:p>
        </w:tc>
        <w:tc>
          <w:tcPr>
            <w:tcW w:w="225" w:type="pct"/>
            <w:vAlign w:val="center"/>
          </w:tcPr>
          <w:p w14:paraId="242F04D0" w14:textId="4D297DE3" w:rsidR="00076E94" w:rsidRPr="002960B6" w:rsidRDefault="00055863" w:rsidP="000C5611">
            <w:pPr>
              <w:jc w:val="center"/>
              <w:rPr>
                <w:rFonts w:ascii="Times New Roman" w:hAnsi="Times New Roman" w:cs="Times New Roman"/>
              </w:rPr>
            </w:pPr>
            <w:r w:rsidRPr="002960B6">
              <w:rPr>
                <w:rFonts w:ascii="Times New Roman" w:hAnsi="Times New Roman" w:cs="Times New Roman"/>
              </w:rPr>
              <w:t>31</w:t>
            </w:r>
          </w:p>
        </w:tc>
        <w:tc>
          <w:tcPr>
            <w:tcW w:w="219" w:type="pct"/>
            <w:vAlign w:val="center"/>
          </w:tcPr>
          <w:p w14:paraId="3AD8676B" w14:textId="6A1A6B11" w:rsidR="00076E94" w:rsidRPr="002960B6" w:rsidRDefault="00055863" w:rsidP="000C5611">
            <w:pPr>
              <w:jc w:val="center"/>
              <w:rPr>
                <w:rFonts w:ascii="Times New Roman" w:hAnsi="Times New Roman" w:cs="Times New Roman"/>
              </w:rPr>
            </w:pPr>
            <w:r w:rsidRPr="002960B6">
              <w:rPr>
                <w:rFonts w:ascii="Times New Roman" w:hAnsi="Times New Roman" w:cs="Times New Roman"/>
              </w:rPr>
              <w:t>19</w:t>
            </w:r>
          </w:p>
        </w:tc>
        <w:tc>
          <w:tcPr>
            <w:tcW w:w="221" w:type="pct"/>
            <w:vAlign w:val="center"/>
          </w:tcPr>
          <w:p w14:paraId="1B045521" w14:textId="128A537B" w:rsidR="00076E94" w:rsidRPr="002960B6" w:rsidRDefault="00055863" w:rsidP="000C5611">
            <w:pPr>
              <w:jc w:val="center"/>
              <w:rPr>
                <w:rFonts w:ascii="Times New Roman" w:hAnsi="Times New Roman" w:cs="Times New Roman"/>
              </w:rPr>
            </w:pPr>
            <w:r w:rsidRPr="002960B6">
              <w:rPr>
                <w:rFonts w:ascii="Times New Roman" w:hAnsi="Times New Roman" w:cs="Times New Roman"/>
              </w:rPr>
              <w:t>2</w:t>
            </w:r>
          </w:p>
        </w:tc>
        <w:tc>
          <w:tcPr>
            <w:tcW w:w="223" w:type="pct"/>
            <w:vAlign w:val="center"/>
          </w:tcPr>
          <w:p w14:paraId="1042A3FD" w14:textId="77777777" w:rsidR="00076E94" w:rsidRPr="002960B6" w:rsidRDefault="00076E94" w:rsidP="000C5611">
            <w:pPr>
              <w:jc w:val="center"/>
              <w:rPr>
                <w:rFonts w:ascii="Times New Roman" w:hAnsi="Times New Roman" w:cs="Times New Roman"/>
              </w:rPr>
            </w:pPr>
          </w:p>
        </w:tc>
        <w:tc>
          <w:tcPr>
            <w:tcW w:w="227" w:type="pct"/>
            <w:vAlign w:val="center"/>
          </w:tcPr>
          <w:p w14:paraId="6799E1F2" w14:textId="77777777" w:rsidR="00076E94" w:rsidRPr="002960B6" w:rsidRDefault="00076E94" w:rsidP="000C5611">
            <w:pPr>
              <w:jc w:val="center"/>
              <w:rPr>
                <w:rFonts w:ascii="Times New Roman" w:hAnsi="Times New Roman" w:cs="Times New Roman"/>
              </w:rPr>
            </w:pPr>
          </w:p>
        </w:tc>
        <w:tc>
          <w:tcPr>
            <w:tcW w:w="230" w:type="pct"/>
            <w:vAlign w:val="center"/>
          </w:tcPr>
          <w:p w14:paraId="157DF43B" w14:textId="5FB1432A" w:rsidR="00076E94" w:rsidRPr="002960B6" w:rsidRDefault="00055863" w:rsidP="000C5611">
            <w:pPr>
              <w:jc w:val="center"/>
              <w:rPr>
                <w:rFonts w:ascii="Times New Roman" w:hAnsi="Times New Roman" w:cs="Times New Roman"/>
              </w:rPr>
            </w:pPr>
            <w:r w:rsidRPr="002960B6">
              <w:rPr>
                <w:rFonts w:ascii="Times New Roman" w:hAnsi="Times New Roman" w:cs="Times New Roman"/>
              </w:rPr>
              <w:t>1</w:t>
            </w:r>
          </w:p>
        </w:tc>
        <w:tc>
          <w:tcPr>
            <w:tcW w:w="216" w:type="pct"/>
            <w:vAlign w:val="center"/>
          </w:tcPr>
          <w:p w14:paraId="1C0F43D1" w14:textId="77777777" w:rsidR="00076E94" w:rsidRPr="002960B6" w:rsidRDefault="00076E94" w:rsidP="000C5611">
            <w:pPr>
              <w:jc w:val="center"/>
              <w:rPr>
                <w:rFonts w:ascii="Times New Roman" w:hAnsi="Times New Roman" w:cs="Times New Roman"/>
              </w:rPr>
            </w:pPr>
          </w:p>
        </w:tc>
        <w:tc>
          <w:tcPr>
            <w:tcW w:w="203" w:type="pct"/>
            <w:vAlign w:val="center"/>
          </w:tcPr>
          <w:p w14:paraId="10A96E3D" w14:textId="66BDA12D" w:rsidR="00076E94" w:rsidRPr="002960B6" w:rsidRDefault="00055863" w:rsidP="000C5611">
            <w:pPr>
              <w:jc w:val="center"/>
              <w:rPr>
                <w:rFonts w:ascii="Times New Roman" w:hAnsi="Times New Roman" w:cs="Times New Roman"/>
              </w:rPr>
            </w:pPr>
            <w:r w:rsidRPr="002960B6">
              <w:rPr>
                <w:rFonts w:ascii="Times New Roman" w:hAnsi="Times New Roman" w:cs="Times New Roman"/>
              </w:rPr>
              <w:t>4</w:t>
            </w:r>
          </w:p>
        </w:tc>
        <w:tc>
          <w:tcPr>
            <w:tcW w:w="742" w:type="pct"/>
            <w:vAlign w:val="center"/>
          </w:tcPr>
          <w:p w14:paraId="4EF6CE4F" w14:textId="4F1F0EB9" w:rsidR="00076E94" w:rsidRPr="002960B6" w:rsidRDefault="000E3132" w:rsidP="000C5611">
            <w:pPr>
              <w:jc w:val="center"/>
              <w:rPr>
                <w:rFonts w:ascii="Times New Roman" w:hAnsi="Times New Roman" w:cs="Times New Roman"/>
              </w:rPr>
            </w:pPr>
            <w:r w:rsidRPr="002960B6">
              <w:rPr>
                <w:rFonts w:ascii="Times New Roman" w:hAnsi="Times New Roman" w:cs="Times New Roman"/>
              </w:rPr>
              <w:t xml:space="preserve">Öğrenciler genellikle iyi performans göstererek dersten geçmişlerdir. </w:t>
            </w:r>
          </w:p>
        </w:tc>
      </w:tr>
      <w:tr w:rsidR="00076E94" w:rsidRPr="002960B6" w14:paraId="356FAA3B" w14:textId="77777777" w:rsidTr="00A67EB8">
        <w:trPr>
          <w:jc w:val="center"/>
        </w:trPr>
        <w:tc>
          <w:tcPr>
            <w:tcW w:w="367" w:type="pct"/>
            <w:vAlign w:val="center"/>
          </w:tcPr>
          <w:p w14:paraId="078411E0" w14:textId="7DDFFCD2" w:rsidR="00076E94" w:rsidRPr="002960B6" w:rsidRDefault="000E3132" w:rsidP="000C5611">
            <w:pPr>
              <w:jc w:val="center"/>
              <w:rPr>
                <w:rFonts w:ascii="Times New Roman" w:hAnsi="Times New Roman" w:cs="Times New Roman"/>
              </w:rPr>
            </w:pPr>
            <w:r w:rsidRPr="002960B6">
              <w:rPr>
                <w:rFonts w:ascii="Times New Roman" w:hAnsi="Times New Roman" w:cs="Times New Roman"/>
              </w:rPr>
              <w:t>ULT336</w:t>
            </w:r>
          </w:p>
        </w:tc>
        <w:tc>
          <w:tcPr>
            <w:tcW w:w="506" w:type="pct"/>
          </w:tcPr>
          <w:p w14:paraId="70AE69C1" w14:textId="1024D9B4" w:rsidR="00076E94" w:rsidRPr="002960B6" w:rsidRDefault="000E3132" w:rsidP="000C5611">
            <w:pPr>
              <w:jc w:val="center"/>
              <w:rPr>
                <w:rFonts w:ascii="Times New Roman" w:hAnsi="Times New Roman" w:cs="Times New Roman"/>
              </w:rPr>
            </w:pPr>
            <w:r w:rsidRPr="002960B6">
              <w:rPr>
                <w:rFonts w:ascii="Times New Roman" w:hAnsi="Times New Roman" w:cs="Times New Roman"/>
              </w:rPr>
              <w:t>Bahar</w:t>
            </w:r>
            <w:r w:rsidR="00076E94" w:rsidRPr="002960B6">
              <w:rPr>
                <w:rFonts w:ascii="Times New Roman" w:hAnsi="Times New Roman" w:cs="Times New Roman"/>
              </w:rPr>
              <w:t xml:space="preserve"> 2024</w:t>
            </w:r>
          </w:p>
        </w:tc>
        <w:tc>
          <w:tcPr>
            <w:tcW w:w="504" w:type="pct"/>
            <w:vAlign w:val="center"/>
          </w:tcPr>
          <w:p w14:paraId="6E1C17D5" w14:textId="581EA3E8" w:rsidR="00076E94" w:rsidRPr="002960B6" w:rsidRDefault="000E3132" w:rsidP="000C5611">
            <w:pPr>
              <w:jc w:val="center"/>
              <w:rPr>
                <w:rFonts w:ascii="Times New Roman" w:hAnsi="Times New Roman" w:cs="Times New Roman"/>
              </w:rPr>
            </w:pPr>
            <w:r w:rsidRPr="002960B6">
              <w:rPr>
                <w:rFonts w:ascii="Times New Roman" w:hAnsi="Times New Roman" w:cs="Times New Roman"/>
              </w:rPr>
              <w:t xml:space="preserve">Global </w:t>
            </w:r>
            <w:proofErr w:type="spellStart"/>
            <w:r w:rsidRPr="002960B6">
              <w:rPr>
                <w:rFonts w:ascii="Times New Roman" w:hAnsi="Times New Roman" w:cs="Times New Roman"/>
              </w:rPr>
              <w:t>Brand</w:t>
            </w:r>
            <w:proofErr w:type="spellEnd"/>
            <w:r w:rsidRPr="002960B6">
              <w:rPr>
                <w:rFonts w:ascii="Times New Roman" w:hAnsi="Times New Roman" w:cs="Times New Roman"/>
              </w:rPr>
              <w:t xml:space="preserve"> Management</w:t>
            </w:r>
          </w:p>
        </w:tc>
        <w:tc>
          <w:tcPr>
            <w:tcW w:w="410" w:type="pct"/>
            <w:vAlign w:val="center"/>
          </w:tcPr>
          <w:p w14:paraId="46CB36FF" w14:textId="6C4E3C6A" w:rsidR="00076E94" w:rsidRPr="002960B6" w:rsidRDefault="000E3132" w:rsidP="000C5611">
            <w:pPr>
              <w:jc w:val="center"/>
              <w:rPr>
                <w:rFonts w:ascii="Times New Roman" w:hAnsi="Times New Roman" w:cs="Times New Roman"/>
              </w:rPr>
            </w:pPr>
            <w:r w:rsidRPr="002960B6">
              <w:rPr>
                <w:rFonts w:ascii="Times New Roman" w:hAnsi="Times New Roman" w:cs="Times New Roman"/>
              </w:rPr>
              <w:t>9</w:t>
            </w:r>
          </w:p>
        </w:tc>
        <w:tc>
          <w:tcPr>
            <w:tcW w:w="476" w:type="pct"/>
            <w:vAlign w:val="center"/>
          </w:tcPr>
          <w:p w14:paraId="7D09AEC6" w14:textId="35AA9621" w:rsidR="00076E94" w:rsidRPr="002960B6" w:rsidRDefault="000E3132" w:rsidP="000C5611">
            <w:pPr>
              <w:jc w:val="center"/>
              <w:rPr>
                <w:rFonts w:ascii="Times New Roman" w:hAnsi="Times New Roman" w:cs="Times New Roman"/>
              </w:rPr>
            </w:pPr>
            <w:r w:rsidRPr="002960B6">
              <w:rPr>
                <w:rFonts w:ascii="Times New Roman" w:hAnsi="Times New Roman" w:cs="Times New Roman"/>
              </w:rPr>
              <w:t>88</w:t>
            </w:r>
          </w:p>
        </w:tc>
        <w:tc>
          <w:tcPr>
            <w:tcW w:w="230" w:type="pct"/>
            <w:vAlign w:val="center"/>
          </w:tcPr>
          <w:p w14:paraId="7782CF79" w14:textId="1070A9D8" w:rsidR="00076E94" w:rsidRPr="002960B6" w:rsidRDefault="000E3132" w:rsidP="000C5611">
            <w:pPr>
              <w:jc w:val="center"/>
              <w:rPr>
                <w:rFonts w:ascii="Times New Roman" w:hAnsi="Times New Roman" w:cs="Times New Roman"/>
              </w:rPr>
            </w:pPr>
            <w:r w:rsidRPr="002960B6">
              <w:rPr>
                <w:rFonts w:ascii="Times New Roman" w:hAnsi="Times New Roman" w:cs="Times New Roman"/>
              </w:rPr>
              <w:t>5</w:t>
            </w:r>
          </w:p>
        </w:tc>
        <w:tc>
          <w:tcPr>
            <w:tcW w:w="225" w:type="pct"/>
            <w:vAlign w:val="center"/>
          </w:tcPr>
          <w:p w14:paraId="705E445F" w14:textId="4D307658" w:rsidR="00076E94" w:rsidRPr="002960B6" w:rsidRDefault="000E3132" w:rsidP="000C5611">
            <w:pPr>
              <w:jc w:val="center"/>
              <w:rPr>
                <w:rFonts w:ascii="Times New Roman" w:hAnsi="Times New Roman" w:cs="Times New Roman"/>
              </w:rPr>
            </w:pPr>
            <w:r w:rsidRPr="002960B6">
              <w:rPr>
                <w:rFonts w:ascii="Times New Roman" w:hAnsi="Times New Roman" w:cs="Times New Roman"/>
              </w:rPr>
              <w:t>3</w:t>
            </w:r>
          </w:p>
        </w:tc>
        <w:tc>
          <w:tcPr>
            <w:tcW w:w="219" w:type="pct"/>
            <w:vAlign w:val="center"/>
          </w:tcPr>
          <w:p w14:paraId="6B71F49C" w14:textId="77777777" w:rsidR="00076E94" w:rsidRPr="002960B6" w:rsidRDefault="00076E94" w:rsidP="000C5611">
            <w:pPr>
              <w:jc w:val="center"/>
              <w:rPr>
                <w:rFonts w:ascii="Times New Roman" w:hAnsi="Times New Roman" w:cs="Times New Roman"/>
              </w:rPr>
            </w:pPr>
          </w:p>
        </w:tc>
        <w:tc>
          <w:tcPr>
            <w:tcW w:w="221" w:type="pct"/>
            <w:vAlign w:val="center"/>
          </w:tcPr>
          <w:p w14:paraId="0DC1E781" w14:textId="5738F49F" w:rsidR="00076E94" w:rsidRPr="002960B6" w:rsidRDefault="000E3132" w:rsidP="000C5611">
            <w:pPr>
              <w:jc w:val="center"/>
              <w:rPr>
                <w:rFonts w:ascii="Times New Roman" w:hAnsi="Times New Roman" w:cs="Times New Roman"/>
              </w:rPr>
            </w:pPr>
            <w:r w:rsidRPr="002960B6">
              <w:rPr>
                <w:rFonts w:ascii="Times New Roman" w:hAnsi="Times New Roman" w:cs="Times New Roman"/>
              </w:rPr>
              <w:t>1</w:t>
            </w:r>
          </w:p>
        </w:tc>
        <w:tc>
          <w:tcPr>
            <w:tcW w:w="223" w:type="pct"/>
            <w:vAlign w:val="center"/>
          </w:tcPr>
          <w:p w14:paraId="62DB09D1" w14:textId="77777777" w:rsidR="00076E94" w:rsidRPr="002960B6" w:rsidRDefault="00076E94" w:rsidP="000C5611">
            <w:pPr>
              <w:jc w:val="center"/>
              <w:rPr>
                <w:rFonts w:ascii="Times New Roman" w:hAnsi="Times New Roman" w:cs="Times New Roman"/>
              </w:rPr>
            </w:pPr>
          </w:p>
        </w:tc>
        <w:tc>
          <w:tcPr>
            <w:tcW w:w="227" w:type="pct"/>
            <w:vAlign w:val="center"/>
          </w:tcPr>
          <w:p w14:paraId="08147B7C" w14:textId="77777777" w:rsidR="00076E94" w:rsidRPr="002960B6" w:rsidRDefault="00076E94" w:rsidP="000C5611">
            <w:pPr>
              <w:jc w:val="center"/>
              <w:rPr>
                <w:rFonts w:ascii="Times New Roman" w:hAnsi="Times New Roman" w:cs="Times New Roman"/>
              </w:rPr>
            </w:pPr>
          </w:p>
        </w:tc>
        <w:tc>
          <w:tcPr>
            <w:tcW w:w="230" w:type="pct"/>
            <w:vAlign w:val="center"/>
          </w:tcPr>
          <w:p w14:paraId="14D1EE62" w14:textId="77777777" w:rsidR="00076E94" w:rsidRPr="002960B6" w:rsidRDefault="00076E94" w:rsidP="000C5611">
            <w:pPr>
              <w:jc w:val="center"/>
              <w:rPr>
                <w:rFonts w:ascii="Times New Roman" w:hAnsi="Times New Roman" w:cs="Times New Roman"/>
              </w:rPr>
            </w:pPr>
          </w:p>
        </w:tc>
        <w:tc>
          <w:tcPr>
            <w:tcW w:w="216" w:type="pct"/>
            <w:vAlign w:val="center"/>
          </w:tcPr>
          <w:p w14:paraId="54B2F121" w14:textId="77777777" w:rsidR="00076E94" w:rsidRPr="002960B6" w:rsidRDefault="00076E94" w:rsidP="000C5611">
            <w:pPr>
              <w:jc w:val="center"/>
              <w:rPr>
                <w:rFonts w:ascii="Times New Roman" w:hAnsi="Times New Roman" w:cs="Times New Roman"/>
              </w:rPr>
            </w:pPr>
          </w:p>
        </w:tc>
        <w:tc>
          <w:tcPr>
            <w:tcW w:w="203" w:type="pct"/>
            <w:vAlign w:val="center"/>
          </w:tcPr>
          <w:p w14:paraId="6FD95C6C" w14:textId="77777777" w:rsidR="00076E94" w:rsidRPr="002960B6" w:rsidRDefault="00076E94" w:rsidP="000C5611">
            <w:pPr>
              <w:jc w:val="center"/>
              <w:rPr>
                <w:rFonts w:ascii="Times New Roman" w:hAnsi="Times New Roman" w:cs="Times New Roman"/>
              </w:rPr>
            </w:pPr>
          </w:p>
        </w:tc>
        <w:tc>
          <w:tcPr>
            <w:tcW w:w="742" w:type="pct"/>
            <w:vAlign w:val="center"/>
          </w:tcPr>
          <w:p w14:paraId="00BB887C" w14:textId="3085E8CD" w:rsidR="00076E94" w:rsidRPr="002960B6" w:rsidRDefault="000E3132" w:rsidP="000C5611">
            <w:pPr>
              <w:jc w:val="center"/>
              <w:rPr>
                <w:rFonts w:ascii="Times New Roman" w:hAnsi="Times New Roman" w:cs="Times New Roman"/>
              </w:rPr>
            </w:pPr>
            <w:r w:rsidRPr="002960B6">
              <w:rPr>
                <w:rFonts w:ascii="Times New Roman" w:hAnsi="Times New Roman" w:cs="Times New Roman"/>
              </w:rPr>
              <w:t xml:space="preserve">Öğrenciler yüksek performans göstererek dersten başarılı olmuşlardır. </w:t>
            </w:r>
          </w:p>
        </w:tc>
      </w:tr>
      <w:tr w:rsidR="00076E94" w:rsidRPr="002960B6" w14:paraId="06FA7C1C" w14:textId="77777777" w:rsidTr="00A67EB8">
        <w:trPr>
          <w:jc w:val="center"/>
        </w:trPr>
        <w:tc>
          <w:tcPr>
            <w:tcW w:w="367" w:type="pct"/>
            <w:vAlign w:val="center"/>
          </w:tcPr>
          <w:p w14:paraId="17E26138" w14:textId="6CAE6D03" w:rsidR="00076E94" w:rsidRPr="002960B6" w:rsidRDefault="000E3132" w:rsidP="000C5611">
            <w:pPr>
              <w:jc w:val="center"/>
              <w:rPr>
                <w:rFonts w:ascii="Times New Roman" w:hAnsi="Times New Roman" w:cs="Times New Roman"/>
              </w:rPr>
            </w:pPr>
            <w:r w:rsidRPr="002960B6">
              <w:rPr>
                <w:rFonts w:ascii="Times New Roman" w:hAnsi="Times New Roman" w:cs="Times New Roman"/>
              </w:rPr>
              <w:t>ULT336</w:t>
            </w:r>
          </w:p>
        </w:tc>
        <w:tc>
          <w:tcPr>
            <w:tcW w:w="506" w:type="pct"/>
          </w:tcPr>
          <w:p w14:paraId="62B860BB" w14:textId="398B2D93" w:rsidR="00076E94" w:rsidRPr="002960B6" w:rsidRDefault="000E3132" w:rsidP="000C5611">
            <w:pPr>
              <w:jc w:val="center"/>
              <w:rPr>
                <w:rFonts w:ascii="Times New Roman" w:hAnsi="Times New Roman" w:cs="Times New Roman"/>
              </w:rPr>
            </w:pPr>
            <w:r w:rsidRPr="002960B6">
              <w:rPr>
                <w:rFonts w:ascii="Times New Roman" w:hAnsi="Times New Roman" w:cs="Times New Roman"/>
              </w:rPr>
              <w:t>Bahar</w:t>
            </w:r>
            <w:r w:rsidR="00076E94" w:rsidRPr="002960B6">
              <w:rPr>
                <w:rFonts w:ascii="Times New Roman" w:hAnsi="Times New Roman" w:cs="Times New Roman"/>
              </w:rPr>
              <w:t xml:space="preserve"> 2024</w:t>
            </w:r>
          </w:p>
        </w:tc>
        <w:tc>
          <w:tcPr>
            <w:tcW w:w="504" w:type="pct"/>
            <w:vAlign w:val="center"/>
          </w:tcPr>
          <w:p w14:paraId="5663D966" w14:textId="76FA0D50" w:rsidR="00076E94" w:rsidRPr="002960B6" w:rsidRDefault="000E3132" w:rsidP="000C5611">
            <w:pPr>
              <w:jc w:val="center"/>
              <w:rPr>
                <w:rFonts w:ascii="Times New Roman" w:hAnsi="Times New Roman" w:cs="Times New Roman"/>
              </w:rPr>
            </w:pPr>
            <w:r w:rsidRPr="002960B6">
              <w:rPr>
                <w:rFonts w:ascii="Times New Roman" w:hAnsi="Times New Roman" w:cs="Times New Roman"/>
              </w:rPr>
              <w:t>Küresel Marka Yönetimi</w:t>
            </w:r>
          </w:p>
        </w:tc>
        <w:tc>
          <w:tcPr>
            <w:tcW w:w="410" w:type="pct"/>
            <w:vAlign w:val="center"/>
          </w:tcPr>
          <w:p w14:paraId="4F97F45F" w14:textId="517B3794" w:rsidR="00076E94" w:rsidRPr="002960B6" w:rsidRDefault="000E3132" w:rsidP="000C5611">
            <w:pPr>
              <w:jc w:val="center"/>
              <w:rPr>
                <w:rFonts w:ascii="Times New Roman" w:hAnsi="Times New Roman" w:cs="Times New Roman"/>
              </w:rPr>
            </w:pPr>
            <w:r w:rsidRPr="002960B6">
              <w:rPr>
                <w:rFonts w:ascii="Times New Roman" w:hAnsi="Times New Roman" w:cs="Times New Roman"/>
              </w:rPr>
              <w:t>32</w:t>
            </w:r>
          </w:p>
        </w:tc>
        <w:tc>
          <w:tcPr>
            <w:tcW w:w="476" w:type="pct"/>
            <w:vAlign w:val="center"/>
          </w:tcPr>
          <w:p w14:paraId="1386C3F2" w14:textId="24FE7D72" w:rsidR="00076E94" w:rsidRPr="002960B6" w:rsidRDefault="000E3132" w:rsidP="000C5611">
            <w:pPr>
              <w:jc w:val="center"/>
              <w:rPr>
                <w:rFonts w:ascii="Times New Roman" w:hAnsi="Times New Roman" w:cs="Times New Roman"/>
              </w:rPr>
            </w:pPr>
            <w:r w:rsidRPr="002960B6">
              <w:rPr>
                <w:rFonts w:ascii="Times New Roman" w:hAnsi="Times New Roman" w:cs="Times New Roman"/>
              </w:rPr>
              <w:t>92</w:t>
            </w:r>
          </w:p>
        </w:tc>
        <w:tc>
          <w:tcPr>
            <w:tcW w:w="230" w:type="pct"/>
            <w:vAlign w:val="center"/>
          </w:tcPr>
          <w:p w14:paraId="3417CFD1" w14:textId="16F40E03" w:rsidR="00076E94" w:rsidRPr="002960B6" w:rsidRDefault="000E3132" w:rsidP="000C5611">
            <w:pPr>
              <w:jc w:val="center"/>
              <w:rPr>
                <w:rFonts w:ascii="Times New Roman" w:hAnsi="Times New Roman" w:cs="Times New Roman"/>
              </w:rPr>
            </w:pPr>
            <w:r w:rsidRPr="002960B6">
              <w:rPr>
                <w:rFonts w:ascii="Times New Roman" w:hAnsi="Times New Roman" w:cs="Times New Roman"/>
              </w:rPr>
              <w:t>20</w:t>
            </w:r>
          </w:p>
        </w:tc>
        <w:tc>
          <w:tcPr>
            <w:tcW w:w="225" w:type="pct"/>
            <w:vAlign w:val="center"/>
          </w:tcPr>
          <w:p w14:paraId="108C418C" w14:textId="2BCA5299" w:rsidR="00076E94" w:rsidRPr="002960B6" w:rsidRDefault="000E3132" w:rsidP="000C5611">
            <w:pPr>
              <w:jc w:val="center"/>
              <w:rPr>
                <w:rFonts w:ascii="Times New Roman" w:hAnsi="Times New Roman" w:cs="Times New Roman"/>
              </w:rPr>
            </w:pPr>
            <w:r w:rsidRPr="002960B6">
              <w:rPr>
                <w:rFonts w:ascii="Times New Roman" w:hAnsi="Times New Roman" w:cs="Times New Roman"/>
              </w:rPr>
              <w:t>8</w:t>
            </w:r>
          </w:p>
        </w:tc>
        <w:tc>
          <w:tcPr>
            <w:tcW w:w="219" w:type="pct"/>
            <w:vAlign w:val="center"/>
          </w:tcPr>
          <w:p w14:paraId="6FBB494F" w14:textId="0BCF7254" w:rsidR="00076E94" w:rsidRPr="002960B6" w:rsidRDefault="000E3132" w:rsidP="000C5611">
            <w:pPr>
              <w:jc w:val="center"/>
              <w:rPr>
                <w:rFonts w:ascii="Times New Roman" w:hAnsi="Times New Roman" w:cs="Times New Roman"/>
              </w:rPr>
            </w:pPr>
            <w:r w:rsidRPr="002960B6">
              <w:rPr>
                <w:rFonts w:ascii="Times New Roman" w:hAnsi="Times New Roman" w:cs="Times New Roman"/>
              </w:rPr>
              <w:t>1</w:t>
            </w:r>
          </w:p>
        </w:tc>
        <w:tc>
          <w:tcPr>
            <w:tcW w:w="221" w:type="pct"/>
            <w:vAlign w:val="center"/>
          </w:tcPr>
          <w:p w14:paraId="7EF85767" w14:textId="77777777" w:rsidR="00076E94" w:rsidRPr="002960B6" w:rsidRDefault="00076E94" w:rsidP="000C5611">
            <w:pPr>
              <w:jc w:val="center"/>
              <w:rPr>
                <w:rFonts w:ascii="Times New Roman" w:hAnsi="Times New Roman" w:cs="Times New Roman"/>
              </w:rPr>
            </w:pPr>
          </w:p>
        </w:tc>
        <w:tc>
          <w:tcPr>
            <w:tcW w:w="223" w:type="pct"/>
            <w:vAlign w:val="center"/>
          </w:tcPr>
          <w:p w14:paraId="183E066D" w14:textId="77777777" w:rsidR="00076E94" w:rsidRPr="002960B6" w:rsidRDefault="00076E94" w:rsidP="000C5611">
            <w:pPr>
              <w:jc w:val="center"/>
              <w:rPr>
                <w:rFonts w:ascii="Times New Roman" w:hAnsi="Times New Roman" w:cs="Times New Roman"/>
              </w:rPr>
            </w:pPr>
          </w:p>
        </w:tc>
        <w:tc>
          <w:tcPr>
            <w:tcW w:w="227" w:type="pct"/>
            <w:vAlign w:val="center"/>
          </w:tcPr>
          <w:p w14:paraId="1E894EC1" w14:textId="77777777" w:rsidR="00076E94" w:rsidRPr="002960B6" w:rsidRDefault="00076E94" w:rsidP="000C5611">
            <w:pPr>
              <w:jc w:val="center"/>
              <w:rPr>
                <w:rFonts w:ascii="Times New Roman" w:hAnsi="Times New Roman" w:cs="Times New Roman"/>
              </w:rPr>
            </w:pPr>
          </w:p>
        </w:tc>
        <w:tc>
          <w:tcPr>
            <w:tcW w:w="230" w:type="pct"/>
            <w:vAlign w:val="center"/>
          </w:tcPr>
          <w:p w14:paraId="149EFCB6" w14:textId="77777777" w:rsidR="00076E94" w:rsidRPr="002960B6" w:rsidRDefault="00076E94" w:rsidP="000C5611">
            <w:pPr>
              <w:jc w:val="center"/>
              <w:rPr>
                <w:rFonts w:ascii="Times New Roman" w:hAnsi="Times New Roman" w:cs="Times New Roman"/>
              </w:rPr>
            </w:pPr>
          </w:p>
        </w:tc>
        <w:tc>
          <w:tcPr>
            <w:tcW w:w="216" w:type="pct"/>
            <w:vAlign w:val="center"/>
          </w:tcPr>
          <w:p w14:paraId="3251873E" w14:textId="77777777" w:rsidR="00076E94" w:rsidRPr="002960B6" w:rsidRDefault="00076E94" w:rsidP="000C5611">
            <w:pPr>
              <w:jc w:val="center"/>
              <w:rPr>
                <w:rFonts w:ascii="Times New Roman" w:hAnsi="Times New Roman" w:cs="Times New Roman"/>
              </w:rPr>
            </w:pPr>
          </w:p>
        </w:tc>
        <w:tc>
          <w:tcPr>
            <w:tcW w:w="203" w:type="pct"/>
            <w:vAlign w:val="center"/>
          </w:tcPr>
          <w:p w14:paraId="7CBE270B" w14:textId="3061C394" w:rsidR="00076E94" w:rsidRPr="002960B6" w:rsidRDefault="000E3132" w:rsidP="000C5611">
            <w:pPr>
              <w:jc w:val="center"/>
              <w:rPr>
                <w:rFonts w:ascii="Times New Roman" w:hAnsi="Times New Roman" w:cs="Times New Roman"/>
              </w:rPr>
            </w:pPr>
            <w:r w:rsidRPr="002960B6">
              <w:rPr>
                <w:rFonts w:ascii="Times New Roman" w:hAnsi="Times New Roman" w:cs="Times New Roman"/>
              </w:rPr>
              <w:t>1</w:t>
            </w:r>
          </w:p>
        </w:tc>
        <w:tc>
          <w:tcPr>
            <w:tcW w:w="742" w:type="pct"/>
            <w:vAlign w:val="center"/>
          </w:tcPr>
          <w:p w14:paraId="25ECC2D0" w14:textId="0131C3FA" w:rsidR="00076E94" w:rsidRPr="002960B6" w:rsidRDefault="000E3132" w:rsidP="000C5611">
            <w:pPr>
              <w:jc w:val="center"/>
              <w:rPr>
                <w:rFonts w:ascii="Times New Roman" w:hAnsi="Times New Roman" w:cs="Times New Roman"/>
              </w:rPr>
            </w:pPr>
            <w:r w:rsidRPr="002960B6">
              <w:rPr>
                <w:rFonts w:ascii="Times New Roman" w:hAnsi="Times New Roman" w:cs="Times New Roman"/>
              </w:rPr>
              <w:t xml:space="preserve">Öğrenciler yüksek performans </w:t>
            </w:r>
            <w:r w:rsidRPr="002960B6">
              <w:rPr>
                <w:rFonts w:ascii="Times New Roman" w:hAnsi="Times New Roman" w:cs="Times New Roman"/>
              </w:rPr>
              <w:lastRenderedPageBreak/>
              <w:t>göstererek dersten başarılı olmuşlardır.</w:t>
            </w:r>
          </w:p>
        </w:tc>
      </w:tr>
    </w:tbl>
    <w:p w14:paraId="56DCDC4D" w14:textId="77777777" w:rsidR="00076E94" w:rsidRPr="00877D9F" w:rsidRDefault="00076E94" w:rsidP="00076E94">
      <w:pPr>
        <w:rPr>
          <w:rFonts w:ascii="Times New Roman" w:hAnsi="Times New Roman" w:cs="Times New Roman"/>
        </w:rPr>
      </w:pPr>
    </w:p>
    <w:p w14:paraId="71FC6636" w14:textId="586F91D0" w:rsidR="00076E94" w:rsidRPr="008F0273" w:rsidRDefault="00076E94" w:rsidP="00076E94">
      <w:pPr>
        <w:pStyle w:val="Balk2"/>
        <w:ind w:left="426"/>
        <w:rPr>
          <w:rFonts w:ascii="Times New Roman" w:eastAsiaTheme="minorHAnsi" w:hAnsi="Times New Roman" w:cs="Times New Roman"/>
          <w:b/>
          <w:bCs/>
          <w:color w:val="auto"/>
          <w:sz w:val="24"/>
          <w:szCs w:val="24"/>
        </w:rPr>
      </w:pPr>
      <w:bookmarkStart w:id="14" w:name="_Toc200711338"/>
      <w:r w:rsidRPr="008F0273">
        <w:rPr>
          <w:rFonts w:ascii="Times New Roman" w:eastAsiaTheme="minorHAnsi" w:hAnsi="Times New Roman" w:cs="Times New Roman"/>
          <w:b/>
          <w:bCs/>
          <w:color w:val="auto"/>
          <w:sz w:val="24"/>
          <w:szCs w:val="24"/>
        </w:rPr>
        <w:t>2. Programın Eğitim Amaçları</w:t>
      </w:r>
      <w:bookmarkEnd w:id="14"/>
    </w:p>
    <w:p w14:paraId="7AEA2990" w14:textId="4B39D086" w:rsidR="00076E94" w:rsidRPr="008F0273" w:rsidRDefault="00076E94" w:rsidP="00076E94">
      <w:pPr>
        <w:pStyle w:val="Balk3"/>
        <w:ind w:left="709"/>
        <w:rPr>
          <w:rFonts w:ascii="Times New Roman" w:eastAsiaTheme="minorHAnsi" w:hAnsi="Times New Roman" w:cs="Times New Roman"/>
          <w:b/>
          <w:bCs/>
          <w:color w:val="auto"/>
          <w:sz w:val="24"/>
          <w:szCs w:val="24"/>
        </w:rPr>
      </w:pPr>
      <w:r w:rsidRPr="008F0273">
        <w:rPr>
          <w:rFonts w:ascii="Times New Roman" w:eastAsiaTheme="minorHAnsi" w:hAnsi="Times New Roman" w:cs="Times New Roman"/>
          <w:b/>
          <w:bCs/>
          <w:color w:val="auto"/>
          <w:sz w:val="24"/>
          <w:szCs w:val="24"/>
        </w:rPr>
        <w:t xml:space="preserve"> </w:t>
      </w:r>
      <w:bookmarkStart w:id="15" w:name="_Toc200711339"/>
      <w:r w:rsidRPr="008F0273">
        <w:rPr>
          <w:rFonts w:ascii="Times New Roman" w:eastAsiaTheme="minorHAnsi" w:hAnsi="Times New Roman" w:cs="Times New Roman"/>
          <w:b/>
          <w:bCs/>
          <w:color w:val="auto"/>
          <w:sz w:val="24"/>
          <w:szCs w:val="24"/>
        </w:rPr>
        <w:t>2.1. Müfredatlarda Yapılan Güncellemeler</w:t>
      </w:r>
      <w:bookmarkEnd w:id="15"/>
    </w:p>
    <w:p w14:paraId="04497493" w14:textId="4742F2CB" w:rsidR="00076E94" w:rsidRPr="00DC3421" w:rsidRDefault="00076E94" w:rsidP="00076E94">
      <w:pPr>
        <w:pStyle w:val="Balk4"/>
        <w:ind w:left="1276"/>
        <w:rPr>
          <w:rFonts w:ascii="Times New Roman" w:eastAsiaTheme="minorHAnsi" w:hAnsi="Times New Roman" w:cs="Times New Roman"/>
          <w:b/>
          <w:bCs/>
          <w:i w:val="0"/>
          <w:iCs w:val="0"/>
          <w:color w:val="auto"/>
        </w:rPr>
      </w:pPr>
      <w:r w:rsidRPr="008F0273">
        <w:rPr>
          <w:rFonts w:ascii="Times New Roman" w:eastAsiaTheme="minorHAnsi" w:hAnsi="Times New Roman" w:cs="Times New Roman"/>
          <w:b/>
          <w:bCs/>
          <w:i w:val="0"/>
          <w:iCs w:val="0"/>
          <w:color w:val="auto"/>
        </w:rPr>
        <w:t>2.1.1. Programın Eğitim Amaçları ve Varsa Yapılan Güncellemeler</w:t>
      </w:r>
    </w:p>
    <w:p w14:paraId="1109D73D" w14:textId="77777777" w:rsidR="00076E94" w:rsidRDefault="00076E94" w:rsidP="00076E94">
      <w:pPr>
        <w:ind w:left="1985"/>
        <w:jc w:val="both"/>
        <w:rPr>
          <w:rFonts w:ascii="Times New Roman" w:hAnsi="Times New Roman" w:cs="Times New Roman"/>
        </w:rPr>
      </w:pPr>
      <w:r w:rsidRPr="00417031">
        <w:rPr>
          <w:rFonts w:ascii="Times New Roman" w:hAnsi="Times New Roman" w:cs="Times New Roman"/>
        </w:rPr>
        <w:t>Programın eğitim amaçlarını burada listeleyiniz. Rapor döneminde, program eğitim amaçları değiştirilmiş ise, bunların iç ve dış paydaşlarının gereksinimleri doğrultusunda nasıl güncellendiğini açıklayınız:</w:t>
      </w:r>
    </w:p>
    <w:sdt>
      <w:sdtPr>
        <w:rPr>
          <w:rFonts w:ascii="Times New Roman" w:hAnsi="Times New Roman" w:cs="Times New Roman"/>
          <w:b/>
          <w:bCs/>
        </w:rPr>
        <w:id w:val="-1434208176"/>
        <w:placeholder>
          <w:docPart w:val="510ECC846E5E4AD7A2BE47C425254976"/>
        </w:placeholder>
      </w:sdtPr>
      <w:sdtEndPr>
        <w:rPr>
          <w:b w:val="0"/>
          <w:bCs w:val="0"/>
        </w:rPr>
      </w:sdtEndPr>
      <w:sdtContent>
        <w:p w14:paraId="798CEB47" w14:textId="67F0E1E8" w:rsidR="001A500C" w:rsidRPr="008F0273" w:rsidRDefault="001A500C" w:rsidP="00CD1E80">
          <w:pPr>
            <w:rPr>
              <w:rFonts w:ascii="Times New Roman" w:hAnsi="Times New Roman" w:cs="Times New Roman"/>
              <w:b/>
              <w:bCs/>
            </w:rPr>
          </w:pPr>
          <w:r w:rsidRPr="008F0273">
            <w:rPr>
              <w:rFonts w:ascii="Times New Roman" w:hAnsi="Times New Roman" w:cs="Times New Roman"/>
              <w:b/>
              <w:bCs/>
            </w:rPr>
            <w:t>Program Eğitim Amaçları:</w:t>
          </w:r>
        </w:p>
        <w:p w14:paraId="69B2E118" w14:textId="2402DFBA" w:rsidR="00CD1E80" w:rsidRPr="008F0273" w:rsidRDefault="00584145" w:rsidP="00CD1E80">
          <w:pPr>
            <w:rPr>
              <w:rFonts w:ascii="Times New Roman" w:hAnsi="Times New Roman" w:cs="Times New Roman"/>
            </w:rPr>
          </w:pPr>
          <w:r w:rsidRPr="00584145">
            <w:rPr>
              <w:rFonts w:ascii="Times New Roman" w:hAnsi="Times New Roman" w:cs="Times New Roman"/>
              <w:b/>
              <w:bCs/>
            </w:rPr>
            <w:t xml:space="preserve">PEA </w:t>
          </w:r>
          <w:r w:rsidR="00CD1E80" w:rsidRPr="00584145">
            <w:rPr>
              <w:rFonts w:ascii="Times New Roman" w:hAnsi="Times New Roman" w:cs="Times New Roman"/>
              <w:b/>
              <w:bCs/>
            </w:rPr>
            <w:t>1-</w:t>
          </w:r>
          <w:r>
            <w:rPr>
              <w:rFonts w:ascii="Times New Roman" w:hAnsi="Times New Roman" w:cs="Times New Roman"/>
            </w:rPr>
            <w:t xml:space="preserve"> </w:t>
          </w:r>
          <w:r w:rsidR="00CD1E80" w:rsidRPr="008F0273">
            <w:rPr>
              <w:rFonts w:ascii="Times New Roman" w:hAnsi="Times New Roman" w:cs="Times New Roman"/>
            </w:rPr>
            <w:t>Ulusal ve uluslararası işletmelerin dış ticaret, lojistik, tedarik zinciri yönetimi ve uluslararası pazarlama departmanlarında kariyerlerinde ilerleyerek uzman veya yönetici pozisyonlarında rol alabilecek yetkinlikleri kazandırmak,</w:t>
          </w:r>
        </w:p>
        <w:p w14:paraId="0E7237CE" w14:textId="135E4ED4" w:rsidR="00CD1E80" w:rsidRPr="008F0273" w:rsidRDefault="00584145" w:rsidP="00CD1E80">
          <w:pPr>
            <w:rPr>
              <w:rFonts w:ascii="Times New Roman" w:hAnsi="Times New Roman" w:cs="Times New Roman"/>
            </w:rPr>
          </w:pPr>
          <w:r w:rsidRPr="00584145">
            <w:rPr>
              <w:rFonts w:ascii="Times New Roman" w:hAnsi="Times New Roman" w:cs="Times New Roman"/>
              <w:b/>
              <w:bCs/>
            </w:rPr>
            <w:t xml:space="preserve">PEA </w:t>
          </w:r>
          <w:r w:rsidR="00CD1E80" w:rsidRPr="00584145">
            <w:rPr>
              <w:rFonts w:ascii="Times New Roman" w:hAnsi="Times New Roman" w:cs="Times New Roman"/>
              <w:b/>
              <w:bCs/>
            </w:rPr>
            <w:t>2-</w:t>
          </w:r>
          <w:r>
            <w:rPr>
              <w:rFonts w:ascii="Times New Roman" w:hAnsi="Times New Roman" w:cs="Times New Roman"/>
            </w:rPr>
            <w:t xml:space="preserve"> </w:t>
          </w:r>
          <w:r w:rsidR="00CD1E80" w:rsidRPr="008F0273">
            <w:rPr>
              <w:rFonts w:ascii="Times New Roman" w:hAnsi="Times New Roman" w:cs="Times New Roman"/>
            </w:rPr>
            <w:t>Uluslararası ticaret alanındaki fırsatları değerlendiren, bu fırsatları yenilikçi ve sürdürülebilir iş modellerine dönüştürerek kendi girişimlerini kurabilen bireyler yetiştirmek,</w:t>
          </w:r>
        </w:p>
        <w:p w14:paraId="4ED38465" w14:textId="0DF88DA3" w:rsidR="00CD1E80" w:rsidRPr="008F0273" w:rsidRDefault="00584145" w:rsidP="00CD1E80">
          <w:pPr>
            <w:rPr>
              <w:rFonts w:ascii="Times New Roman" w:hAnsi="Times New Roman" w:cs="Times New Roman"/>
            </w:rPr>
          </w:pPr>
          <w:r w:rsidRPr="00584145">
            <w:rPr>
              <w:rFonts w:ascii="Times New Roman" w:hAnsi="Times New Roman" w:cs="Times New Roman"/>
              <w:b/>
              <w:bCs/>
            </w:rPr>
            <w:t xml:space="preserve">PEA </w:t>
          </w:r>
          <w:r w:rsidR="00CD1E80" w:rsidRPr="00584145">
            <w:rPr>
              <w:rFonts w:ascii="Times New Roman" w:hAnsi="Times New Roman" w:cs="Times New Roman"/>
              <w:b/>
              <w:bCs/>
            </w:rPr>
            <w:t>3-</w:t>
          </w:r>
          <w:r>
            <w:rPr>
              <w:rFonts w:ascii="Times New Roman" w:hAnsi="Times New Roman" w:cs="Times New Roman"/>
            </w:rPr>
            <w:t xml:space="preserve"> </w:t>
          </w:r>
          <w:r w:rsidR="00CD1E80" w:rsidRPr="008F0273">
            <w:rPr>
              <w:rFonts w:ascii="Times New Roman" w:hAnsi="Times New Roman" w:cs="Times New Roman"/>
            </w:rPr>
            <w:t>Çalıştıkları kurumlarda etik ilkelere ve sosyal sorumluluk bilincine dayalı, sürdürülebilir ve dijital dönüşüme uyumlu uluslararası ticaret stratejilerinin ve politikalarının geliştirilmesinde aktif rol üstlenmelerini sağlamak,</w:t>
          </w:r>
        </w:p>
        <w:p w14:paraId="238AF720" w14:textId="5A4E6EAB" w:rsidR="00CD1E80" w:rsidRPr="008F0273" w:rsidRDefault="00584145" w:rsidP="00CD1E80">
          <w:pPr>
            <w:rPr>
              <w:rFonts w:ascii="Times New Roman" w:hAnsi="Times New Roman" w:cs="Times New Roman"/>
            </w:rPr>
          </w:pPr>
          <w:r w:rsidRPr="00584145">
            <w:rPr>
              <w:rFonts w:ascii="Times New Roman" w:hAnsi="Times New Roman" w:cs="Times New Roman"/>
              <w:b/>
              <w:bCs/>
            </w:rPr>
            <w:t xml:space="preserve">PEA </w:t>
          </w:r>
          <w:r w:rsidR="00CD1E80" w:rsidRPr="00584145">
            <w:rPr>
              <w:rFonts w:ascii="Times New Roman" w:hAnsi="Times New Roman" w:cs="Times New Roman"/>
              <w:b/>
              <w:bCs/>
            </w:rPr>
            <w:t>4-</w:t>
          </w:r>
          <w:r>
            <w:rPr>
              <w:rFonts w:ascii="Times New Roman" w:hAnsi="Times New Roman" w:cs="Times New Roman"/>
            </w:rPr>
            <w:t xml:space="preserve"> </w:t>
          </w:r>
          <w:r w:rsidR="00CD1E80" w:rsidRPr="008F0273">
            <w:rPr>
              <w:rFonts w:ascii="Times New Roman" w:hAnsi="Times New Roman" w:cs="Times New Roman"/>
            </w:rPr>
            <w:t>Öğrencilere hayat boyu öğrenme felsefesi aşılayarak hem akademik hem de kişisel gelişimlerini sağlamak,</w:t>
          </w:r>
        </w:p>
        <w:p w14:paraId="4192FC9A" w14:textId="6C24C961" w:rsidR="00076E94" w:rsidRPr="008F0273" w:rsidRDefault="00584145" w:rsidP="00CD1E80">
          <w:pPr>
            <w:jc w:val="both"/>
            <w:rPr>
              <w:rFonts w:ascii="Times New Roman" w:hAnsi="Times New Roman" w:cs="Times New Roman"/>
            </w:rPr>
          </w:pPr>
          <w:r w:rsidRPr="00584145">
            <w:rPr>
              <w:rFonts w:ascii="Times New Roman" w:hAnsi="Times New Roman" w:cs="Times New Roman"/>
              <w:b/>
              <w:bCs/>
            </w:rPr>
            <w:t xml:space="preserve">PEA </w:t>
          </w:r>
          <w:r w:rsidR="00CD1E80" w:rsidRPr="00584145">
            <w:rPr>
              <w:rFonts w:ascii="Times New Roman" w:hAnsi="Times New Roman" w:cs="Times New Roman"/>
              <w:b/>
              <w:bCs/>
            </w:rPr>
            <w:t>5-</w:t>
          </w:r>
          <w:r>
            <w:rPr>
              <w:rFonts w:ascii="Times New Roman" w:hAnsi="Times New Roman" w:cs="Times New Roman"/>
            </w:rPr>
            <w:t xml:space="preserve"> </w:t>
          </w:r>
          <w:r w:rsidR="00CD1E80" w:rsidRPr="008F0273">
            <w:rPr>
              <w:rFonts w:ascii="Times New Roman" w:hAnsi="Times New Roman" w:cs="Times New Roman"/>
            </w:rPr>
            <w:t>Öğrencilere, eleştirel bakış açısı ve analitik düşünme gücü vasıtasıyla iş dünyasında karşılaşılan problemleri çözebilme ve farklı paydaşlarla etkin iletişim kurabilme yeteneği kazandırmak.</w:t>
          </w:r>
        </w:p>
        <w:p w14:paraId="695E438D" w14:textId="6C192229" w:rsidR="00E1568C" w:rsidRPr="008F0273" w:rsidRDefault="00E1568C" w:rsidP="00CD1E80">
          <w:pPr>
            <w:jc w:val="both"/>
            <w:rPr>
              <w:rFonts w:ascii="Times New Roman" w:hAnsi="Times New Roman" w:cs="Times New Roman"/>
            </w:rPr>
          </w:pPr>
          <w:bookmarkStart w:id="16" w:name="_Hlk205905875"/>
          <w:r w:rsidRPr="008F0273">
            <w:rPr>
              <w:rFonts w:ascii="Times New Roman" w:hAnsi="Times New Roman" w:cs="Times New Roman"/>
            </w:rPr>
            <w:t xml:space="preserve">Program eğitim amaçlarının güncellenmesine yönelik bölüm kararı </w:t>
          </w:r>
          <w:bookmarkEnd w:id="16"/>
          <w:r w:rsidRPr="008F0273">
            <w:rPr>
              <w:rFonts w:ascii="Times New Roman" w:hAnsi="Times New Roman" w:cs="Times New Roman"/>
            </w:rPr>
            <w:t xml:space="preserve">20.06.2025 tarihinde alınmış olup eğitim amaçları, öğretim üyelerinin katılımıyla gerçekleştirilen bölüm kurulu toplantıları, öğrenci temsilcileri ve mezunlar ile yapılan görüşmeler, </w:t>
          </w:r>
          <w:r w:rsidR="001A500C" w:rsidRPr="008F0273">
            <w:rPr>
              <w:rFonts w:ascii="Times New Roman" w:hAnsi="Times New Roman" w:cs="Times New Roman"/>
            </w:rPr>
            <w:t>danışma kurulu</w:t>
          </w:r>
          <w:r w:rsidRPr="008F0273">
            <w:rPr>
              <w:rFonts w:ascii="Times New Roman" w:hAnsi="Times New Roman" w:cs="Times New Roman"/>
            </w:rPr>
            <w:t xml:space="preserve"> ile yürütülen istişare toplantıları, bölüm müfredatı ve ders içeriklerinin periyodik olarak gözden geçirilmesi yoluyla güncellenebilmektedir.</w:t>
          </w:r>
        </w:p>
        <w:p w14:paraId="65D81B28" w14:textId="2B7362B9" w:rsidR="00735105" w:rsidRPr="008F0273" w:rsidRDefault="00735105" w:rsidP="00CD1E80">
          <w:pPr>
            <w:jc w:val="both"/>
            <w:rPr>
              <w:rFonts w:ascii="Times New Roman" w:hAnsi="Times New Roman" w:cs="Times New Roman"/>
            </w:rPr>
          </w:pPr>
          <w:r w:rsidRPr="008F0273">
            <w:rPr>
              <w:rFonts w:ascii="Times New Roman" w:hAnsi="Times New Roman" w:cs="Times New Roman"/>
              <w:b/>
              <w:bCs/>
            </w:rPr>
            <w:t>EK 6-</w:t>
          </w:r>
          <w:r w:rsidRPr="008F0273">
            <w:rPr>
              <w:rFonts w:ascii="Times New Roman" w:hAnsi="Times New Roman" w:cs="Times New Roman"/>
            </w:rPr>
            <w:t xml:space="preserve"> 30.04.2025 Tarihli Danışma Kurulu Kararı</w:t>
          </w:r>
        </w:p>
        <w:p w14:paraId="393E7D6A" w14:textId="5623835D" w:rsidR="00E1568C" w:rsidRPr="008F0273" w:rsidRDefault="00CE771C" w:rsidP="00CD1E80">
          <w:pPr>
            <w:jc w:val="both"/>
            <w:rPr>
              <w:rFonts w:ascii="Times New Roman" w:hAnsi="Times New Roman" w:cs="Times New Roman"/>
            </w:rPr>
          </w:pPr>
          <w:r w:rsidRPr="008F0273">
            <w:rPr>
              <w:rFonts w:ascii="Times New Roman" w:hAnsi="Times New Roman" w:cs="Times New Roman"/>
              <w:b/>
              <w:bCs/>
            </w:rPr>
            <w:t>EK 7-</w:t>
          </w:r>
          <w:r w:rsidRPr="008F0273">
            <w:rPr>
              <w:rFonts w:ascii="Times New Roman" w:hAnsi="Times New Roman" w:cs="Times New Roman"/>
            </w:rPr>
            <w:t xml:space="preserve"> 20.06.2025 Tarihli Bölüm Kurulu Kararı (</w:t>
          </w:r>
          <w:r w:rsidR="00E1568C" w:rsidRPr="008F0273">
            <w:rPr>
              <w:rFonts w:ascii="Times New Roman" w:hAnsi="Times New Roman" w:cs="Times New Roman"/>
            </w:rPr>
            <w:t>Program eğitim amaçlarının güncellenmesine yönelik bölüm kararı</w:t>
          </w:r>
          <w:r w:rsidRPr="008F0273">
            <w:rPr>
              <w:rFonts w:ascii="Times New Roman" w:hAnsi="Times New Roman" w:cs="Times New Roman"/>
            </w:rPr>
            <w:t>)</w:t>
          </w:r>
        </w:p>
        <w:p w14:paraId="0DE126E4" w14:textId="5F40DB22" w:rsidR="00735105" w:rsidRPr="008F0273" w:rsidRDefault="00735105" w:rsidP="00CD1E80">
          <w:pPr>
            <w:jc w:val="both"/>
            <w:rPr>
              <w:rFonts w:ascii="Times New Roman" w:hAnsi="Times New Roman" w:cs="Times New Roman"/>
            </w:rPr>
          </w:pPr>
          <w:r w:rsidRPr="008F0273">
            <w:rPr>
              <w:rFonts w:ascii="Times New Roman" w:hAnsi="Times New Roman" w:cs="Times New Roman"/>
              <w:b/>
              <w:bCs/>
            </w:rPr>
            <w:lastRenderedPageBreak/>
            <w:t>EK 9-</w:t>
          </w:r>
          <w:r w:rsidRPr="008F0273">
            <w:rPr>
              <w:rFonts w:ascii="Times New Roman" w:hAnsi="Times New Roman" w:cs="Times New Roman"/>
            </w:rPr>
            <w:t xml:space="preserve"> Mezun Etkinliği Kanıtı</w:t>
          </w:r>
        </w:p>
        <w:p w14:paraId="623F0817" w14:textId="1369DC9B" w:rsidR="00E1568C" w:rsidRPr="00427AC0" w:rsidRDefault="00735105" w:rsidP="00735105">
          <w:pPr>
            <w:jc w:val="both"/>
            <w:rPr>
              <w:rFonts w:ascii="Times New Roman" w:hAnsi="Times New Roman" w:cs="Times New Roman"/>
            </w:rPr>
          </w:pPr>
          <w:r w:rsidRPr="008F0273">
            <w:rPr>
              <w:rFonts w:ascii="Times New Roman" w:hAnsi="Times New Roman" w:cs="Times New Roman"/>
              <w:b/>
              <w:bCs/>
            </w:rPr>
            <w:t>EK 10-</w:t>
          </w:r>
          <w:r w:rsidR="00E1568C" w:rsidRPr="008F0273">
            <w:rPr>
              <w:rFonts w:ascii="Times New Roman" w:hAnsi="Times New Roman" w:cs="Times New Roman"/>
            </w:rPr>
            <w:t xml:space="preserve"> Öğrenci temsilcileri ile yapılan görüşme kanıtı</w:t>
          </w:r>
        </w:p>
      </w:sdtContent>
    </w:sdt>
    <w:p w14:paraId="3EF177B0" w14:textId="52289820" w:rsidR="00076E94" w:rsidRPr="00DC3421" w:rsidRDefault="00076E94" w:rsidP="00076E94">
      <w:pPr>
        <w:pStyle w:val="Balk4"/>
        <w:ind w:left="1276"/>
        <w:rPr>
          <w:rFonts w:ascii="Times New Roman" w:eastAsiaTheme="minorHAnsi" w:hAnsi="Times New Roman" w:cs="Times New Roman"/>
          <w:b/>
          <w:bCs/>
          <w:i w:val="0"/>
          <w:iCs w:val="0"/>
          <w:color w:val="auto"/>
        </w:rPr>
      </w:pPr>
      <w:r w:rsidRPr="00DC3421">
        <w:rPr>
          <w:rFonts w:ascii="Times New Roman" w:eastAsiaTheme="minorHAnsi" w:hAnsi="Times New Roman" w:cs="Times New Roman"/>
          <w:b/>
          <w:bCs/>
          <w:i w:val="0"/>
          <w:iCs w:val="0"/>
          <w:color w:val="auto"/>
        </w:rPr>
        <w:t>2.1.2. Program Eğitim Amaçlarına Ulaşma</w:t>
      </w:r>
    </w:p>
    <w:p w14:paraId="50896950" w14:textId="77777777" w:rsidR="00076E94" w:rsidRDefault="00076E94" w:rsidP="00076E94">
      <w:pPr>
        <w:ind w:left="1985"/>
        <w:jc w:val="both"/>
        <w:rPr>
          <w:rFonts w:ascii="Times New Roman" w:hAnsi="Times New Roman" w:cs="Times New Roman"/>
        </w:rPr>
      </w:pPr>
      <w:r w:rsidRPr="00417031">
        <w:rPr>
          <w:rFonts w:ascii="Times New Roman" w:hAnsi="Times New Roman" w:cs="Times New Roman"/>
        </w:rPr>
        <w:t>Programın eğitim amaçlarına ulaşıldığını belirlemek ve belgelemek için kullanılan ölçme ve değerlendirme sürecini ve bu süreç yardımıyla program eğitim amaçlarına hangi düzeyde ulaşıldığını kanıtlarıyla anlatınız:</w:t>
      </w:r>
    </w:p>
    <w:p w14:paraId="758537FB" w14:textId="77777777" w:rsidR="00F81FA4" w:rsidRPr="00F81FA4" w:rsidRDefault="00F81FA4" w:rsidP="00F81FA4">
      <w:pPr>
        <w:ind w:left="1985"/>
        <w:jc w:val="both"/>
        <w:rPr>
          <w:rFonts w:ascii="Times New Roman" w:hAnsi="Times New Roman" w:cs="Times New Roman"/>
        </w:rPr>
      </w:pPr>
      <w:r w:rsidRPr="00F81FA4">
        <w:rPr>
          <w:rFonts w:ascii="Times New Roman" w:hAnsi="Times New Roman" w:cs="Times New Roman"/>
          <w:b/>
          <w:bCs/>
        </w:rPr>
        <w:t>Ek 1:</w:t>
      </w:r>
      <w:r w:rsidRPr="00F81FA4">
        <w:rPr>
          <w:rFonts w:ascii="Times New Roman" w:hAnsi="Times New Roman" w:cs="Times New Roman"/>
        </w:rPr>
        <w:t xml:space="preserve"> Program Öğrenme Çıktıları (PÖÇ) – Program Eğitim Amaçları (PEA)</w:t>
      </w:r>
    </w:p>
    <w:p w14:paraId="4299FBC0" w14:textId="2221C6E8" w:rsidR="00076E94" w:rsidRPr="009D50A0" w:rsidRDefault="00076E94" w:rsidP="00076E94">
      <w:pPr>
        <w:ind w:left="1985"/>
        <w:jc w:val="both"/>
        <w:rPr>
          <w:rFonts w:ascii="Times New Roman" w:hAnsi="Times New Roman" w:cs="Times New Roman"/>
          <w:highlight w:val="yellow"/>
        </w:rPr>
      </w:pPr>
    </w:p>
    <w:p w14:paraId="285BDEDA" w14:textId="6F84C244" w:rsidR="00076E94" w:rsidRPr="002960B6" w:rsidRDefault="00076E94" w:rsidP="00076E94">
      <w:pPr>
        <w:pStyle w:val="Balk2"/>
        <w:ind w:left="426"/>
        <w:rPr>
          <w:rFonts w:ascii="Times New Roman" w:eastAsiaTheme="minorHAnsi" w:hAnsi="Times New Roman" w:cs="Times New Roman"/>
          <w:b/>
          <w:bCs/>
          <w:color w:val="auto"/>
          <w:sz w:val="24"/>
          <w:szCs w:val="24"/>
        </w:rPr>
      </w:pPr>
      <w:bookmarkStart w:id="17" w:name="_Toc200711340"/>
      <w:r w:rsidRPr="002960B6">
        <w:rPr>
          <w:rFonts w:ascii="Times New Roman" w:eastAsiaTheme="minorHAnsi" w:hAnsi="Times New Roman" w:cs="Times New Roman"/>
          <w:b/>
          <w:bCs/>
          <w:color w:val="auto"/>
          <w:sz w:val="24"/>
          <w:szCs w:val="24"/>
        </w:rPr>
        <w:t>3. Program Çıktıları</w:t>
      </w:r>
      <w:bookmarkEnd w:id="17"/>
    </w:p>
    <w:p w14:paraId="67810C76" w14:textId="531D8DD5" w:rsidR="00076E94" w:rsidRPr="002960B6" w:rsidRDefault="00076E94" w:rsidP="00076E94">
      <w:pPr>
        <w:pStyle w:val="Balk3"/>
        <w:ind w:left="709"/>
        <w:rPr>
          <w:rFonts w:ascii="Times New Roman" w:eastAsiaTheme="minorHAnsi" w:hAnsi="Times New Roman" w:cs="Times New Roman"/>
          <w:b/>
          <w:bCs/>
          <w:color w:val="auto"/>
          <w:sz w:val="24"/>
          <w:szCs w:val="24"/>
        </w:rPr>
      </w:pPr>
      <w:bookmarkStart w:id="18" w:name="_Toc200711341"/>
      <w:r w:rsidRPr="002960B6">
        <w:rPr>
          <w:rFonts w:ascii="Times New Roman" w:eastAsiaTheme="minorHAnsi" w:hAnsi="Times New Roman" w:cs="Times New Roman"/>
          <w:b/>
          <w:bCs/>
          <w:color w:val="auto"/>
          <w:sz w:val="24"/>
          <w:szCs w:val="24"/>
        </w:rPr>
        <w:t>3.1. Program Çıktılarının Sağlanması</w:t>
      </w:r>
      <w:bookmarkEnd w:id="18"/>
    </w:p>
    <w:p w14:paraId="5CC7FEB4" w14:textId="77777777" w:rsidR="00076E94" w:rsidRPr="002960B6" w:rsidRDefault="00076E94" w:rsidP="00076E94">
      <w:pPr>
        <w:tabs>
          <w:tab w:val="left" w:pos="1134"/>
        </w:tabs>
        <w:ind w:left="1134"/>
        <w:jc w:val="both"/>
        <w:rPr>
          <w:rFonts w:ascii="Times New Roman" w:hAnsi="Times New Roman" w:cs="Times New Roman"/>
        </w:rPr>
      </w:pPr>
      <w:r w:rsidRPr="002960B6">
        <w:rPr>
          <w:rFonts w:ascii="Times New Roman" w:hAnsi="Times New Roman" w:cs="Times New Roman"/>
        </w:rPr>
        <w:t>Program çıktılarının her biri için, o çıktıyı sağlamak için programda kullanılan yaklaşım ve uygulamaları açıklayınız:</w:t>
      </w:r>
    </w:p>
    <w:sdt>
      <w:sdtPr>
        <w:rPr>
          <w:rFonts w:ascii="Times New Roman" w:hAnsi="Times New Roman" w:cs="Times New Roman"/>
        </w:rPr>
        <w:id w:val="528535594"/>
        <w:placeholder>
          <w:docPart w:val="510ECC846E5E4AD7A2BE47C425254976"/>
        </w:placeholder>
      </w:sdtPr>
      <w:sdtContent>
        <w:p w14:paraId="1FCDDE4D" w14:textId="5B405DA9" w:rsidR="000B2904" w:rsidRPr="002960B6" w:rsidRDefault="000B2904" w:rsidP="000B2904">
          <w:pPr>
            <w:rPr>
              <w:rFonts w:ascii="Times New Roman" w:hAnsi="Times New Roman" w:cs="Times New Roman"/>
            </w:rPr>
          </w:pPr>
          <w:r w:rsidRPr="002960B6">
            <w:rPr>
              <w:rFonts w:ascii="Times New Roman" w:hAnsi="Times New Roman" w:cs="Times New Roman"/>
            </w:rPr>
            <w:t>Program Öğrenme Çıktıları:</w:t>
          </w:r>
        </w:p>
        <w:p w14:paraId="2374E77A" w14:textId="05C63437" w:rsidR="000B2904" w:rsidRPr="002960B6" w:rsidRDefault="000B2904" w:rsidP="000B2904">
          <w:pPr>
            <w:rPr>
              <w:rFonts w:ascii="Times New Roman" w:hAnsi="Times New Roman" w:cs="Times New Roman"/>
            </w:rPr>
          </w:pPr>
          <w:r w:rsidRPr="002960B6">
            <w:rPr>
              <w:rFonts w:ascii="Times New Roman" w:hAnsi="Times New Roman" w:cs="Times New Roman"/>
            </w:rPr>
            <w:t>1-Alanıyla ilgili konuları, yazılı ve sözlü olarak, en az bir yabancı dilde (İngilizce) yetkin bir şekilde, farklı paydaşlara açık ve ikna edici bir biçimde sunar.</w:t>
          </w:r>
        </w:p>
        <w:p w14:paraId="2FB48EE5" w14:textId="5052DB0D" w:rsidR="000B2904" w:rsidRPr="002960B6" w:rsidRDefault="000B2904" w:rsidP="000B2904">
          <w:pPr>
            <w:rPr>
              <w:rFonts w:ascii="Times New Roman" w:hAnsi="Times New Roman" w:cs="Times New Roman"/>
            </w:rPr>
          </w:pPr>
          <w:r w:rsidRPr="002960B6">
            <w:rPr>
              <w:rFonts w:ascii="Times New Roman" w:hAnsi="Times New Roman" w:cs="Times New Roman"/>
            </w:rPr>
            <w:t>2022-2023 akademik yılı ile birlikte bölüm derslerinin tamamı İngilizce dilinde verilmeye başlanmıştır. Böylelikle bölüm öğrencilerinin dil seviyesinin daha üst seviyelere çıkarılması amaçlanmıştır. Öğrenciler bu derslerde yabancı dilde yazılı ve sözlü iletişim becerilerini geliştirirler. Ayrıca, sunum ödevleri aracılığıyla ulusal ve uluslararası ticaret konularını İngilizce olarak paydaşlara aktarma deneyimi kazanırlar. Değerlendirme; sunum puanları, yazılı raporlar ve yabancı dil yeterlik sınav sonuçlarıyla yapılır.</w:t>
          </w:r>
        </w:p>
        <w:p w14:paraId="56E0EE23" w14:textId="77777777" w:rsidR="000B2904" w:rsidRPr="002960B6" w:rsidRDefault="000B2904" w:rsidP="000B2904">
          <w:pPr>
            <w:rPr>
              <w:rFonts w:ascii="Times New Roman" w:hAnsi="Times New Roman" w:cs="Times New Roman"/>
            </w:rPr>
          </w:pPr>
          <w:r w:rsidRPr="002960B6">
            <w:rPr>
              <w:rFonts w:ascii="Times New Roman" w:hAnsi="Times New Roman" w:cs="Times New Roman"/>
            </w:rPr>
            <w:t>2-Eğitim ve öğretimi sırasında edindiği bilgi ve becerileri, piyasa koşullarının gereğine uygun olarak sürekli geliştirebilecek araştırıcı ve sorgulayıcı yapıya sahip olur.</w:t>
          </w:r>
        </w:p>
        <w:p w14:paraId="64FA3A86" w14:textId="2FC5C6C0" w:rsidR="000B2904" w:rsidRPr="002960B6" w:rsidRDefault="000B2904" w:rsidP="000B2904">
          <w:pPr>
            <w:rPr>
              <w:rFonts w:ascii="Times New Roman" w:hAnsi="Times New Roman" w:cs="Times New Roman"/>
            </w:rPr>
          </w:pPr>
          <w:r w:rsidRPr="002960B6">
            <w:rPr>
              <w:rFonts w:ascii="Times New Roman" w:hAnsi="Times New Roman" w:cs="Times New Roman"/>
            </w:rPr>
            <w:t xml:space="preserve">Derslerde uygulanan araştırma ödevleri, vaka analizleri ve seminer katılımları ile birlikte öğrencinin, piyasa koşullarının gereğine uygun olarak sürekli geliştirebilecek araştırıcı ve sorgulayıcı yapıya sahip olması teşvik edilir. Hem bilimsel araştırma süreçlerini öğreten hem de saha çalışmaları ile uygulama imkanı sunan </w:t>
          </w:r>
          <w:r w:rsidR="00E708F9" w:rsidRPr="002960B6">
            <w:rPr>
              <w:rFonts w:ascii="Times New Roman" w:hAnsi="Times New Roman" w:cs="Times New Roman"/>
            </w:rPr>
            <w:t>bazı dersler öğrencilere zorunlu ve seçmeli ders olarak sunulur.</w:t>
          </w:r>
          <w:r w:rsidR="00E708F9" w:rsidRPr="002960B6">
            <w:t xml:space="preserve"> </w:t>
          </w:r>
          <w:r w:rsidR="00E708F9" w:rsidRPr="002960B6">
            <w:rPr>
              <w:rFonts w:ascii="Times New Roman" w:hAnsi="Times New Roman" w:cs="Times New Roman"/>
            </w:rPr>
            <w:t>Öğrenciler, sektör temsilcileriyle düzenlenen kariyer günleri ve staj programları aracılığıyla güncel piyasa koşullarına uyum becerilerini geliştirir.</w:t>
          </w:r>
        </w:p>
        <w:p w14:paraId="0E1CA51C" w14:textId="77777777" w:rsidR="000B2904" w:rsidRPr="002960B6" w:rsidRDefault="000B2904" w:rsidP="000B2904">
          <w:pPr>
            <w:rPr>
              <w:rFonts w:ascii="Times New Roman" w:hAnsi="Times New Roman" w:cs="Times New Roman"/>
            </w:rPr>
          </w:pPr>
          <w:r w:rsidRPr="002960B6">
            <w:rPr>
              <w:rFonts w:ascii="Times New Roman" w:hAnsi="Times New Roman" w:cs="Times New Roman"/>
            </w:rPr>
            <w:lastRenderedPageBreak/>
            <w:t>3-Uluslararası ticaretin ekonomik, hukuki, finansal ve işletme yönetimi boyutlarına ilişkin kuramsal ve olgusal temelleri analiz eder.</w:t>
          </w:r>
        </w:p>
        <w:p w14:paraId="263E8E46" w14:textId="18950CDB" w:rsidR="000B2904" w:rsidRPr="002960B6" w:rsidRDefault="00E708F9" w:rsidP="000B2904">
          <w:pPr>
            <w:rPr>
              <w:rFonts w:ascii="Times New Roman" w:hAnsi="Times New Roman" w:cs="Times New Roman"/>
            </w:rPr>
          </w:pPr>
          <w:r w:rsidRPr="002960B6">
            <w:rPr>
              <w:rFonts w:ascii="Times New Roman" w:hAnsi="Times New Roman" w:cs="Times New Roman"/>
            </w:rPr>
            <w:t>Programın temel zorunlu dersleri aracılığıyla bu çıktıya ulaşılması hedeflenmektedir. Derslerde kullanılan vaka çalışmaları ve sektörel veri analizleri, öğrencilerin kuramsal bilgiyi gerçek hayata aktarma yetkinliğini artırır. Değerlendirme, ders içi sınavlar, proje sunumları ve veri analizi raporları ile yapılır.</w:t>
          </w:r>
        </w:p>
        <w:p w14:paraId="7BF6E854" w14:textId="77777777" w:rsidR="000B2904" w:rsidRPr="002960B6" w:rsidRDefault="000B2904" w:rsidP="000B2904">
          <w:pPr>
            <w:rPr>
              <w:rFonts w:ascii="Times New Roman" w:hAnsi="Times New Roman" w:cs="Times New Roman"/>
            </w:rPr>
          </w:pPr>
          <w:r w:rsidRPr="002960B6">
            <w:rPr>
              <w:rFonts w:ascii="Times New Roman" w:hAnsi="Times New Roman" w:cs="Times New Roman"/>
            </w:rPr>
            <w:t>4-Disiplin içi ve disiplinler arası takımlarda yapıcı bir üye olarak etkin bir şekilde çalışır, gerektiğinde liderlik rolü üstlenerek bireysel ve ekip sorumluluğu alır.</w:t>
          </w:r>
        </w:p>
        <w:p w14:paraId="0D41F1DA" w14:textId="45A3F739" w:rsidR="000B2904" w:rsidRPr="002960B6" w:rsidRDefault="00E708F9" w:rsidP="000B2904">
          <w:pPr>
            <w:rPr>
              <w:rFonts w:ascii="Times New Roman" w:hAnsi="Times New Roman" w:cs="Times New Roman"/>
            </w:rPr>
          </w:pPr>
          <w:r w:rsidRPr="002960B6">
            <w:rPr>
              <w:rFonts w:ascii="Times New Roman" w:hAnsi="Times New Roman" w:cs="Times New Roman"/>
            </w:rPr>
            <w:t>Öğrencilerin grup çalışmalarında bulunması, görev dağılımı yapması ve liderlik etme noktasında deneyim kazanması amaçlanır. Takım çalışmalarındaki performans üzerinde çalışılan proje/sunum sonuçlarına göre ölçülür.</w:t>
          </w:r>
        </w:p>
        <w:p w14:paraId="4A3BD175" w14:textId="77777777" w:rsidR="000B2904" w:rsidRPr="002960B6" w:rsidRDefault="000B2904" w:rsidP="000B2904">
          <w:pPr>
            <w:rPr>
              <w:rFonts w:ascii="Times New Roman" w:hAnsi="Times New Roman" w:cs="Times New Roman"/>
            </w:rPr>
          </w:pPr>
          <w:r w:rsidRPr="002960B6">
            <w:rPr>
              <w:rFonts w:ascii="Times New Roman" w:hAnsi="Times New Roman" w:cs="Times New Roman"/>
            </w:rPr>
            <w:t>5-Mesleki faaliyetlerini evrensel etik ilkeler, sosyal sorumluluk, teknolojik gelişim ve sürdürülebilirlik bilinciyle yürütür; uluslararası ticaretin toplumsal ve çevresel etkilerini değerlendirerek işine uygular.</w:t>
          </w:r>
        </w:p>
        <w:p w14:paraId="7F83388C" w14:textId="45F25C4B" w:rsidR="00076E94" w:rsidRPr="002960B6" w:rsidRDefault="00E708F9" w:rsidP="000B2904">
          <w:pPr>
            <w:tabs>
              <w:tab w:val="left" w:pos="1134"/>
            </w:tabs>
            <w:jc w:val="both"/>
            <w:rPr>
              <w:rFonts w:ascii="Times New Roman" w:hAnsi="Times New Roman" w:cs="Times New Roman"/>
            </w:rPr>
          </w:pPr>
          <w:r w:rsidRPr="002960B6">
            <w:rPr>
              <w:rFonts w:ascii="Times New Roman" w:hAnsi="Times New Roman" w:cs="Times New Roman"/>
            </w:rPr>
            <w:t>Business Ethics, Sustainable Development and International Trade: Current Issues</w:t>
          </w:r>
          <w:r w:rsidR="000B1C3C" w:rsidRPr="002960B6">
            <w:rPr>
              <w:rFonts w:ascii="Times New Roman" w:hAnsi="Times New Roman" w:cs="Times New Roman"/>
            </w:rPr>
            <w:t xml:space="preserve"> dersleri başta olmak üzere derslerde evrensel etik ilkeler, sosyal sorumluluk, teknolojik gelişim ve sürdürülebilirlik bilinci öğrencilere aşılanır. Ayrıca, öğrenci topluluklarının düzenlediği sosyal sorumluluk projelerine katılım teşvik edilir.</w:t>
          </w:r>
        </w:p>
      </w:sdtContent>
    </w:sdt>
    <w:p w14:paraId="681D480C" w14:textId="77777777" w:rsidR="00076E94" w:rsidRPr="002960B6" w:rsidRDefault="00076E94" w:rsidP="00076E94">
      <w:pPr>
        <w:pStyle w:val="Balk3"/>
        <w:ind w:left="709"/>
        <w:rPr>
          <w:rFonts w:ascii="Times New Roman" w:eastAsiaTheme="minorHAnsi" w:hAnsi="Times New Roman" w:cs="Times New Roman"/>
          <w:b/>
          <w:bCs/>
          <w:color w:val="auto"/>
          <w:sz w:val="24"/>
          <w:szCs w:val="24"/>
        </w:rPr>
      </w:pPr>
      <w:bookmarkStart w:id="19" w:name="_Toc200711342"/>
      <w:r w:rsidRPr="002960B6">
        <w:rPr>
          <w:rFonts w:ascii="Times New Roman" w:eastAsiaTheme="minorHAnsi" w:hAnsi="Times New Roman" w:cs="Times New Roman"/>
          <w:b/>
          <w:bCs/>
          <w:color w:val="auto"/>
          <w:sz w:val="24"/>
          <w:szCs w:val="24"/>
        </w:rPr>
        <w:t>3.2. Program Çıktısının Ölçülmesi</w:t>
      </w:r>
      <w:bookmarkEnd w:id="19"/>
    </w:p>
    <w:p w14:paraId="4661D17F" w14:textId="77777777" w:rsidR="00076E94" w:rsidRPr="002960B6" w:rsidRDefault="00076E94" w:rsidP="00076E94">
      <w:pPr>
        <w:ind w:left="1134"/>
        <w:jc w:val="both"/>
        <w:rPr>
          <w:rFonts w:ascii="Times New Roman" w:hAnsi="Times New Roman" w:cs="Times New Roman"/>
        </w:rPr>
      </w:pPr>
      <w:r w:rsidRPr="002960B6">
        <w:rPr>
          <w:rFonts w:ascii="Times New Roman" w:hAnsi="Times New Roman" w:cs="Times New Roman"/>
        </w:rPr>
        <w:t>Her bir program çıktısı için ayrı ayrı olmak üzere, mezuniyet aşamasına gelmiş olan öğrencilerin o program çıktısına ne düzeyde ulaştıklarının nasıl ölçüldüğünü açıklayınız ve bununla ilgili verileri irdeleyiniz:</w:t>
      </w:r>
    </w:p>
    <w:sdt>
      <w:sdtPr>
        <w:rPr>
          <w:rFonts w:ascii="Times New Roman" w:hAnsi="Times New Roman" w:cs="Times New Roman"/>
        </w:rPr>
        <w:id w:val="2013879602"/>
        <w:placeholder>
          <w:docPart w:val="510ECC846E5E4AD7A2BE47C425254976"/>
        </w:placeholder>
      </w:sdtPr>
      <w:sdtContent>
        <w:sdt>
          <w:sdtPr>
            <w:rPr>
              <w:rFonts w:ascii="Times New Roman" w:hAnsi="Times New Roman" w:cs="Times New Roman"/>
            </w:rPr>
            <w:id w:val="-921868121"/>
            <w:placeholder>
              <w:docPart w:val="CFD8E65C7C7C45BC8D7C067A77EC7DB2"/>
            </w:placeholder>
          </w:sdtPr>
          <w:sdtContent>
            <w:p w14:paraId="1B0262A4" w14:textId="77777777" w:rsidR="00AF05F8" w:rsidRPr="002960B6" w:rsidRDefault="00AF05F8" w:rsidP="00AF05F8">
              <w:pPr>
                <w:rPr>
                  <w:rFonts w:ascii="Times New Roman" w:hAnsi="Times New Roman" w:cs="Times New Roman"/>
                </w:rPr>
              </w:pPr>
              <w:r w:rsidRPr="002960B6">
                <w:rPr>
                  <w:rFonts w:ascii="Times New Roman" w:hAnsi="Times New Roman" w:cs="Times New Roman"/>
                </w:rPr>
                <w:t>Program Öğrenme Çıktıları:</w:t>
              </w:r>
            </w:p>
            <w:p w14:paraId="458EE2ED" w14:textId="77777777" w:rsidR="00AF05F8" w:rsidRPr="002960B6" w:rsidRDefault="00AF05F8" w:rsidP="00AF05F8">
              <w:pPr>
                <w:rPr>
                  <w:rFonts w:ascii="Times New Roman" w:hAnsi="Times New Roman" w:cs="Times New Roman"/>
                </w:rPr>
              </w:pPr>
              <w:r w:rsidRPr="002960B6">
                <w:rPr>
                  <w:rFonts w:ascii="Times New Roman" w:hAnsi="Times New Roman" w:cs="Times New Roman"/>
                </w:rPr>
                <w:t>1-Alanıyla ilgili konuları, yazılı ve sözlü olarak, en az bir yabancı dilde (İngilizce) yetkin bir şekilde, farklı paydaşlara açık ve ikna edici bir biçimde sunar.</w:t>
              </w:r>
            </w:p>
            <w:p w14:paraId="1AA641DA" w14:textId="46029588" w:rsidR="00AF05F8" w:rsidRPr="002960B6" w:rsidRDefault="00AF05F8" w:rsidP="00AF05F8">
              <w:pPr>
                <w:rPr>
                  <w:rFonts w:ascii="Times New Roman" w:hAnsi="Times New Roman" w:cs="Times New Roman"/>
                </w:rPr>
              </w:pPr>
              <w:r w:rsidRPr="002960B6">
                <w:rPr>
                  <w:rFonts w:ascii="Times New Roman" w:hAnsi="Times New Roman" w:cs="Times New Roman"/>
                </w:rPr>
                <w:t xml:space="preserve">Ölçüm, İngilizce dilindeki derslerdeki sunum, ders içi tartışma ve sınav performansları üzerinden yapılmaktadır. </w:t>
              </w:r>
            </w:p>
            <w:p w14:paraId="637CEE21" w14:textId="2B73F5B7" w:rsidR="00AF05F8" w:rsidRPr="002960B6" w:rsidRDefault="00AF05F8" w:rsidP="00AF05F8">
              <w:pPr>
                <w:rPr>
                  <w:rFonts w:ascii="Times New Roman" w:hAnsi="Times New Roman" w:cs="Times New Roman"/>
                </w:rPr>
              </w:pPr>
              <w:r w:rsidRPr="002960B6">
                <w:rPr>
                  <w:rFonts w:ascii="Times New Roman" w:hAnsi="Times New Roman" w:cs="Times New Roman"/>
                </w:rPr>
                <w:t>2-Eğitim ve öğretimi sırasında edindiği bilgi ve becerileri, piyasa koşullarının gereğine uygun olarak sürekli geliştirebilecek araştırıcı ve sorgulayıcı yapıya sahip olur.</w:t>
              </w:r>
            </w:p>
            <w:p w14:paraId="4AC865F1" w14:textId="42B12CBC" w:rsidR="00AF05F8" w:rsidRPr="002960B6" w:rsidRDefault="00AF05F8" w:rsidP="00AF05F8">
              <w:pPr>
                <w:rPr>
                  <w:rFonts w:ascii="Times New Roman" w:hAnsi="Times New Roman" w:cs="Times New Roman"/>
                </w:rPr>
              </w:pPr>
              <w:r w:rsidRPr="002960B6">
                <w:rPr>
                  <w:rFonts w:ascii="Times New Roman" w:hAnsi="Times New Roman" w:cs="Times New Roman"/>
                </w:rPr>
                <w:t xml:space="preserve">Ölçüm, derslerdeki araştırma raporları, vaka analizleri ve ders içi tartışmalar üzerinden yapılmaktadır. </w:t>
              </w:r>
            </w:p>
            <w:p w14:paraId="04FBB55B" w14:textId="77777777" w:rsidR="00AF05F8" w:rsidRPr="002960B6" w:rsidRDefault="00AF05F8" w:rsidP="00AF05F8">
              <w:pPr>
                <w:rPr>
                  <w:rFonts w:ascii="Times New Roman" w:hAnsi="Times New Roman" w:cs="Times New Roman"/>
                </w:rPr>
              </w:pPr>
              <w:r w:rsidRPr="002960B6">
                <w:rPr>
                  <w:rFonts w:ascii="Times New Roman" w:hAnsi="Times New Roman" w:cs="Times New Roman"/>
                </w:rPr>
                <w:lastRenderedPageBreak/>
                <w:t>3-Uluslararası ticaretin ekonomik, hukuki, finansal ve işletme yönetimi boyutlarına ilişkin kuramsal ve olgusal temelleri analiz eder.</w:t>
              </w:r>
            </w:p>
            <w:p w14:paraId="47691FA0" w14:textId="019033D8" w:rsidR="00AF05F8" w:rsidRPr="002960B6" w:rsidRDefault="00AF05F8" w:rsidP="00AF05F8">
              <w:pPr>
                <w:rPr>
                  <w:rFonts w:ascii="Times New Roman" w:hAnsi="Times New Roman" w:cs="Times New Roman"/>
                </w:rPr>
              </w:pPr>
              <w:r w:rsidRPr="002960B6">
                <w:rPr>
                  <w:rFonts w:ascii="Times New Roman" w:hAnsi="Times New Roman" w:cs="Times New Roman"/>
                </w:rPr>
                <w:t>Ölçüm, derslerde yapılan sınavlar üzerinden yapılmaktadır.</w:t>
              </w:r>
            </w:p>
            <w:p w14:paraId="26EF267A" w14:textId="77777777" w:rsidR="00AF05F8" w:rsidRPr="002960B6" w:rsidRDefault="00AF05F8" w:rsidP="00AF05F8">
              <w:pPr>
                <w:rPr>
                  <w:rFonts w:ascii="Times New Roman" w:hAnsi="Times New Roman" w:cs="Times New Roman"/>
                </w:rPr>
              </w:pPr>
              <w:r w:rsidRPr="002960B6">
                <w:rPr>
                  <w:rFonts w:ascii="Times New Roman" w:hAnsi="Times New Roman" w:cs="Times New Roman"/>
                </w:rPr>
                <w:t>4-Disiplin içi ve disiplinler arası takımlarda yapıcı bir üye olarak etkin bir şekilde çalışır, gerektiğinde liderlik rolü üstlenerek bireysel ve ekip sorumluluğu alır.</w:t>
              </w:r>
            </w:p>
            <w:p w14:paraId="3FA3D8A2" w14:textId="5E2972C4" w:rsidR="00AF05F8" w:rsidRPr="002960B6" w:rsidRDefault="00AF05F8" w:rsidP="00AF05F8">
              <w:pPr>
                <w:rPr>
                  <w:rFonts w:ascii="Times New Roman" w:hAnsi="Times New Roman" w:cs="Times New Roman"/>
                </w:rPr>
              </w:pPr>
              <w:r w:rsidRPr="002960B6">
                <w:rPr>
                  <w:rFonts w:ascii="Times New Roman" w:hAnsi="Times New Roman" w:cs="Times New Roman"/>
                </w:rPr>
                <w:t>Ölçüm, grup projeleri</w:t>
              </w:r>
              <w:r w:rsidR="00D82E7E" w:rsidRPr="002960B6">
                <w:rPr>
                  <w:rFonts w:ascii="Times New Roman" w:hAnsi="Times New Roman" w:cs="Times New Roman"/>
                </w:rPr>
                <w:t>, grup sunumları ve gözlem ile yapılmaktadır.</w:t>
              </w:r>
            </w:p>
            <w:p w14:paraId="0BBA8F2E" w14:textId="77777777" w:rsidR="00AF05F8" w:rsidRPr="002960B6" w:rsidRDefault="00AF05F8" w:rsidP="00AF05F8">
              <w:pPr>
                <w:rPr>
                  <w:rFonts w:ascii="Times New Roman" w:hAnsi="Times New Roman" w:cs="Times New Roman"/>
                </w:rPr>
              </w:pPr>
              <w:r w:rsidRPr="002960B6">
                <w:rPr>
                  <w:rFonts w:ascii="Times New Roman" w:hAnsi="Times New Roman" w:cs="Times New Roman"/>
                </w:rPr>
                <w:t>5-Mesleki faaliyetlerini evrensel etik ilkeler, sosyal sorumluluk, teknolojik gelişim ve sürdürülebilirlik bilinciyle yürütür; uluslararası ticaretin toplumsal ve çevresel etkilerini değerlendirerek işine uygular.</w:t>
              </w:r>
            </w:p>
            <w:p w14:paraId="0F138066" w14:textId="378A917C" w:rsidR="00AF05F8" w:rsidRPr="002960B6" w:rsidRDefault="00D82E7E" w:rsidP="00AF05F8">
              <w:pPr>
                <w:tabs>
                  <w:tab w:val="left" w:pos="1134"/>
                </w:tabs>
                <w:jc w:val="both"/>
                <w:rPr>
                  <w:rFonts w:ascii="Times New Roman" w:hAnsi="Times New Roman" w:cs="Times New Roman"/>
                </w:rPr>
              </w:pPr>
              <w:r w:rsidRPr="002960B6">
                <w:rPr>
                  <w:rFonts w:ascii="Times New Roman" w:hAnsi="Times New Roman" w:cs="Times New Roman"/>
                </w:rPr>
                <w:t xml:space="preserve">Ölçüm, </w:t>
              </w:r>
              <w:r w:rsidR="00AF05F8" w:rsidRPr="002960B6">
                <w:rPr>
                  <w:rFonts w:ascii="Times New Roman" w:hAnsi="Times New Roman" w:cs="Times New Roman"/>
                </w:rPr>
                <w:t xml:space="preserve">Business Ethics, Sustainable Development and International Trade: Current Issues dersleri başta olmak üzere derslerde </w:t>
              </w:r>
              <w:r w:rsidRPr="002960B6">
                <w:rPr>
                  <w:rFonts w:ascii="Times New Roman" w:hAnsi="Times New Roman" w:cs="Times New Roman"/>
                </w:rPr>
                <w:t>yapılan proje ve raporlar üzerinden ve sınavlar üzerinden yapılmaktadır.</w:t>
              </w:r>
            </w:p>
            <w:p w14:paraId="31AEC683" w14:textId="344B01B4" w:rsidR="00076E94" w:rsidRPr="002960B6" w:rsidRDefault="00D82E7E" w:rsidP="00D82E7E">
              <w:pPr>
                <w:tabs>
                  <w:tab w:val="left" w:pos="1134"/>
                </w:tabs>
                <w:jc w:val="both"/>
                <w:rPr>
                  <w:rFonts w:ascii="Times New Roman" w:hAnsi="Times New Roman" w:cs="Times New Roman"/>
                </w:rPr>
              </w:pPr>
              <w:r w:rsidRPr="002960B6">
                <w:rPr>
                  <w:rFonts w:ascii="Times New Roman" w:hAnsi="Times New Roman" w:cs="Times New Roman"/>
                </w:rPr>
                <w:t>*Ayrıca, tüm çıktılar için mezuniyet ve ders değerlendirme anketleri yapılmaktadır.</w:t>
              </w:r>
            </w:p>
          </w:sdtContent>
        </w:sdt>
      </w:sdtContent>
    </w:sdt>
    <w:p w14:paraId="19024D1C" w14:textId="2FD70A35" w:rsidR="00076E94" w:rsidRPr="002960B6" w:rsidRDefault="00076E94" w:rsidP="00076E94">
      <w:pPr>
        <w:pStyle w:val="Balk2"/>
        <w:ind w:left="426"/>
        <w:rPr>
          <w:rFonts w:ascii="Times New Roman" w:eastAsiaTheme="minorHAnsi" w:hAnsi="Times New Roman" w:cs="Times New Roman"/>
          <w:b/>
          <w:bCs/>
          <w:color w:val="auto"/>
          <w:sz w:val="24"/>
          <w:szCs w:val="24"/>
        </w:rPr>
      </w:pPr>
      <w:bookmarkStart w:id="20" w:name="_Toc200711343"/>
      <w:r w:rsidRPr="002960B6">
        <w:rPr>
          <w:rFonts w:ascii="Times New Roman" w:eastAsiaTheme="minorHAnsi" w:hAnsi="Times New Roman" w:cs="Times New Roman"/>
          <w:b/>
          <w:bCs/>
          <w:color w:val="auto"/>
          <w:sz w:val="24"/>
          <w:szCs w:val="24"/>
        </w:rPr>
        <w:t>4. Müfredat ve Dersler</w:t>
      </w:r>
      <w:bookmarkEnd w:id="20"/>
    </w:p>
    <w:p w14:paraId="0854E386" w14:textId="77777777" w:rsidR="00076E94" w:rsidRPr="002960B6" w:rsidRDefault="00076E94" w:rsidP="00076E94">
      <w:pPr>
        <w:ind w:left="709"/>
        <w:jc w:val="both"/>
        <w:rPr>
          <w:rFonts w:ascii="Times New Roman" w:hAnsi="Times New Roman" w:cs="Times New Roman"/>
        </w:rPr>
      </w:pPr>
      <w:r w:rsidRPr="002960B6">
        <w:rPr>
          <w:rFonts w:ascii="Times New Roman" w:hAnsi="Times New Roman" w:cs="Times New Roman"/>
        </w:rPr>
        <w:t>Müfredatın ve derslerin öngörüldüğü biçimde uygulanmasının nasıl güvence altına alındığını anlatınız:</w:t>
      </w:r>
    </w:p>
    <w:sdt>
      <w:sdtPr>
        <w:rPr>
          <w:rFonts w:ascii="Times New Roman" w:hAnsi="Times New Roman" w:cs="Times New Roman"/>
        </w:rPr>
        <w:id w:val="-386959171"/>
        <w:placeholder>
          <w:docPart w:val="510ECC846E5E4AD7A2BE47C425254976"/>
        </w:placeholder>
      </w:sdtPr>
      <w:sdtContent>
        <w:p w14:paraId="3BA92F92" w14:textId="258A0EE1" w:rsidR="00076E94" w:rsidRPr="002960B6" w:rsidRDefault="001C491F" w:rsidP="001C491F">
          <w:pPr>
            <w:jc w:val="both"/>
            <w:rPr>
              <w:rFonts w:ascii="Times New Roman" w:hAnsi="Times New Roman" w:cs="Times New Roman"/>
            </w:rPr>
          </w:pPr>
          <w:r w:rsidRPr="002960B6">
            <w:rPr>
              <w:rFonts w:ascii="Times New Roman" w:hAnsi="Times New Roman" w:cs="Times New Roman"/>
            </w:rPr>
            <w:t>Bölümümüzün müfredatı ve ders içerikleri, ilgili program ve standartlar doğrultusunda hazırlanmakta, bölüm kurulu ve fakülte kurulu onaylarının ardından üniversite senatosu tarafından kabul edilmektedir.</w:t>
          </w:r>
          <w:r w:rsidRPr="002960B6">
            <w:t xml:space="preserve"> </w:t>
          </w:r>
          <w:r w:rsidRPr="002960B6">
            <w:rPr>
              <w:rFonts w:ascii="Times New Roman" w:hAnsi="Times New Roman" w:cs="Times New Roman"/>
            </w:rPr>
            <w:t>Müfredat, her akademik yıl başında gözden geçirilerek güncellenmesi gereken ders içerikleri, öğrenme çıktıları ve ders kredileri değerlendirilir. Derslerin öngörülen biçimde yürütülmesini sağlamak amacıyla, her dönem başında ders sorumluları tarafından ders izlenceleri (syllabus) hazırlanır ve Öğrenci Bilgi Sistemi (OBS) üzerinden erişime açılır. Ders izlencelerinde haftalık konu planı, öğrenme hedefleri, değerlendirme ölçütleri ve kaynaklar açıkça belirtilir. Akademik takvime uygun şekilde derslerin işlenmesi sınav soruları, dönem sonu anketleri üzerinden ve öğrencilerden alınan geribildirimler yolu ile takip edilir. Öğrencilerden alınan geri bildirimlerle, dersin yürütülme kalitesi, içeriğin güncelliği ve öğrenme hedeflerine ulaşma düzeyi hakkında bilgi edinilir. Değerlendirme aşamasında elde edilen veriler, bölüm kurulunda ele alınarak gerekli iyileştirmeler yapılır.</w:t>
          </w:r>
        </w:p>
      </w:sdtContent>
    </w:sdt>
    <w:p w14:paraId="6492CE1A" w14:textId="67AF6752" w:rsidR="00076E94" w:rsidRPr="002960B6" w:rsidRDefault="00076E94" w:rsidP="00076E94">
      <w:pPr>
        <w:pStyle w:val="Balk2"/>
        <w:ind w:left="426"/>
        <w:rPr>
          <w:rFonts w:ascii="Times New Roman" w:eastAsiaTheme="minorHAnsi" w:hAnsi="Times New Roman" w:cs="Times New Roman"/>
          <w:b/>
          <w:bCs/>
          <w:color w:val="auto"/>
          <w:sz w:val="24"/>
          <w:szCs w:val="24"/>
        </w:rPr>
      </w:pPr>
      <w:bookmarkStart w:id="21" w:name="_Toc200711344"/>
      <w:r w:rsidRPr="002960B6">
        <w:rPr>
          <w:rFonts w:ascii="Times New Roman" w:eastAsiaTheme="minorHAnsi" w:hAnsi="Times New Roman" w:cs="Times New Roman"/>
          <w:b/>
          <w:bCs/>
          <w:color w:val="auto"/>
          <w:sz w:val="24"/>
          <w:szCs w:val="24"/>
        </w:rPr>
        <w:t>5. Ders Öğrenme Çıktıları ve Ölçme-Değerlendirme Yöntemleri</w:t>
      </w:r>
      <w:bookmarkEnd w:id="21"/>
    </w:p>
    <w:p w14:paraId="6EF9A205" w14:textId="77777777" w:rsidR="00076E94" w:rsidRPr="002960B6" w:rsidRDefault="00076E94" w:rsidP="00076E94">
      <w:pPr>
        <w:ind w:left="709"/>
        <w:jc w:val="both"/>
        <w:rPr>
          <w:rFonts w:ascii="Times New Roman" w:hAnsi="Times New Roman" w:cs="Times New Roman"/>
        </w:rPr>
      </w:pPr>
      <w:r w:rsidRPr="002960B6">
        <w:rPr>
          <w:rFonts w:ascii="Times New Roman" w:hAnsi="Times New Roman" w:cs="Times New Roman"/>
        </w:rPr>
        <w:t>Ders öğrenme çıktılarının ve ölçme-değerlendirme yöntemlerinin öngörüldüğü biçimde uygulanmasının nasıl güvence altına alındığını anlatınız:</w:t>
      </w:r>
    </w:p>
    <w:sdt>
      <w:sdtPr>
        <w:rPr>
          <w:rFonts w:ascii="Times New Roman" w:hAnsi="Times New Roman" w:cs="Times New Roman"/>
        </w:rPr>
        <w:id w:val="-1992244685"/>
        <w:placeholder>
          <w:docPart w:val="510ECC846E5E4AD7A2BE47C425254976"/>
        </w:placeholder>
      </w:sdtPr>
      <w:sdtContent>
        <w:p w14:paraId="79C98D34" w14:textId="2B15C9B7" w:rsidR="00076E94" w:rsidRPr="002960B6" w:rsidRDefault="0030491B" w:rsidP="0030491B">
          <w:pPr>
            <w:jc w:val="both"/>
            <w:rPr>
              <w:rFonts w:ascii="Times New Roman" w:hAnsi="Times New Roman" w:cs="Times New Roman"/>
            </w:rPr>
          </w:pPr>
          <w:r w:rsidRPr="002960B6">
            <w:rPr>
              <w:rFonts w:ascii="Times New Roman" w:hAnsi="Times New Roman" w:cs="Times New Roman"/>
            </w:rPr>
            <w:t xml:space="preserve">Bölümümüzde ders öğrenme çıktıları (DÖÇ), program öğrenme çıktıları (PÖÇ) ile uyumlu olacak şekilde her ders için öğretim elemanları tarafından belirlenir ve dönem başında ders izlencelerine eklenir. Ölçme-değerlendirme yöntemleri (ara sınav, final sınavı, proje, ödev, sunum vb.) bu çıktılara </w:t>
          </w:r>
          <w:r w:rsidRPr="002960B6">
            <w:rPr>
              <w:rFonts w:ascii="Times New Roman" w:hAnsi="Times New Roman" w:cs="Times New Roman"/>
            </w:rPr>
            <w:lastRenderedPageBreak/>
            <w:t xml:space="preserve">uygun şekilde planlanır ve öğrencilere dönem başında ilan edilir. Tüm ölçme sonuçları Öğrenci Bilgi Sistemi (OBS) üzerinden kayıt altına alınır ve öğrencilerin erişimine açılır. Gerektiğinde ders öğrenme çıktıları güncellenir, ölçme araçları revize edilir veya ders içeriği iyileştirilir ve öğrencilere zamanında bildirilir. </w:t>
          </w:r>
        </w:p>
      </w:sdtContent>
    </w:sdt>
    <w:p w14:paraId="25673A26" w14:textId="6ED05603" w:rsidR="00736C16" w:rsidRPr="002960B6" w:rsidRDefault="00076E94" w:rsidP="00525612">
      <w:pPr>
        <w:pStyle w:val="Balk1"/>
        <w:ind w:right="-285"/>
        <w:rPr>
          <w:sz w:val="22"/>
          <w:szCs w:val="22"/>
        </w:rPr>
      </w:pPr>
      <w:bookmarkStart w:id="22" w:name="_Toc200711345"/>
      <w:r w:rsidRPr="002960B6">
        <w:rPr>
          <w:rFonts w:ascii="Times New Roman" w:eastAsiaTheme="minorHAnsi" w:hAnsi="Times New Roman" w:cs="Times New Roman"/>
          <w:b/>
          <w:bCs/>
          <w:color w:val="auto"/>
          <w:sz w:val="24"/>
          <w:szCs w:val="24"/>
        </w:rPr>
        <w:t xml:space="preserve">D. </w:t>
      </w:r>
      <w:r w:rsidR="00525612" w:rsidRPr="002960B6">
        <w:rPr>
          <w:rFonts w:ascii="Times New Roman" w:eastAsiaTheme="minorHAnsi" w:hAnsi="Times New Roman" w:cs="Times New Roman"/>
          <w:b/>
          <w:bCs/>
          <w:color w:val="auto"/>
          <w:sz w:val="24"/>
          <w:szCs w:val="24"/>
        </w:rPr>
        <w:t>ARAŞTIRMA VE BİLİMSEL ETKİNLİKLER GERÇEKLEŞME BİLGİLERİ</w:t>
      </w:r>
      <w:r w:rsidR="00525612" w:rsidRPr="002960B6">
        <w:t xml:space="preserve"> </w:t>
      </w:r>
      <w:r w:rsidRPr="002960B6">
        <w:rPr>
          <w:rFonts w:ascii="Times New Roman" w:eastAsiaTheme="minorHAnsi" w:hAnsi="Times New Roman" w:cs="Times New Roman"/>
          <w:i/>
          <w:iCs/>
          <w:color w:val="auto"/>
          <w:sz w:val="24"/>
          <w:szCs w:val="24"/>
        </w:rPr>
        <w:t>(</w:t>
      </w:r>
      <w:r w:rsidR="008147B0" w:rsidRPr="002960B6">
        <w:rPr>
          <w:rFonts w:ascii="Times New Roman" w:eastAsiaTheme="minorHAnsi" w:hAnsi="Times New Roman" w:cs="Times New Roman"/>
          <w:i/>
          <w:iCs/>
          <w:color w:val="auto"/>
          <w:sz w:val="24"/>
          <w:szCs w:val="24"/>
        </w:rPr>
        <w:t>2024 Güz</w:t>
      </w:r>
      <w:r w:rsidRPr="002960B6">
        <w:rPr>
          <w:rFonts w:ascii="Times New Roman" w:eastAsiaTheme="minorHAnsi" w:hAnsi="Times New Roman" w:cs="Times New Roman"/>
          <w:i/>
          <w:iCs/>
          <w:color w:val="auto"/>
          <w:sz w:val="24"/>
          <w:szCs w:val="24"/>
        </w:rPr>
        <w:t>-2025</w:t>
      </w:r>
      <w:r w:rsidR="008147B0" w:rsidRPr="002960B6">
        <w:rPr>
          <w:rFonts w:ascii="Times New Roman" w:eastAsiaTheme="minorHAnsi" w:hAnsi="Times New Roman" w:cs="Times New Roman"/>
          <w:i/>
          <w:iCs/>
          <w:color w:val="auto"/>
          <w:sz w:val="24"/>
          <w:szCs w:val="24"/>
        </w:rPr>
        <w:t xml:space="preserve"> Bahar</w:t>
      </w:r>
      <w:r w:rsidRPr="002960B6">
        <w:rPr>
          <w:rFonts w:ascii="Times New Roman" w:eastAsiaTheme="minorHAnsi" w:hAnsi="Times New Roman" w:cs="Times New Roman"/>
          <w:i/>
          <w:iCs/>
          <w:color w:val="auto"/>
          <w:sz w:val="24"/>
          <w:szCs w:val="24"/>
        </w:rPr>
        <w:t xml:space="preserve"> Dönemi)</w:t>
      </w:r>
      <w:bookmarkEnd w:id="22"/>
    </w:p>
    <w:p w14:paraId="25867093" w14:textId="73D61322" w:rsidR="00076E94" w:rsidRPr="002960B6" w:rsidRDefault="00076E94" w:rsidP="00076E94">
      <w:pPr>
        <w:pStyle w:val="Balk2"/>
        <w:ind w:left="284"/>
        <w:rPr>
          <w:rFonts w:ascii="Times New Roman" w:eastAsiaTheme="minorHAnsi" w:hAnsi="Times New Roman" w:cs="Times New Roman"/>
          <w:b/>
          <w:bCs/>
          <w:color w:val="auto"/>
          <w:sz w:val="24"/>
          <w:szCs w:val="24"/>
        </w:rPr>
      </w:pPr>
      <w:bookmarkStart w:id="23" w:name="_Toc200711346"/>
      <w:r w:rsidRPr="002960B6">
        <w:rPr>
          <w:rFonts w:ascii="Times New Roman" w:eastAsiaTheme="minorHAnsi" w:hAnsi="Times New Roman" w:cs="Times New Roman"/>
          <w:b/>
          <w:bCs/>
          <w:color w:val="auto"/>
          <w:sz w:val="24"/>
          <w:szCs w:val="24"/>
        </w:rPr>
        <w:t>1. Araştırma Altyapısı, Finansman ve İnsan Kaynakları</w:t>
      </w:r>
      <w:bookmarkEnd w:id="23"/>
    </w:p>
    <w:p w14:paraId="319972E6" w14:textId="77777777" w:rsidR="00076E94" w:rsidRPr="002960B6" w:rsidRDefault="00076E94" w:rsidP="00076E94">
      <w:pPr>
        <w:ind w:left="567"/>
        <w:jc w:val="both"/>
        <w:rPr>
          <w:rFonts w:ascii="Times New Roman" w:hAnsi="Times New Roman" w:cs="Times New Roman"/>
        </w:rPr>
      </w:pPr>
      <w:r w:rsidRPr="002960B6">
        <w:rPr>
          <w:rFonts w:ascii="Times New Roman" w:hAnsi="Times New Roman" w:cs="Times New Roman"/>
        </w:rPr>
        <w:t>Donanım, Bilgi Kaynakları, İç ve Dış Finansman, Araştırmacı Kadrosu ve Teknik Personel, Doktora Programı ve Öğrencileri hakkında bilgi veriniz:</w:t>
      </w:r>
    </w:p>
    <w:sdt>
      <w:sdtPr>
        <w:rPr>
          <w:rFonts w:ascii="Times New Roman" w:hAnsi="Times New Roman" w:cs="Times New Roman"/>
        </w:rPr>
        <w:id w:val="178707109"/>
        <w:placeholder>
          <w:docPart w:val="510ECC846E5E4AD7A2BE47C425254976"/>
        </w:placeholder>
      </w:sdtPr>
      <w:sdtContent>
        <w:p w14:paraId="4FBDF15A" w14:textId="685425C4" w:rsidR="00736C16" w:rsidRPr="002960B6" w:rsidRDefault="002D357F" w:rsidP="002D357F">
          <w:pPr>
            <w:jc w:val="both"/>
            <w:rPr>
              <w:rFonts w:ascii="Times New Roman" w:hAnsi="Times New Roman" w:cs="Times New Roman"/>
            </w:rPr>
          </w:pPr>
          <w:r w:rsidRPr="002960B6">
            <w:rPr>
              <w:rFonts w:ascii="Times New Roman" w:hAnsi="Times New Roman" w:cs="Times New Roman"/>
            </w:rPr>
            <w:t>Bölümde 1 profesör, 2 doçent, 1 doktor öğretim üyesi, 1 araştırma görevlisi görev yapmaktadır. Uluslararası Ticaret doktora programı</w:t>
          </w:r>
          <w:r w:rsidR="003F0004" w:rsidRPr="002960B6">
            <w:rPr>
              <w:rFonts w:ascii="Times New Roman" w:hAnsi="Times New Roman" w:cs="Times New Roman"/>
            </w:rPr>
            <w:t xml:space="preserve"> hem Türkçe hem de İngilizce dillerinde yürütülmektedir. Dersler yüksek nitelikli araştırmacılar yetiştirmeyi hedeflemektedir. Bu amaç doğrultusunda araştırma teknikleri ve uluslararası ticaretin teorik konularıyla ilgili dersler verilmektedir. Derslerde makale yazma ve sunum yapma becerileri geliştirilmektedir. Programdan mezun olan öğrenciler hem programlarımızda hem de farklı üniversitelerin Uluslararası Ticaret kürsülerinde akademisyen olarak görev yapmakta, bazı öğrencilerimiz ise profesyonel kariyerlerine devam etmektedir. </w:t>
          </w:r>
        </w:p>
      </w:sdtContent>
    </w:sdt>
    <w:p w14:paraId="457ED6D6" w14:textId="76A8FD74" w:rsidR="00076E94" w:rsidRPr="002960B6" w:rsidRDefault="00076E94" w:rsidP="00076E94">
      <w:pPr>
        <w:pStyle w:val="Balk2"/>
        <w:ind w:left="284"/>
        <w:rPr>
          <w:rFonts w:ascii="Times New Roman" w:eastAsiaTheme="minorHAnsi" w:hAnsi="Times New Roman" w:cs="Times New Roman"/>
          <w:b/>
          <w:bCs/>
          <w:color w:val="auto"/>
          <w:sz w:val="24"/>
          <w:szCs w:val="24"/>
        </w:rPr>
      </w:pPr>
      <w:bookmarkStart w:id="24" w:name="_Toc200711347"/>
      <w:r w:rsidRPr="002960B6">
        <w:rPr>
          <w:rFonts w:ascii="Times New Roman" w:eastAsiaTheme="minorHAnsi" w:hAnsi="Times New Roman" w:cs="Times New Roman"/>
          <w:b/>
          <w:bCs/>
          <w:color w:val="auto"/>
          <w:sz w:val="24"/>
          <w:szCs w:val="24"/>
        </w:rPr>
        <w:t>2. Ortak Araştırma Çıktıları</w:t>
      </w:r>
      <w:bookmarkEnd w:id="24"/>
    </w:p>
    <w:p w14:paraId="2E049FB1" w14:textId="77777777" w:rsidR="00076E94" w:rsidRPr="002960B6" w:rsidRDefault="00076E94" w:rsidP="00076E94">
      <w:pPr>
        <w:ind w:left="567" w:firstLine="1"/>
        <w:jc w:val="both"/>
        <w:rPr>
          <w:rFonts w:ascii="Times New Roman" w:hAnsi="Times New Roman" w:cs="Times New Roman"/>
        </w:rPr>
      </w:pPr>
      <w:r w:rsidRPr="002960B6">
        <w:rPr>
          <w:rFonts w:ascii="Times New Roman" w:hAnsi="Times New Roman" w:cs="Times New Roman"/>
        </w:rPr>
        <w:t>Üniversite Dışı Kuruluşlarla Yürütülen Ortak Çalışmalar, Üniversite Dışından Araştırmacıların Ziyareti Kurumda Düzenlenen Bilimsel Seminer, Konferans, Panel vb. faaliyetler, Kurum dışında düzenlenen Bilimsel Seminer, Konferans, Panel vb. faaliyetler hakkında bilgi veriniz:</w:t>
      </w:r>
    </w:p>
    <w:sdt>
      <w:sdtPr>
        <w:rPr>
          <w:rFonts w:ascii="Times New Roman" w:hAnsi="Times New Roman" w:cs="Times New Roman"/>
        </w:rPr>
        <w:id w:val="-603181188"/>
        <w:placeholder>
          <w:docPart w:val="510ECC846E5E4AD7A2BE47C425254976"/>
        </w:placeholder>
      </w:sdtPr>
      <w:sdtContent>
        <w:p w14:paraId="02CACD57" w14:textId="2282412D" w:rsidR="00736C16" w:rsidRPr="002960B6" w:rsidRDefault="003F0004" w:rsidP="00525612">
          <w:pPr>
            <w:ind w:left="567" w:firstLine="1"/>
            <w:jc w:val="both"/>
            <w:rPr>
              <w:rFonts w:ascii="Times New Roman" w:hAnsi="Times New Roman" w:cs="Times New Roman"/>
            </w:rPr>
          </w:pPr>
          <w:r w:rsidRPr="002960B6">
            <w:rPr>
              <w:rFonts w:ascii="Times New Roman" w:hAnsi="Times New Roman" w:cs="Times New Roman"/>
            </w:rPr>
            <w:t xml:space="preserve">Uluslararası Ticaret Seminerleri kapsamında çeşitli konularda seminerler düzenlenmiştir.  </w:t>
          </w:r>
        </w:p>
      </w:sdtContent>
    </w:sdt>
    <w:p w14:paraId="7B8D1A4B" w14:textId="26725460" w:rsidR="00076E94" w:rsidRPr="002960B6" w:rsidRDefault="00076E94" w:rsidP="00076E94">
      <w:pPr>
        <w:pStyle w:val="Balk2"/>
        <w:ind w:left="284"/>
        <w:rPr>
          <w:rFonts w:ascii="Times New Roman" w:eastAsiaTheme="minorHAnsi" w:hAnsi="Times New Roman" w:cs="Times New Roman"/>
          <w:b/>
          <w:bCs/>
          <w:color w:val="auto"/>
          <w:sz w:val="24"/>
          <w:szCs w:val="24"/>
        </w:rPr>
      </w:pPr>
      <w:bookmarkStart w:id="25" w:name="_Toc200711348"/>
      <w:r w:rsidRPr="002960B6">
        <w:rPr>
          <w:rFonts w:ascii="Times New Roman" w:eastAsiaTheme="minorHAnsi" w:hAnsi="Times New Roman" w:cs="Times New Roman"/>
          <w:b/>
          <w:bCs/>
          <w:color w:val="auto"/>
          <w:sz w:val="24"/>
          <w:szCs w:val="24"/>
        </w:rPr>
        <w:t>3. Araştırma Çıktıları</w:t>
      </w:r>
      <w:bookmarkEnd w:id="25"/>
    </w:p>
    <w:p w14:paraId="6F3698BF" w14:textId="37B0E1D3" w:rsidR="00076E94" w:rsidRDefault="00076E94" w:rsidP="00076E94">
      <w:pPr>
        <w:ind w:left="567"/>
        <w:jc w:val="both"/>
        <w:rPr>
          <w:rFonts w:ascii="Times New Roman" w:hAnsi="Times New Roman" w:cs="Times New Roman"/>
        </w:rPr>
        <w:sectPr w:rsidR="00076E94" w:rsidSect="008147B0">
          <w:footerReference w:type="default" r:id="rId9"/>
          <w:pgSz w:w="16838" w:h="11906" w:orient="landscape"/>
          <w:pgMar w:top="1276" w:right="993" w:bottom="1133" w:left="1276" w:header="567" w:footer="567" w:gutter="0"/>
          <w:pgNumType w:start="1"/>
          <w:cols w:space="708"/>
          <w:docGrid w:linePitch="360"/>
        </w:sectPr>
      </w:pPr>
      <w:r w:rsidRPr="002960B6">
        <w:rPr>
          <w:rFonts w:ascii="Times New Roman" w:hAnsi="Times New Roman" w:cs="Times New Roman"/>
        </w:rPr>
        <w:t>Bölümdeki her bir öğretim elemanının bilimsel faaliyetlerinin sayısı, yayımlanan makalelerinin sayısı, yayımlanan kitaplarının sayısı, yayımlanan kitap bölümlerinin sayısı, yayımlanan derlenmiş kitaplarının sayısı, yayımlanan diğer makalelerinin sayısı, yayımlanan tercüme, konferans bildirisi ve kitap değerlendirmesi vb. sayısı, patent ve lisans sayıları, yıl içinde aldığı toplam atıf sayısı, Üniversite dışı araştırma projesi başvurularının sayısı, yürütülmekte olan toplam doktora ve master çalışmalarının sayısı, bildiri sunularak katıldığı konferans sayısı, toplam editörlük-hakemlik sayısını ve bu bilgilerin bölüm bazında toplamlarını Tablo</w:t>
      </w:r>
      <w:r>
        <w:rPr>
          <w:rFonts w:ascii="Times New Roman" w:hAnsi="Times New Roman" w:cs="Times New Roman"/>
        </w:rPr>
        <w:t xml:space="preserve"> 1</w:t>
      </w:r>
      <w:r w:rsidR="002960B6">
        <w:rPr>
          <w:rFonts w:ascii="Times New Roman" w:hAnsi="Times New Roman" w:cs="Times New Roman"/>
        </w:rPr>
        <w:t>2</w:t>
      </w:r>
      <w:r>
        <w:rPr>
          <w:rFonts w:ascii="Times New Roman" w:hAnsi="Times New Roman" w:cs="Times New Roman"/>
        </w:rPr>
        <w:t>’te doldurunuz:</w:t>
      </w:r>
    </w:p>
    <w:p w14:paraId="1C8EBEB7" w14:textId="67500AD3" w:rsidR="00076E94" w:rsidRPr="00360E6F" w:rsidRDefault="00076E94" w:rsidP="00525612">
      <w:pPr>
        <w:ind w:left="-1276"/>
        <w:jc w:val="both"/>
        <w:rPr>
          <w:rFonts w:ascii="Times New Roman" w:hAnsi="Times New Roman" w:cs="Times New Roman"/>
          <w:b/>
          <w:bCs/>
        </w:rPr>
      </w:pPr>
      <w:r w:rsidRPr="00B352C4">
        <w:rPr>
          <w:rFonts w:ascii="Times New Roman" w:hAnsi="Times New Roman" w:cs="Times New Roman"/>
          <w:b/>
          <w:bCs/>
        </w:rPr>
        <w:lastRenderedPageBreak/>
        <w:t>Tablo 1</w:t>
      </w:r>
      <w:r w:rsidR="00607B25">
        <w:rPr>
          <w:rFonts w:ascii="Times New Roman" w:hAnsi="Times New Roman" w:cs="Times New Roman"/>
          <w:b/>
          <w:bCs/>
        </w:rPr>
        <w:t>2</w:t>
      </w:r>
      <w:r w:rsidRPr="00B352C4">
        <w:rPr>
          <w:rFonts w:ascii="Times New Roman" w:hAnsi="Times New Roman" w:cs="Times New Roman"/>
          <w:b/>
          <w:bCs/>
        </w:rPr>
        <w:t>: Araştırma Çıktılarının Sayı Olarak İfade Edilmesi</w:t>
      </w:r>
      <w:r w:rsidR="00525612">
        <w:rPr>
          <w:rFonts w:ascii="Times New Roman" w:hAnsi="Times New Roman" w:cs="Times New Roman"/>
          <w:b/>
          <w:bCs/>
        </w:rPr>
        <w:t xml:space="preserve"> </w:t>
      </w:r>
      <w:r w:rsidR="00475C99" w:rsidRPr="00525612">
        <w:rPr>
          <w:rFonts w:ascii="Times New Roman" w:hAnsi="Times New Roman" w:cs="Times New Roman"/>
          <w:i/>
          <w:iCs/>
        </w:rPr>
        <w:t>(2024 Güz-2025 Bahar Dönemi)</w:t>
      </w:r>
    </w:p>
    <w:p w14:paraId="2534F09B" w14:textId="77777777" w:rsidR="00076E94" w:rsidRDefault="00076E94" w:rsidP="00076E94">
      <w:pPr>
        <w:jc w:val="both"/>
        <w:rPr>
          <w:rFonts w:ascii="Times New Roman" w:hAnsi="Times New Roman" w:cs="Times New Roman"/>
          <w:b/>
          <w:bCs/>
        </w:rPr>
      </w:pPr>
    </w:p>
    <w:tbl>
      <w:tblPr>
        <w:tblW w:w="14275" w:type="dxa"/>
        <w:tblCellMar>
          <w:left w:w="70" w:type="dxa"/>
          <w:right w:w="70" w:type="dxa"/>
        </w:tblCellMar>
        <w:tblLook w:val="04A0" w:firstRow="1" w:lastRow="0" w:firstColumn="1" w:lastColumn="0" w:noHBand="0" w:noVBand="1"/>
      </w:tblPr>
      <w:tblGrid>
        <w:gridCol w:w="1041"/>
        <w:gridCol w:w="991"/>
        <w:gridCol w:w="1092"/>
        <w:gridCol w:w="1091"/>
        <w:gridCol w:w="1091"/>
        <w:gridCol w:w="1091"/>
        <w:gridCol w:w="1091"/>
        <w:gridCol w:w="1424"/>
        <w:gridCol w:w="647"/>
        <w:gridCol w:w="666"/>
        <w:gridCol w:w="949"/>
        <w:gridCol w:w="1050"/>
        <w:gridCol w:w="960"/>
        <w:gridCol w:w="1091"/>
      </w:tblGrid>
      <w:tr w:rsidR="00BF2ADD" w:rsidRPr="002960B6" w14:paraId="2274F69C" w14:textId="77777777" w:rsidTr="002960B6">
        <w:trPr>
          <w:trHeight w:val="3181"/>
        </w:trPr>
        <w:tc>
          <w:tcPr>
            <w:tcW w:w="1105" w:type="dxa"/>
            <w:tcBorders>
              <w:top w:val="single" w:sz="4" w:space="0" w:color="auto"/>
              <w:left w:val="single" w:sz="4" w:space="0" w:color="auto"/>
              <w:bottom w:val="single" w:sz="4" w:space="0" w:color="auto"/>
              <w:right w:val="single" w:sz="4" w:space="0" w:color="auto"/>
            </w:tcBorders>
            <w:vAlign w:val="center"/>
            <w:hideMark/>
          </w:tcPr>
          <w:p w14:paraId="5470A3C4" w14:textId="77777777" w:rsidR="00BF2ADD" w:rsidRPr="005A7060" w:rsidRDefault="00BF2ADD" w:rsidP="00BF2ADD">
            <w:pPr>
              <w:spacing w:after="0" w:line="240" w:lineRule="auto"/>
              <w:jc w:val="center"/>
              <w:rPr>
                <w:rFonts w:ascii="Times New Roman" w:eastAsia="Times New Roman" w:hAnsi="Times New Roman" w:cs="Times New Roman"/>
                <w:b/>
                <w:bCs/>
                <w:color w:val="000000"/>
                <w:kern w:val="0"/>
                <w:lang w:eastAsia="tr-TR"/>
                <w14:ligatures w14:val="none"/>
              </w:rPr>
            </w:pPr>
            <w:r w:rsidRPr="005A7060">
              <w:rPr>
                <w:rFonts w:ascii="Times New Roman" w:eastAsia="Times New Roman" w:hAnsi="Times New Roman" w:cs="Times New Roman"/>
                <w:b/>
                <w:bCs/>
                <w:color w:val="000000"/>
                <w:kern w:val="0"/>
                <w:lang w:eastAsia="tr-TR"/>
                <w14:ligatures w14:val="none"/>
              </w:rPr>
              <w:t>Öğretim Elemanının Adı-Soyadı</w:t>
            </w:r>
          </w:p>
        </w:tc>
        <w:tc>
          <w:tcPr>
            <w:tcW w:w="985" w:type="dxa"/>
            <w:tcBorders>
              <w:top w:val="single" w:sz="4" w:space="0" w:color="auto"/>
              <w:left w:val="nil"/>
              <w:bottom w:val="single" w:sz="4" w:space="0" w:color="auto"/>
              <w:right w:val="single" w:sz="4" w:space="0" w:color="auto"/>
            </w:tcBorders>
            <w:vAlign w:val="center"/>
            <w:hideMark/>
          </w:tcPr>
          <w:p w14:paraId="504E9FE8" w14:textId="77777777" w:rsidR="00BF2ADD" w:rsidRPr="005A7060" w:rsidRDefault="00BF2ADD" w:rsidP="00BF2ADD">
            <w:pPr>
              <w:spacing w:after="0" w:line="240" w:lineRule="auto"/>
              <w:jc w:val="center"/>
              <w:rPr>
                <w:rFonts w:ascii="Times New Roman" w:eastAsia="Times New Roman" w:hAnsi="Times New Roman" w:cs="Times New Roman"/>
                <w:b/>
                <w:bCs/>
                <w:color w:val="000000"/>
                <w:kern w:val="0"/>
                <w:lang w:eastAsia="tr-TR"/>
                <w14:ligatures w14:val="none"/>
              </w:rPr>
            </w:pPr>
            <w:r w:rsidRPr="005A7060">
              <w:rPr>
                <w:rFonts w:ascii="Times New Roman" w:eastAsia="Times New Roman" w:hAnsi="Times New Roman" w:cs="Times New Roman"/>
                <w:b/>
                <w:bCs/>
                <w:color w:val="000000"/>
                <w:kern w:val="0"/>
                <w:lang w:eastAsia="tr-TR"/>
                <w14:ligatures w14:val="none"/>
              </w:rPr>
              <w:t>Bölümdeki Bilimsel Faaliyet Sayısı</w:t>
            </w:r>
          </w:p>
        </w:tc>
        <w:tc>
          <w:tcPr>
            <w:tcW w:w="1086" w:type="dxa"/>
            <w:tcBorders>
              <w:top w:val="single" w:sz="4" w:space="0" w:color="auto"/>
              <w:left w:val="nil"/>
              <w:bottom w:val="single" w:sz="4" w:space="0" w:color="auto"/>
              <w:right w:val="single" w:sz="4" w:space="0" w:color="auto"/>
            </w:tcBorders>
            <w:vAlign w:val="center"/>
            <w:hideMark/>
          </w:tcPr>
          <w:p w14:paraId="735975F3" w14:textId="77777777" w:rsidR="00BF2ADD" w:rsidRPr="005A7060" w:rsidRDefault="00BF2ADD" w:rsidP="00BF2ADD">
            <w:pPr>
              <w:spacing w:after="0" w:line="240" w:lineRule="auto"/>
              <w:jc w:val="center"/>
              <w:rPr>
                <w:rFonts w:ascii="Times New Roman" w:eastAsia="Times New Roman" w:hAnsi="Times New Roman" w:cs="Times New Roman"/>
                <w:b/>
                <w:bCs/>
                <w:color w:val="000000"/>
                <w:kern w:val="0"/>
                <w:lang w:eastAsia="tr-TR"/>
                <w14:ligatures w14:val="none"/>
              </w:rPr>
            </w:pPr>
            <w:r w:rsidRPr="005A7060">
              <w:rPr>
                <w:rFonts w:ascii="Times New Roman" w:eastAsia="Times New Roman" w:hAnsi="Times New Roman" w:cs="Times New Roman"/>
                <w:b/>
                <w:bCs/>
                <w:color w:val="000000"/>
                <w:kern w:val="0"/>
                <w:lang w:eastAsia="tr-TR"/>
                <w14:ligatures w14:val="none"/>
              </w:rPr>
              <w:t>Yayımlanan Makale Sayısı</w:t>
            </w:r>
          </w:p>
        </w:tc>
        <w:tc>
          <w:tcPr>
            <w:tcW w:w="1086" w:type="dxa"/>
            <w:tcBorders>
              <w:top w:val="single" w:sz="4" w:space="0" w:color="auto"/>
              <w:left w:val="nil"/>
              <w:bottom w:val="single" w:sz="4" w:space="0" w:color="auto"/>
              <w:right w:val="single" w:sz="4" w:space="0" w:color="auto"/>
            </w:tcBorders>
            <w:vAlign w:val="center"/>
            <w:hideMark/>
          </w:tcPr>
          <w:p w14:paraId="4A0EDE5E" w14:textId="77777777" w:rsidR="00BF2ADD" w:rsidRPr="005A7060" w:rsidRDefault="00BF2ADD" w:rsidP="00BF2ADD">
            <w:pPr>
              <w:spacing w:after="0" w:line="240" w:lineRule="auto"/>
              <w:jc w:val="center"/>
              <w:rPr>
                <w:rFonts w:ascii="Times New Roman" w:eastAsia="Times New Roman" w:hAnsi="Times New Roman" w:cs="Times New Roman"/>
                <w:b/>
                <w:bCs/>
                <w:color w:val="000000"/>
                <w:kern w:val="0"/>
                <w:lang w:eastAsia="tr-TR"/>
                <w14:ligatures w14:val="none"/>
              </w:rPr>
            </w:pPr>
            <w:r w:rsidRPr="005A7060">
              <w:rPr>
                <w:rFonts w:ascii="Times New Roman" w:eastAsia="Times New Roman" w:hAnsi="Times New Roman" w:cs="Times New Roman"/>
                <w:b/>
                <w:bCs/>
                <w:color w:val="000000"/>
                <w:kern w:val="0"/>
                <w:lang w:eastAsia="tr-TR"/>
                <w14:ligatures w14:val="none"/>
              </w:rPr>
              <w:t>Yayımlanan Kitapların Sayısı</w:t>
            </w:r>
          </w:p>
        </w:tc>
        <w:tc>
          <w:tcPr>
            <w:tcW w:w="1086" w:type="dxa"/>
            <w:tcBorders>
              <w:top w:val="single" w:sz="4" w:space="0" w:color="auto"/>
              <w:left w:val="nil"/>
              <w:bottom w:val="single" w:sz="4" w:space="0" w:color="auto"/>
              <w:right w:val="single" w:sz="4" w:space="0" w:color="auto"/>
            </w:tcBorders>
            <w:vAlign w:val="center"/>
            <w:hideMark/>
          </w:tcPr>
          <w:p w14:paraId="377595FD" w14:textId="77777777" w:rsidR="00BF2ADD" w:rsidRPr="005A7060" w:rsidRDefault="00BF2ADD" w:rsidP="00BF2ADD">
            <w:pPr>
              <w:spacing w:after="0" w:line="240" w:lineRule="auto"/>
              <w:jc w:val="center"/>
              <w:rPr>
                <w:rFonts w:ascii="Times New Roman" w:eastAsia="Times New Roman" w:hAnsi="Times New Roman" w:cs="Times New Roman"/>
                <w:b/>
                <w:bCs/>
                <w:color w:val="000000"/>
                <w:kern w:val="0"/>
                <w:lang w:eastAsia="tr-TR"/>
                <w14:ligatures w14:val="none"/>
              </w:rPr>
            </w:pPr>
            <w:r w:rsidRPr="005A7060">
              <w:rPr>
                <w:rFonts w:ascii="Times New Roman" w:eastAsia="Times New Roman" w:hAnsi="Times New Roman" w:cs="Times New Roman"/>
                <w:b/>
                <w:bCs/>
                <w:color w:val="000000"/>
                <w:kern w:val="0"/>
                <w:lang w:eastAsia="tr-TR"/>
                <w14:ligatures w14:val="none"/>
              </w:rPr>
              <w:t>Yayımlanan Kitap Bölümü Sayısı</w:t>
            </w:r>
          </w:p>
        </w:tc>
        <w:tc>
          <w:tcPr>
            <w:tcW w:w="1086" w:type="dxa"/>
            <w:tcBorders>
              <w:top w:val="single" w:sz="4" w:space="0" w:color="auto"/>
              <w:left w:val="nil"/>
              <w:bottom w:val="single" w:sz="4" w:space="0" w:color="auto"/>
              <w:right w:val="single" w:sz="4" w:space="0" w:color="auto"/>
            </w:tcBorders>
            <w:vAlign w:val="center"/>
            <w:hideMark/>
          </w:tcPr>
          <w:p w14:paraId="3507DC95" w14:textId="77777777" w:rsidR="00BF2ADD" w:rsidRPr="005A7060" w:rsidRDefault="00BF2ADD" w:rsidP="00BF2ADD">
            <w:pPr>
              <w:spacing w:after="0" w:line="240" w:lineRule="auto"/>
              <w:jc w:val="center"/>
              <w:rPr>
                <w:rFonts w:ascii="Times New Roman" w:eastAsia="Times New Roman" w:hAnsi="Times New Roman" w:cs="Times New Roman"/>
                <w:b/>
                <w:bCs/>
                <w:color w:val="000000"/>
                <w:kern w:val="0"/>
                <w:lang w:eastAsia="tr-TR"/>
                <w14:ligatures w14:val="none"/>
              </w:rPr>
            </w:pPr>
            <w:r w:rsidRPr="005A7060">
              <w:rPr>
                <w:rFonts w:ascii="Times New Roman" w:eastAsia="Times New Roman" w:hAnsi="Times New Roman" w:cs="Times New Roman"/>
                <w:b/>
                <w:bCs/>
                <w:color w:val="000000"/>
                <w:kern w:val="0"/>
                <w:lang w:eastAsia="tr-TR"/>
                <w14:ligatures w14:val="none"/>
              </w:rPr>
              <w:t>Yayımlanan Derlenmiş Kitap Sayısı</w:t>
            </w:r>
          </w:p>
        </w:tc>
        <w:tc>
          <w:tcPr>
            <w:tcW w:w="1086" w:type="dxa"/>
            <w:tcBorders>
              <w:top w:val="single" w:sz="4" w:space="0" w:color="auto"/>
              <w:left w:val="nil"/>
              <w:bottom w:val="single" w:sz="4" w:space="0" w:color="auto"/>
              <w:right w:val="single" w:sz="4" w:space="0" w:color="auto"/>
            </w:tcBorders>
            <w:vAlign w:val="center"/>
            <w:hideMark/>
          </w:tcPr>
          <w:p w14:paraId="09A61986" w14:textId="77777777" w:rsidR="00BF2ADD" w:rsidRPr="005A7060" w:rsidRDefault="00BF2ADD" w:rsidP="00BF2ADD">
            <w:pPr>
              <w:spacing w:after="0" w:line="240" w:lineRule="auto"/>
              <w:jc w:val="center"/>
              <w:rPr>
                <w:rFonts w:ascii="Times New Roman" w:eastAsia="Times New Roman" w:hAnsi="Times New Roman" w:cs="Times New Roman"/>
                <w:b/>
                <w:bCs/>
                <w:color w:val="000000"/>
                <w:kern w:val="0"/>
                <w:lang w:eastAsia="tr-TR"/>
                <w14:ligatures w14:val="none"/>
              </w:rPr>
            </w:pPr>
            <w:r w:rsidRPr="005A7060">
              <w:rPr>
                <w:rFonts w:ascii="Times New Roman" w:eastAsia="Times New Roman" w:hAnsi="Times New Roman" w:cs="Times New Roman"/>
                <w:b/>
                <w:bCs/>
                <w:color w:val="000000"/>
                <w:kern w:val="0"/>
                <w:lang w:eastAsia="tr-TR"/>
                <w14:ligatures w14:val="none"/>
              </w:rPr>
              <w:t>Yayımlanan Diğer Makalelerin Sayısı</w:t>
            </w:r>
          </w:p>
        </w:tc>
        <w:tc>
          <w:tcPr>
            <w:tcW w:w="1417" w:type="dxa"/>
            <w:tcBorders>
              <w:top w:val="single" w:sz="4" w:space="0" w:color="auto"/>
              <w:left w:val="nil"/>
              <w:bottom w:val="single" w:sz="4" w:space="0" w:color="auto"/>
              <w:right w:val="single" w:sz="4" w:space="0" w:color="auto"/>
            </w:tcBorders>
            <w:vAlign w:val="center"/>
            <w:hideMark/>
          </w:tcPr>
          <w:p w14:paraId="442DD18B" w14:textId="77777777" w:rsidR="00BF2ADD" w:rsidRPr="005A7060" w:rsidRDefault="00BF2ADD" w:rsidP="00BF2ADD">
            <w:pPr>
              <w:spacing w:after="0" w:line="240" w:lineRule="auto"/>
              <w:jc w:val="center"/>
              <w:rPr>
                <w:rFonts w:ascii="Times New Roman" w:eastAsia="Times New Roman" w:hAnsi="Times New Roman" w:cs="Times New Roman"/>
                <w:b/>
                <w:bCs/>
                <w:color w:val="000000"/>
                <w:kern w:val="0"/>
                <w:lang w:eastAsia="tr-TR"/>
                <w14:ligatures w14:val="none"/>
              </w:rPr>
            </w:pPr>
            <w:r w:rsidRPr="005A7060">
              <w:rPr>
                <w:rFonts w:ascii="Times New Roman" w:eastAsia="Times New Roman" w:hAnsi="Times New Roman" w:cs="Times New Roman"/>
                <w:b/>
                <w:bCs/>
                <w:color w:val="000000"/>
                <w:kern w:val="0"/>
                <w:lang w:eastAsia="tr-TR"/>
                <w14:ligatures w14:val="none"/>
              </w:rPr>
              <w:t>Yayımlanan Tercüme, Kitap Değerlendirmesi vb. Sayısı</w:t>
            </w:r>
          </w:p>
        </w:tc>
        <w:tc>
          <w:tcPr>
            <w:tcW w:w="644" w:type="dxa"/>
            <w:tcBorders>
              <w:top w:val="single" w:sz="4" w:space="0" w:color="auto"/>
              <w:left w:val="nil"/>
              <w:bottom w:val="single" w:sz="4" w:space="0" w:color="auto"/>
              <w:right w:val="single" w:sz="4" w:space="0" w:color="auto"/>
            </w:tcBorders>
            <w:vAlign w:val="center"/>
            <w:hideMark/>
          </w:tcPr>
          <w:p w14:paraId="2CCC8D40" w14:textId="77777777" w:rsidR="00BF2ADD" w:rsidRPr="005A7060" w:rsidRDefault="00BF2ADD" w:rsidP="00BF2ADD">
            <w:pPr>
              <w:spacing w:after="0" w:line="240" w:lineRule="auto"/>
              <w:jc w:val="center"/>
              <w:rPr>
                <w:rFonts w:ascii="Times New Roman" w:eastAsia="Times New Roman" w:hAnsi="Times New Roman" w:cs="Times New Roman"/>
                <w:b/>
                <w:bCs/>
                <w:color w:val="000000"/>
                <w:kern w:val="0"/>
                <w:lang w:eastAsia="tr-TR"/>
                <w14:ligatures w14:val="none"/>
              </w:rPr>
            </w:pPr>
            <w:r w:rsidRPr="005A7060">
              <w:rPr>
                <w:rFonts w:ascii="Times New Roman" w:eastAsia="Times New Roman" w:hAnsi="Times New Roman" w:cs="Times New Roman"/>
                <w:b/>
                <w:bCs/>
                <w:color w:val="000000"/>
                <w:kern w:val="0"/>
                <w:lang w:eastAsia="tr-TR"/>
                <w14:ligatures w14:val="none"/>
              </w:rPr>
              <w:t>Patent ve Lisans Sayısı</w:t>
            </w:r>
          </w:p>
        </w:tc>
        <w:tc>
          <w:tcPr>
            <w:tcW w:w="663" w:type="dxa"/>
            <w:tcBorders>
              <w:top w:val="single" w:sz="4" w:space="0" w:color="auto"/>
              <w:left w:val="nil"/>
              <w:bottom w:val="single" w:sz="4" w:space="0" w:color="auto"/>
              <w:right w:val="single" w:sz="4" w:space="0" w:color="auto"/>
            </w:tcBorders>
            <w:vAlign w:val="center"/>
            <w:hideMark/>
          </w:tcPr>
          <w:p w14:paraId="3E539C3A" w14:textId="77777777" w:rsidR="00BF2ADD" w:rsidRPr="005A7060" w:rsidRDefault="00BF2ADD" w:rsidP="00BF2ADD">
            <w:pPr>
              <w:spacing w:after="0" w:line="240" w:lineRule="auto"/>
              <w:jc w:val="center"/>
              <w:rPr>
                <w:rFonts w:ascii="Times New Roman" w:eastAsia="Times New Roman" w:hAnsi="Times New Roman" w:cs="Times New Roman"/>
                <w:b/>
                <w:bCs/>
                <w:color w:val="000000"/>
                <w:kern w:val="0"/>
                <w:lang w:eastAsia="tr-TR"/>
                <w14:ligatures w14:val="none"/>
              </w:rPr>
            </w:pPr>
            <w:r w:rsidRPr="005A7060">
              <w:rPr>
                <w:rFonts w:ascii="Times New Roman" w:eastAsia="Times New Roman" w:hAnsi="Times New Roman" w:cs="Times New Roman"/>
                <w:b/>
                <w:bCs/>
                <w:color w:val="000000"/>
                <w:kern w:val="0"/>
                <w:lang w:eastAsia="tr-TR"/>
                <w14:ligatures w14:val="none"/>
              </w:rPr>
              <w:t>Yıl İçinde Alınan Atıf Sayısı</w:t>
            </w:r>
          </w:p>
        </w:tc>
        <w:tc>
          <w:tcPr>
            <w:tcW w:w="945" w:type="dxa"/>
            <w:tcBorders>
              <w:top w:val="single" w:sz="4" w:space="0" w:color="auto"/>
              <w:left w:val="nil"/>
              <w:bottom w:val="single" w:sz="4" w:space="0" w:color="auto"/>
              <w:right w:val="single" w:sz="4" w:space="0" w:color="auto"/>
            </w:tcBorders>
            <w:vAlign w:val="center"/>
            <w:hideMark/>
          </w:tcPr>
          <w:p w14:paraId="289D3DF4" w14:textId="77777777" w:rsidR="00BF2ADD" w:rsidRPr="005A7060" w:rsidRDefault="00BF2ADD" w:rsidP="00BF2ADD">
            <w:pPr>
              <w:spacing w:after="0" w:line="240" w:lineRule="auto"/>
              <w:jc w:val="center"/>
              <w:rPr>
                <w:rFonts w:ascii="Times New Roman" w:eastAsia="Times New Roman" w:hAnsi="Times New Roman" w:cs="Times New Roman"/>
                <w:b/>
                <w:bCs/>
                <w:color w:val="000000"/>
                <w:kern w:val="0"/>
                <w:lang w:eastAsia="tr-TR"/>
                <w14:ligatures w14:val="none"/>
              </w:rPr>
            </w:pPr>
            <w:r w:rsidRPr="005A7060">
              <w:rPr>
                <w:rFonts w:ascii="Times New Roman" w:eastAsia="Times New Roman" w:hAnsi="Times New Roman" w:cs="Times New Roman"/>
                <w:b/>
                <w:bCs/>
                <w:color w:val="000000"/>
                <w:kern w:val="0"/>
                <w:lang w:eastAsia="tr-TR"/>
                <w14:ligatures w14:val="none"/>
              </w:rPr>
              <w:t>Üniversite Dışı Araştırma Projesi Başvuru Sayısı</w:t>
            </w:r>
          </w:p>
        </w:tc>
        <w:tc>
          <w:tcPr>
            <w:tcW w:w="1045" w:type="dxa"/>
            <w:tcBorders>
              <w:top w:val="single" w:sz="4" w:space="0" w:color="auto"/>
              <w:left w:val="nil"/>
              <w:bottom w:val="single" w:sz="4" w:space="0" w:color="auto"/>
              <w:right w:val="single" w:sz="4" w:space="0" w:color="auto"/>
            </w:tcBorders>
            <w:vAlign w:val="center"/>
            <w:hideMark/>
          </w:tcPr>
          <w:p w14:paraId="335E8E29" w14:textId="77777777" w:rsidR="00BF2ADD" w:rsidRPr="005A7060" w:rsidRDefault="00BF2ADD" w:rsidP="00BF2ADD">
            <w:pPr>
              <w:spacing w:after="0" w:line="240" w:lineRule="auto"/>
              <w:jc w:val="center"/>
              <w:rPr>
                <w:rFonts w:ascii="Times New Roman" w:eastAsia="Times New Roman" w:hAnsi="Times New Roman" w:cs="Times New Roman"/>
                <w:b/>
                <w:bCs/>
                <w:color w:val="000000"/>
                <w:kern w:val="0"/>
                <w:lang w:eastAsia="tr-TR"/>
                <w14:ligatures w14:val="none"/>
              </w:rPr>
            </w:pPr>
            <w:r w:rsidRPr="005A7060">
              <w:rPr>
                <w:rFonts w:ascii="Times New Roman" w:eastAsia="Times New Roman" w:hAnsi="Times New Roman" w:cs="Times New Roman"/>
                <w:b/>
                <w:bCs/>
                <w:color w:val="000000"/>
                <w:kern w:val="0"/>
                <w:lang w:eastAsia="tr-TR"/>
                <w14:ligatures w14:val="none"/>
              </w:rPr>
              <w:t>Yürütülen Master ve Doktora Çalışmaları Sayısı</w:t>
            </w:r>
          </w:p>
        </w:tc>
        <w:tc>
          <w:tcPr>
            <w:tcW w:w="955" w:type="dxa"/>
            <w:tcBorders>
              <w:top w:val="single" w:sz="4" w:space="0" w:color="auto"/>
              <w:left w:val="nil"/>
              <w:bottom w:val="single" w:sz="4" w:space="0" w:color="auto"/>
              <w:right w:val="single" w:sz="4" w:space="0" w:color="auto"/>
            </w:tcBorders>
            <w:vAlign w:val="center"/>
            <w:hideMark/>
          </w:tcPr>
          <w:p w14:paraId="4D809089" w14:textId="77777777" w:rsidR="00BF2ADD" w:rsidRPr="005A7060" w:rsidRDefault="00BF2ADD" w:rsidP="00BF2ADD">
            <w:pPr>
              <w:spacing w:after="0" w:line="240" w:lineRule="auto"/>
              <w:jc w:val="center"/>
              <w:rPr>
                <w:rFonts w:ascii="Times New Roman" w:eastAsia="Times New Roman" w:hAnsi="Times New Roman" w:cs="Times New Roman"/>
                <w:b/>
                <w:bCs/>
                <w:color w:val="000000"/>
                <w:kern w:val="0"/>
                <w:lang w:eastAsia="tr-TR"/>
                <w14:ligatures w14:val="none"/>
              </w:rPr>
            </w:pPr>
            <w:r w:rsidRPr="005A7060">
              <w:rPr>
                <w:rFonts w:ascii="Times New Roman" w:eastAsia="Times New Roman" w:hAnsi="Times New Roman" w:cs="Times New Roman"/>
                <w:b/>
                <w:bCs/>
                <w:color w:val="000000"/>
                <w:kern w:val="0"/>
                <w:lang w:eastAsia="tr-TR"/>
                <w14:ligatures w14:val="none"/>
              </w:rPr>
              <w:t>Bildiri Sunularak Katılınan Konferans Sayısı</w:t>
            </w:r>
          </w:p>
        </w:tc>
        <w:tc>
          <w:tcPr>
            <w:tcW w:w="1086" w:type="dxa"/>
            <w:tcBorders>
              <w:top w:val="single" w:sz="4" w:space="0" w:color="auto"/>
              <w:left w:val="nil"/>
              <w:bottom w:val="single" w:sz="4" w:space="0" w:color="auto"/>
              <w:right w:val="single" w:sz="4" w:space="0" w:color="auto"/>
            </w:tcBorders>
            <w:vAlign w:val="center"/>
            <w:hideMark/>
          </w:tcPr>
          <w:p w14:paraId="5835C936" w14:textId="77777777" w:rsidR="00BF2ADD" w:rsidRPr="005A7060" w:rsidRDefault="00BF2ADD" w:rsidP="00BF2ADD">
            <w:pPr>
              <w:spacing w:after="0" w:line="240" w:lineRule="auto"/>
              <w:jc w:val="center"/>
              <w:rPr>
                <w:rFonts w:ascii="Times New Roman" w:eastAsia="Times New Roman" w:hAnsi="Times New Roman" w:cs="Times New Roman"/>
                <w:b/>
                <w:bCs/>
                <w:color w:val="000000"/>
                <w:kern w:val="0"/>
                <w:lang w:eastAsia="tr-TR"/>
                <w14:ligatures w14:val="none"/>
              </w:rPr>
            </w:pPr>
            <w:r w:rsidRPr="005A7060">
              <w:rPr>
                <w:rFonts w:ascii="Times New Roman" w:eastAsia="Times New Roman" w:hAnsi="Times New Roman" w:cs="Times New Roman"/>
                <w:b/>
                <w:bCs/>
                <w:color w:val="000000"/>
                <w:kern w:val="0"/>
                <w:lang w:eastAsia="tr-TR"/>
                <w14:ligatures w14:val="none"/>
              </w:rPr>
              <w:t>Editörlük Hakemlik Sayısı</w:t>
            </w:r>
          </w:p>
        </w:tc>
      </w:tr>
      <w:tr w:rsidR="00BF2ADD" w:rsidRPr="002960B6" w14:paraId="77244AB1" w14:textId="77777777" w:rsidTr="002960B6">
        <w:trPr>
          <w:trHeight w:val="845"/>
        </w:trPr>
        <w:tc>
          <w:tcPr>
            <w:tcW w:w="1105" w:type="dxa"/>
            <w:tcBorders>
              <w:top w:val="nil"/>
              <w:left w:val="single" w:sz="4" w:space="0" w:color="auto"/>
              <w:bottom w:val="single" w:sz="4" w:space="0" w:color="auto"/>
              <w:right w:val="single" w:sz="4" w:space="0" w:color="auto"/>
            </w:tcBorders>
            <w:vAlign w:val="center"/>
            <w:hideMark/>
          </w:tcPr>
          <w:p w14:paraId="7C2577EA" w14:textId="77777777" w:rsidR="00BF2ADD" w:rsidRPr="005A7060" w:rsidRDefault="00BF2ADD" w:rsidP="00BF2ADD">
            <w:pPr>
              <w:spacing w:after="0" w:line="240" w:lineRule="auto"/>
              <w:jc w:val="center"/>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Prof. Dr. Özgür Ömer ERSİN</w:t>
            </w:r>
          </w:p>
        </w:tc>
        <w:tc>
          <w:tcPr>
            <w:tcW w:w="985" w:type="dxa"/>
            <w:tcBorders>
              <w:top w:val="nil"/>
              <w:left w:val="nil"/>
              <w:bottom w:val="single" w:sz="4" w:space="0" w:color="auto"/>
              <w:right w:val="single" w:sz="4" w:space="0" w:color="auto"/>
            </w:tcBorders>
            <w:vAlign w:val="center"/>
            <w:hideMark/>
          </w:tcPr>
          <w:p w14:paraId="0809145F" w14:textId="77777777" w:rsidR="00BF2ADD" w:rsidRPr="005A7060" w:rsidRDefault="00BF2ADD" w:rsidP="00BF2ADD">
            <w:pPr>
              <w:spacing w:after="0" w:line="240" w:lineRule="auto"/>
              <w:jc w:val="center"/>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w:t>
            </w:r>
          </w:p>
        </w:tc>
        <w:tc>
          <w:tcPr>
            <w:tcW w:w="1086" w:type="dxa"/>
            <w:tcBorders>
              <w:top w:val="nil"/>
              <w:left w:val="nil"/>
              <w:bottom w:val="single" w:sz="4" w:space="0" w:color="auto"/>
              <w:right w:val="single" w:sz="4" w:space="0" w:color="auto"/>
            </w:tcBorders>
            <w:vAlign w:val="center"/>
            <w:hideMark/>
          </w:tcPr>
          <w:p w14:paraId="5F5F25D3" w14:textId="11BA83F3" w:rsidR="00BF2ADD" w:rsidRPr="005A7060" w:rsidRDefault="00642523" w:rsidP="00BF2ADD">
            <w:pPr>
              <w:spacing w:after="0" w:line="240" w:lineRule="auto"/>
              <w:jc w:val="center"/>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8</w:t>
            </w:r>
          </w:p>
        </w:tc>
        <w:tc>
          <w:tcPr>
            <w:tcW w:w="1086" w:type="dxa"/>
            <w:tcBorders>
              <w:top w:val="nil"/>
              <w:left w:val="nil"/>
              <w:bottom w:val="single" w:sz="4" w:space="0" w:color="auto"/>
              <w:right w:val="single" w:sz="4" w:space="0" w:color="auto"/>
            </w:tcBorders>
            <w:vAlign w:val="center"/>
            <w:hideMark/>
          </w:tcPr>
          <w:p w14:paraId="603AFB06" w14:textId="77777777" w:rsidR="00BF2ADD" w:rsidRPr="005A7060" w:rsidRDefault="00BF2ADD" w:rsidP="00BF2ADD">
            <w:pPr>
              <w:spacing w:after="0" w:line="240" w:lineRule="auto"/>
              <w:jc w:val="center"/>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w:t>
            </w:r>
          </w:p>
        </w:tc>
        <w:tc>
          <w:tcPr>
            <w:tcW w:w="1086" w:type="dxa"/>
            <w:tcBorders>
              <w:top w:val="nil"/>
              <w:left w:val="nil"/>
              <w:bottom w:val="single" w:sz="4" w:space="0" w:color="auto"/>
              <w:right w:val="single" w:sz="4" w:space="0" w:color="auto"/>
            </w:tcBorders>
            <w:vAlign w:val="center"/>
            <w:hideMark/>
          </w:tcPr>
          <w:p w14:paraId="51BCFA2F" w14:textId="77777777" w:rsidR="00BF2ADD" w:rsidRPr="005A7060" w:rsidRDefault="00BF2ADD" w:rsidP="00BF2ADD">
            <w:pPr>
              <w:spacing w:after="0" w:line="240" w:lineRule="auto"/>
              <w:jc w:val="center"/>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w:t>
            </w:r>
          </w:p>
        </w:tc>
        <w:tc>
          <w:tcPr>
            <w:tcW w:w="1086" w:type="dxa"/>
            <w:tcBorders>
              <w:top w:val="nil"/>
              <w:left w:val="nil"/>
              <w:bottom w:val="single" w:sz="4" w:space="0" w:color="auto"/>
              <w:right w:val="single" w:sz="4" w:space="0" w:color="auto"/>
            </w:tcBorders>
            <w:vAlign w:val="center"/>
            <w:hideMark/>
          </w:tcPr>
          <w:p w14:paraId="59D6B138" w14:textId="77777777" w:rsidR="00BF2ADD" w:rsidRPr="005A7060" w:rsidRDefault="00BF2ADD" w:rsidP="00BF2ADD">
            <w:pPr>
              <w:spacing w:after="0" w:line="240" w:lineRule="auto"/>
              <w:jc w:val="center"/>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w:t>
            </w:r>
          </w:p>
        </w:tc>
        <w:tc>
          <w:tcPr>
            <w:tcW w:w="1086" w:type="dxa"/>
            <w:tcBorders>
              <w:top w:val="nil"/>
              <w:left w:val="nil"/>
              <w:bottom w:val="single" w:sz="4" w:space="0" w:color="auto"/>
              <w:right w:val="single" w:sz="4" w:space="0" w:color="auto"/>
            </w:tcBorders>
            <w:vAlign w:val="center"/>
            <w:hideMark/>
          </w:tcPr>
          <w:p w14:paraId="1C598A83" w14:textId="77777777" w:rsidR="00BF2ADD" w:rsidRPr="005A7060" w:rsidRDefault="00BF2ADD" w:rsidP="00BF2ADD">
            <w:pPr>
              <w:spacing w:after="0" w:line="240" w:lineRule="auto"/>
              <w:jc w:val="center"/>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w:t>
            </w:r>
          </w:p>
        </w:tc>
        <w:tc>
          <w:tcPr>
            <w:tcW w:w="1417" w:type="dxa"/>
            <w:tcBorders>
              <w:top w:val="nil"/>
              <w:left w:val="nil"/>
              <w:bottom w:val="single" w:sz="4" w:space="0" w:color="auto"/>
              <w:right w:val="single" w:sz="4" w:space="0" w:color="auto"/>
            </w:tcBorders>
            <w:vAlign w:val="center"/>
            <w:hideMark/>
          </w:tcPr>
          <w:p w14:paraId="32237CE9" w14:textId="77777777" w:rsidR="00BF2ADD" w:rsidRPr="005A7060" w:rsidRDefault="00BF2ADD" w:rsidP="00BF2ADD">
            <w:pPr>
              <w:spacing w:after="0" w:line="240" w:lineRule="auto"/>
              <w:jc w:val="center"/>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w:t>
            </w:r>
          </w:p>
        </w:tc>
        <w:tc>
          <w:tcPr>
            <w:tcW w:w="644" w:type="dxa"/>
            <w:tcBorders>
              <w:top w:val="nil"/>
              <w:left w:val="nil"/>
              <w:bottom w:val="single" w:sz="4" w:space="0" w:color="auto"/>
              <w:right w:val="single" w:sz="4" w:space="0" w:color="auto"/>
            </w:tcBorders>
            <w:vAlign w:val="center"/>
            <w:hideMark/>
          </w:tcPr>
          <w:p w14:paraId="167BCEC3" w14:textId="77777777" w:rsidR="00BF2ADD" w:rsidRPr="005A7060" w:rsidRDefault="00BF2ADD" w:rsidP="00BF2ADD">
            <w:pPr>
              <w:spacing w:after="0" w:line="240" w:lineRule="auto"/>
              <w:jc w:val="center"/>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w:t>
            </w:r>
          </w:p>
        </w:tc>
        <w:tc>
          <w:tcPr>
            <w:tcW w:w="663" w:type="dxa"/>
            <w:tcBorders>
              <w:top w:val="nil"/>
              <w:left w:val="nil"/>
              <w:bottom w:val="single" w:sz="4" w:space="0" w:color="auto"/>
              <w:right w:val="single" w:sz="4" w:space="0" w:color="auto"/>
            </w:tcBorders>
            <w:vAlign w:val="center"/>
            <w:hideMark/>
          </w:tcPr>
          <w:p w14:paraId="26B7D9B2" w14:textId="7F49C008" w:rsidR="00BF2ADD" w:rsidRPr="005A7060" w:rsidRDefault="00642523" w:rsidP="00BF2ADD">
            <w:pPr>
              <w:spacing w:after="0" w:line="240" w:lineRule="auto"/>
              <w:jc w:val="center"/>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204</w:t>
            </w:r>
          </w:p>
        </w:tc>
        <w:tc>
          <w:tcPr>
            <w:tcW w:w="945" w:type="dxa"/>
            <w:tcBorders>
              <w:top w:val="nil"/>
              <w:left w:val="nil"/>
              <w:bottom w:val="single" w:sz="4" w:space="0" w:color="auto"/>
              <w:right w:val="single" w:sz="4" w:space="0" w:color="auto"/>
            </w:tcBorders>
            <w:vAlign w:val="center"/>
            <w:hideMark/>
          </w:tcPr>
          <w:p w14:paraId="762746BF" w14:textId="77777777" w:rsidR="00BF2ADD" w:rsidRPr="005A7060" w:rsidRDefault="00BF2ADD" w:rsidP="00BF2ADD">
            <w:pPr>
              <w:spacing w:after="0" w:line="240" w:lineRule="auto"/>
              <w:jc w:val="center"/>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w:t>
            </w:r>
          </w:p>
        </w:tc>
        <w:tc>
          <w:tcPr>
            <w:tcW w:w="1045" w:type="dxa"/>
            <w:tcBorders>
              <w:top w:val="nil"/>
              <w:left w:val="nil"/>
              <w:bottom w:val="single" w:sz="4" w:space="0" w:color="auto"/>
              <w:right w:val="single" w:sz="4" w:space="0" w:color="auto"/>
            </w:tcBorders>
            <w:vAlign w:val="center"/>
            <w:hideMark/>
          </w:tcPr>
          <w:p w14:paraId="5BD1F95B" w14:textId="77777777" w:rsidR="00BF2ADD" w:rsidRPr="005A7060" w:rsidRDefault="00BF2ADD" w:rsidP="00BF2ADD">
            <w:pPr>
              <w:spacing w:after="0" w:line="240" w:lineRule="auto"/>
              <w:jc w:val="center"/>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w:t>
            </w:r>
          </w:p>
        </w:tc>
        <w:tc>
          <w:tcPr>
            <w:tcW w:w="955" w:type="dxa"/>
            <w:tcBorders>
              <w:top w:val="nil"/>
              <w:left w:val="nil"/>
              <w:bottom w:val="single" w:sz="4" w:space="0" w:color="auto"/>
              <w:right w:val="single" w:sz="4" w:space="0" w:color="auto"/>
            </w:tcBorders>
            <w:vAlign w:val="center"/>
            <w:hideMark/>
          </w:tcPr>
          <w:p w14:paraId="21580E86" w14:textId="77777777" w:rsidR="00BF2ADD" w:rsidRPr="005A7060" w:rsidRDefault="00BF2ADD" w:rsidP="00BF2ADD">
            <w:pPr>
              <w:spacing w:after="0" w:line="240" w:lineRule="auto"/>
              <w:jc w:val="center"/>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w:t>
            </w:r>
          </w:p>
        </w:tc>
        <w:tc>
          <w:tcPr>
            <w:tcW w:w="1086" w:type="dxa"/>
            <w:tcBorders>
              <w:top w:val="nil"/>
              <w:left w:val="nil"/>
              <w:bottom w:val="single" w:sz="4" w:space="0" w:color="auto"/>
              <w:right w:val="single" w:sz="4" w:space="0" w:color="auto"/>
            </w:tcBorders>
            <w:vAlign w:val="center"/>
            <w:hideMark/>
          </w:tcPr>
          <w:p w14:paraId="4A31E4D3" w14:textId="686FBCE2" w:rsidR="00BF2ADD" w:rsidRPr="005A7060" w:rsidRDefault="00642523" w:rsidP="00BF2ADD">
            <w:pPr>
              <w:spacing w:after="0" w:line="240" w:lineRule="auto"/>
              <w:jc w:val="center"/>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Editörlük: 2, Hakemlik: 75</w:t>
            </w:r>
          </w:p>
        </w:tc>
      </w:tr>
      <w:tr w:rsidR="00BF2ADD" w:rsidRPr="002960B6" w14:paraId="6DC52959" w14:textId="77777777" w:rsidTr="002960B6">
        <w:trPr>
          <w:trHeight w:val="845"/>
        </w:trPr>
        <w:tc>
          <w:tcPr>
            <w:tcW w:w="1105" w:type="dxa"/>
            <w:tcBorders>
              <w:top w:val="nil"/>
              <w:left w:val="single" w:sz="4" w:space="0" w:color="auto"/>
              <w:bottom w:val="single" w:sz="4" w:space="0" w:color="auto"/>
              <w:right w:val="single" w:sz="4" w:space="0" w:color="auto"/>
            </w:tcBorders>
            <w:vAlign w:val="center"/>
            <w:hideMark/>
          </w:tcPr>
          <w:p w14:paraId="4652528D" w14:textId="77777777" w:rsidR="00BF2ADD" w:rsidRPr="005A7060" w:rsidRDefault="00BF2ADD" w:rsidP="00BF2ADD">
            <w:pPr>
              <w:spacing w:after="0" w:line="240" w:lineRule="auto"/>
              <w:jc w:val="center"/>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Doç. Dr. Cihat KÖKSAL</w:t>
            </w:r>
          </w:p>
        </w:tc>
        <w:tc>
          <w:tcPr>
            <w:tcW w:w="985" w:type="dxa"/>
            <w:tcBorders>
              <w:top w:val="nil"/>
              <w:left w:val="nil"/>
              <w:bottom w:val="single" w:sz="4" w:space="0" w:color="auto"/>
              <w:right w:val="single" w:sz="4" w:space="0" w:color="auto"/>
            </w:tcBorders>
            <w:vAlign w:val="center"/>
            <w:hideMark/>
          </w:tcPr>
          <w:p w14:paraId="2A5D64F0" w14:textId="77777777" w:rsidR="00BF2ADD" w:rsidRPr="005A7060" w:rsidRDefault="00BF2ADD" w:rsidP="00BF2ADD">
            <w:pPr>
              <w:spacing w:after="0" w:line="240" w:lineRule="auto"/>
              <w:jc w:val="center"/>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w:t>
            </w:r>
          </w:p>
        </w:tc>
        <w:tc>
          <w:tcPr>
            <w:tcW w:w="1086" w:type="dxa"/>
            <w:tcBorders>
              <w:top w:val="nil"/>
              <w:left w:val="nil"/>
              <w:bottom w:val="single" w:sz="4" w:space="0" w:color="auto"/>
              <w:right w:val="single" w:sz="4" w:space="0" w:color="auto"/>
            </w:tcBorders>
            <w:vAlign w:val="center"/>
            <w:hideMark/>
          </w:tcPr>
          <w:p w14:paraId="5BF6167D" w14:textId="2D135C49" w:rsidR="00BF2ADD" w:rsidRPr="005A7060" w:rsidRDefault="003F0004" w:rsidP="00BF2ADD">
            <w:pPr>
              <w:spacing w:after="0" w:line="240" w:lineRule="auto"/>
              <w:jc w:val="center"/>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2</w:t>
            </w:r>
          </w:p>
        </w:tc>
        <w:tc>
          <w:tcPr>
            <w:tcW w:w="1086" w:type="dxa"/>
            <w:tcBorders>
              <w:top w:val="nil"/>
              <w:left w:val="nil"/>
              <w:bottom w:val="single" w:sz="4" w:space="0" w:color="auto"/>
              <w:right w:val="single" w:sz="4" w:space="0" w:color="auto"/>
            </w:tcBorders>
            <w:vAlign w:val="center"/>
            <w:hideMark/>
          </w:tcPr>
          <w:p w14:paraId="0AC9A84F" w14:textId="77777777" w:rsidR="00BF2ADD" w:rsidRPr="005A7060" w:rsidRDefault="00BF2ADD" w:rsidP="00BF2ADD">
            <w:pPr>
              <w:spacing w:after="0" w:line="240" w:lineRule="auto"/>
              <w:jc w:val="center"/>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w:t>
            </w:r>
          </w:p>
        </w:tc>
        <w:tc>
          <w:tcPr>
            <w:tcW w:w="1086" w:type="dxa"/>
            <w:tcBorders>
              <w:top w:val="nil"/>
              <w:left w:val="nil"/>
              <w:bottom w:val="single" w:sz="4" w:space="0" w:color="auto"/>
              <w:right w:val="single" w:sz="4" w:space="0" w:color="auto"/>
            </w:tcBorders>
            <w:vAlign w:val="center"/>
            <w:hideMark/>
          </w:tcPr>
          <w:p w14:paraId="754A8B94" w14:textId="77777777" w:rsidR="00BF2ADD" w:rsidRPr="005A7060" w:rsidRDefault="00BF2ADD" w:rsidP="00BF2ADD">
            <w:pPr>
              <w:spacing w:after="0" w:line="240" w:lineRule="auto"/>
              <w:jc w:val="center"/>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w:t>
            </w:r>
          </w:p>
        </w:tc>
        <w:tc>
          <w:tcPr>
            <w:tcW w:w="1086" w:type="dxa"/>
            <w:tcBorders>
              <w:top w:val="nil"/>
              <w:left w:val="nil"/>
              <w:bottom w:val="single" w:sz="4" w:space="0" w:color="auto"/>
              <w:right w:val="single" w:sz="4" w:space="0" w:color="auto"/>
            </w:tcBorders>
            <w:vAlign w:val="center"/>
            <w:hideMark/>
          </w:tcPr>
          <w:p w14:paraId="47D9A566" w14:textId="77777777" w:rsidR="00BF2ADD" w:rsidRPr="005A7060" w:rsidRDefault="00BF2ADD" w:rsidP="00BF2ADD">
            <w:pPr>
              <w:spacing w:after="0" w:line="240" w:lineRule="auto"/>
              <w:jc w:val="center"/>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w:t>
            </w:r>
          </w:p>
        </w:tc>
        <w:tc>
          <w:tcPr>
            <w:tcW w:w="1086" w:type="dxa"/>
            <w:tcBorders>
              <w:top w:val="nil"/>
              <w:left w:val="nil"/>
              <w:bottom w:val="single" w:sz="4" w:space="0" w:color="auto"/>
              <w:right w:val="single" w:sz="4" w:space="0" w:color="auto"/>
            </w:tcBorders>
            <w:vAlign w:val="center"/>
            <w:hideMark/>
          </w:tcPr>
          <w:p w14:paraId="03AB24FB" w14:textId="77777777" w:rsidR="00BF2ADD" w:rsidRPr="005A7060" w:rsidRDefault="00BF2ADD" w:rsidP="00BF2ADD">
            <w:pPr>
              <w:spacing w:after="0" w:line="240" w:lineRule="auto"/>
              <w:jc w:val="center"/>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w:t>
            </w:r>
          </w:p>
        </w:tc>
        <w:tc>
          <w:tcPr>
            <w:tcW w:w="1417" w:type="dxa"/>
            <w:tcBorders>
              <w:top w:val="nil"/>
              <w:left w:val="nil"/>
              <w:bottom w:val="single" w:sz="4" w:space="0" w:color="auto"/>
              <w:right w:val="single" w:sz="4" w:space="0" w:color="auto"/>
            </w:tcBorders>
            <w:vAlign w:val="center"/>
            <w:hideMark/>
          </w:tcPr>
          <w:p w14:paraId="57B66C60" w14:textId="77777777" w:rsidR="00BF2ADD" w:rsidRPr="005A7060" w:rsidRDefault="00BF2ADD" w:rsidP="00BF2ADD">
            <w:pPr>
              <w:spacing w:after="0" w:line="240" w:lineRule="auto"/>
              <w:jc w:val="center"/>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w:t>
            </w:r>
          </w:p>
        </w:tc>
        <w:tc>
          <w:tcPr>
            <w:tcW w:w="644" w:type="dxa"/>
            <w:tcBorders>
              <w:top w:val="nil"/>
              <w:left w:val="nil"/>
              <w:bottom w:val="single" w:sz="4" w:space="0" w:color="auto"/>
              <w:right w:val="single" w:sz="4" w:space="0" w:color="auto"/>
            </w:tcBorders>
            <w:vAlign w:val="center"/>
            <w:hideMark/>
          </w:tcPr>
          <w:p w14:paraId="0C688BC0" w14:textId="77777777" w:rsidR="00BF2ADD" w:rsidRPr="005A7060" w:rsidRDefault="00BF2ADD" w:rsidP="00BF2ADD">
            <w:pPr>
              <w:spacing w:after="0" w:line="240" w:lineRule="auto"/>
              <w:jc w:val="center"/>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w:t>
            </w:r>
          </w:p>
        </w:tc>
        <w:tc>
          <w:tcPr>
            <w:tcW w:w="663" w:type="dxa"/>
            <w:tcBorders>
              <w:top w:val="nil"/>
              <w:left w:val="nil"/>
              <w:bottom w:val="single" w:sz="4" w:space="0" w:color="auto"/>
              <w:right w:val="single" w:sz="4" w:space="0" w:color="auto"/>
            </w:tcBorders>
            <w:vAlign w:val="center"/>
            <w:hideMark/>
          </w:tcPr>
          <w:p w14:paraId="21C5F54E" w14:textId="11F42DC3" w:rsidR="00BF2ADD" w:rsidRPr="005A7060" w:rsidRDefault="003F0004" w:rsidP="00BF2ADD">
            <w:pPr>
              <w:spacing w:after="0" w:line="240" w:lineRule="auto"/>
              <w:jc w:val="center"/>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200</w:t>
            </w:r>
          </w:p>
        </w:tc>
        <w:tc>
          <w:tcPr>
            <w:tcW w:w="945" w:type="dxa"/>
            <w:tcBorders>
              <w:top w:val="nil"/>
              <w:left w:val="nil"/>
              <w:bottom w:val="single" w:sz="4" w:space="0" w:color="auto"/>
              <w:right w:val="single" w:sz="4" w:space="0" w:color="auto"/>
            </w:tcBorders>
            <w:vAlign w:val="center"/>
            <w:hideMark/>
          </w:tcPr>
          <w:p w14:paraId="42607FC9" w14:textId="77777777" w:rsidR="00BF2ADD" w:rsidRPr="005A7060" w:rsidRDefault="00BF2ADD" w:rsidP="00BF2ADD">
            <w:pPr>
              <w:spacing w:after="0" w:line="240" w:lineRule="auto"/>
              <w:jc w:val="center"/>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w:t>
            </w:r>
          </w:p>
        </w:tc>
        <w:tc>
          <w:tcPr>
            <w:tcW w:w="1045" w:type="dxa"/>
            <w:tcBorders>
              <w:top w:val="nil"/>
              <w:left w:val="nil"/>
              <w:bottom w:val="single" w:sz="4" w:space="0" w:color="auto"/>
              <w:right w:val="single" w:sz="4" w:space="0" w:color="auto"/>
            </w:tcBorders>
            <w:vAlign w:val="center"/>
            <w:hideMark/>
          </w:tcPr>
          <w:p w14:paraId="0B1322AE" w14:textId="278120CE" w:rsidR="00BF2ADD" w:rsidRPr="005A7060" w:rsidRDefault="003F0004" w:rsidP="00BF2ADD">
            <w:pPr>
              <w:spacing w:after="0" w:line="240" w:lineRule="auto"/>
              <w:jc w:val="center"/>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4 doktora, 5 yüksek lisans</w:t>
            </w:r>
          </w:p>
        </w:tc>
        <w:tc>
          <w:tcPr>
            <w:tcW w:w="955" w:type="dxa"/>
            <w:tcBorders>
              <w:top w:val="nil"/>
              <w:left w:val="nil"/>
              <w:bottom w:val="single" w:sz="4" w:space="0" w:color="auto"/>
              <w:right w:val="single" w:sz="4" w:space="0" w:color="auto"/>
            </w:tcBorders>
            <w:vAlign w:val="center"/>
            <w:hideMark/>
          </w:tcPr>
          <w:p w14:paraId="78262CD2" w14:textId="77777777" w:rsidR="00BF2ADD" w:rsidRPr="005A7060" w:rsidRDefault="00BF2ADD" w:rsidP="00BF2ADD">
            <w:pPr>
              <w:spacing w:after="0" w:line="240" w:lineRule="auto"/>
              <w:jc w:val="center"/>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2</w:t>
            </w:r>
          </w:p>
        </w:tc>
        <w:tc>
          <w:tcPr>
            <w:tcW w:w="1086" w:type="dxa"/>
            <w:tcBorders>
              <w:top w:val="nil"/>
              <w:left w:val="nil"/>
              <w:bottom w:val="single" w:sz="4" w:space="0" w:color="auto"/>
              <w:right w:val="single" w:sz="4" w:space="0" w:color="auto"/>
            </w:tcBorders>
            <w:vAlign w:val="center"/>
            <w:hideMark/>
          </w:tcPr>
          <w:p w14:paraId="6B927CA8" w14:textId="10B261E5" w:rsidR="00BF2ADD" w:rsidRPr="005A7060" w:rsidRDefault="003F0004" w:rsidP="00BF2ADD">
            <w:pPr>
              <w:spacing w:after="0" w:line="240" w:lineRule="auto"/>
              <w:jc w:val="center"/>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 xml:space="preserve">Hakemlik:10 </w:t>
            </w:r>
          </w:p>
        </w:tc>
      </w:tr>
      <w:tr w:rsidR="00BF2ADD" w:rsidRPr="002960B6" w14:paraId="40D145F1" w14:textId="77777777" w:rsidTr="002960B6">
        <w:trPr>
          <w:trHeight w:val="845"/>
        </w:trPr>
        <w:tc>
          <w:tcPr>
            <w:tcW w:w="1105" w:type="dxa"/>
            <w:tcBorders>
              <w:top w:val="nil"/>
              <w:left w:val="single" w:sz="4" w:space="0" w:color="auto"/>
              <w:bottom w:val="single" w:sz="4" w:space="0" w:color="auto"/>
              <w:right w:val="single" w:sz="4" w:space="0" w:color="auto"/>
            </w:tcBorders>
            <w:vAlign w:val="center"/>
            <w:hideMark/>
          </w:tcPr>
          <w:p w14:paraId="34EE1391" w14:textId="77777777" w:rsidR="00BF2ADD" w:rsidRPr="005A7060" w:rsidRDefault="00BF2ADD" w:rsidP="00BF2ADD">
            <w:pPr>
              <w:spacing w:after="0" w:line="240" w:lineRule="auto"/>
              <w:jc w:val="center"/>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Arş. Gör. Doğan Mert AKDEMİR</w:t>
            </w:r>
          </w:p>
        </w:tc>
        <w:tc>
          <w:tcPr>
            <w:tcW w:w="985" w:type="dxa"/>
            <w:tcBorders>
              <w:top w:val="nil"/>
              <w:left w:val="nil"/>
              <w:bottom w:val="single" w:sz="4" w:space="0" w:color="auto"/>
              <w:right w:val="single" w:sz="4" w:space="0" w:color="auto"/>
            </w:tcBorders>
            <w:vAlign w:val="center"/>
            <w:hideMark/>
          </w:tcPr>
          <w:p w14:paraId="1709DABC" w14:textId="77777777" w:rsidR="00BF2ADD" w:rsidRPr="005A7060" w:rsidRDefault="00BF2ADD" w:rsidP="00BF2ADD">
            <w:pPr>
              <w:spacing w:after="0" w:line="240" w:lineRule="auto"/>
              <w:jc w:val="center"/>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w:t>
            </w:r>
          </w:p>
        </w:tc>
        <w:tc>
          <w:tcPr>
            <w:tcW w:w="1086" w:type="dxa"/>
            <w:tcBorders>
              <w:top w:val="nil"/>
              <w:left w:val="nil"/>
              <w:bottom w:val="single" w:sz="4" w:space="0" w:color="auto"/>
              <w:right w:val="single" w:sz="4" w:space="0" w:color="auto"/>
            </w:tcBorders>
            <w:vAlign w:val="center"/>
            <w:hideMark/>
          </w:tcPr>
          <w:p w14:paraId="701912D2" w14:textId="77777777" w:rsidR="00BF2ADD" w:rsidRPr="005A7060" w:rsidRDefault="00BF2ADD" w:rsidP="00BF2ADD">
            <w:pPr>
              <w:spacing w:after="0" w:line="240" w:lineRule="auto"/>
              <w:jc w:val="center"/>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1</w:t>
            </w:r>
          </w:p>
        </w:tc>
        <w:tc>
          <w:tcPr>
            <w:tcW w:w="1086" w:type="dxa"/>
            <w:tcBorders>
              <w:top w:val="nil"/>
              <w:left w:val="nil"/>
              <w:bottom w:val="single" w:sz="4" w:space="0" w:color="auto"/>
              <w:right w:val="single" w:sz="4" w:space="0" w:color="auto"/>
            </w:tcBorders>
            <w:vAlign w:val="center"/>
            <w:hideMark/>
          </w:tcPr>
          <w:p w14:paraId="0CF3E8CB" w14:textId="77777777" w:rsidR="00BF2ADD" w:rsidRPr="005A7060" w:rsidRDefault="00BF2ADD" w:rsidP="00BF2ADD">
            <w:pPr>
              <w:spacing w:after="0" w:line="240" w:lineRule="auto"/>
              <w:jc w:val="center"/>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w:t>
            </w:r>
          </w:p>
        </w:tc>
        <w:tc>
          <w:tcPr>
            <w:tcW w:w="1086" w:type="dxa"/>
            <w:tcBorders>
              <w:top w:val="nil"/>
              <w:left w:val="nil"/>
              <w:bottom w:val="single" w:sz="4" w:space="0" w:color="auto"/>
              <w:right w:val="single" w:sz="4" w:space="0" w:color="auto"/>
            </w:tcBorders>
            <w:vAlign w:val="center"/>
            <w:hideMark/>
          </w:tcPr>
          <w:p w14:paraId="043679CF" w14:textId="77777777" w:rsidR="00BF2ADD" w:rsidRPr="005A7060" w:rsidRDefault="00BF2ADD" w:rsidP="00BF2ADD">
            <w:pPr>
              <w:spacing w:after="0" w:line="240" w:lineRule="auto"/>
              <w:jc w:val="center"/>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w:t>
            </w:r>
          </w:p>
        </w:tc>
        <w:tc>
          <w:tcPr>
            <w:tcW w:w="1086" w:type="dxa"/>
            <w:tcBorders>
              <w:top w:val="nil"/>
              <w:left w:val="nil"/>
              <w:bottom w:val="single" w:sz="4" w:space="0" w:color="auto"/>
              <w:right w:val="single" w:sz="4" w:space="0" w:color="auto"/>
            </w:tcBorders>
            <w:vAlign w:val="center"/>
            <w:hideMark/>
          </w:tcPr>
          <w:p w14:paraId="38EBA74F" w14:textId="77777777" w:rsidR="00BF2ADD" w:rsidRPr="005A7060" w:rsidRDefault="00BF2ADD" w:rsidP="00BF2ADD">
            <w:pPr>
              <w:spacing w:after="0" w:line="240" w:lineRule="auto"/>
              <w:jc w:val="center"/>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w:t>
            </w:r>
          </w:p>
        </w:tc>
        <w:tc>
          <w:tcPr>
            <w:tcW w:w="1086" w:type="dxa"/>
            <w:tcBorders>
              <w:top w:val="nil"/>
              <w:left w:val="nil"/>
              <w:bottom w:val="single" w:sz="4" w:space="0" w:color="auto"/>
              <w:right w:val="single" w:sz="4" w:space="0" w:color="auto"/>
            </w:tcBorders>
            <w:vAlign w:val="center"/>
            <w:hideMark/>
          </w:tcPr>
          <w:p w14:paraId="437E4283" w14:textId="77777777" w:rsidR="00BF2ADD" w:rsidRPr="005A7060" w:rsidRDefault="00BF2ADD" w:rsidP="00BF2ADD">
            <w:pPr>
              <w:spacing w:after="0" w:line="240" w:lineRule="auto"/>
              <w:jc w:val="center"/>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w:t>
            </w:r>
          </w:p>
        </w:tc>
        <w:tc>
          <w:tcPr>
            <w:tcW w:w="1417" w:type="dxa"/>
            <w:tcBorders>
              <w:top w:val="nil"/>
              <w:left w:val="nil"/>
              <w:bottom w:val="single" w:sz="4" w:space="0" w:color="auto"/>
              <w:right w:val="single" w:sz="4" w:space="0" w:color="auto"/>
            </w:tcBorders>
            <w:vAlign w:val="center"/>
            <w:hideMark/>
          </w:tcPr>
          <w:p w14:paraId="5DCA79FF" w14:textId="77777777" w:rsidR="00BF2ADD" w:rsidRPr="005A7060" w:rsidRDefault="00BF2ADD" w:rsidP="00BF2ADD">
            <w:pPr>
              <w:spacing w:after="0" w:line="240" w:lineRule="auto"/>
              <w:jc w:val="center"/>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w:t>
            </w:r>
          </w:p>
        </w:tc>
        <w:tc>
          <w:tcPr>
            <w:tcW w:w="644" w:type="dxa"/>
            <w:tcBorders>
              <w:top w:val="nil"/>
              <w:left w:val="nil"/>
              <w:bottom w:val="single" w:sz="4" w:space="0" w:color="auto"/>
              <w:right w:val="single" w:sz="4" w:space="0" w:color="auto"/>
            </w:tcBorders>
            <w:vAlign w:val="center"/>
            <w:hideMark/>
          </w:tcPr>
          <w:p w14:paraId="3BB726BF" w14:textId="77777777" w:rsidR="00BF2ADD" w:rsidRPr="005A7060" w:rsidRDefault="00BF2ADD" w:rsidP="00BF2ADD">
            <w:pPr>
              <w:spacing w:after="0" w:line="240" w:lineRule="auto"/>
              <w:jc w:val="center"/>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 </w:t>
            </w:r>
          </w:p>
        </w:tc>
        <w:tc>
          <w:tcPr>
            <w:tcW w:w="663" w:type="dxa"/>
            <w:tcBorders>
              <w:top w:val="nil"/>
              <w:left w:val="nil"/>
              <w:bottom w:val="single" w:sz="4" w:space="0" w:color="auto"/>
              <w:right w:val="single" w:sz="4" w:space="0" w:color="auto"/>
            </w:tcBorders>
            <w:vAlign w:val="center"/>
            <w:hideMark/>
          </w:tcPr>
          <w:p w14:paraId="7C563191" w14:textId="77777777" w:rsidR="00BF2ADD" w:rsidRPr="005A7060" w:rsidRDefault="00BF2ADD" w:rsidP="00BF2ADD">
            <w:pPr>
              <w:spacing w:after="0" w:line="240" w:lineRule="auto"/>
              <w:jc w:val="center"/>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 </w:t>
            </w:r>
          </w:p>
        </w:tc>
        <w:tc>
          <w:tcPr>
            <w:tcW w:w="945" w:type="dxa"/>
            <w:tcBorders>
              <w:top w:val="nil"/>
              <w:left w:val="nil"/>
              <w:bottom w:val="single" w:sz="4" w:space="0" w:color="auto"/>
              <w:right w:val="single" w:sz="4" w:space="0" w:color="auto"/>
            </w:tcBorders>
            <w:vAlign w:val="center"/>
            <w:hideMark/>
          </w:tcPr>
          <w:p w14:paraId="11B8931F" w14:textId="77777777" w:rsidR="00BF2ADD" w:rsidRPr="005A7060" w:rsidRDefault="00BF2ADD" w:rsidP="00BF2ADD">
            <w:pPr>
              <w:spacing w:after="0" w:line="240" w:lineRule="auto"/>
              <w:jc w:val="center"/>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 </w:t>
            </w:r>
          </w:p>
        </w:tc>
        <w:tc>
          <w:tcPr>
            <w:tcW w:w="1045" w:type="dxa"/>
            <w:tcBorders>
              <w:top w:val="nil"/>
              <w:left w:val="nil"/>
              <w:bottom w:val="single" w:sz="4" w:space="0" w:color="auto"/>
              <w:right w:val="single" w:sz="4" w:space="0" w:color="auto"/>
            </w:tcBorders>
            <w:vAlign w:val="center"/>
            <w:hideMark/>
          </w:tcPr>
          <w:p w14:paraId="70F0C115" w14:textId="77777777" w:rsidR="00BF2ADD" w:rsidRPr="005A7060" w:rsidRDefault="00BF2ADD" w:rsidP="00BF2ADD">
            <w:pPr>
              <w:spacing w:after="0" w:line="240" w:lineRule="auto"/>
              <w:jc w:val="center"/>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w:t>
            </w:r>
          </w:p>
        </w:tc>
        <w:tc>
          <w:tcPr>
            <w:tcW w:w="955" w:type="dxa"/>
            <w:tcBorders>
              <w:top w:val="nil"/>
              <w:left w:val="nil"/>
              <w:bottom w:val="single" w:sz="4" w:space="0" w:color="auto"/>
              <w:right w:val="single" w:sz="4" w:space="0" w:color="auto"/>
            </w:tcBorders>
            <w:vAlign w:val="center"/>
            <w:hideMark/>
          </w:tcPr>
          <w:p w14:paraId="5F2C4501" w14:textId="77777777" w:rsidR="00BF2ADD" w:rsidRPr="005A7060" w:rsidRDefault="00BF2ADD" w:rsidP="00BF2ADD">
            <w:pPr>
              <w:spacing w:after="0" w:line="240" w:lineRule="auto"/>
              <w:jc w:val="center"/>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w:t>
            </w:r>
          </w:p>
        </w:tc>
        <w:tc>
          <w:tcPr>
            <w:tcW w:w="1086" w:type="dxa"/>
            <w:tcBorders>
              <w:top w:val="nil"/>
              <w:left w:val="nil"/>
              <w:bottom w:val="single" w:sz="4" w:space="0" w:color="auto"/>
              <w:right w:val="single" w:sz="4" w:space="0" w:color="auto"/>
            </w:tcBorders>
            <w:vAlign w:val="center"/>
            <w:hideMark/>
          </w:tcPr>
          <w:p w14:paraId="4060134D" w14:textId="3CCC3654" w:rsidR="00BF2ADD" w:rsidRPr="005A7060" w:rsidRDefault="00642523" w:rsidP="00BF2ADD">
            <w:pPr>
              <w:spacing w:after="0" w:line="240" w:lineRule="auto"/>
              <w:jc w:val="center"/>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Hakemlik: 2</w:t>
            </w:r>
          </w:p>
        </w:tc>
      </w:tr>
    </w:tbl>
    <w:p w14:paraId="7960D946" w14:textId="77777777" w:rsidR="00BF2ADD" w:rsidRDefault="00BF2ADD" w:rsidP="00076E94">
      <w:pPr>
        <w:jc w:val="both"/>
        <w:rPr>
          <w:rFonts w:ascii="Times New Roman" w:hAnsi="Times New Roman" w:cs="Times New Roman"/>
          <w:b/>
          <w:bCs/>
        </w:rPr>
        <w:sectPr w:rsidR="00BF2ADD" w:rsidSect="00AA1102">
          <w:footerReference w:type="first" r:id="rId10"/>
          <w:pgSz w:w="16838" w:h="11906" w:orient="landscape"/>
          <w:pgMar w:top="1276" w:right="993" w:bottom="1133" w:left="1560" w:header="567" w:footer="567" w:gutter="0"/>
          <w:pgNumType w:start="7"/>
          <w:cols w:space="708"/>
          <w:titlePg/>
          <w:docGrid w:linePitch="360"/>
        </w:sectPr>
      </w:pPr>
    </w:p>
    <w:p w14:paraId="137C39C2" w14:textId="77777777" w:rsidR="00076E94" w:rsidRPr="002960B6" w:rsidRDefault="00076E94" w:rsidP="00076E94">
      <w:pPr>
        <w:pStyle w:val="Balk2"/>
        <w:ind w:left="284"/>
        <w:rPr>
          <w:rFonts w:ascii="Times New Roman" w:eastAsiaTheme="minorHAnsi" w:hAnsi="Times New Roman" w:cs="Times New Roman"/>
          <w:b/>
          <w:bCs/>
          <w:color w:val="auto"/>
          <w:sz w:val="24"/>
          <w:szCs w:val="24"/>
        </w:rPr>
      </w:pPr>
      <w:bookmarkStart w:id="26" w:name="_Toc200711349"/>
      <w:r w:rsidRPr="002960B6">
        <w:rPr>
          <w:rFonts w:ascii="Times New Roman" w:eastAsiaTheme="minorHAnsi" w:hAnsi="Times New Roman" w:cs="Times New Roman"/>
          <w:b/>
          <w:bCs/>
          <w:color w:val="auto"/>
          <w:sz w:val="24"/>
          <w:szCs w:val="24"/>
        </w:rPr>
        <w:lastRenderedPageBreak/>
        <w:t>4. Projeler (TÜBİTAK, BAP, Ulusal/Uluslararası)</w:t>
      </w:r>
      <w:bookmarkEnd w:id="26"/>
    </w:p>
    <w:p w14:paraId="1FC08D89" w14:textId="05BDD019" w:rsidR="00076E94" w:rsidRPr="002960B6" w:rsidRDefault="00076E94" w:rsidP="00076E94">
      <w:pPr>
        <w:ind w:left="567"/>
        <w:jc w:val="both"/>
        <w:rPr>
          <w:rFonts w:ascii="Times New Roman" w:hAnsi="Times New Roman" w:cs="Times New Roman"/>
        </w:rPr>
      </w:pPr>
      <w:r w:rsidRPr="002960B6">
        <w:rPr>
          <w:rFonts w:ascii="Times New Roman" w:hAnsi="Times New Roman" w:cs="Times New Roman"/>
        </w:rPr>
        <w:t>Yürütülen proje adı, proje fon kaynağı, projeyi yürüten öğretim elemanının adı-soyadı ve bölümdeki araştırmacılar ile ilgili bilgileri Tablo 1</w:t>
      </w:r>
      <w:r w:rsidR="002960B6">
        <w:rPr>
          <w:rFonts w:ascii="Times New Roman" w:hAnsi="Times New Roman" w:cs="Times New Roman"/>
        </w:rPr>
        <w:t>3</w:t>
      </w:r>
      <w:r w:rsidRPr="002960B6">
        <w:rPr>
          <w:rFonts w:ascii="Times New Roman" w:hAnsi="Times New Roman" w:cs="Times New Roman"/>
        </w:rPr>
        <w:t>’te doldurunuz:</w:t>
      </w:r>
    </w:p>
    <w:p w14:paraId="3902943E" w14:textId="12F1B0A5" w:rsidR="00076E94" w:rsidRDefault="00076E94" w:rsidP="00076E94">
      <w:pPr>
        <w:ind w:left="284"/>
        <w:jc w:val="both"/>
        <w:rPr>
          <w:rFonts w:ascii="Times New Roman" w:hAnsi="Times New Roman" w:cs="Times New Roman"/>
          <w:i/>
          <w:iCs/>
        </w:rPr>
      </w:pPr>
      <w:r w:rsidRPr="002960B6">
        <w:rPr>
          <w:rFonts w:ascii="Times New Roman" w:hAnsi="Times New Roman" w:cs="Times New Roman"/>
          <w:b/>
          <w:bCs/>
        </w:rPr>
        <w:t>Tablo 1</w:t>
      </w:r>
      <w:r w:rsidR="00607B25" w:rsidRPr="002960B6">
        <w:rPr>
          <w:rFonts w:ascii="Times New Roman" w:hAnsi="Times New Roman" w:cs="Times New Roman"/>
          <w:b/>
          <w:bCs/>
        </w:rPr>
        <w:t>3</w:t>
      </w:r>
      <w:r w:rsidRPr="002960B6">
        <w:rPr>
          <w:rFonts w:ascii="Times New Roman" w:hAnsi="Times New Roman" w:cs="Times New Roman"/>
          <w:b/>
          <w:bCs/>
        </w:rPr>
        <w:t xml:space="preserve">: Projeler </w:t>
      </w:r>
      <w:r w:rsidR="008147B0" w:rsidRPr="002960B6">
        <w:rPr>
          <w:rFonts w:ascii="Times New Roman" w:hAnsi="Times New Roman" w:cs="Times New Roman"/>
          <w:i/>
          <w:iCs/>
        </w:rPr>
        <w:t>(2024 Güz-2025 Bahar Dönemi)</w:t>
      </w:r>
    </w:p>
    <w:tbl>
      <w:tblPr>
        <w:tblStyle w:val="TabloKlavuzu"/>
        <w:tblW w:w="5000" w:type="pct"/>
        <w:tblLook w:val="04A0" w:firstRow="1" w:lastRow="0" w:firstColumn="1" w:lastColumn="0" w:noHBand="0" w:noVBand="1"/>
      </w:tblPr>
      <w:tblGrid>
        <w:gridCol w:w="3241"/>
        <w:gridCol w:w="2476"/>
        <w:gridCol w:w="2472"/>
        <w:gridCol w:w="3043"/>
        <w:gridCol w:w="3043"/>
      </w:tblGrid>
      <w:tr w:rsidR="002960B6" w:rsidRPr="002960B6" w14:paraId="20B4488F" w14:textId="77777777" w:rsidTr="00E266AE">
        <w:tc>
          <w:tcPr>
            <w:tcW w:w="1135" w:type="pct"/>
            <w:vAlign w:val="center"/>
          </w:tcPr>
          <w:p w14:paraId="0B320053" w14:textId="77777777" w:rsidR="002960B6" w:rsidRPr="002960B6" w:rsidRDefault="002960B6" w:rsidP="00E266AE">
            <w:pPr>
              <w:jc w:val="center"/>
              <w:rPr>
                <w:rFonts w:ascii="Times New Roman" w:hAnsi="Times New Roman" w:cs="Times New Roman"/>
                <w:b/>
                <w:bCs/>
              </w:rPr>
            </w:pPr>
            <w:r w:rsidRPr="002960B6">
              <w:rPr>
                <w:rFonts w:ascii="Times New Roman" w:hAnsi="Times New Roman" w:cs="Times New Roman"/>
                <w:b/>
                <w:bCs/>
              </w:rPr>
              <w:t>Proje Adı</w:t>
            </w:r>
          </w:p>
        </w:tc>
        <w:tc>
          <w:tcPr>
            <w:tcW w:w="867" w:type="pct"/>
            <w:vAlign w:val="center"/>
          </w:tcPr>
          <w:p w14:paraId="1843231B" w14:textId="77777777" w:rsidR="002960B6" w:rsidRPr="002960B6" w:rsidRDefault="002960B6" w:rsidP="00E266AE">
            <w:pPr>
              <w:jc w:val="center"/>
              <w:rPr>
                <w:rFonts w:ascii="Times New Roman" w:hAnsi="Times New Roman" w:cs="Times New Roman"/>
                <w:b/>
                <w:bCs/>
              </w:rPr>
            </w:pPr>
            <w:r w:rsidRPr="002960B6">
              <w:rPr>
                <w:rFonts w:ascii="Times New Roman" w:hAnsi="Times New Roman" w:cs="Times New Roman"/>
                <w:b/>
                <w:bCs/>
              </w:rPr>
              <w:t>Dönem</w:t>
            </w:r>
          </w:p>
        </w:tc>
        <w:tc>
          <w:tcPr>
            <w:tcW w:w="866" w:type="pct"/>
            <w:vAlign w:val="center"/>
          </w:tcPr>
          <w:p w14:paraId="62A68A10" w14:textId="77777777" w:rsidR="002960B6" w:rsidRPr="002960B6" w:rsidRDefault="002960B6" w:rsidP="00E266AE">
            <w:pPr>
              <w:jc w:val="center"/>
              <w:rPr>
                <w:rFonts w:ascii="Times New Roman" w:hAnsi="Times New Roman" w:cs="Times New Roman"/>
                <w:b/>
                <w:bCs/>
              </w:rPr>
            </w:pPr>
            <w:r w:rsidRPr="002960B6">
              <w:rPr>
                <w:rFonts w:ascii="Times New Roman" w:hAnsi="Times New Roman" w:cs="Times New Roman"/>
                <w:b/>
                <w:bCs/>
              </w:rPr>
              <w:t>Proje Fon Kaynağı</w:t>
            </w:r>
          </w:p>
        </w:tc>
        <w:tc>
          <w:tcPr>
            <w:tcW w:w="1066" w:type="pct"/>
            <w:vAlign w:val="center"/>
          </w:tcPr>
          <w:p w14:paraId="2A0B7E0D" w14:textId="77777777" w:rsidR="002960B6" w:rsidRPr="002960B6" w:rsidRDefault="002960B6" w:rsidP="00E266AE">
            <w:pPr>
              <w:jc w:val="center"/>
              <w:rPr>
                <w:rFonts w:ascii="Times New Roman" w:hAnsi="Times New Roman" w:cs="Times New Roman"/>
                <w:b/>
                <w:bCs/>
              </w:rPr>
            </w:pPr>
            <w:r w:rsidRPr="002960B6">
              <w:rPr>
                <w:rFonts w:ascii="Times New Roman" w:hAnsi="Times New Roman" w:cs="Times New Roman"/>
                <w:b/>
                <w:bCs/>
              </w:rPr>
              <w:t>Projeyi Yürüten Öğretim Elemanı</w:t>
            </w:r>
          </w:p>
        </w:tc>
        <w:tc>
          <w:tcPr>
            <w:tcW w:w="1066" w:type="pct"/>
            <w:vAlign w:val="center"/>
          </w:tcPr>
          <w:p w14:paraId="15EF8454" w14:textId="77777777" w:rsidR="002960B6" w:rsidRPr="002960B6" w:rsidRDefault="002960B6" w:rsidP="00E266AE">
            <w:pPr>
              <w:jc w:val="center"/>
              <w:rPr>
                <w:rFonts w:ascii="Times New Roman" w:hAnsi="Times New Roman" w:cs="Times New Roman"/>
                <w:b/>
                <w:bCs/>
              </w:rPr>
            </w:pPr>
            <w:r w:rsidRPr="002960B6">
              <w:rPr>
                <w:rFonts w:ascii="Times New Roman" w:hAnsi="Times New Roman" w:cs="Times New Roman"/>
                <w:b/>
                <w:bCs/>
              </w:rPr>
              <w:t>Bölündeki Araştırmacılar</w:t>
            </w:r>
          </w:p>
        </w:tc>
      </w:tr>
      <w:tr w:rsidR="002960B6" w:rsidRPr="002960B6" w14:paraId="062DCA1D" w14:textId="77777777" w:rsidTr="00E266AE">
        <w:tc>
          <w:tcPr>
            <w:tcW w:w="1135" w:type="pct"/>
          </w:tcPr>
          <w:p w14:paraId="3F5058B6" w14:textId="4F6A5FB9" w:rsidR="002960B6" w:rsidRPr="002960B6" w:rsidRDefault="002960B6" w:rsidP="00E266AE">
            <w:pPr>
              <w:jc w:val="center"/>
              <w:rPr>
                <w:rFonts w:ascii="Times New Roman" w:hAnsi="Times New Roman" w:cs="Times New Roman"/>
              </w:rPr>
            </w:pPr>
          </w:p>
        </w:tc>
        <w:tc>
          <w:tcPr>
            <w:tcW w:w="867" w:type="pct"/>
          </w:tcPr>
          <w:p w14:paraId="0DC2BC19" w14:textId="788CDF95" w:rsidR="002960B6" w:rsidRPr="002960B6" w:rsidRDefault="002960B6" w:rsidP="00E266AE">
            <w:pPr>
              <w:jc w:val="center"/>
              <w:rPr>
                <w:rFonts w:ascii="Times New Roman" w:hAnsi="Times New Roman" w:cs="Times New Roman"/>
              </w:rPr>
            </w:pPr>
          </w:p>
        </w:tc>
        <w:tc>
          <w:tcPr>
            <w:tcW w:w="866" w:type="pct"/>
          </w:tcPr>
          <w:p w14:paraId="2C7CE367" w14:textId="558F6119" w:rsidR="002960B6" w:rsidRPr="002960B6" w:rsidRDefault="002960B6" w:rsidP="00E266AE">
            <w:pPr>
              <w:jc w:val="center"/>
              <w:rPr>
                <w:rFonts w:ascii="Times New Roman" w:hAnsi="Times New Roman" w:cs="Times New Roman"/>
              </w:rPr>
            </w:pPr>
          </w:p>
        </w:tc>
        <w:tc>
          <w:tcPr>
            <w:tcW w:w="1066" w:type="pct"/>
          </w:tcPr>
          <w:p w14:paraId="13F1D452" w14:textId="25AF6A57" w:rsidR="002960B6" w:rsidRPr="002960B6" w:rsidRDefault="002960B6" w:rsidP="00E266AE">
            <w:pPr>
              <w:jc w:val="center"/>
              <w:rPr>
                <w:rFonts w:ascii="Times New Roman" w:hAnsi="Times New Roman" w:cs="Times New Roman"/>
              </w:rPr>
            </w:pPr>
          </w:p>
        </w:tc>
        <w:tc>
          <w:tcPr>
            <w:tcW w:w="1066" w:type="pct"/>
          </w:tcPr>
          <w:p w14:paraId="3F6AFB0C" w14:textId="77777777" w:rsidR="002960B6" w:rsidRPr="002960B6" w:rsidRDefault="002960B6" w:rsidP="00E266AE">
            <w:pPr>
              <w:jc w:val="center"/>
              <w:rPr>
                <w:rFonts w:ascii="Times New Roman" w:hAnsi="Times New Roman" w:cs="Times New Roman"/>
              </w:rPr>
            </w:pPr>
          </w:p>
        </w:tc>
      </w:tr>
      <w:tr w:rsidR="002960B6" w:rsidRPr="002960B6" w14:paraId="668F3410" w14:textId="77777777" w:rsidTr="00E266AE">
        <w:tc>
          <w:tcPr>
            <w:tcW w:w="1135" w:type="pct"/>
          </w:tcPr>
          <w:p w14:paraId="73D5F4CD" w14:textId="77777777" w:rsidR="002960B6" w:rsidRPr="002960B6" w:rsidRDefault="002960B6" w:rsidP="00E266AE">
            <w:pPr>
              <w:jc w:val="center"/>
              <w:rPr>
                <w:rFonts w:ascii="Times New Roman" w:hAnsi="Times New Roman" w:cs="Times New Roman"/>
              </w:rPr>
            </w:pPr>
          </w:p>
        </w:tc>
        <w:tc>
          <w:tcPr>
            <w:tcW w:w="867" w:type="pct"/>
          </w:tcPr>
          <w:p w14:paraId="721D5EB2" w14:textId="77777777" w:rsidR="002960B6" w:rsidRPr="002960B6" w:rsidRDefault="002960B6" w:rsidP="00E266AE">
            <w:pPr>
              <w:jc w:val="center"/>
              <w:rPr>
                <w:rFonts w:ascii="Times New Roman" w:hAnsi="Times New Roman" w:cs="Times New Roman"/>
              </w:rPr>
            </w:pPr>
          </w:p>
        </w:tc>
        <w:tc>
          <w:tcPr>
            <w:tcW w:w="866" w:type="pct"/>
          </w:tcPr>
          <w:p w14:paraId="6BC6C72D" w14:textId="77777777" w:rsidR="002960B6" w:rsidRPr="002960B6" w:rsidRDefault="002960B6" w:rsidP="00E266AE">
            <w:pPr>
              <w:jc w:val="center"/>
              <w:rPr>
                <w:rFonts w:ascii="Times New Roman" w:hAnsi="Times New Roman" w:cs="Times New Roman"/>
              </w:rPr>
            </w:pPr>
          </w:p>
        </w:tc>
        <w:tc>
          <w:tcPr>
            <w:tcW w:w="1066" w:type="pct"/>
          </w:tcPr>
          <w:p w14:paraId="43D3F492" w14:textId="77777777" w:rsidR="002960B6" w:rsidRPr="002960B6" w:rsidRDefault="002960B6" w:rsidP="00E266AE">
            <w:pPr>
              <w:jc w:val="center"/>
              <w:rPr>
                <w:rFonts w:ascii="Times New Roman" w:hAnsi="Times New Roman" w:cs="Times New Roman"/>
              </w:rPr>
            </w:pPr>
          </w:p>
        </w:tc>
        <w:tc>
          <w:tcPr>
            <w:tcW w:w="1066" w:type="pct"/>
          </w:tcPr>
          <w:p w14:paraId="355A5C2F" w14:textId="77777777" w:rsidR="002960B6" w:rsidRPr="002960B6" w:rsidRDefault="002960B6" w:rsidP="00E266AE">
            <w:pPr>
              <w:jc w:val="center"/>
              <w:rPr>
                <w:rFonts w:ascii="Times New Roman" w:hAnsi="Times New Roman" w:cs="Times New Roman"/>
              </w:rPr>
            </w:pPr>
          </w:p>
        </w:tc>
      </w:tr>
      <w:tr w:rsidR="002960B6" w:rsidRPr="002960B6" w14:paraId="787455BA" w14:textId="77777777" w:rsidTr="00E266AE">
        <w:tc>
          <w:tcPr>
            <w:tcW w:w="1135" w:type="pct"/>
          </w:tcPr>
          <w:p w14:paraId="0536E75C" w14:textId="77777777" w:rsidR="002960B6" w:rsidRPr="002960B6" w:rsidRDefault="002960B6" w:rsidP="00E266AE">
            <w:pPr>
              <w:jc w:val="center"/>
              <w:rPr>
                <w:rFonts w:ascii="Times New Roman" w:hAnsi="Times New Roman" w:cs="Times New Roman"/>
              </w:rPr>
            </w:pPr>
          </w:p>
        </w:tc>
        <w:tc>
          <w:tcPr>
            <w:tcW w:w="867" w:type="pct"/>
          </w:tcPr>
          <w:p w14:paraId="26566008" w14:textId="77777777" w:rsidR="002960B6" w:rsidRPr="002960B6" w:rsidRDefault="002960B6" w:rsidP="00E266AE">
            <w:pPr>
              <w:jc w:val="center"/>
              <w:rPr>
                <w:rFonts w:ascii="Times New Roman" w:hAnsi="Times New Roman" w:cs="Times New Roman"/>
              </w:rPr>
            </w:pPr>
          </w:p>
        </w:tc>
        <w:tc>
          <w:tcPr>
            <w:tcW w:w="866" w:type="pct"/>
          </w:tcPr>
          <w:p w14:paraId="5AAEE1CE" w14:textId="77777777" w:rsidR="002960B6" w:rsidRPr="002960B6" w:rsidRDefault="002960B6" w:rsidP="00E266AE">
            <w:pPr>
              <w:jc w:val="center"/>
              <w:rPr>
                <w:rFonts w:ascii="Times New Roman" w:hAnsi="Times New Roman" w:cs="Times New Roman"/>
              </w:rPr>
            </w:pPr>
          </w:p>
        </w:tc>
        <w:tc>
          <w:tcPr>
            <w:tcW w:w="1066" w:type="pct"/>
          </w:tcPr>
          <w:p w14:paraId="02197FF2" w14:textId="77777777" w:rsidR="002960B6" w:rsidRPr="002960B6" w:rsidRDefault="002960B6" w:rsidP="00E266AE">
            <w:pPr>
              <w:jc w:val="center"/>
              <w:rPr>
                <w:rFonts w:ascii="Times New Roman" w:hAnsi="Times New Roman" w:cs="Times New Roman"/>
              </w:rPr>
            </w:pPr>
          </w:p>
        </w:tc>
        <w:tc>
          <w:tcPr>
            <w:tcW w:w="1066" w:type="pct"/>
          </w:tcPr>
          <w:p w14:paraId="274E0DCE" w14:textId="77777777" w:rsidR="002960B6" w:rsidRPr="002960B6" w:rsidRDefault="002960B6" w:rsidP="00E266AE">
            <w:pPr>
              <w:jc w:val="center"/>
              <w:rPr>
                <w:rFonts w:ascii="Times New Roman" w:hAnsi="Times New Roman" w:cs="Times New Roman"/>
              </w:rPr>
            </w:pPr>
          </w:p>
        </w:tc>
      </w:tr>
      <w:tr w:rsidR="002960B6" w:rsidRPr="002960B6" w14:paraId="181C5E2E" w14:textId="77777777" w:rsidTr="00E266AE">
        <w:tc>
          <w:tcPr>
            <w:tcW w:w="1135" w:type="pct"/>
          </w:tcPr>
          <w:p w14:paraId="10CDF3C1" w14:textId="77777777" w:rsidR="002960B6" w:rsidRPr="002960B6" w:rsidRDefault="002960B6" w:rsidP="00E266AE">
            <w:pPr>
              <w:jc w:val="center"/>
              <w:rPr>
                <w:rFonts w:ascii="Times New Roman" w:hAnsi="Times New Roman" w:cs="Times New Roman"/>
              </w:rPr>
            </w:pPr>
          </w:p>
        </w:tc>
        <w:tc>
          <w:tcPr>
            <w:tcW w:w="867" w:type="pct"/>
          </w:tcPr>
          <w:p w14:paraId="480CF9EC" w14:textId="77777777" w:rsidR="002960B6" w:rsidRPr="002960B6" w:rsidRDefault="002960B6" w:rsidP="00E266AE">
            <w:pPr>
              <w:jc w:val="center"/>
              <w:rPr>
                <w:rFonts w:ascii="Times New Roman" w:hAnsi="Times New Roman" w:cs="Times New Roman"/>
              </w:rPr>
            </w:pPr>
          </w:p>
        </w:tc>
        <w:tc>
          <w:tcPr>
            <w:tcW w:w="866" w:type="pct"/>
          </w:tcPr>
          <w:p w14:paraId="34DC9F2A" w14:textId="77777777" w:rsidR="002960B6" w:rsidRPr="002960B6" w:rsidRDefault="002960B6" w:rsidP="00E266AE">
            <w:pPr>
              <w:jc w:val="center"/>
              <w:rPr>
                <w:rFonts w:ascii="Times New Roman" w:hAnsi="Times New Roman" w:cs="Times New Roman"/>
              </w:rPr>
            </w:pPr>
          </w:p>
        </w:tc>
        <w:tc>
          <w:tcPr>
            <w:tcW w:w="1066" w:type="pct"/>
          </w:tcPr>
          <w:p w14:paraId="0ED2CC3A" w14:textId="77777777" w:rsidR="002960B6" w:rsidRPr="002960B6" w:rsidRDefault="002960B6" w:rsidP="00E266AE">
            <w:pPr>
              <w:jc w:val="center"/>
              <w:rPr>
                <w:rFonts w:ascii="Times New Roman" w:hAnsi="Times New Roman" w:cs="Times New Roman"/>
              </w:rPr>
            </w:pPr>
          </w:p>
        </w:tc>
        <w:tc>
          <w:tcPr>
            <w:tcW w:w="1066" w:type="pct"/>
          </w:tcPr>
          <w:p w14:paraId="47F188DD" w14:textId="77777777" w:rsidR="002960B6" w:rsidRPr="002960B6" w:rsidRDefault="002960B6" w:rsidP="00E266AE">
            <w:pPr>
              <w:jc w:val="center"/>
              <w:rPr>
                <w:rFonts w:ascii="Times New Roman" w:hAnsi="Times New Roman" w:cs="Times New Roman"/>
              </w:rPr>
            </w:pPr>
          </w:p>
        </w:tc>
      </w:tr>
    </w:tbl>
    <w:p w14:paraId="07676FCD" w14:textId="77777777" w:rsidR="002960B6" w:rsidRPr="002960B6" w:rsidRDefault="002960B6" w:rsidP="00076E94">
      <w:pPr>
        <w:ind w:left="284"/>
        <w:jc w:val="both"/>
        <w:rPr>
          <w:rFonts w:ascii="Times New Roman" w:hAnsi="Times New Roman" w:cs="Times New Roman"/>
          <w:b/>
          <w:bCs/>
        </w:rPr>
      </w:pPr>
    </w:p>
    <w:p w14:paraId="7C52D044" w14:textId="4C75F74C" w:rsidR="00076E94" w:rsidRPr="00E41C42" w:rsidRDefault="00076E94" w:rsidP="00076E94">
      <w:pPr>
        <w:pStyle w:val="Balk1"/>
        <w:rPr>
          <w:rFonts w:ascii="Times New Roman" w:eastAsiaTheme="minorHAnsi" w:hAnsi="Times New Roman" w:cs="Times New Roman"/>
          <w:b/>
          <w:bCs/>
          <w:color w:val="auto"/>
          <w:sz w:val="24"/>
          <w:szCs w:val="24"/>
        </w:rPr>
      </w:pPr>
      <w:bookmarkStart w:id="27" w:name="_Toc200711350"/>
      <w:r w:rsidRPr="00E41C42">
        <w:rPr>
          <w:rFonts w:ascii="Times New Roman" w:eastAsiaTheme="minorHAnsi" w:hAnsi="Times New Roman" w:cs="Times New Roman"/>
          <w:b/>
          <w:bCs/>
          <w:color w:val="auto"/>
          <w:sz w:val="24"/>
          <w:szCs w:val="24"/>
        </w:rPr>
        <w:t xml:space="preserve">E. </w:t>
      </w:r>
      <w:r w:rsidR="00525612" w:rsidRPr="00E41C42">
        <w:rPr>
          <w:rFonts w:ascii="Times New Roman" w:eastAsiaTheme="minorHAnsi" w:hAnsi="Times New Roman" w:cs="Times New Roman"/>
          <w:b/>
          <w:bCs/>
          <w:color w:val="auto"/>
          <w:sz w:val="24"/>
          <w:szCs w:val="24"/>
        </w:rPr>
        <w:t xml:space="preserve">ALTYAPI GERÇEKLEŞME BİLGİLERİ </w:t>
      </w:r>
      <w:r w:rsidRPr="008147B0">
        <w:rPr>
          <w:rFonts w:ascii="Times New Roman" w:eastAsiaTheme="minorHAnsi" w:hAnsi="Times New Roman" w:cs="Times New Roman"/>
          <w:i/>
          <w:iCs/>
          <w:color w:val="auto"/>
          <w:sz w:val="24"/>
          <w:szCs w:val="24"/>
        </w:rPr>
        <w:t>(2024-2025 Eğitim Öğretim Dönemi)</w:t>
      </w:r>
      <w:bookmarkEnd w:id="27"/>
    </w:p>
    <w:p w14:paraId="100CACAE" w14:textId="0B1BAD76" w:rsidR="00076E94" w:rsidRPr="00E41C42" w:rsidRDefault="00076E94" w:rsidP="00076E94">
      <w:pPr>
        <w:pStyle w:val="Balk2"/>
        <w:ind w:left="284"/>
        <w:rPr>
          <w:rFonts w:ascii="Times New Roman" w:eastAsiaTheme="minorHAnsi" w:hAnsi="Times New Roman" w:cs="Times New Roman"/>
          <w:b/>
          <w:bCs/>
          <w:color w:val="auto"/>
          <w:sz w:val="24"/>
          <w:szCs w:val="24"/>
        </w:rPr>
      </w:pPr>
      <w:bookmarkStart w:id="28" w:name="_Toc200711351"/>
      <w:r w:rsidRPr="00E41C42">
        <w:rPr>
          <w:rFonts w:ascii="Times New Roman" w:eastAsiaTheme="minorHAnsi" w:hAnsi="Times New Roman" w:cs="Times New Roman"/>
          <w:b/>
          <w:bCs/>
          <w:color w:val="auto"/>
          <w:sz w:val="24"/>
          <w:szCs w:val="24"/>
        </w:rPr>
        <w:t>1. Eğitim için Kullanılan Alanlar ve Teçhizat</w:t>
      </w:r>
      <w:bookmarkEnd w:id="28"/>
    </w:p>
    <w:p w14:paraId="514938F2" w14:textId="77777777" w:rsidR="00076E94" w:rsidRDefault="00076E94" w:rsidP="00076E94">
      <w:pPr>
        <w:ind w:left="567"/>
        <w:jc w:val="both"/>
        <w:rPr>
          <w:rFonts w:ascii="Times New Roman" w:hAnsi="Times New Roman" w:cs="Times New Roman"/>
        </w:rPr>
      </w:pPr>
      <w:r w:rsidRPr="00877D9F">
        <w:rPr>
          <w:rFonts w:ascii="Times New Roman" w:hAnsi="Times New Roman" w:cs="Times New Roman"/>
        </w:rPr>
        <w:t>Bölüm altyapısını program eğitim amaçları ve çıktılarını desteklemeleri açısından irdeleyiniz</w:t>
      </w:r>
      <w:r>
        <w:rPr>
          <w:rFonts w:ascii="Times New Roman" w:hAnsi="Times New Roman" w:cs="Times New Roman"/>
        </w:rPr>
        <w:t>:</w:t>
      </w:r>
    </w:p>
    <w:sdt>
      <w:sdtPr>
        <w:rPr>
          <w:rFonts w:ascii="Times New Roman" w:hAnsi="Times New Roman" w:cs="Times New Roman"/>
        </w:rPr>
        <w:id w:val="-35980166"/>
        <w:placeholder>
          <w:docPart w:val="510ECC846E5E4AD7A2BE47C425254976"/>
        </w:placeholder>
        <w:showingPlcHdr/>
      </w:sdtPr>
      <w:sdtContent>
        <w:p w14:paraId="011A7C6D" w14:textId="77777777" w:rsidR="00076E94" w:rsidRDefault="00076E94" w:rsidP="00076E94">
          <w:pPr>
            <w:ind w:left="567"/>
            <w:jc w:val="both"/>
            <w:rPr>
              <w:rFonts w:ascii="Times New Roman" w:hAnsi="Times New Roman" w:cs="Times New Roman"/>
            </w:rPr>
          </w:pPr>
          <w:r w:rsidRPr="00D369AF">
            <w:rPr>
              <w:rStyle w:val="YerTutucuMetni"/>
            </w:rPr>
            <w:t>Metin girmek için buraya tıklayın veya dokunun.</w:t>
          </w:r>
        </w:p>
      </w:sdtContent>
    </w:sdt>
    <w:p w14:paraId="39472622" w14:textId="77777777" w:rsidR="00F56090" w:rsidRPr="00877D9F" w:rsidRDefault="00F56090" w:rsidP="00F56090">
      <w:pPr>
        <w:ind w:left="567"/>
        <w:jc w:val="both"/>
        <w:rPr>
          <w:rFonts w:ascii="Times New Roman" w:hAnsi="Times New Roman" w:cs="Times New Roman"/>
        </w:rPr>
      </w:pPr>
      <w:r w:rsidRPr="00877D9F">
        <w:rPr>
          <w:rFonts w:ascii="Times New Roman" w:hAnsi="Times New Roman" w:cs="Times New Roman"/>
        </w:rPr>
        <w:t>Sırasıyla aşağıdaki alanları ve teçhizatı anlatınız</w:t>
      </w:r>
      <w:r>
        <w:rPr>
          <w:rFonts w:ascii="Times New Roman" w:hAnsi="Times New Roman" w:cs="Times New Roman"/>
        </w:rPr>
        <w:t>:</w:t>
      </w:r>
    </w:p>
    <w:p w14:paraId="798EACC8" w14:textId="77777777" w:rsidR="00F56090" w:rsidRDefault="00F56090" w:rsidP="00F56090">
      <w:pPr>
        <w:pStyle w:val="ListeParagraf"/>
        <w:numPr>
          <w:ilvl w:val="0"/>
          <w:numId w:val="2"/>
        </w:numPr>
        <w:ind w:left="1134"/>
        <w:jc w:val="both"/>
        <w:rPr>
          <w:rFonts w:ascii="Times New Roman" w:hAnsi="Times New Roman" w:cs="Times New Roman"/>
          <w:b/>
          <w:bCs/>
        </w:rPr>
      </w:pPr>
      <w:r w:rsidRPr="00D60A42">
        <w:rPr>
          <w:rFonts w:ascii="Times New Roman" w:hAnsi="Times New Roman" w:cs="Times New Roman"/>
          <w:b/>
          <w:bCs/>
        </w:rPr>
        <w:t>Sınıflar</w:t>
      </w:r>
    </w:p>
    <w:p w14:paraId="71876AF7" w14:textId="77777777" w:rsidR="00F56090" w:rsidRPr="00D60A42" w:rsidRDefault="00F56090" w:rsidP="00F56090">
      <w:pPr>
        <w:pStyle w:val="ListeParagraf"/>
        <w:ind w:left="1134"/>
        <w:jc w:val="both"/>
        <w:rPr>
          <w:rFonts w:ascii="Times New Roman" w:hAnsi="Times New Roman" w:cs="Times New Roman"/>
          <w:b/>
          <w:bCs/>
        </w:rPr>
      </w:pPr>
      <w:r w:rsidRPr="00D60A42">
        <w:rPr>
          <w:rFonts w:ascii="Times New Roman" w:hAnsi="Times New Roman" w:cs="Times New Roman"/>
          <w:b/>
          <w:bCs/>
        </w:rPr>
        <w:t xml:space="preserve"> </w:t>
      </w:r>
    </w:p>
    <w:tbl>
      <w:tblPr>
        <w:tblW w:w="14303" w:type="dxa"/>
        <w:tblCellMar>
          <w:left w:w="70" w:type="dxa"/>
          <w:right w:w="70" w:type="dxa"/>
        </w:tblCellMar>
        <w:tblLook w:val="04A0" w:firstRow="1" w:lastRow="0" w:firstColumn="1" w:lastColumn="0" w:noHBand="0" w:noVBand="1"/>
      </w:tblPr>
      <w:tblGrid>
        <w:gridCol w:w="1033"/>
        <w:gridCol w:w="741"/>
        <w:gridCol w:w="661"/>
        <w:gridCol w:w="1189"/>
        <w:gridCol w:w="1564"/>
        <w:gridCol w:w="2747"/>
        <w:gridCol w:w="1500"/>
        <w:gridCol w:w="1886"/>
        <w:gridCol w:w="775"/>
        <w:gridCol w:w="670"/>
        <w:gridCol w:w="699"/>
        <w:gridCol w:w="1304"/>
      </w:tblGrid>
      <w:tr w:rsidR="00F56090" w:rsidRPr="002960B6" w14:paraId="1A4DFFFD" w14:textId="77777777" w:rsidTr="001E7F82">
        <w:trPr>
          <w:trHeight w:val="567"/>
        </w:trPr>
        <w:tc>
          <w:tcPr>
            <w:tcW w:w="14303" w:type="dxa"/>
            <w:gridSpan w:val="1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1F7EBD" w14:textId="77777777" w:rsidR="00F56090" w:rsidRPr="005A7060" w:rsidRDefault="00F56090" w:rsidP="001E7F82">
            <w:pPr>
              <w:spacing w:after="0" w:line="240" w:lineRule="auto"/>
              <w:jc w:val="center"/>
              <w:rPr>
                <w:rFonts w:ascii="Times New Roman" w:eastAsia="Times New Roman" w:hAnsi="Times New Roman" w:cs="Times New Roman"/>
                <w:b/>
                <w:bCs/>
                <w:color w:val="000000"/>
                <w:kern w:val="0"/>
                <w:lang w:eastAsia="tr-TR"/>
                <w14:ligatures w14:val="none"/>
              </w:rPr>
            </w:pPr>
            <w:r w:rsidRPr="005A7060">
              <w:rPr>
                <w:rFonts w:ascii="Times New Roman" w:eastAsia="Times New Roman" w:hAnsi="Times New Roman" w:cs="Times New Roman"/>
                <w:b/>
                <w:bCs/>
                <w:color w:val="000000"/>
                <w:kern w:val="0"/>
                <w:lang w:eastAsia="tr-TR"/>
                <w14:ligatures w14:val="none"/>
              </w:rPr>
              <w:t>BİNA KULLANIM ALANLARI</w:t>
            </w:r>
          </w:p>
        </w:tc>
      </w:tr>
      <w:tr w:rsidR="00F56090" w:rsidRPr="002960B6" w14:paraId="37F531DF" w14:textId="77777777" w:rsidTr="001E7F82">
        <w:trPr>
          <w:trHeight w:val="1393"/>
        </w:trPr>
        <w:tc>
          <w:tcPr>
            <w:tcW w:w="943" w:type="dxa"/>
            <w:tcBorders>
              <w:top w:val="nil"/>
              <w:left w:val="single" w:sz="4" w:space="0" w:color="auto"/>
              <w:bottom w:val="single" w:sz="4" w:space="0" w:color="auto"/>
              <w:right w:val="single" w:sz="4" w:space="0" w:color="auto"/>
            </w:tcBorders>
            <w:shd w:val="clear" w:color="000000" w:fill="FFFFFF"/>
            <w:noWrap/>
            <w:vAlign w:val="center"/>
            <w:hideMark/>
          </w:tcPr>
          <w:p w14:paraId="3D6252F8" w14:textId="77777777" w:rsidR="00F56090" w:rsidRPr="005A7060" w:rsidRDefault="00F56090" w:rsidP="001E7F82">
            <w:pPr>
              <w:spacing w:after="0" w:line="240" w:lineRule="auto"/>
              <w:jc w:val="center"/>
              <w:rPr>
                <w:rFonts w:ascii="Times New Roman" w:eastAsia="Times New Roman" w:hAnsi="Times New Roman" w:cs="Times New Roman"/>
                <w:b/>
                <w:bCs/>
                <w:kern w:val="0"/>
                <w:lang w:eastAsia="tr-TR"/>
                <w14:ligatures w14:val="none"/>
              </w:rPr>
            </w:pPr>
            <w:r w:rsidRPr="005A7060">
              <w:rPr>
                <w:rFonts w:ascii="Times New Roman" w:eastAsia="Times New Roman" w:hAnsi="Times New Roman" w:cs="Times New Roman"/>
                <w:b/>
                <w:bCs/>
                <w:kern w:val="0"/>
                <w:lang w:eastAsia="tr-TR"/>
                <w14:ligatures w14:val="none"/>
              </w:rPr>
              <w:t>Yerleşke</w:t>
            </w:r>
          </w:p>
        </w:tc>
        <w:tc>
          <w:tcPr>
            <w:tcW w:w="562" w:type="dxa"/>
            <w:tcBorders>
              <w:top w:val="nil"/>
              <w:left w:val="nil"/>
              <w:bottom w:val="single" w:sz="4" w:space="0" w:color="auto"/>
              <w:right w:val="single" w:sz="4" w:space="0" w:color="auto"/>
            </w:tcBorders>
            <w:shd w:val="clear" w:color="000000" w:fill="FFFFFF"/>
            <w:noWrap/>
            <w:vAlign w:val="center"/>
            <w:hideMark/>
          </w:tcPr>
          <w:p w14:paraId="0015C791" w14:textId="77777777" w:rsidR="00F56090" w:rsidRPr="005A7060" w:rsidRDefault="00F56090" w:rsidP="001E7F82">
            <w:pPr>
              <w:spacing w:after="0" w:line="240" w:lineRule="auto"/>
              <w:jc w:val="center"/>
              <w:rPr>
                <w:rFonts w:ascii="Times New Roman" w:eastAsia="Times New Roman" w:hAnsi="Times New Roman" w:cs="Times New Roman"/>
                <w:b/>
                <w:bCs/>
                <w:kern w:val="0"/>
                <w:lang w:eastAsia="tr-TR"/>
                <w14:ligatures w14:val="none"/>
              </w:rPr>
            </w:pPr>
            <w:r w:rsidRPr="005A7060">
              <w:rPr>
                <w:rFonts w:ascii="Times New Roman" w:eastAsia="Times New Roman" w:hAnsi="Times New Roman" w:cs="Times New Roman"/>
                <w:b/>
                <w:bCs/>
                <w:kern w:val="0"/>
                <w:lang w:eastAsia="tr-TR"/>
                <w14:ligatures w14:val="none"/>
              </w:rPr>
              <w:t xml:space="preserve">BİNA </w:t>
            </w:r>
          </w:p>
        </w:tc>
        <w:tc>
          <w:tcPr>
            <w:tcW w:w="458" w:type="dxa"/>
            <w:tcBorders>
              <w:top w:val="nil"/>
              <w:left w:val="nil"/>
              <w:bottom w:val="single" w:sz="4" w:space="0" w:color="auto"/>
              <w:right w:val="single" w:sz="4" w:space="0" w:color="auto"/>
            </w:tcBorders>
            <w:shd w:val="clear" w:color="000000" w:fill="FFFFFF"/>
            <w:noWrap/>
            <w:vAlign w:val="center"/>
            <w:hideMark/>
          </w:tcPr>
          <w:p w14:paraId="5E95C67D" w14:textId="77777777" w:rsidR="00F56090" w:rsidRPr="005A7060" w:rsidRDefault="00F56090" w:rsidP="001E7F82">
            <w:pPr>
              <w:spacing w:after="0" w:line="240" w:lineRule="auto"/>
              <w:jc w:val="center"/>
              <w:rPr>
                <w:rFonts w:ascii="Times New Roman" w:eastAsia="Times New Roman" w:hAnsi="Times New Roman" w:cs="Times New Roman"/>
                <w:b/>
                <w:bCs/>
                <w:kern w:val="0"/>
                <w:lang w:eastAsia="tr-TR"/>
                <w14:ligatures w14:val="none"/>
              </w:rPr>
            </w:pPr>
            <w:r w:rsidRPr="005A7060">
              <w:rPr>
                <w:rFonts w:ascii="Times New Roman" w:eastAsia="Times New Roman" w:hAnsi="Times New Roman" w:cs="Times New Roman"/>
                <w:b/>
                <w:bCs/>
                <w:kern w:val="0"/>
                <w:lang w:eastAsia="tr-TR"/>
                <w14:ligatures w14:val="none"/>
              </w:rPr>
              <w:t>KAT</w:t>
            </w:r>
          </w:p>
        </w:tc>
        <w:tc>
          <w:tcPr>
            <w:tcW w:w="1189" w:type="dxa"/>
            <w:tcBorders>
              <w:top w:val="nil"/>
              <w:left w:val="nil"/>
              <w:bottom w:val="single" w:sz="4" w:space="0" w:color="auto"/>
              <w:right w:val="single" w:sz="4" w:space="0" w:color="auto"/>
            </w:tcBorders>
            <w:shd w:val="clear" w:color="000000" w:fill="FFFFFF"/>
            <w:noWrap/>
            <w:vAlign w:val="center"/>
            <w:hideMark/>
          </w:tcPr>
          <w:p w14:paraId="32EC87D3" w14:textId="77777777" w:rsidR="00F56090" w:rsidRPr="005A7060" w:rsidRDefault="00F56090" w:rsidP="001E7F82">
            <w:pPr>
              <w:spacing w:after="0" w:line="240" w:lineRule="auto"/>
              <w:jc w:val="center"/>
              <w:rPr>
                <w:rFonts w:ascii="Times New Roman" w:eastAsia="Times New Roman" w:hAnsi="Times New Roman" w:cs="Times New Roman"/>
                <w:b/>
                <w:bCs/>
                <w:kern w:val="0"/>
                <w:lang w:eastAsia="tr-TR"/>
                <w14:ligatures w14:val="none"/>
              </w:rPr>
            </w:pPr>
            <w:r w:rsidRPr="005A7060">
              <w:rPr>
                <w:rFonts w:ascii="Times New Roman" w:eastAsia="Times New Roman" w:hAnsi="Times New Roman" w:cs="Times New Roman"/>
                <w:b/>
                <w:bCs/>
                <w:kern w:val="0"/>
                <w:lang w:eastAsia="tr-TR"/>
                <w14:ligatures w14:val="none"/>
              </w:rPr>
              <w:t>MAHAL NO</w:t>
            </w:r>
          </w:p>
        </w:tc>
        <w:tc>
          <w:tcPr>
            <w:tcW w:w="1564" w:type="dxa"/>
            <w:tcBorders>
              <w:top w:val="nil"/>
              <w:left w:val="nil"/>
              <w:bottom w:val="single" w:sz="4" w:space="0" w:color="auto"/>
              <w:right w:val="single" w:sz="4" w:space="0" w:color="auto"/>
            </w:tcBorders>
            <w:shd w:val="clear" w:color="000000" w:fill="FFFFFF"/>
            <w:vAlign w:val="center"/>
            <w:hideMark/>
          </w:tcPr>
          <w:p w14:paraId="372365AC" w14:textId="77777777" w:rsidR="00F56090" w:rsidRPr="005A7060" w:rsidRDefault="00F56090" w:rsidP="001E7F82">
            <w:pPr>
              <w:spacing w:after="0" w:line="240" w:lineRule="auto"/>
              <w:jc w:val="center"/>
              <w:rPr>
                <w:rFonts w:ascii="Times New Roman" w:eastAsia="Times New Roman" w:hAnsi="Times New Roman" w:cs="Times New Roman"/>
                <w:b/>
                <w:bCs/>
                <w:kern w:val="0"/>
                <w:lang w:eastAsia="tr-TR"/>
                <w14:ligatures w14:val="none"/>
              </w:rPr>
            </w:pPr>
            <w:r w:rsidRPr="005A7060">
              <w:rPr>
                <w:rFonts w:ascii="Times New Roman" w:eastAsia="Times New Roman" w:hAnsi="Times New Roman" w:cs="Times New Roman"/>
                <w:b/>
                <w:bCs/>
                <w:kern w:val="0"/>
                <w:lang w:eastAsia="tr-TR"/>
                <w14:ligatures w14:val="none"/>
              </w:rPr>
              <w:t>MAHAL ADI</w:t>
            </w:r>
          </w:p>
        </w:tc>
        <w:tc>
          <w:tcPr>
            <w:tcW w:w="2747" w:type="dxa"/>
            <w:tcBorders>
              <w:top w:val="nil"/>
              <w:left w:val="nil"/>
              <w:bottom w:val="single" w:sz="4" w:space="0" w:color="auto"/>
              <w:right w:val="single" w:sz="4" w:space="0" w:color="auto"/>
            </w:tcBorders>
            <w:shd w:val="clear" w:color="000000" w:fill="FFFFFF"/>
            <w:vAlign w:val="center"/>
            <w:hideMark/>
          </w:tcPr>
          <w:p w14:paraId="64003DEA" w14:textId="77777777" w:rsidR="00F56090" w:rsidRPr="005A7060" w:rsidRDefault="00F56090" w:rsidP="001E7F82">
            <w:pPr>
              <w:spacing w:after="0" w:line="240" w:lineRule="auto"/>
              <w:jc w:val="center"/>
              <w:rPr>
                <w:rFonts w:ascii="Times New Roman" w:eastAsia="Times New Roman" w:hAnsi="Times New Roman" w:cs="Times New Roman"/>
                <w:b/>
                <w:bCs/>
                <w:kern w:val="0"/>
                <w:lang w:eastAsia="tr-TR"/>
                <w14:ligatures w14:val="none"/>
              </w:rPr>
            </w:pPr>
            <w:r w:rsidRPr="005A7060">
              <w:rPr>
                <w:rFonts w:ascii="Times New Roman" w:eastAsia="Times New Roman" w:hAnsi="Times New Roman" w:cs="Times New Roman"/>
                <w:b/>
                <w:bCs/>
                <w:kern w:val="0"/>
                <w:lang w:eastAsia="tr-TR"/>
                <w14:ligatures w14:val="none"/>
              </w:rPr>
              <w:t>TABLO 7C</w:t>
            </w:r>
          </w:p>
        </w:tc>
        <w:tc>
          <w:tcPr>
            <w:tcW w:w="1500" w:type="dxa"/>
            <w:tcBorders>
              <w:top w:val="nil"/>
              <w:left w:val="nil"/>
              <w:bottom w:val="single" w:sz="4" w:space="0" w:color="auto"/>
              <w:right w:val="single" w:sz="4" w:space="0" w:color="auto"/>
            </w:tcBorders>
            <w:shd w:val="clear" w:color="000000" w:fill="FFFFFF"/>
            <w:vAlign w:val="center"/>
            <w:hideMark/>
          </w:tcPr>
          <w:p w14:paraId="78543051" w14:textId="77777777" w:rsidR="00F56090" w:rsidRPr="005A7060" w:rsidRDefault="00F56090" w:rsidP="001E7F82">
            <w:pPr>
              <w:spacing w:after="0" w:line="240" w:lineRule="auto"/>
              <w:jc w:val="center"/>
              <w:rPr>
                <w:rFonts w:ascii="Times New Roman" w:eastAsia="Times New Roman" w:hAnsi="Times New Roman" w:cs="Times New Roman"/>
                <w:b/>
                <w:bCs/>
                <w:kern w:val="0"/>
                <w:lang w:eastAsia="tr-TR"/>
                <w14:ligatures w14:val="none"/>
              </w:rPr>
            </w:pPr>
            <w:r w:rsidRPr="005A7060">
              <w:rPr>
                <w:rFonts w:ascii="Times New Roman" w:eastAsia="Times New Roman" w:hAnsi="Times New Roman" w:cs="Times New Roman"/>
                <w:b/>
                <w:bCs/>
                <w:kern w:val="0"/>
                <w:lang w:eastAsia="tr-TR"/>
                <w14:ligatures w14:val="none"/>
              </w:rPr>
              <w:t>KULLANIM AMACI</w:t>
            </w:r>
          </w:p>
        </w:tc>
        <w:tc>
          <w:tcPr>
            <w:tcW w:w="1886" w:type="dxa"/>
            <w:tcBorders>
              <w:top w:val="nil"/>
              <w:left w:val="nil"/>
              <w:bottom w:val="single" w:sz="4" w:space="0" w:color="auto"/>
              <w:right w:val="single" w:sz="4" w:space="0" w:color="auto"/>
            </w:tcBorders>
            <w:shd w:val="clear" w:color="000000" w:fill="FFFFFF"/>
            <w:vAlign w:val="center"/>
            <w:hideMark/>
          </w:tcPr>
          <w:p w14:paraId="50CE8C5C" w14:textId="77777777" w:rsidR="00F56090" w:rsidRPr="005A7060" w:rsidRDefault="00F56090" w:rsidP="001E7F82">
            <w:pPr>
              <w:spacing w:after="0" w:line="240" w:lineRule="auto"/>
              <w:jc w:val="center"/>
              <w:rPr>
                <w:rFonts w:ascii="Times New Roman" w:eastAsia="Times New Roman" w:hAnsi="Times New Roman" w:cs="Times New Roman"/>
                <w:b/>
                <w:bCs/>
                <w:kern w:val="0"/>
                <w:lang w:eastAsia="tr-TR"/>
                <w14:ligatures w14:val="none"/>
              </w:rPr>
            </w:pPr>
            <w:r w:rsidRPr="005A7060">
              <w:rPr>
                <w:rFonts w:ascii="Times New Roman" w:eastAsia="Times New Roman" w:hAnsi="Times New Roman" w:cs="Times New Roman"/>
                <w:b/>
                <w:bCs/>
                <w:kern w:val="0"/>
                <w:lang w:eastAsia="tr-TR"/>
                <w14:ligatures w14:val="none"/>
              </w:rPr>
              <w:t>KULLANAN DEPARTMAN</w:t>
            </w:r>
          </w:p>
        </w:tc>
        <w:tc>
          <w:tcPr>
            <w:tcW w:w="775" w:type="dxa"/>
            <w:tcBorders>
              <w:top w:val="nil"/>
              <w:left w:val="nil"/>
              <w:bottom w:val="single" w:sz="4" w:space="0" w:color="auto"/>
              <w:right w:val="single" w:sz="4" w:space="0" w:color="auto"/>
            </w:tcBorders>
            <w:shd w:val="clear" w:color="000000" w:fill="FFFFFF"/>
            <w:textDirection w:val="btLr"/>
            <w:vAlign w:val="bottom"/>
            <w:hideMark/>
          </w:tcPr>
          <w:p w14:paraId="1EEB85DB" w14:textId="77777777" w:rsidR="00F56090" w:rsidRPr="005A7060" w:rsidRDefault="00F56090" w:rsidP="001E7F82">
            <w:pPr>
              <w:spacing w:after="0" w:line="240" w:lineRule="auto"/>
              <w:jc w:val="center"/>
              <w:rPr>
                <w:rFonts w:ascii="Times New Roman" w:eastAsia="Times New Roman" w:hAnsi="Times New Roman" w:cs="Times New Roman"/>
                <w:b/>
                <w:bCs/>
                <w:color w:val="000000"/>
                <w:kern w:val="0"/>
                <w:lang w:eastAsia="tr-TR"/>
                <w14:ligatures w14:val="none"/>
              </w:rPr>
            </w:pPr>
            <w:r w:rsidRPr="005A7060">
              <w:rPr>
                <w:rFonts w:ascii="Times New Roman" w:eastAsia="Times New Roman" w:hAnsi="Times New Roman" w:cs="Times New Roman"/>
                <w:b/>
                <w:bCs/>
                <w:color w:val="000000"/>
                <w:kern w:val="0"/>
                <w:lang w:eastAsia="tr-TR"/>
                <w14:ligatures w14:val="none"/>
              </w:rPr>
              <w:t>Büyüklüğü m²</w:t>
            </w:r>
          </w:p>
        </w:tc>
        <w:tc>
          <w:tcPr>
            <w:tcW w:w="670" w:type="dxa"/>
            <w:tcBorders>
              <w:top w:val="nil"/>
              <w:left w:val="nil"/>
              <w:bottom w:val="single" w:sz="4" w:space="0" w:color="auto"/>
              <w:right w:val="single" w:sz="4" w:space="0" w:color="auto"/>
            </w:tcBorders>
            <w:shd w:val="clear" w:color="000000" w:fill="FFFFFF"/>
            <w:textDirection w:val="btLr"/>
            <w:vAlign w:val="bottom"/>
            <w:hideMark/>
          </w:tcPr>
          <w:p w14:paraId="4C7AF3A1" w14:textId="77777777" w:rsidR="00F56090" w:rsidRPr="005A7060" w:rsidRDefault="00F56090" w:rsidP="001E7F82">
            <w:pPr>
              <w:spacing w:after="0" w:line="240" w:lineRule="auto"/>
              <w:jc w:val="center"/>
              <w:rPr>
                <w:rFonts w:ascii="Times New Roman" w:eastAsia="Times New Roman" w:hAnsi="Times New Roman" w:cs="Times New Roman"/>
                <w:b/>
                <w:bCs/>
                <w:color w:val="000000"/>
                <w:kern w:val="0"/>
                <w:lang w:eastAsia="tr-TR"/>
                <w14:ligatures w14:val="none"/>
              </w:rPr>
            </w:pPr>
            <w:r w:rsidRPr="005A7060">
              <w:rPr>
                <w:rFonts w:ascii="Times New Roman" w:eastAsia="Times New Roman" w:hAnsi="Times New Roman" w:cs="Times New Roman"/>
                <w:b/>
                <w:bCs/>
                <w:color w:val="000000"/>
                <w:kern w:val="0"/>
                <w:lang w:eastAsia="tr-TR"/>
                <w14:ligatures w14:val="none"/>
              </w:rPr>
              <w:t>Tavan Yüksekliği (cm)</w:t>
            </w:r>
          </w:p>
        </w:tc>
        <w:tc>
          <w:tcPr>
            <w:tcW w:w="699" w:type="dxa"/>
            <w:tcBorders>
              <w:top w:val="nil"/>
              <w:left w:val="nil"/>
              <w:bottom w:val="single" w:sz="4" w:space="0" w:color="auto"/>
              <w:right w:val="single" w:sz="4" w:space="0" w:color="auto"/>
            </w:tcBorders>
            <w:shd w:val="clear" w:color="000000" w:fill="FFFFFF"/>
            <w:textDirection w:val="btLr"/>
            <w:vAlign w:val="bottom"/>
            <w:hideMark/>
          </w:tcPr>
          <w:p w14:paraId="23E155DC" w14:textId="77777777" w:rsidR="00F56090" w:rsidRPr="005A7060" w:rsidRDefault="00F56090" w:rsidP="001E7F82">
            <w:pPr>
              <w:spacing w:after="0" w:line="240" w:lineRule="auto"/>
              <w:jc w:val="center"/>
              <w:rPr>
                <w:rFonts w:ascii="Times New Roman" w:eastAsia="Times New Roman" w:hAnsi="Times New Roman" w:cs="Times New Roman"/>
                <w:b/>
                <w:bCs/>
                <w:color w:val="000000"/>
                <w:kern w:val="0"/>
                <w:lang w:eastAsia="tr-TR"/>
                <w14:ligatures w14:val="none"/>
              </w:rPr>
            </w:pPr>
            <w:r w:rsidRPr="005A7060">
              <w:rPr>
                <w:rFonts w:ascii="Times New Roman" w:eastAsia="Times New Roman" w:hAnsi="Times New Roman" w:cs="Times New Roman"/>
                <w:b/>
                <w:bCs/>
                <w:color w:val="000000"/>
                <w:kern w:val="0"/>
                <w:lang w:eastAsia="tr-TR"/>
                <w14:ligatures w14:val="none"/>
              </w:rPr>
              <w:t>Pencere Büyüklüğü m²</w:t>
            </w:r>
          </w:p>
        </w:tc>
        <w:tc>
          <w:tcPr>
            <w:tcW w:w="1304" w:type="dxa"/>
            <w:tcBorders>
              <w:top w:val="nil"/>
              <w:left w:val="nil"/>
              <w:bottom w:val="single" w:sz="4" w:space="0" w:color="auto"/>
              <w:right w:val="single" w:sz="4" w:space="0" w:color="auto"/>
            </w:tcBorders>
            <w:shd w:val="clear" w:color="000000" w:fill="FFFFFF"/>
            <w:vAlign w:val="bottom"/>
            <w:hideMark/>
          </w:tcPr>
          <w:p w14:paraId="16A7A1C1" w14:textId="77777777" w:rsidR="00F56090" w:rsidRPr="005A7060" w:rsidRDefault="00F56090" w:rsidP="001E7F82">
            <w:pPr>
              <w:spacing w:after="0" w:line="240" w:lineRule="auto"/>
              <w:jc w:val="center"/>
              <w:rPr>
                <w:rFonts w:ascii="Times New Roman" w:eastAsia="Times New Roman" w:hAnsi="Times New Roman" w:cs="Times New Roman"/>
                <w:b/>
                <w:bCs/>
                <w:color w:val="000000"/>
                <w:kern w:val="0"/>
                <w:lang w:eastAsia="tr-TR"/>
                <w14:ligatures w14:val="none"/>
              </w:rPr>
            </w:pPr>
            <w:r w:rsidRPr="005A7060">
              <w:rPr>
                <w:rFonts w:ascii="Times New Roman" w:eastAsia="Times New Roman" w:hAnsi="Times New Roman" w:cs="Times New Roman"/>
                <w:b/>
                <w:bCs/>
                <w:color w:val="000000"/>
                <w:kern w:val="0"/>
                <w:lang w:eastAsia="tr-TR"/>
                <w14:ligatures w14:val="none"/>
              </w:rPr>
              <w:t>Oturma Kapasitesi/ Oturan Kişi</w:t>
            </w:r>
            <w:r w:rsidRPr="005A7060">
              <w:rPr>
                <w:rFonts w:ascii="Times New Roman" w:eastAsia="Times New Roman" w:hAnsi="Times New Roman" w:cs="Times New Roman"/>
                <w:b/>
                <w:bCs/>
                <w:color w:val="000000"/>
                <w:kern w:val="0"/>
                <w:lang w:eastAsia="tr-TR"/>
                <w14:ligatures w14:val="none"/>
              </w:rPr>
              <w:br/>
              <w:t>(Kişi)</w:t>
            </w:r>
          </w:p>
        </w:tc>
      </w:tr>
      <w:tr w:rsidR="00F56090" w:rsidRPr="002960B6" w14:paraId="580AD385" w14:textId="77777777" w:rsidTr="001E7F82">
        <w:trPr>
          <w:trHeight w:val="298"/>
        </w:trPr>
        <w:tc>
          <w:tcPr>
            <w:tcW w:w="94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486F9CC"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lastRenderedPageBreak/>
              <w:t>Sütlüce</w:t>
            </w:r>
          </w:p>
        </w:tc>
        <w:tc>
          <w:tcPr>
            <w:tcW w:w="562" w:type="dxa"/>
            <w:tcBorders>
              <w:top w:val="single" w:sz="4" w:space="0" w:color="auto"/>
              <w:left w:val="nil"/>
              <w:bottom w:val="single" w:sz="4" w:space="0" w:color="auto"/>
              <w:right w:val="single" w:sz="4" w:space="0" w:color="auto"/>
            </w:tcBorders>
            <w:shd w:val="clear" w:color="000000" w:fill="FFFFFF"/>
            <w:noWrap/>
            <w:vAlign w:val="bottom"/>
            <w:hideMark/>
          </w:tcPr>
          <w:p w14:paraId="5929F361"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E</w:t>
            </w:r>
          </w:p>
        </w:tc>
        <w:tc>
          <w:tcPr>
            <w:tcW w:w="458" w:type="dxa"/>
            <w:tcBorders>
              <w:top w:val="single" w:sz="4" w:space="0" w:color="auto"/>
              <w:left w:val="nil"/>
              <w:bottom w:val="single" w:sz="4" w:space="0" w:color="auto"/>
              <w:right w:val="single" w:sz="4" w:space="0" w:color="auto"/>
            </w:tcBorders>
            <w:shd w:val="clear" w:color="000000" w:fill="FFFFFF"/>
            <w:noWrap/>
            <w:vAlign w:val="center"/>
            <w:hideMark/>
          </w:tcPr>
          <w:p w14:paraId="396ABC23" w14:textId="77777777" w:rsidR="00F56090" w:rsidRPr="005A7060" w:rsidRDefault="00F56090" w:rsidP="001E7F82">
            <w:pPr>
              <w:spacing w:after="0" w:line="240" w:lineRule="auto"/>
              <w:jc w:val="center"/>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1</w:t>
            </w:r>
          </w:p>
        </w:tc>
        <w:tc>
          <w:tcPr>
            <w:tcW w:w="1189" w:type="dxa"/>
            <w:tcBorders>
              <w:top w:val="single" w:sz="4" w:space="0" w:color="auto"/>
              <w:left w:val="nil"/>
              <w:bottom w:val="single" w:sz="4" w:space="0" w:color="auto"/>
              <w:right w:val="single" w:sz="4" w:space="0" w:color="auto"/>
            </w:tcBorders>
            <w:shd w:val="clear" w:color="000000" w:fill="FFFFFF"/>
            <w:noWrap/>
            <w:vAlign w:val="bottom"/>
            <w:hideMark/>
          </w:tcPr>
          <w:p w14:paraId="4EC053C5"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E102</w:t>
            </w:r>
          </w:p>
        </w:tc>
        <w:tc>
          <w:tcPr>
            <w:tcW w:w="1564" w:type="dxa"/>
            <w:tcBorders>
              <w:top w:val="single" w:sz="4" w:space="0" w:color="auto"/>
              <w:left w:val="nil"/>
              <w:bottom w:val="single" w:sz="4" w:space="0" w:color="auto"/>
              <w:right w:val="single" w:sz="4" w:space="0" w:color="auto"/>
            </w:tcBorders>
            <w:shd w:val="clear" w:color="000000" w:fill="FFFFFF"/>
            <w:noWrap/>
            <w:vAlign w:val="bottom"/>
            <w:hideMark/>
          </w:tcPr>
          <w:p w14:paraId="435A8A3A"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Derslik</w:t>
            </w:r>
          </w:p>
        </w:tc>
        <w:tc>
          <w:tcPr>
            <w:tcW w:w="2747" w:type="dxa"/>
            <w:tcBorders>
              <w:top w:val="single" w:sz="4" w:space="0" w:color="auto"/>
              <w:left w:val="nil"/>
              <w:bottom w:val="single" w:sz="4" w:space="0" w:color="auto"/>
              <w:right w:val="single" w:sz="4" w:space="0" w:color="auto"/>
            </w:tcBorders>
            <w:shd w:val="clear" w:color="000000" w:fill="FFFFFF"/>
            <w:noWrap/>
            <w:vAlign w:val="bottom"/>
            <w:hideMark/>
          </w:tcPr>
          <w:p w14:paraId="0375AEDD"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Derslik</w:t>
            </w:r>
          </w:p>
        </w:tc>
        <w:tc>
          <w:tcPr>
            <w:tcW w:w="1500" w:type="dxa"/>
            <w:tcBorders>
              <w:top w:val="single" w:sz="4" w:space="0" w:color="auto"/>
              <w:left w:val="nil"/>
              <w:bottom w:val="single" w:sz="4" w:space="0" w:color="auto"/>
              <w:right w:val="single" w:sz="4" w:space="0" w:color="auto"/>
            </w:tcBorders>
            <w:shd w:val="clear" w:color="000000" w:fill="FFFFFF"/>
            <w:noWrap/>
            <w:vAlign w:val="bottom"/>
            <w:hideMark/>
          </w:tcPr>
          <w:p w14:paraId="54C1F4F4" w14:textId="77777777" w:rsidR="00F56090" w:rsidRPr="005A7060" w:rsidRDefault="00F56090" w:rsidP="001E7F82">
            <w:pPr>
              <w:spacing w:after="0" w:line="240" w:lineRule="auto"/>
              <w:rPr>
                <w:rFonts w:ascii="Times New Roman" w:eastAsia="Times New Roman" w:hAnsi="Times New Roman" w:cs="Times New Roman"/>
                <w:kern w:val="0"/>
                <w:lang w:eastAsia="tr-TR"/>
                <w14:ligatures w14:val="none"/>
              </w:rPr>
            </w:pPr>
            <w:r w:rsidRPr="005A7060">
              <w:rPr>
                <w:rFonts w:ascii="Times New Roman" w:eastAsia="Times New Roman" w:hAnsi="Times New Roman" w:cs="Times New Roman"/>
                <w:kern w:val="0"/>
                <w:lang w:eastAsia="tr-TR"/>
                <w14:ligatures w14:val="none"/>
              </w:rPr>
              <w:t>Eğitim</w:t>
            </w:r>
          </w:p>
        </w:tc>
        <w:tc>
          <w:tcPr>
            <w:tcW w:w="1886" w:type="dxa"/>
            <w:tcBorders>
              <w:top w:val="single" w:sz="4" w:space="0" w:color="auto"/>
              <w:left w:val="nil"/>
              <w:bottom w:val="single" w:sz="4" w:space="0" w:color="auto"/>
              <w:right w:val="single" w:sz="4" w:space="0" w:color="auto"/>
            </w:tcBorders>
            <w:shd w:val="clear" w:color="000000" w:fill="FFFFFF"/>
            <w:noWrap/>
            <w:vAlign w:val="bottom"/>
            <w:hideMark/>
          </w:tcPr>
          <w:p w14:paraId="2FDF15F9"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Öğrenci</w:t>
            </w:r>
          </w:p>
        </w:tc>
        <w:tc>
          <w:tcPr>
            <w:tcW w:w="775" w:type="dxa"/>
            <w:tcBorders>
              <w:top w:val="single" w:sz="4" w:space="0" w:color="auto"/>
              <w:left w:val="nil"/>
              <w:bottom w:val="single" w:sz="4" w:space="0" w:color="auto"/>
              <w:right w:val="single" w:sz="4" w:space="0" w:color="auto"/>
            </w:tcBorders>
            <w:shd w:val="clear" w:color="000000" w:fill="FFFFFF"/>
            <w:noWrap/>
            <w:vAlign w:val="bottom"/>
            <w:hideMark/>
          </w:tcPr>
          <w:p w14:paraId="1C5AC96D"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96,8</w:t>
            </w:r>
          </w:p>
        </w:tc>
        <w:tc>
          <w:tcPr>
            <w:tcW w:w="670" w:type="dxa"/>
            <w:tcBorders>
              <w:top w:val="single" w:sz="4" w:space="0" w:color="auto"/>
              <w:left w:val="nil"/>
              <w:bottom w:val="single" w:sz="4" w:space="0" w:color="auto"/>
              <w:right w:val="single" w:sz="4" w:space="0" w:color="auto"/>
            </w:tcBorders>
            <w:shd w:val="clear" w:color="000000" w:fill="FFFFFF"/>
            <w:noWrap/>
            <w:vAlign w:val="bottom"/>
            <w:hideMark/>
          </w:tcPr>
          <w:p w14:paraId="61EE1783"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275</w:t>
            </w:r>
          </w:p>
        </w:tc>
        <w:tc>
          <w:tcPr>
            <w:tcW w:w="699" w:type="dxa"/>
            <w:tcBorders>
              <w:top w:val="single" w:sz="4" w:space="0" w:color="auto"/>
              <w:left w:val="nil"/>
              <w:bottom w:val="single" w:sz="4" w:space="0" w:color="auto"/>
              <w:right w:val="single" w:sz="4" w:space="0" w:color="auto"/>
            </w:tcBorders>
            <w:shd w:val="clear" w:color="000000" w:fill="FFFFFF"/>
            <w:noWrap/>
            <w:vAlign w:val="bottom"/>
            <w:hideMark/>
          </w:tcPr>
          <w:p w14:paraId="0608F048"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 </w:t>
            </w:r>
          </w:p>
        </w:tc>
        <w:tc>
          <w:tcPr>
            <w:tcW w:w="1304" w:type="dxa"/>
            <w:tcBorders>
              <w:top w:val="single" w:sz="4" w:space="0" w:color="auto"/>
              <w:left w:val="nil"/>
              <w:bottom w:val="single" w:sz="4" w:space="0" w:color="auto"/>
              <w:right w:val="single" w:sz="4" w:space="0" w:color="auto"/>
            </w:tcBorders>
            <w:shd w:val="clear" w:color="000000" w:fill="FFFFFF"/>
            <w:noWrap/>
            <w:vAlign w:val="bottom"/>
            <w:hideMark/>
          </w:tcPr>
          <w:p w14:paraId="1FF6BF05"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48</w:t>
            </w:r>
          </w:p>
        </w:tc>
      </w:tr>
      <w:tr w:rsidR="00F56090" w:rsidRPr="002960B6" w14:paraId="680BF1DF" w14:textId="77777777" w:rsidTr="001E7F82">
        <w:trPr>
          <w:trHeight w:val="298"/>
        </w:trPr>
        <w:tc>
          <w:tcPr>
            <w:tcW w:w="943" w:type="dxa"/>
            <w:tcBorders>
              <w:top w:val="nil"/>
              <w:left w:val="single" w:sz="4" w:space="0" w:color="auto"/>
              <w:bottom w:val="single" w:sz="4" w:space="0" w:color="auto"/>
              <w:right w:val="single" w:sz="4" w:space="0" w:color="auto"/>
            </w:tcBorders>
            <w:shd w:val="clear" w:color="000000" w:fill="FFFFFF"/>
            <w:noWrap/>
            <w:vAlign w:val="bottom"/>
            <w:hideMark/>
          </w:tcPr>
          <w:p w14:paraId="326171B4"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Sütlüce</w:t>
            </w:r>
          </w:p>
        </w:tc>
        <w:tc>
          <w:tcPr>
            <w:tcW w:w="562" w:type="dxa"/>
            <w:tcBorders>
              <w:top w:val="nil"/>
              <w:left w:val="nil"/>
              <w:bottom w:val="single" w:sz="4" w:space="0" w:color="auto"/>
              <w:right w:val="single" w:sz="4" w:space="0" w:color="auto"/>
            </w:tcBorders>
            <w:shd w:val="clear" w:color="000000" w:fill="FFFFFF"/>
            <w:noWrap/>
            <w:vAlign w:val="bottom"/>
            <w:hideMark/>
          </w:tcPr>
          <w:p w14:paraId="5F53DECE"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E</w:t>
            </w:r>
          </w:p>
        </w:tc>
        <w:tc>
          <w:tcPr>
            <w:tcW w:w="458" w:type="dxa"/>
            <w:tcBorders>
              <w:top w:val="nil"/>
              <w:left w:val="nil"/>
              <w:bottom w:val="single" w:sz="4" w:space="0" w:color="auto"/>
              <w:right w:val="single" w:sz="4" w:space="0" w:color="auto"/>
            </w:tcBorders>
            <w:shd w:val="clear" w:color="000000" w:fill="FFFFFF"/>
            <w:noWrap/>
            <w:vAlign w:val="center"/>
            <w:hideMark/>
          </w:tcPr>
          <w:p w14:paraId="2F976B90" w14:textId="77777777" w:rsidR="00F56090" w:rsidRPr="005A7060" w:rsidRDefault="00F56090" w:rsidP="001E7F82">
            <w:pPr>
              <w:spacing w:after="0" w:line="240" w:lineRule="auto"/>
              <w:jc w:val="center"/>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1</w:t>
            </w:r>
          </w:p>
        </w:tc>
        <w:tc>
          <w:tcPr>
            <w:tcW w:w="1189" w:type="dxa"/>
            <w:tcBorders>
              <w:top w:val="nil"/>
              <w:left w:val="nil"/>
              <w:bottom w:val="single" w:sz="4" w:space="0" w:color="auto"/>
              <w:right w:val="single" w:sz="4" w:space="0" w:color="auto"/>
            </w:tcBorders>
            <w:shd w:val="clear" w:color="000000" w:fill="FFFFFF"/>
            <w:noWrap/>
            <w:vAlign w:val="bottom"/>
            <w:hideMark/>
          </w:tcPr>
          <w:p w14:paraId="5F064E46"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E105</w:t>
            </w:r>
          </w:p>
        </w:tc>
        <w:tc>
          <w:tcPr>
            <w:tcW w:w="1564" w:type="dxa"/>
            <w:tcBorders>
              <w:top w:val="nil"/>
              <w:left w:val="nil"/>
              <w:bottom w:val="single" w:sz="4" w:space="0" w:color="auto"/>
              <w:right w:val="single" w:sz="4" w:space="0" w:color="auto"/>
            </w:tcBorders>
            <w:shd w:val="clear" w:color="000000" w:fill="FFFFFF"/>
            <w:noWrap/>
            <w:vAlign w:val="bottom"/>
            <w:hideMark/>
          </w:tcPr>
          <w:p w14:paraId="0FF5C0E7"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Derslik</w:t>
            </w:r>
          </w:p>
        </w:tc>
        <w:tc>
          <w:tcPr>
            <w:tcW w:w="2747" w:type="dxa"/>
            <w:tcBorders>
              <w:top w:val="nil"/>
              <w:left w:val="nil"/>
              <w:bottom w:val="single" w:sz="4" w:space="0" w:color="auto"/>
              <w:right w:val="single" w:sz="4" w:space="0" w:color="auto"/>
            </w:tcBorders>
            <w:shd w:val="clear" w:color="000000" w:fill="FFFFFF"/>
            <w:noWrap/>
            <w:vAlign w:val="bottom"/>
            <w:hideMark/>
          </w:tcPr>
          <w:p w14:paraId="61F61FDA"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Derslik</w:t>
            </w:r>
          </w:p>
        </w:tc>
        <w:tc>
          <w:tcPr>
            <w:tcW w:w="1500" w:type="dxa"/>
            <w:tcBorders>
              <w:top w:val="nil"/>
              <w:left w:val="nil"/>
              <w:bottom w:val="single" w:sz="4" w:space="0" w:color="auto"/>
              <w:right w:val="single" w:sz="4" w:space="0" w:color="auto"/>
            </w:tcBorders>
            <w:shd w:val="clear" w:color="000000" w:fill="FFFFFF"/>
            <w:noWrap/>
            <w:vAlign w:val="bottom"/>
            <w:hideMark/>
          </w:tcPr>
          <w:p w14:paraId="3A30E867" w14:textId="77777777" w:rsidR="00F56090" w:rsidRPr="005A7060" w:rsidRDefault="00F56090" w:rsidP="001E7F82">
            <w:pPr>
              <w:spacing w:after="0" w:line="240" w:lineRule="auto"/>
              <w:rPr>
                <w:rFonts w:ascii="Times New Roman" w:eastAsia="Times New Roman" w:hAnsi="Times New Roman" w:cs="Times New Roman"/>
                <w:kern w:val="0"/>
                <w:lang w:eastAsia="tr-TR"/>
                <w14:ligatures w14:val="none"/>
              </w:rPr>
            </w:pPr>
            <w:r w:rsidRPr="005A7060">
              <w:rPr>
                <w:rFonts w:ascii="Times New Roman" w:eastAsia="Times New Roman" w:hAnsi="Times New Roman" w:cs="Times New Roman"/>
                <w:kern w:val="0"/>
                <w:lang w:eastAsia="tr-TR"/>
                <w14:ligatures w14:val="none"/>
              </w:rPr>
              <w:t>Eğitim</w:t>
            </w:r>
          </w:p>
        </w:tc>
        <w:tc>
          <w:tcPr>
            <w:tcW w:w="1886" w:type="dxa"/>
            <w:tcBorders>
              <w:top w:val="nil"/>
              <w:left w:val="nil"/>
              <w:bottom w:val="single" w:sz="4" w:space="0" w:color="auto"/>
              <w:right w:val="single" w:sz="4" w:space="0" w:color="auto"/>
            </w:tcBorders>
            <w:shd w:val="clear" w:color="000000" w:fill="FFFFFF"/>
            <w:noWrap/>
            <w:vAlign w:val="bottom"/>
            <w:hideMark/>
          </w:tcPr>
          <w:p w14:paraId="01509B14"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Öğrenci</w:t>
            </w:r>
          </w:p>
        </w:tc>
        <w:tc>
          <w:tcPr>
            <w:tcW w:w="775" w:type="dxa"/>
            <w:tcBorders>
              <w:top w:val="nil"/>
              <w:left w:val="nil"/>
              <w:bottom w:val="single" w:sz="4" w:space="0" w:color="auto"/>
              <w:right w:val="single" w:sz="4" w:space="0" w:color="auto"/>
            </w:tcBorders>
            <w:shd w:val="clear" w:color="000000" w:fill="FFFFFF"/>
            <w:noWrap/>
            <w:vAlign w:val="bottom"/>
            <w:hideMark/>
          </w:tcPr>
          <w:p w14:paraId="0C59F1B6"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72,9</w:t>
            </w:r>
          </w:p>
        </w:tc>
        <w:tc>
          <w:tcPr>
            <w:tcW w:w="670" w:type="dxa"/>
            <w:tcBorders>
              <w:top w:val="nil"/>
              <w:left w:val="nil"/>
              <w:bottom w:val="single" w:sz="4" w:space="0" w:color="auto"/>
              <w:right w:val="single" w:sz="4" w:space="0" w:color="auto"/>
            </w:tcBorders>
            <w:shd w:val="clear" w:color="000000" w:fill="FFFFFF"/>
            <w:noWrap/>
            <w:vAlign w:val="bottom"/>
            <w:hideMark/>
          </w:tcPr>
          <w:p w14:paraId="719A835F"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275</w:t>
            </w:r>
          </w:p>
        </w:tc>
        <w:tc>
          <w:tcPr>
            <w:tcW w:w="699" w:type="dxa"/>
            <w:tcBorders>
              <w:top w:val="nil"/>
              <w:left w:val="nil"/>
              <w:bottom w:val="single" w:sz="4" w:space="0" w:color="auto"/>
              <w:right w:val="single" w:sz="4" w:space="0" w:color="auto"/>
            </w:tcBorders>
            <w:shd w:val="clear" w:color="000000" w:fill="FFFFFF"/>
            <w:noWrap/>
            <w:vAlign w:val="bottom"/>
            <w:hideMark/>
          </w:tcPr>
          <w:p w14:paraId="4FAEB7F4"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 </w:t>
            </w:r>
          </w:p>
        </w:tc>
        <w:tc>
          <w:tcPr>
            <w:tcW w:w="1304" w:type="dxa"/>
            <w:tcBorders>
              <w:top w:val="nil"/>
              <w:left w:val="nil"/>
              <w:bottom w:val="single" w:sz="4" w:space="0" w:color="auto"/>
              <w:right w:val="single" w:sz="4" w:space="0" w:color="auto"/>
            </w:tcBorders>
            <w:shd w:val="clear" w:color="000000" w:fill="FFFFFF"/>
            <w:noWrap/>
            <w:vAlign w:val="bottom"/>
            <w:hideMark/>
          </w:tcPr>
          <w:p w14:paraId="7CD3E52D"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36</w:t>
            </w:r>
          </w:p>
        </w:tc>
      </w:tr>
      <w:tr w:rsidR="00F56090" w:rsidRPr="002960B6" w14:paraId="23BFEBF9" w14:textId="77777777" w:rsidTr="001E7F82">
        <w:trPr>
          <w:trHeight w:val="298"/>
        </w:trPr>
        <w:tc>
          <w:tcPr>
            <w:tcW w:w="94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D4AE209"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Sütlüce</w:t>
            </w:r>
          </w:p>
        </w:tc>
        <w:tc>
          <w:tcPr>
            <w:tcW w:w="562" w:type="dxa"/>
            <w:tcBorders>
              <w:top w:val="single" w:sz="4" w:space="0" w:color="auto"/>
              <w:left w:val="nil"/>
              <w:bottom w:val="single" w:sz="4" w:space="0" w:color="auto"/>
              <w:right w:val="single" w:sz="4" w:space="0" w:color="auto"/>
            </w:tcBorders>
            <w:shd w:val="clear" w:color="000000" w:fill="FFFFFF"/>
            <w:noWrap/>
            <w:vAlign w:val="bottom"/>
            <w:hideMark/>
          </w:tcPr>
          <w:p w14:paraId="2CCE4DEF"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E</w:t>
            </w:r>
          </w:p>
        </w:tc>
        <w:tc>
          <w:tcPr>
            <w:tcW w:w="458" w:type="dxa"/>
            <w:tcBorders>
              <w:top w:val="single" w:sz="4" w:space="0" w:color="auto"/>
              <w:left w:val="nil"/>
              <w:bottom w:val="single" w:sz="4" w:space="0" w:color="auto"/>
              <w:right w:val="single" w:sz="4" w:space="0" w:color="auto"/>
            </w:tcBorders>
            <w:shd w:val="clear" w:color="000000" w:fill="FFFFFF"/>
            <w:noWrap/>
            <w:vAlign w:val="center"/>
            <w:hideMark/>
          </w:tcPr>
          <w:p w14:paraId="01909B6D" w14:textId="77777777" w:rsidR="00F56090" w:rsidRPr="005A7060" w:rsidRDefault="00F56090" w:rsidP="001E7F82">
            <w:pPr>
              <w:spacing w:after="0" w:line="240" w:lineRule="auto"/>
              <w:jc w:val="center"/>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1</w:t>
            </w:r>
          </w:p>
        </w:tc>
        <w:tc>
          <w:tcPr>
            <w:tcW w:w="1189" w:type="dxa"/>
            <w:tcBorders>
              <w:top w:val="single" w:sz="4" w:space="0" w:color="auto"/>
              <w:left w:val="nil"/>
              <w:bottom w:val="single" w:sz="4" w:space="0" w:color="auto"/>
              <w:right w:val="single" w:sz="4" w:space="0" w:color="auto"/>
            </w:tcBorders>
            <w:shd w:val="clear" w:color="000000" w:fill="FFFFFF"/>
            <w:noWrap/>
            <w:vAlign w:val="bottom"/>
            <w:hideMark/>
          </w:tcPr>
          <w:p w14:paraId="23A750A8"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E107</w:t>
            </w:r>
          </w:p>
        </w:tc>
        <w:tc>
          <w:tcPr>
            <w:tcW w:w="1564" w:type="dxa"/>
            <w:tcBorders>
              <w:top w:val="single" w:sz="4" w:space="0" w:color="auto"/>
              <w:left w:val="nil"/>
              <w:bottom w:val="single" w:sz="4" w:space="0" w:color="auto"/>
              <w:right w:val="single" w:sz="4" w:space="0" w:color="auto"/>
            </w:tcBorders>
            <w:shd w:val="clear" w:color="000000" w:fill="FFFFFF"/>
            <w:noWrap/>
            <w:vAlign w:val="bottom"/>
            <w:hideMark/>
          </w:tcPr>
          <w:p w14:paraId="64CE0F60"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Derslik</w:t>
            </w:r>
          </w:p>
        </w:tc>
        <w:tc>
          <w:tcPr>
            <w:tcW w:w="2747" w:type="dxa"/>
            <w:tcBorders>
              <w:top w:val="single" w:sz="4" w:space="0" w:color="auto"/>
              <w:left w:val="nil"/>
              <w:bottom w:val="single" w:sz="4" w:space="0" w:color="auto"/>
              <w:right w:val="single" w:sz="4" w:space="0" w:color="auto"/>
            </w:tcBorders>
            <w:shd w:val="clear" w:color="000000" w:fill="FFFFFF"/>
            <w:noWrap/>
            <w:vAlign w:val="bottom"/>
            <w:hideMark/>
          </w:tcPr>
          <w:p w14:paraId="5030D31E"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Derslik</w:t>
            </w:r>
          </w:p>
        </w:tc>
        <w:tc>
          <w:tcPr>
            <w:tcW w:w="1500" w:type="dxa"/>
            <w:tcBorders>
              <w:top w:val="single" w:sz="4" w:space="0" w:color="auto"/>
              <w:left w:val="nil"/>
              <w:bottom w:val="single" w:sz="4" w:space="0" w:color="auto"/>
              <w:right w:val="single" w:sz="4" w:space="0" w:color="auto"/>
            </w:tcBorders>
            <w:shd w:val="clear" w:color="000000" w:fill="FFFFFF"/>
            <w:noWrap/>
            <w:vAlign w:val="bottom"/>
            <w:hideMark/>
          </w:tcPr>
          <w:p w14:paraId="7C200401" w14:textId="77777777" w:rsidR="00F56090" w:rsidRPr="005A7060" w:rsidRDefault="00F56090" w:rsidP="001E7F82">
            <w:pPr>
              <w:spacing w:after="0" w:line="240" w:lineRule="auto"/>
              <w:rPr>
                <w:rFonts w:ascii="Times New Roman" w:eastAsia="Times New Roman" w:hAnsi="Times New Roman" w:cs="Times New Roman"/>
                <w:kern w:val="0"/>
                <w:lang w:eastAsia="tr-TR"/>
                <w14:ligatures w14:val="none"/>
              </w:rPr>
            </w:pPr>
            <w:r w:rsidRPr="005A7060">
              <w:rPr>
                <w:rFonts w:ascii="Times New Roman" w:eastAsia="Times New Roman" w:hAnsi="Times New Roman" w:cs="Times New Roman"/>
                <w:kern w:val="0"/>
                <w:lang w:eastAsia="tr-TR"/>
                <w14:ligatures w14:val="none"/>
              </w:rPr>
              <w:t>Eğitim</w:t>
            </w:r>
          </w:p>
        </w:tc>
        <w:tc>
          <w:tcPr>
            <w:tcW w:w="1886" w:type="dxa"/>
            <w:tcBorders>
              <w:top w:val="single" w:sz="4" w:space="0" w:color="auto"/>
              <w:left w:val="nil"/>
              <w:bottom w:val="single" w:sz="4" w:space="0" w:color="auto"/>
              <w:right w:val="single" w:sz="4" w:space="0" w:color="auto"/>
            </w:tcBorders>
            <w:shd w:val="clear" w:color="000000" w:fill="FFFFFF"/>
            <w:noWrap/>
            <w:vAlign w:val="bottom"/>
            <w:hideMark/>
          </w:tcPr>
          <w:p w14:paraId="73469FF5"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Öğrenci</w:t>
            </w:r>
          </w:p>
        </w:tc>
        <w:tc>
          <w:tcPr>
            <w:tcW w:w="775" w:type="dxa"/>
            <w:tcBorders>
              <w:top w:val="single" w:sz="4" w:space="0" w:color="auto"/>
              <w:left w:val="nil"/>
              <w:bottom w:val="single" w:sz="4" w:space="0" w:color="auto"/>
              <w:right w:val="single" w:sz="4" w:space="0" w:color="auto"/>
            </w:tcBorders>
            <w:shd w:val="clear" w:color="000000" w:fill="FFFFFF"/>
            <w:noWrap/>
            <w:vAlign w:val="bottom"/>
            <w:hideMark/>
          </w:tcPr>
          <w:p w14:paraId="7773751C"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65,9</w:t>
            </w:r>
          </w:p>
        </w:tc>
        <w:tc>
          <w:tcPr>
            <w:tcW w:w="670" w:type="dxa"/>
            <w:tcBorders>
              <w:top w:val="single" w:sz="4" w:space="0" w:color="auto"/>
              <w:left w:val="nil"/>
              <w:bottom w:val="single" w:sz="4" w:space="0" w:color="auto"/>
              <w:right w:val="single" w:sz="4" w:space="0" w:color="auto"/>
            </w:tcBorders>
            <w:shd w:val="clear" w:color="000000" w:fill="FFFFFF"/>
            <w:noWrap/>
            <w:vAlign w:val="bottom"/>
            <w:hideMark/>
          </w:tcPr>
          <w:p w14:paraId="23609DCC"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275</w:t>
            </w:r>
          </w:p>
        </w:tc>
        <w:tc>
          <w:tcPr>
            <w:tcW w:w="699" w:type="dxa"/>
            <w:tcBorders>
              <w:top w:val="single" w:sz="4" w:space="0" w:color="auto"/>
              <w:left w:val="nil"/>
              <w:bottom w:val="single" w:sz="4" w:space="0" w:color="auto"/>
              <w:right w:val="single" w:sz="4" w:space="0" w:color="auto"/>
            </w:tcBorders>
            <w:shd w:val="clear" w:color="000000" w:fill="FFFFFF"/>
            <w:noWrap/>
            <w:vAlign w:val="bottom"/>
            <w:hideMark/>
          </w:tcPr>
          <w:p w14:paraId="4C9260DE"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 </w:t>
            </w:r>
          </w:p>
        </w:tc>
        <w:tc>
          <w:tcPr>
            <w:tcW w:w="1304" w:type="dxa"/>
            <w:tcBorders>
              <w:top w:val="single" w:sz="4" w:space="0" w:color="auto"/>
              <w:left w:val="nil"/>
              <w:bottom w:val="single" w:sz="4" w:space="0" w:color="auto"/>
              <w:right w:val="single" w:sz="4" w:space="0" w:color="auto"/>
            </w:tcBorders>
            <w:shd w:val="clear" w:color="000000" w:fill="FFFFFF"/>
            <w:noWrap/>
            <w:vAlign w:val="bottom"/>
            <w:hideMark/>
          </w:tcPr>
          <w:p w14:paraId="269B029C"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19</w:t>
            </w:r>
          </w:p>
        </w:tc>
      </w:tr>
      <w:tr w:rsidR="00F56090" w:rsidRPr="002960B6" w14:paraId="7DA64373" w14:textId="77777777" w:rsidTr="001E7F82">
        <w:trPr>
          <w:trHeight w:val="298"/>
        </w:trPr>
        <w:tc>
          <w:tcPr>
            <w:tcW w:w="94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4CC6602"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Sütlüce</w:t>
            </w:r>
          </w:p>
        </w:tc>
        <w:tc>
          <w:tcPr>
            <w:tcW w:w="562" w:type="dxa"/>
            <w:tcBorders>
              <w:top w:val="single" w:sz="4" w:space="0" w:color="auto"/>
              <w:left w:val="nil"/>
              <w:bottom w:val="single" w:sz="4" w:space="0" w:color="auto"/>
              <w:right w:val="single" w:sz="4" w:space="0" w:color="auto"/>
            </w:tcBorders>
            <w:shd w:val="clear" w:color="000000" w:fill="FFFFFF"/>
            <w:noWrap/>
            <w:vAlign w:val="bottom"/>
            <w:hideMark/>
          </w:tcPr>
          <w:p w14:paraId="00721733"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B</w:t>
            </w:r>
          </w:p>
        </w:tc>
        <w:tc>
          <w:tcPr>
            <w:tcW w:w="458" w:type="dxa"/>
            <w:tcBorders>
              <w:top w:val="single" w:sz="4" w:space="0" w:color="auto"/>
              <w:left w:val="nil"/>
              <w:bottom w:val="single" w:sz="4" w:space="0" w:color="auto"/>
              <w:right w:val="single" w:sz="4" w:space="0" w:color="auto"/>
            </w:tcBorders>
            <w:shd w:val="clear" w:color="000000" w:fill="FFFFFF"/>
            <w:noWrap/>
            <w:vAlign w:val="center"/>
            <w:hideMark/>
          </w:tcPr>
          <w:p w14:paraId="33F0A30B" w14:textId="77777777" w:rsidR="00F56090" w:rsidRPr="005A7060" w:rsidRDefault="00F56090" w:rsidP="001E7F82">
            <w:pPr>
              <w:spacing w:after="0" w:line="240" w:lineRule="auto"/>
              <w:jc w:val="center"/>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2</w:t>
            </w:r>
          </w:p>
        </w:tc>
        <w:tc>
          <w:tcPr>
            <w:tcW w:w="1189" w:type="dxa"/>
            <w:tcBorders>
              <w:top w:val="single" w:sz="4" w:space="0" w:color="auto"/>
              <w:left w:val="nil"/>
              <w:bottom w:val="single" w:sz="4" w:space="0" w:color="auto"/>
              <w:right w:val="single" w:sz="4" w:space="0" w:color="auto"/>
            </w:tcBorders>
            <w:shd w:val="clear" w:color="000000" w:fill="FFFFFF"/>
            <w:noWrap/>
            <w:vAlign w:val="bottom"/>
            <w:hideMark/>
          </w:tcPr>
          <w:p w14:paraId="31ABBA95"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B203</w:t>
            </w:r>
          </w:p>
        </w:tc>
        <w:tc>
          <w:tcPr>
            <w:tcW w:w="1564" w:type="dxa"/>
            <w:tcBorders>
              <w:top w:val="single" w:sz="4" w:space="0" w:color="auto"/>
              <w:left w:val="nil"/>
              <w:bottom w:val="single" w:sz="4" w:space="0" w:color="auto"/>
              <w:right w:val="single" w:sz="4" w:space="0" w:color="auto"/>
            </w:tcBorders>
            <w:shd w:val="clear" w:color="000000" w:fill="FFFFFF"/>
            <w:noWrap/>
            <w:vAlign w:val="bottom"/>
            <w:hideMark/>
          </w:tcPr>
          <w:p w14:paraId="2421C674"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Derslik</w:t>
            </w:r>
          </w:p>
        </w:tc>
        <w:tc>
          <w:tcPr>
            <w:tcW w:w="2747" w:type="dxa"/>
            <w:tcBorders>
              <w:top w:val="single" w:sz="4" w:space="0" w:color="auto"/>
              <w:left w:val="nil"/>
              <w:bottom w:val="single" w:sz="4" w:space="0" w:color="auto"/>
              <w:right w:val="single" w:sz="4" w:space="0" w:color="auto"/>
            </w:tcBorders>
            <w:shd w:val="clear" w:color="000000" w:fill="FFFFFF"/>
            <w:noWrap/>
            <w:vAlign w:val="bottom"/>
            <w:hideMark/>
          </w:tcPr>
          <w:p w14:paraId="3EC70394"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Derslik</w:t>
            </w:r>
          </w:p>
        </w:tc>
        <w:tc>
          <w:tcPr>
            <w:tcW w:w="1500" w:type="dxa"/>
            <w:tcBorders>
              <w:top w:val="single" w:sz="4" w:space="0" w:color="auto"/>
              <w:left w:val="nil"/>
              <w:bottom w:val="single" w:sz="4" w:space="0" w:color="auto"/>
              <w:right w:val="single" w:sz="4" w:space="0" w:color="auto"/>
            </w:tcBorders>
            <w:shd w:val="clear" w:color="000000" w:fill="FFFFFF"/>
            <w:noWrap/>
            <w:vAlign w:val="bottom"/>
            <w:hideMark/>
          </w:tcPr>
          <w:p w14:paraId="73E12622" w14:textId="77777777" w:rsidR="00F56090" w:rsidRPr="005A7060" w:rsidRDefault="00F56090" w:rsidP="001E7F82">
            <w:pPr>
              <w:spacing w:after="0" w:line="240" w:lineRule="auto"/>
              <w:rPr>
                <w:rFonts w:ascii="Times New Roman" w:eastAsia="Times New Roman" w:hAnsi="Times New Roman" w:cs="Times New Roman"/>
                <w:kern w:val="0"/>
                <w:lang w:eastAsia="tr-TR"/>
                <w14:ligatures w14:val="none"/>
              </w:rPr>
            </w:pPr>
            <w:r w:rsidRPr="005A7060">
              <w:rPr>
                <w:rFonts w:ascii="Times New Roman" w:eastAsia="Times New Roman" w:hAnsi="Times New Roman" w:cs="Times New Roman"/>
                <w:kern w:val="0"/>
                <w:lang w:eastAsia="tr-TR"/>
                <w14:ligatures w14:val="none"/>
              </w:rPr>
              <w:t>Eğitim</w:t>
            </w:r>
          </w:p>
        </w:tc>
        <w:tc>
          <w:tcPr>
            <w:tcW w:w="1886" w:type="dxa"/>
            <w:tcBorders>
              <w:top w:val="single" w:sz="4" w:space="0" w:color="auto"/>
              <w:left w:val="nil"/>
              <w:bottom w:val="single" w:sz="4" w:space="0" w:color="auto"/>
              <w:right w:val="single" w:sz="4" w:space="0" w:color="auto"/>
            </w:tcBorders>
            <w:shd w:val="clear" w:color="000000" w:fill="FFFFFF"/>
            <w:noWrap/>
            <w:vAlign w:val="bottom"/>
            <w:hideMark/>
          </w:tcPr>
          <w:p w14:paraId="1F80D4F3"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Öğrenci</w:t>
            </w:r>
          </w:p>
        </w:tc>
        <w:tc>
          <w:tcPr>
            <w:tcW w:w="775" w:type="dxa"/>
            <w:tcBorders>
              <w:top w:val="single" w:sz="4" w:space="0" w:color="auto"/>
              <w:left w:val="nil"/>
              <w:bottom w:val="single" w:sz="4" w:space="0" w:color="auto"/>
              <w:right w:val="single" w:sz="4" w:space="0" w:color="auto"/>
            </w:tcBorders>
            <w:shd w:val="clear" w:color="000000" w:fill="FFFFFF"/>
            <w:noWrap/>
            <w:vAlign w:val="bottom"/>
            <w:hideMark/>
          </w:tcPr>
          <w:p w14:paraId="2C7625A7"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122</w:t>
            </w:r>
          </w:p>
        </w:tc>
        <w:tc>
          <w:tcPr>
            <w:tcW w:w="670" w:type="dxa"/>
            <w:tcBorders>
              <w:top w:val="single" w:sz="4" w:space="0" w:color="auto"/>
              <w:left w:val="nil"/>
              <w:bottom w:val="single" w:sz="4" w:space="0" w:color="auto"/>
              <w:right w:val="single" w:sz="4" w:space="0" w:color="auto"/>
            </w:tcBorders>
            <w:shd w:val="clear" w:color="000000" w:fill="FFFFFF"/>
            <w:noWrap/>
            <w:vAlign w:val="bottom"/>
            <w:hideMark/>
          </w:tcPr>
          <w:p w14:paraId="4B8F340F"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275</w:t>
            </w:r>
          </w:p>
        </w:tc>
        <w:tc>
          <w:tcPr>
            <w:tcW w:w="699" w:type="dxa"/>
            <w:tcBorders>
              <w:top w:val="single" w:sz="4" w:space="0" w:color="auto"/>
              <w:left w:val="nil"/>
              <w:bottom w:val="single" w:sz="4" w:space="0" w:color="auto"/>
              <w:right w:val="single" w:sz="4" w:space="0" w:color="auto"/>
            </w:tcBorders>
            <w:shd w:val="clear" w:color="000000" w:fill="FFFFFF"/>
            <w:noWrap/>
            <w:vAlign w:val="bottom"/>
            <w:hideMark/>
          </w:tcPr>
          <w:p w14:paraId="4FCD0CB9"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5,6</w:t>
            </w:r>
          </w:p>
        </w:tc>
        <w:tc>
          <w:tcPr>
            <w:tcW w:w="1304" w:type="dxa"/>
            <w:tcBorders>
              <w:top w:val="single" w:sz="4" w:space="0" w:color="auto"/>
              <w:left w:val="nil"/>
              <w:bottom w:val="single" w:sz="4" w:space="0" w:color="auto"/>
              <w:right w:val="single" w:sz="4" w:space="0" w:color="auto"/>
            </w:tcBorders>
            <w:shd w:val="clear" w:color="000000" w:fill="FFFFFF"/>
            <w:noWrap/>
            <w:vAlign w:val="bottom"/>
            <w:hideMark/>
          </w:tcPr>
          <w:p w14:paraId="086DF6EB"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75</w:t>
            </w:r>
          </w:p>
        </w:tc>
      </w:tr>
      <w:tr w:rsidR="00F56090" w:rsidRPr="002960B6" w14:paraId="55DB9F10" w14:textId="77777777" w:rsidTr="001E7F82">
        <w:trPr>
          <w:trHeight w:val="298"/>
        </w:trPr>
        <w:tc>
          <w:tcPr>
            <w:tcW w:w="943" w:type="dxa"/>
            <w:tcBorders>
              <w:top w:val="nil"/>
              <w:left w:val="single" w:sz="4" w:space="0" w:color="auto"/>
              <w:bottom w:val="single" w:sz="4" w:space="0" w:color="auto"/>
              <w:right w:val="single" w:sz="4" w:space="0" w:color="auto"/>
            </w:tcBorders>
            <w:shd w:val="clear" w:color="000000" w:fill="FFFFFF"/>
            <w:noWrap/>
            <w:vAlign w:val="bottom"/>
            <w:hideMark/>
          </w:tcPr>
          <w:p w14:paraId="6E7687D0"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Sütlüce</w:t>
            </w:r>
          </w:p>
        </w:tc>
        <w:tc>
          <w:tcPr>
            <w:tcW w:w="562" w:type="dxa"/>
            <w:tcBorders>
              <w:top w:val="nil"/>
              <w:left w:val="nil"/>
              <w:bottom w:val="single" w:sz="4" w:space="0" w:color="auto"/>
              <w:right w:val="single" w:sz="4" w:space="0" w:color="auto"/>
            </w:tcBorders>
            <w:shd w:val="clear" w:color="000000" w:fill="FFFFFF"/>
            <w:noWrap/>
            <w:vAlign w:val="bottom"/>
            <w:hideMark/>
          </w:tcPr>
          <w:p w14:paraId="54452C46"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B</w:t>
            </w:r>
          </w:p>
        </w:tc>
        <w:tc>
          <w:tcPr>
            <w:tcW w:w="458" w:type="dxa"/>
            <w:tcBorders>
              <w:top w:val="nil"/>
              <w:left w:val="nil"/>
              <w:bottom w:val="single" w:sz="4" w:space="0" w:color="auto"/>
              <w:right w:val="single" w:sz="4" w:space="0" w:color="auto"/>
            </w:tcBorders>
            <w:shd w:val="clear" w:color="000000" w:fill="FFFFFF"/>
            <w:noWrap/>
            <w:vAlign w:val="center"/>
            <w:hideMark/>
          </w:tcPr>
          <w:p w14:paraId="7CC0610D" w14:textId="77777777" w:rsidR="00F56090" w:rsidRPr="005A7060" w:rsidRDefault="00F56090" w:rsidP="001E7F82">
            <w:pPr>
              <w:spacing w:after="0" w:line="240" w:lineRule="auto"/>
              <w:jc w:val="center"/>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2</w:t>
            </w:r>
          </w:p>
        </w:tc>
        <w:tc>
          <w:tcPr>
            <w:tcW w:w="1189" w:type="dxa"/>
            <w:tcBorders>
              <w:top w:val="nil"/>
              <w:left w:val="nil"/>
              <w:bottom w:val="single" w:sz="4" w:space="0" w:color="auto"/>
              <w:right w:val="single" w:sz="4" w:space="0" w:color="auto"/>
            </w:tcBorders>
            <w:shd w:val="clear" w:color="000000" w:fill="FFFFFF"/>
            <w:noWrap/>
            <w:vAlign w:val="bottom"/>
            <w:hideMark/>
          </w:tcPr>
          <w:p w14:paraId="7B5837F0"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B204</w:t>
            </w:r>
          </w:p>
        </w:tc>
        <w:tc>
          <w:tcPr>
            <w:tcW w:w="1564" w:type="dxa"/>
            <w:tcBorders>
              <w:top w:val="nil"/>
              <w:left w:val="nil"/>
              <w:bottom w:val="single" w:sz="4" w:space="0" w:color="auto"/>
              <w:right w:val="single" w:sz="4" w:space="0" w:color="auto"/>
            </w:tcBorders>
            <w:shd w:val="clear" w:color="000000" w:fill="FFFFFF"/>
            <w:noWrap/>
            <w:vAlign w:val="bottom"/>
            <w:hideMark/>
          </w:tcPr>
          <w:p w14:paraId="0266FB16"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Derslik</w:t>
            </w:r>
          </w:p>
        </w:tc>
        <w:tc>
          <w:tcPr>
            <w:tcW w:w="2747" w:type="dxa"/>
            <w:tcBorders>
              <w:top w:val="nil"/>
              <w:left w:val="nil"/>
              <w:bottom w:val="single" w:sz="4" w:space="0" w:color="auto"/>
              <w:right w:val="single" w:sz="4" w:space="0" w:color="auto"/>
            </w:tcBorders>
            <w:shd w:val="clear" w:color="000000" w:fill="FFFFFF"/>
            <w:noWrap/>
            <w:vAlign w:val="bottom"/>
            <w:hideMark/>
          </w:tcPr>
          <w:p w14:paraId="43BB2913"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Derslik</w:t>
            </w:r>
          </w:p>
        </w:tc>
        <w:tc>
          <w:tcPr>
            <w:tcW w:w="1500" w:type="dxa"/>
            <w:tcBorders>
              <w:top w:val="nil"/>
              <w:left w:val="nil"/>
              <w:bottom w:val="single" w:sz="4" w:space="0" w:color="auto"/>
              <w:right w:val="single" w:sz="4" w:space="0" w:color="auto"/>
            </w:tcBorders>
            <w:shd w:val="clear" w:color="000000" w:fill="FFFFFF"/>
            <w:noWrap/>
            <w:vAlign w:val="bottom"/>
            <w:hideMark/>
          </w:tcPr>
          <w:p w14:paraId="7E238C93" w14:textId="77777777" w:rsidR="00F56090" w:rsidRPr="005A7060" w:rsidRDefault="00F56090" w:rsidP="001E7F82">
            <w:pPr>
              <w:spacing w:after="0" w:line="240" w:lineRule="auto"/>
              <w:rPr>
                <w:rFonts w:ascii="Times New Roman" w:eastAsia="Times New Roman" w:hAnsi="Times New Roman" w:cs="Times New Roman"/>
                <w:kern w:val="0"/>
                <w:lang w:eastAsia="tr-TR"/>
                <w14:ligatures w14:val="none"/>
              </w:rPr>
            </w:pPr>
            <w:r w:rsidRPr="005A7060">
              <w:rPr>
                <w:rFonts w:ascii="Times New Roman" w:eastAsia="Times New Roman" w:hAnsi="Times New Roman" w:cs="Times New Roman"/>
                <w:kern w:val="0"/>
                <w:lang w:eastAsia="tr-TR"/>
                <w14:ligatures w14:val="none"/>
              </w:rPr>
              <w:t>Eğitim</w:t>
            </w:r>
          </w:p>
        </w:tc>
        <w:tc>
          <w:tcPr>
            <w:tcW w:w="1886" w:type="dxa"/>
            <w:tcBorders>
              <w:top w:val="nil"/>
              <w:left w:val="nil"/>
              <w:bottom w:val="single" w:sz="4" w:space="0" w:color="auto"/>
              <w:right w:val="single" w:sz="4" w:space="0" w:color="auto"/>
            </w:tcBorders>
            <w:shd w:val="clear" w:color="000000" w:fill="FFFFFF"/>
            <w:noWrap/>
            <w:vAlign w:val="bottom"/>
            <w:hideMark/>
          </w:tcPr>
          <w:p w14:paraId="34D4EFF8"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Öğrenci</w:t>
            </w:r>
          </w:p>
        </w:tc>
        <w:tc>
          <w:tcPr>
            <w:tcW w:w="775" w:type="dxa"/>
            <w:tcBorders>
              <w:top w:val="nil"/>
              <w:left w:val="nil"/>
              <w:bottom w:val="single" w:sz="4" w:space="0" w:color="auto"/>
              <w:right w:val="single" w:sz="4" w:space="0" w:color="auto"/>
            </w:tcBorders>
            <w:shd w:val="clear" w:color="000000" w:fill="FFFFFF"/>
            <w:noWrap/>
            <w:vAlign w:val="bottom"/>
            <w:hideMark/>
          </w:tcPr>
          <w:p w14:paraId="6806CDA4"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51,5</w:t>
            </w:r>
          </w:p>
        </w:tc>
        <w:tc>
          <w:tcPr>
            <w:tcW w:w="670" w:type="dxa"/>
            <w:tcBorders>
              <w:top w:val="nil"/>
              <w:left w:val="nil"/>
              <w:bottom w:val="single" w:sz="4" w:space="0" w:color="auto"/>
              <w:right w:val="single" w:sz="4" w:space="0" w:color="auto"/>
            </w:tcBorders>
            <w:shd w:val="clear" w:color="000000" w:fill="FFFFFF"/>
            <w:noWrap/>
            <w:vAlign w:val="bottom"/>
            <w:hideMark/>
          </w:tcPr>
          <w:p w14:paraId="680BF088"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275</w:t>
            </w:r>
          </w:p>
        </w:tc>
        <w:tc>
          <w:tcPr>
            <w:tcW w:w="699" w:type="dxa"/>
            <w:tcBorders>
              <w:top w:val="nil"/>
              <w:left w:val="nil"/>
              <w:bottom w:val="single" w:sz="4" w:space="0" w:color="auto"/>
              <w:right w:val="single" w:sz="4" w:space="0" w:color="auto"/>
            </w:tcBorders>
            <w:shd w:val="clear" w:color="000000" w:fill="FFFFFF"/>
            <w:noWrap/>
            <w:vAlign w:val="bottom"/>
            <w:hideMark/>
          </w:tcPr>
          <w:p w14:paraId="2D177716"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4</w:t>
            </w:r>
          </w:p>
        </w:tc>
        <w:tc>
          <w:tcPr>
            <w:tcW w:w="1304" w:type="dxa"/>
            <w:tcBorders>
              <w:top w:val="nil"/>
              <w:left w:val="nil"/>
              <w:bottom w:val="single" w:sz="4" w:space="0" w:color="auto"/>
              <w:right w:val="single" w:sz="4" w:space="0" w:color="auto"/>
            </w:tcBorders>
            <w:shd w:val="clear" w:color="000000" w:fill="FFFFFF"/>
            <w:noWrap/>
            <w:vAlign w:val="bottom"/>
            <w:hideMark/>
          </w:tcPr>
          <w:p w14:paraId="78404D1F"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25</w:t>
            </w:r>
          </w:p>
        </w:tc>
      </w:tr>
      <w:tr w:rsidR="00F56090" w:rsidRPr="002960B6" w14:paraId="72A7795C" w14:textId="77777777" w:rsidTr="001E7F82">
        <w:trPr>
          <w:trHeight w:val="298"/>
        </w:trPr>
        <w:tc>
          <w:tcPr>
            <w:tcW w:w="943" w:type="dxa"/>
            <w:tcBorders>
              <w:top w:val="nil"/>
              <w:left w:val="single" w:sz="4" w:space="0" w:color="auto"/>
              <w:bottom w:val="single" w:sz="4" w:space="0" w:color="auto"/>
              <w:right w:val="single" w:sz="4" w:space="0" w:color="auto"/>
            </w:tcBorders>
            <w:shd w:val="clear" w:color="000000" w:fill="FFFFFF"/>
            <w:noWrap/>
            <w:vAlign w:val="bottom"/>
            <w:hideMark/>
          </w:tcPr>
          <w:p w14:paraId="65720BF1"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Sütlüce</w:t>
            </w:r>
          </w:p>
        </w:tc>
        <w:tc>
          <w:tcPr>
            <w:tcW w:w="562" w:type="dxa"/>
            <w:tcBorders>
              <w:top w:val="nil"/>
              <w:left w:val="nil"/>
              <w:bottom w:val="single" w:sz="4" w:space="0" w:color="auto"/>
              <w:right w:val="single" w:sz="4" w:space="0" w:color="auto"/>
            </w:tcBorders>
            <w:shd w:val="clear" w:color="000000" w:fill="FFFFFF"/>
            <w:noWrap/>
            <w:vAlign w:val="bottom"/>
            <w:hideMark/>
          </w:tcPr>
          <w:p w14:paraId="6341024D"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B</w:t>
            </w:r>
          </w:p>
        </w:tc>
        <w:tc>
          <w:tcPr>
            <w:tcW w:w="458" w:type="dxa"/>
            <w:tcBorders>
              <w:top w:val="nil"/>
              <w:left w:val="nil"/>
              <w:bottom w:val="single" w:sz="4" w:space="0" w:color="auto"/>
              <w:right w:val="single" w:sz="4" w:space="0" w:color="auto"/>
            </w:tcBorders>
            <w:shd w:val="clear" w:color="000000" w:fill="FFFFFF"/>
            <w:noWrap/>
            <w:vAlign w:val="center"/>
            <w:hideMark/>
          </w:tcPr>
          <w:p w14:paraId="50023770" w14:textId="77777777" w:rsidR="00F56090" w:rsidRPr="005A7060" w:rsidRDefault="00F56090" w:rsidP="001E7F82">
            <w:pPr>
              <w:spacing w:after="0" w:line="240" w:lineRule="auto"/>
              <w:jc w:val="center"/>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2</w:t>
            </w:r>
          </w:p>
        </w:tc>
        <w:tc>
          <w:tcPr>
            <w:tcW w:w="1189" w:type="dxa"/>
            <w:tcBorders>
              <w:top w:val="nil"/>
              <w:left w:val="nil"/>
              <w:bottom w:val="single" w:sz="4" w:space="0" w:color="auto"/>
              <w:right w:val="single" w:sz="4" w:space="0" w:color="auto"/>
            </w:tcBorders>
            <w:shd w:val="clear" w:color="000000" w:fill="FFFFFF"/>
            <w:noWrap/>
            <w:vAlign w:val="bottom"/>
            <w:hideMark/>
          </w:tcPr>
          <w:p w14:paraId="00159A02"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B205</w:t>
            </w:r>
          </w:p>
        </w:tc>
        <w:tc>
          <w:tcPr>
            <w:tcW w:w="1564" w:type="dxa"/>
            <w:tcBorders>
              <w:top w:val="nil"/>
              <w:left w:val="nil"/>
              <w:bottom w:val="single" w:sz="4" w:space="0" w:color="auto"/>
              <w:right w:val="single" w:sz="4" w:space="0" w:color="auto"/>
            </w:tcBorders>
            <w:shd w:val="clear" w:color="000000" w:fill="FFFFFF"/>
            <w:noWrap/>
            <w:vAlign w:val="bottom"/>
            <w:hideMark/>
          </w:tcPr>
          <w:p w14:paraId="57C1FBCB"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Derslik</w:t>
            </w:r>
          </w:p>
        </w:tc>
        <w:tc>
          <w:tcPr>
            <w:tcW w:w="2747" w:type="dxa"/>
            <w:tcBorders>
              <w:top w:val="nil"/>
              <w:left w:val="nil"/>
              <w:bottom w:val="single" w:sz="4" w:space="0" w:color="auto"/>
              <w:right w:val="single" w:sz="4" w:space="0" w:color="auto"/>
            </w:tcBorders>
            <w:shd w:val="clear" w:color="000000" w:fill="FFFFFF"/>
            <w:noWrap/>
            <w:vAlign w:val="bottom"/>
            <w:hideMark/>
          </w:tcPr>
          <w:p w14:paraId="47E57603"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Derslik</w:t>
            </w:r>
          </w:p>
        </w:tc>
        <w:tc>
          <w:tcPr>
            <w:tcW w:w="1500" w:type="dxa"/>
            <w:tcBorders>
              <w:top w:val="nil"/>
              <w:left w:val="nil"/>
              <w:bottom w:val="single" w:sz="4" w:space="0" w:color="auto"/>
              <w:right w:val="single" w:sz="4" w:space="0" w:color="auto"/>
            </w:tcBorders>
            <w:shd w:val="clear" w:color="000000" w:fill="FFFFFF"/>
            <w:noWrap/>
            <w:vAlign w:val="bottom"/>
            <w:hideMark/>
          </w:tcPr>
          <w:p w14:paraId="48ED1B58" w14:textId="77777777" w:rsidR="00F56090" w:rsidRPr="005A7060" w:rsidRDefault="00F56090" w:rsidP="001E7F82">
            <w:pPr>
              <w:spacing w:after="0" w:line="240" w:lineRule="auto"/>
              <w:rPr>
                <w:rFonts w:ascii="Times New Roman" w:eastAsia="Times New Roman" w:hAnsi="Times New Roman" w:cs="Times New Roman"/>
                <w:kern w:val="0"/>
                <w:lang w:eastAsia="tr-TR"/>
                <w14:ligatures w14:val="none"/>
              </w:rPr>
            </w:pPr>
            <w:r w:rsidRPr="005A7060">
              <w:rPr>
                <w:rFonts w:ascii="Times New Roman" w:eastAsia="Times New Roman" w:hAnsi="Times New Roman" w:cs="Times New Roman"/>
                <w:kern w:val="0"/>
                <w:lang w:eastAsia="tr-TR"/>
                <w14:ligatures w14:val="none"/>
              </w:rPr>
              <w:t>Eğitim</w:t>
            </w:r>
          </w:p>
        </w:tc>
        <w:tc>
          <w:tcPr>
            <w:tcW w:w="1886" w:type="dxa"/>
            <w:tcBorders>
              <w:top w:val="nil"/>
              <w:left w:val="nil"/>
              <w:bottom w:val="single" w:sz="4" w:space="0" w:color="auto"/>
              <w:right w:val="single" w:sz="4" w:space="0" w:color="auto"/>
            </w:tcBorders>
            <w:shd w:val="clear" w:color="000000" w:fill="FFFFFF"/>
            <w:noWrap/>
            <w:vAlign w:val="bottom"/>
            <w:hideMark/>
          </w:tcPr>
          <w:p w14:paraId="4B3ED908"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Öğrenci</w:t>
            </w:r>
          </w:p>
        </w:tc>
        <w:tc>
          <w:tcPr>
            <w:tcW w:w="775" w:type="dxa"/>
            <w:tcBorders>
              <w:top w:val="nil"/>
              <w:left w:val="nil"/>
              <w:bottom w:val="single" w:sz="4" w:space="0" w:color="auto"/>
              <w:right w:val="single" w:sz="4" w:space="0" w:color="auto"/>
            </w:tcBorders>
            <w:shd w:val="clear" w:color="000000" w:fill="FFFFFF"/>
            <w:noWrap/>
            <w:vAlign w:val="bottom"/>
            <w:hideMark/>
          </w:tcPr>
          <w:p w14:paraId="4518EE7C"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57,5</w:t>
            </w:r>
          </w:p>
        </w:tc>
        <w:tc>
          <w:tcPr>
            <w:tcW w:w="670" w:type="dxa"/>
            <w:tcBorders>
              <w:top w:val="nil"/>
              <w:left w:val="nil"/>
              <w:bottom w:val="single" w:sz="4" w:space="0" w:color="auto"/>
              <w:right w:val="single" w:sz="4" w:space="0" w:color="auto"/>
            </w:tcBorders>
            <w:shd w:val="clear" w:color="000000" w:fill="FFFFFF"/>
            <w:noWrap/>
            <w:vAlign w:val="bottom"/>
            <w:hideMark/>
          </w:tcPr>
          <w:p w14:paraId="6881D812"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275</w:t>
            </w:r>
          </w:p>
        </w:tc>
        <w:tc>
          <w:tcPr>
            <w:tcW w:w="699" w:type="dxa"/>
            <w:tcBorders>
              <w:top w:val="nil"/>
              <w:left w:val="nil"/>
              <w:bottom w:val="single" w:sz="4" w:space="0" w:color="auto"/>
              <w:right w:val="single" w:sz="4" w:space="0" w:color="auto"/>
            </w:tcBorders>
            <w:shd w:val="clear" w:color="000000" w:fill="FFFFFF"/>
            <w:noWrap/>
            <w:vAlign w:val="bottom"/>
            <w:hideMark/>
          </w:tcPr>
          <w:p w14:paraId="584B2040"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1,6</w:t>
            </w:r>
          </w:p>
        </w:tc>
        <w:tc>
          <w:tcPr>
            <w:tcW w:w="1304" w:type="dxa"/>
            <w:tcBorders>
              <w:top w:val="nil"/>
              <w:left w:val="nil"/>
              <w:bottom w:val="single" w:sz="4" w:space="0" w:color="auto"/>
              <w:right w:val="single" w:sz="4" w:space="0" w:color="auto"/>
            </w:tcBorders>
            <w:shd w:val="clear" w:color="000000" w:fill="FFFFFF"/>
            <w:noWrap/>
            <w:vAlign w:val="bottom"/>
            <w:hideMark/>
          </w:tcPr>
          <w:p w14:paraId="55211ECD"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28</w:t>
            </w:r>
          </w:p>
        </w:tc>
      </w:tr>
      <w:tr w:rsidR="00F56090" w:rsidRPr="002960B6" w14:paraId="23CCDCA5" w14:textId="77777777" w:rsidTr="001E7F82">
        <w:trPr>
          <w:trHeight w:val="298"/>
        </w:trPr>
        <w:tc>
          <w:tcPr>
            <w:tcW w:w="94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DE7A4ED"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Sütlüce</w:t>
            </w:r>
          </w:p>
        </w:tc>
        <w:tc>
          <w:tcPr>
            <w:tcW w:w="562" w:type="dxa"/>
            <w:tcBorders>
              <w:top w:val="single" w:sz="4" w:space="0" w:color="auto"/>
              <w:left w:val="nil"/>
              <w:bottom w:val="single" w:sz="4" w:space="0" w:color="auto"/>
              <w:right w:val="single" w:sz="4" w:space="0" w:color="auto"/>
            </w:tcBorders>
            <w:shd w:val="clear" w:color="000000" w:fill="FFFFFF"/>
            <w:noWrap/>
            <w:vAlign w:val="bottom"/>
            <w:hideMark/>
          </w:tcPr>
          <w:p w14:paraId="5AAEDE28"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C</w:t>
            </w:r>
          </w:p>
        </w:tc>
        <w:tc>
          <w:tcPr>
            <w:tcW w:w="458" w:type="dxa"/>
            <w:tcBorders>
              <w:top w:val="single" w:sz="4" w:space="0" w:color="auto"/>
              <w:left w:val="nil"/>
              <w:bottom w:val="single" w:sz="4" w:space="0" w:color="auto"/>
              <w:right w:val="single" w:sz="4" w:space="0" w:color="auto"/>
            </w:tcBorders>
            <w:shd w:val="clear" w:color="000000" w:fill="FFFFFF"/>
            <w:noWrap/>
            <w:vAlign w:val="center"/>
            <w:hideMark/>
          </w:tcPr>
          <w:p w14:paraId="018D7801" w14:textId="77777777" w:rsidR="00F56090" w:rsidRPr="005A7060" w:rsidRDefault="00F56090" w:rsidP="001E7F82">
            <w:pPr>
              <w:spacing w:after="0" w:line="240" w:lineRule="auto"/>
              <w:jc w:val="center"/>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2</w:t>
            </w:r>
          </w:p>
        </w:tc>
        <w:tc>
          <w:tcPr>
            <w:tcW w:w="1189" w:type="dxa"/>
            <w:tcBorders>
              <w:top w:val="single" w:sz="4" w:space="0" w:color="auto"/>
              <w:left w:val="nil"/>
              <w:bottom w:val="single" w:sz="4" w:space="0" w:color="auto"/>
              <w:right w:val="single" w:sz="4" w:space="0" w:color="auto"/>
            </w:tcBorders>
            <w:shd w:val="clear" w:color="000000" w:fill="FFFFFF"/>
            <w:noWrap/>
            <w:vAlign w:val="bottom"/>
            <w:hideMark/>
          </w:tcPr>
          <w:p w14:paraId="2B417F2E"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C204</w:t>
            </w:r>
          </w:p>
        </w:tc>
        <w:tc>
          <w:tcPr>
            <w:tcW w:w="1564" w:type="dxa"/>
            <w:tcBorders>
              <w:top w:val="single" w:sz="4" w:space="0" w:color="auto"/>
              <w:left w:val="nil"/>
              <w:bottom w:val="single" w:sz="4" w:space="0" w:color="auto"/>
              <w:right w:val="single" w:sz="4" w:space="0" w:color="auto"/>
            </w:tcBorders>
            <w:shd w:val="clear" w:color="000000" w:fill="FFFFFF"/>
            <w:noWrap/>
            <w:vAlign w:val="bottom"/>
            <w:hideMark/>
          </w:tcPr>
          <w:p w14:paraId="0AB8BFC3"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Derslik</w:t>
            </w:r>
          </w:p>
        </w:tc>
        <w:tc>
          <w:tcPr>
            <w:tcW w:w="2747" w:type="dxa"/>
            <w:tcBorders>
              <w:top w:val="single" w:sz="4" w:space="0" w:color="auto"/>
              <w:left w:val="nil"/>
              <w:bottom w:val="single" w:sz="4" w:space="0" w:color="auto"/>
              <w:right w:val="single" w:sz="4" w:space="0" w:color="auto"/>
            </w:tcBorders>
            <w:shd w:val="clear" w:color="000000" w:fill="FFFFFF"/>
            <w:noWrap/>
            <w:vAlign w:val="bottom"/>
            <w:hideMark/>
          </w:tcPr>
          <w:p w14:paraId="6CA155B8"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Derslik</w:t>
            </w:r>
          </w:p>
        </w:tc>
        <w:tc>
          <w:tcPr>
            <w:tcW w:w="1500" w:type="dxa"/>
            <w:tcBorders>
              <w:top w:val="single" w:sz="4" w:space="0" w:color="auto"/>
              <w:left w:val="nil"/>
              <w:bottom w:val="single" w:sz="4" w:space="0" w:color="auto"/>
              <w:right w:val="single" w:sz="4" w:space="0" w:color="auto"/>
            </w:tcBorders>
            <w:shd w:val="clear" w:color="000000" w:fill="FFFFFF"/>
            <w:noWrap/>
            <w:vAlign w:val="bottom"/>
            <w:hideMark/>
          </w:tcPr>
          <w:p w14:paraId="04626D0B" w14:textId="77777777" w:rsidR="00F56090" w:rsidRPr="005A7060" w:rsidRDefault="00F56090" w:rsidP="001E7F82">
            <w:pPr>
              <w:spacing w:after="0" w:line="240" w:lineRule="auto"/>
              <w:rPr>
                <w:rFonts w:ascii="Times New Roman" w:eastAsia="Times New Roman" w:hAnsi="Times New Roman" w:cs="Times New Roman"/>
                <w:kern w:val="0"/>
                <w:lang w:eastAsia="tr-TR"/>
                <w14:ligatures w14:val="none"/>
              </w:rPr>
            </w:pPr>
            <w:r w:rsidRPr="005A7060">
              <w:rPr>
                <w:rFonts w:ascii="Times New Roman" w:eastAsia="Times New Roman" w:hAnsi="Times New Roman" w:cs="Times New Roman"/>
                <w:kern w:val="0"/>
                <w:lang w:eastAsia="tr-TR"/>
                <w14:ligatures w14:val="none"/>
              </w:rPr>
              <w:t>Eğitim</w:t>
            </w:r>
          </w:p>
        </w:tc>
        <w:tc>
          <w:tcPr>
            <w:tcW w:w="1886" w:type="dxa"/>
            <w:tcBorders>
              <w:top w:val="single" w:sz="4" w:space="0" w:color="auto"/>
              <w:left w:val="nil"/>
              <w:bottom w:val="single" w:sz="4" w:space="0" w:color="auto"/>
              <w:right w:val="single" w:sz="4" w:space="0" w:color="auto"/>
            </w:tcBorders>
            <w:shd w:val="clear" w:color="000000" w:fill="FFFFFF"/>
            <w:noWrap/>
            <w:vAlign w:val="bottom"/>
            <w:hideMark/>
          </w:tcPr>
          <w:p w14:paraId="4EFDFE29"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Öğrenci</w:t>
            </w:r>
          </w:p>
        </w:tc>
        <w:tc>
          <w:tcPr>
            <w:tcW w:w="775" w:type="dxa"/>
            <w:tcBorders>
              <w:top w:val="single" w:sz="4" w:space="0" w:color="auto"/>
              <w:left w:val="nil"/>
              <w:bottom w:val="single" w:sz="4" w:space="0" w:color="auto"/>
              <w:right w:val="single" w:sz="4" w:space="0" w:color="auto"/>
            </w:tcBorders>
            <w:shd w:val="clear" w:color="000000" w:fill="FFFFFF"/>
            <w:noWrap/>
            <w:vAlign w:val="bottom"/>
            <w:hideMark/>
          </w:tcPr>
          <w:p w14:paraId="010C4975"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56</w:t>
            </w:r>
          </w:p>
        </w:tc>
        <w:tc>
          <w:tcPr>
            <w:tcW w:w="670" w:type="dxa"/>
            <w:tcBorders>
              <w:top w:val="single" w:sz="4" w:space="0" w:color="auto"/>
              <w:left w:val="nil"/>
              <w:bottom w:val="single" w:sz="4" w:space="0" w:color="auto"/>
              <w:right w:val="single" w:sz="4" w:space="0" w:color="auto"/>
            </w:tcBorders>
            <w:shd w:val="clear" w:color="000000" w:fill="FFFFFF"/>
            <w:noWrap/>
            <w:vAlign w:val="bottom"/>
            <w:hideMark/>
          </w:tcPr>
          <w:p w14:paraId="4F6AC9D2"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275</w:t>
            </w:r>
          </w:p>
        </w:tc>
        <w:tc>
          <w:tcPr>
            <w:tcW w:w="699" w:type="dxa"/>
            <w:tcBorders>
              <w:top w:val="single" w:sz="4" w:space="0" w:color="auto"/>
              <w:left w:val="nil"/>
              <w:bottom w:val="single" w:sz="4" w:space="0" w:color="auto"/>
              <w:right w:val="single" w:sz="4" w:space="0" w:color="auto"/>
            </w:tcBorders>
            <w:shd w:val="clear" w:color="000000" w:fill="FFFFFF"/>
            <w:noWrap/>
            <w:vAlign w:val="bottom"/>
            <w:hideMark/>
          </w:tcPr>
          <w:p w14:paraId="4ECD5F98"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15</w:t>
            </w:r>
          </w:p>
        </w:tc>
        <w:tc>
          <w:tcPr>
            <w:tcW w:w="1304" w:type="dxa"/>
            <w:tcBorders>
              <w:top w:val="single" w:sz="4" w:space="0" w:color="auto"/>
              <w:left w:val="nil"/>
              <w:bottom w:val="single" w:sz="4" w:space="0" w:color="auto"/>
              <w:right w:val="single" w:sz="4" w:space="0" w:color="auto"/>
            </w:tcBorders>
            <w:shd w:val="clear" w:color="000000" w:fill="FFFFFF"/>
            <w:noWrap/>
            <w:vAlign w:val="bottom"/>
            <w:hideMark/>
          </w:tcPr>
          <w:p w14:paraId="37D93B83"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28</w:t>
            </w:r>
          </w:p>
        </w:tc>
      </w:tr>
      <w:tr w:rsidR="00F56090" w:rsidRPr="002960B6" w14:paraId="2200FBE6" w14:textId="77777777" w:rsidTr="001E7F82">
        <w:trPr>
          <w:trHeight w:val="298"/>
        </w:trPr>
        <w:tc>
          <w:tcPr>
            <w:tcW w:w="943" w:type="dxa"/>
            <w:tcBorders>
              <w:top w:val="nil"/>
              <w:left w:val="single" w:sz="4" w:space="0" w:color="auto"/>
              <w:bottom w:val="single" w:sz="4" w:space="0" w:color="auto"/>
              <w:right w:val="single" w:sz="4" w:space="0" w:color="auto"/>
            </w:tcBorders>
            <w:shd w:val="clear" w:color="000000" w:fill="FFFFFF"/>
            <w:noWrap/>
            <w:vAlign w:val="bottom"/>
            <w:hideMark/>
          </w:tcPr>
          <w:p w14:paraId="0539676F"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Sütlüce</w:t>
            </w:r>
          </w:p>
        </w:tc>
        <w:tc>
          <w:tcPr>
            <w:tcW w:w="562" w:type="dxa"/>
            <w:tcBorders>
              <w:top w:val="nil"/>
              <w:left w:val="nil"/>
              <w:bottom w:val="single" w:sz="4" w:space="0" w:color="auto"/>
              <w:right w:val="single" w:sz="4" w:space="0" w:color="auto"/>
            </w:tcBorders>
            <w:shd w:val="clear" w:color="000000" w:fill="FFFFFF"/>
            <w:noWrap/>
            <w:vAlign w:val="bottom"/>
            <w:hideMark/>
          </w:tcPr>
          <w:p w14:paraId="0641B75D"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C</w:t>
            </w:r>
          </w:p>
        </w:tc>
        <w:tc>
          <w:tcPr>
            <w:tcW w:w="458" w:type="dxa"/>
            <w:tcBorders>
              <w:top w:val="nil"/>
              <w:left w:val="nil"/>
              <w:bottom w:val="single" w:sz="4" w:space="0" w:color="auto"/>
              <w:right w:val="single" w:sz="4" w:space="0" w:color="auto"/>
            </w:tcBorders>
            <w:shd w:val="clear" w:color="000000" w:fill="FFFFFF"/>
            <w:noWrap/>
            <w:vAlign w:val="center"/>
            <w:hideMark/>
          </w:tcPr>
          <w:p w14:paraId="22241A71" w14:textId="77777777" w:rsidR="00F56090" w:rsidRPr="005A7060" w:rsidRDefault="00F56090" w:rsidP="001E7F82">
            <w:pPr>
              <w:spacing w:after="0" w:line="240" w:lineRule="auto"/>
              <w:jc w:val="center"/>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2</w:t>
            </w:r>
          </w:p>
        </w:tc>
        <w:tc>
          <w:tcPr>
            <w:tcW w:w="1189" w:type="dxa"/>
            <w:tcBorders>
              <w:top w:val="nil"/>
              <w:left w:val="nil"/>
              <w:bottom w:val="single" w:sz="4" w:space="0" w:color="auto"/>
              <w:right w:val="single" w:sz="4" w:space="0" w:color="auto"/>
            </w:tcBorders>
            <w:shd w:val="clear" w:color="000000" w:fill="FFFFFF"/>
            <w:noWrap/>
            <w:vAlign w:val="bottom"/>
            <w:hideMark/>
          </w:tcPr>
          <w:p w14:paraId="5E17289B"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C205</w:t>
            </w:r>
          </w:p>
        </w:tc>
        <w:tc>
          <w:tcPr>
            <w:tcW w:w="1564" w:type="dxa"/>
            <w:tcBorders>
              <w:top w:val="nil"/>
              <w:left w:val="nil"/>
              <w:bottom w:val="single" w:sz="4" w:space="0" w:color="auto"/>
              <w:right w:val="single" w:sz="4" w:space="0" w:color="auto"/>
            </w:tcBorders>
            <w:shd w:val="clear" w:color="000000" w:fill="FFFFFF"/>
            <w:noWrap/>
            <w:vAlign w:val="bottom"/>
            <w:hideMark/>
          </w:tcPr>
          <w:p w14:paraId="397DAE0E"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Derslik</w:t>
            </w:r>
          </w:p>
        </w:tc>
        <w:tc>
          <w:tcPr>
            <w:tcW w:w="2747" w:type="dxa"/>
            <w:tcBorders>
              <w:top w:val="nil"/>
              <w:left w:val="nil"/>
              <w:bottom w:val="single" w:sz="4" w:space="0" w:color="auto"/>
              <w:right w:val="single" w:sz="4" w:space="0" w:color="auto"/>
            </w:tcBorders>
            <w:shd w:val="clear" w:color="000000" w:fill="FFFFFF"/>
            <w:noWrap/>
            <w:vAlign w:val="bottom"/>
            <w:hideMark/>
          </w:tcPr>
          <w:p w14:paraId="258B3092"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Derslik</w:t>
            </w:r>
          </w:p>
        </w:tc>
        <w:tc>
          <w:tcPr>
            <w:tcW w:w="1500" w:type="dxa"/>
            <w:tcBorders>
              <w:top w:val="nil"/>
              <w:left w:val="nil"/>
              <w:bottom w:val="single" w:sz="4" w:space="0" w:color="auto"/>
              <w:right w:val="single" w:sz="4" w:space="0" w:color="auto"/>
            </w:tcBorders>
            <w:shd w:val="clear" w:color="000000" w:fill="FFFFFF"/>
            <w:noWrap/>
            <w:vAlign w:val="bottom"/>
            <w:hideMark/>
          </w:tcPr>
          <w:p w14:paraId="67D31093" w14:textId="77777777" w:rsidR="00F56090" w:rsidRPr="005A7060" w:rsidRDefault="00F56090" w:rsidP="001E7F82">
            <w:pPr>
              <w:spacing w:after="0" w:line="240" w:lineRule="auto"/>
              <w:rPr>
                <w:rFonts w:ascii="Times New Roman" w:eastAsia="Times New Roman" w:hAnsi="Times New Roman" w:cs="Times New Roman"/>
                <w:kern w:val="0"/>
                <w:lang w:eastAsia="tr-TR"/>
                <w14:ligatures w14:val="none"/>
              </w:rPr>
            </w:pPr>
            <w:r w:rsidRPr="005A7060">
              <w:rPr>
                <w:rFonts w:ascii="Times New Roman" w:eastAsia="Times New Roman" w:hAnsi="Times New Roman" w:cs="Times New Roman"/>
                <w:kern w:val="0"/>
                <w:lang w:eastAsia="tr-TR"/>
                <w14:ligatures w14:val="none"/>
              </w:rPr>
              <w:t>Eğitim</w:t>
            </w:r>
          </w:p>
        </w:tc>
        <w:tc>
          <w:tcPr>
            <w:tcW w:w="1886" w:type="dxa"/>
            <w:tcBorders>
              <w:top w:val="nil"/>
              <w:left w:val="nil"/>
              <w:bottom w:val="single" w:sz="4" w:space="0" w:color="auto"/>
              <w:right w:val="single" w:sz="4" w:space="0" w:color="auto"/>
            </w:tcBorders>
            <w:shd w:val="clear" w:color="000000" w:fill="FFFFFF"/>
            <w:noWrap/>
            <w:vAlign w:val="bottom"/>
            <w:hideMark/>
          </w:tcPr>
          <w:p w14:paraId="272FD8CE"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Öğrenci</w:t>
            </w:r>
          </w:p>
        </w:tc>
        <w:tc>
          <w:tcPr>
            <w:tcW w:w="775" w:type="dxa"/>
            <w:tcBorders>
              <w:top w:val="nil"/>
              <w:left w:val="nil"/>
              <w:bottom w:val="single" w:sz="4" w:space="0" w:color="auto"/>
              <w:right w:val="single" w:sz="4" w:space="0" w:color="auto"/>
            </w:tcBorders>
            <w:shd w:val="clear" w:color="000000" w:fill="FFFFFF"/>
            <w:noWrap/>
            <w:vAlign w:val="bottom"/>
            <w:hideMark/>
          </w:tcPr>
          <w:p w14:paraId="719D24E9"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145</w:t>
            </w:r>
          </w:p>
        </w:tc>
        <w:tc>
          <w:tcPr>
            <w:tcW w:w="670" w:type="dxa"/>
            <w:tcBorders>
              <w:top w:val="nil"/>
              <w:left w:val="nil"/>
              <w:bottom w:val="single" w:sz="4" w:space="0" w:color="auto"/>
              <w:right w:val="single" w:sz="4" w:space="0" w:color="auto"/>
            </w:tcBorders>
            <w:shd w:val="clear" w:color="000000" w:fill="FFFFFF"/>
            <w:noWrap/>
            <w:vAlign w:val="bottom"/>
            <w:hideMark/>
          </w:tcPr>
          <w:p w14:paraId="349DE2D3"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275</w:t>
            </w:r>
          </w:p>
        </w:tc>
        <w:tc>
          <w:tcPr>
            <w:tcW w:w="699" w:type="dxa"/>
            <w:tcBorders>
              <w:top w:val="nil"/>
              <w:left w:val="nil"/>
              <w:bottom w:val="single" w:sz="4" w:space="0" w:color="auto"/>
              <w:right w:val="single" w:sz="4" w:space="0" w:color="auto"/>
            </w:tcBorders>
            <w:shd w:val="clear" w:color="000000" w:fill="FFFFFF"/>
            <w:noWrap/>
            <w:vAlign w:val="bottom"/>
            <w:hideMark/>
          </w:tcPr>
          <w:p w14:paraId="28138CF3"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7,2</w:t>
            </w:r>
          </w:p>
        </w:tc>
        <w:tc>
          <w:tcPr>
            <w:tcW w:w="1304" w:type="dxa"/>
            <w:tcBorders>
              <w:top w:val="nil"/>
              <w:left w:val="nil"/>
              <w:bottom w:val="single" w:sz="4" w:space="0" w:color="auto"/>
              <w:right w:val="single" w:sz="4" w:space="0" w:color="auto"/>
            </w:tcBorders>
            <w:shd w:val="clear" w:color="000000" w:fill="FFFFFF"/>
            <w:noWrap/>
            <w:vAlign w:val="bottom"/>
            <w:hideMark/>
          </w:tcPr>
          <w:p w14:paraId="11130705"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70</w:t>
            </w:r>
          </w:p>
        </w:tc>
      </w:tr>
      <w:tr w:rsidR="00F56090" w:rsidRPr="002960B6" w14:paraId="5AE6517D" w14:textId="77777777" w:rsidTr="001E7F82">
        <w:trPr>
          <w:trHeight w:val="298"/>
        </w:trPr>
        <w:tc>
          <w:tcPr>
            <w:tcW w:w="94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ACC590F"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Sütlüce</w:t>
            </w:r>
          </w:p>
        </w:tc>
        <w:tc>
          <w:tcPr>
            <w:tcW w:w="562" w:type="dxa"/>
            <w:tcBorders>
              <w:top w:val="single" w:sz="4" w:space="0" w:color="auto"/>
              <w:left w:val="nil"/>
              <w:bottom w:val="single" w:sz="4" w:space="0" w:color="auto"/>
              <w:right w:val="single" w:sz="4" w:space="0" w:color="auto"/>
            </w:tcBorders>
            <w:shd w:val="clear" w:color="000000" w:fill="FFFFFF"/>
            <w:noWrap/>
            <w:vAlign w:val="bottom"/>
            <w:hideMark/>
          </w:tcPr>
          <w:p w14:paraId="2C815843"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D</w:t>
            </w:r>
          </w:p>
        </w:tc>
        <w:tc>
          <w:tcPr>
            <w:tcW w:w="458" w:type="dxa"/>
            <w:tcBorders>
              <w:top w:val="single" w:sz="4" w:space="0" w:color="auto"/>
              <w:left w:val="nil"/>
              <w:bottom w:val="single" w:sz="4" w:space="0" w:color="auto"/>
              <w:right w:val="single" w:sz="4" w:space="0" w:color="auto"/>
            </w:tcBorders>
            <w:shd w:val="clear" w:color="000000" w:fill="FFFFFF"/>
            <w:noWrap/>
            <w:vAlign w:val="center"/>
            <w:hideMark/>
          </w:tcPr>
          <w:p w14:paraId="7923C493" w14:textId="77777777" w:rsidR="00F56090" w:rsidRPr="005A7060" w:rsidRDefault="00F56090" w:rsidP="001E7F82">
            <w:pPr>
              <w:spacing w:after="0" w:line="240" w:lineRule="auto"/>
              <w:jc w:val="center"/>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2</w:t>
            </w:r>
          </w:p>
        </w:tc>
        <w:tc>
          <w:tcPr>
            <w:tcW w:w="1189" w:type="dxa"/>
            <w:tcBorders>
              <w:top w:val="single" w:sz="4" w:space="0" w:color="auto"/>
              <w:left w:val="nil"/>
              <w:bottom w:val="single" w:sz="4" w:space="0" w:color="auto"/>
              <w:right w:val="single" w:sz="4" w:space="0" w:color="auto"/>
            </w:tcBorders>
            <w:shd w:val="clear" w:color="000000" w:fill="FFFFFF"/>
            <w:noWrap/>
            <w:vAlign w:val="bottom"/>
            <w:hideMark/>
          </w:tcPr>
          <w:p w14:paraId="6C392B1E"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D202</w:t>
            </w:r>
          </w:p>
        </w:tc>
        <w:tc>
          <w:tcPr>
            <w:tcW w:w="1564" w:type="dxa"/>
            <w:tcBorders>
              <w:top w:val="single" w:sz="4" w:space="0" w:color="auto"/>
              <w:left w:val="nil"/>
              <w:bottom w:val="single" w:sz="4" w:space="0" w:color="auto"/>
              <w:right w:val="single" w:sz="4" w:space="0" w:color="auto"/>
            </w:tcBorders>
            <w:shd w:val="clear" w:color="000000" w:fill="FFFFFF"/>
            <w:noWrap/>
            <w:vAlign w:val="bottom"/>
            <w:hideMark/>
          </w:tcPr>
          <w:p w14:paraId="68381781"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Derslik</w:t>
            </w:r>
          </w:p>
        </w:tc>
        <w:tc>
          <w:tcPr>
            <w:tcW w:w="2747" w:type="dxa"/>
            <w:tcBorders>
              <w:top w:val="single" w:sz="4" w:space="0" w:color="auto"/>
              <w:left w:val="nil"/>
              <w:bottom w:val="single" w:sz="4" w:space="0" w:color="auto"/>
              <w:right w:val="single" w:sz="4" w:space="0" w:color="auto"/>
            </w:tcBorders>
            <w:shd w:val="clear" w:color="000000" w:fill="FFFFFF"/>
            <w:noWrap/>
            <w:vAlign w:val="bottom"/>
            <w:hideMark/>
          </w:tcPr>
          <w:p w14:paraId="4AEAA893"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Derslik</w:t>
            </w:r>
          </w:p>
        </w:tc>
        <w:tc>
          <w:tcPr>
            <w:tcW w:w="1500" w:type="dxa"/>
            <w:tcBorders>
              <w:top w:val="single" w:sz="4" w:space="0" w:color="auto"/>
              <w:left w:val="nil"/>
              <w:bottom w:val="single" w:sz="4" w:space="0" w:color="auto"/>
              <w:right w:val="single" w:sz="4" w:space="0" w:color="auto"/>
            </w:tcBorders>
            <w:shd w:val="clear" w:color="000000" w:fill="FFFFFF"/>
            <w:noWrap/>
            <w:vAlign w:val="bottom"/>
            <w:hideMark/>
          </w:tcPr>
          <w:p w14:paraId="2751DAC8" w14:textId="77777777" w:rsidR="00F56090" w:rsidRPr="005A7060" w:rsidRDefault="00F56090" w:rsidP="001E7F82">
            <w:pPr>
              <w:spacing w:after="0" w:line="240" w:lineRule="auto"/>
              <w:rPr>
                <w:rFonts w:ascii="Times New Roman" w:eastAsia="Times New Roman" w:hAnsi="Times New Roman" w:cs="Times New Roman"/>
                <w:kern w:val="0"/>
                <w:lang w:eastAsia="tr-TR"/>
                <w14:ligatures w14:val="none"/>
              </w:rPr>
            </w:pPr>
            <w:r w:rsidRPr="005A7060">
              <w:rPr>
                <w:rFonts w:ascii="Times New Roman" w:eastAsia="Times New Roman" w:hAnsi="Times New Roman" w:cs="Times New Roman"/>
                <w:kern w:val="0"/>
                <w:lang w:eastAsia="tr-TR"/>
                <w14:ligatures w14:val="none"/>
              </w:rPr>
              <w:t>Eğitim</w:t>
            </w:r>
          </w:p>
        </w:tc>
        <w:tc>
          <w:tcPr>
            <w:tcW w:w="1886" w:type="dxa"/>
            <w:tcBorders>
              <w:top w:val="single" w:sz="4" w:space="0" w:color="auto"/>
              <w:left w:val="nil"/>
              <w:bottom w:val="single" w:sz="4" w:space="0" w:color="auto"/>
              <w:right w:val="single" w:sz="4" w:space="0" w:color="auto"/>
            </w:tcBorders>
            <w:shd w:val="clear" w:color="000000" w:fill="FFFFFF"/>
            <w:noWrap/>
            <w:vAlign w:val="bottom"/>
            <w:hideMark/>
          </w:tcPr>
          <w:p w14:paraId="0A42FA29"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Öğrenci</w:t>
            </w:r>
          </w:p>
        </w:tc>
        <w:tc>
          <w:tcPr>
            <w:tcW w:w="775" w:type="dxa"/>
            <w:tcBorders>
              <w:top w:val="single" w:sz="4" w:space="0" w:color="auto"/>
              <w:left w:val="nil"/>
              <w:bottom w:val="single" w:sz="4" w:space="0" w:color="auto"/>
              <w:right w:val="single" w:sz="4" w:space="0" w:color="auto"/>
            </w:tcBorders>
            <w:shd w:val="clear" w:color="000000" w:fill="FFFFFF"/>
            <w:noWrap/>
            <w:vAlign w:val="bottom"/>
            <w:hideMark/>
          </w:tcPr>
          <w:p w14:paraId="46839FA8"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158</w:t>
            </w:r>
          </w:p>
        </w:tc>
        <w:tc>
          <w:tcPr>
            <w:tcW w:w="670" w:type="dxa"/>
            <w:tcBorders>
              <w:top w:val="single" w:sz="4" w:space="0" w:color="auto"/>
              <w:left w:val="nil"/>
              <w:bottom w:val="single" w:sz="4" w:space="0" w:color="auto"/>
              <w:right w:val="single" w:sz="4" w:space="0" w:color="auto"/>
            </w:tcBorders>
            <w:shd w:val="clear" w:color="000000" w:fill="FFFFFF"/>
            <w:noWrap/>
            <w:vAlign w:val="bottom"/>
            <w:hideMark/>
          </w:tcPr>
          <w:p w14:paraId="4290C2AD"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270</w:t>
            </w:r>
          </w:p>
        </w:tc>
        <w:tc>
          <w:tcPr>
            <w:tcW w:w="699" w:type="dxa"/>
            <w:tcBorders>
              <w:top w:val="single" w:sz="4" w:space="0" w:color="auto"/>
              <w:left w:val="nil"/>
              <w:bottom w:val="single" w:sz="4" w:space="0" w:color="auto"/>
              <w:right w:val="single" w:sz="4" w:space="0" w:color="auto"/>
            </w:tcBorders>
            <w:shd w:val="clear" w:color="000000" w:fill="FFFFFF"/>
            <w:noWrap/>
            <w:vAlign w:val="bottom"/>
            <w:hideMark/>
          </w:tcPr>
          <w:p w14:paraId="46894E19"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33</w:t>
            </w:r>
          </w:p>
        </w:tc>
        <w:tc>
          <w:tcPr>
            <w:tcW w:w="1304" w:type="dxa"/>
            <w:tcBorders>
              <w:top w:val="single" w:sz="4" w:space="0" w:color="auto"/>
              <w:left w:val="nil"/>
              <w:bottom w:val="single" w:sz="4" w:space="0" w:color="auto"/>
              <w:right w:val="single" w:sz="4" w:space="0" w:color="auto"/>
            </w:tcBorders>
            <w:shd w:val="clear" w:color="000000" w:fill="FFFFFF"/>
            <w:noWrap/>
            <w:vAlign w:val="bottom"/>
            <w:hideMark/>
          </w:tcPr>
          <w:p w14:paraId="1C85FA76"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85</w:t>
            </w:r>
          </w:p>
        </w:tc>
      </w:tr>
      <w:tr w:rsidR="00F56090" w:rsidRPr="002960B6" w14:paraId="26D78740" w14:textId="77777777" w:rsidTr="001E7F82">
        <w:trPr>
          <w:trHeight w:val="298"/>
        </w:trPr>
        <w:tc>
          <w:tcPr>
            <w:tcW w:w="943" w:type="dxa"/>
            <w:tcBorders>
              <w:top w:val="nil"/>
              <w:left w:val="single" w:sz="4" w:space="0" w:color="auto"/>
              <w:bottom w:val="single" w:sz="4" w:space="0" w:color="auto"/>
              <w:right w:val="single" w:sz="4" w:space="0" w:color="auto"/>
            </w:tcBorders>
            <w:shd w:val="clear" w:color="000000" w:fill="FFFFFF"/>
            <w:noWrap/>
            <w:vAlign w:val="bottom"/>
            <w:hideMark/>
          </w:tcPr>
          <w:p w14:paraId="50D11355"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Sütlüce</w:t>
            </w:r>
          </w:p>
        </w:tc>
        <w:tc>
          <w:tcPr>
            <w:tcW w:w="562" w:type="dxa"/>
            <w:tcBorders>
              <w:top w:val="nil"/>
              <w:left w:val="nil"/>
              <w:bottom w:val="single" w:sz="4" w:space="0" w:color="auto"/>
              <w:right w:val="single" w:sz="4" w:space="0" w:color="auto"/>
            </w:tcBorders>
            <w:shd w:val="clear" w:color="000000" w:fill="FFFFFF"/>
            <w:noWrap/>
            <w:vAlign w:val="bottom"/>
            <w:hideMark/>
          </w:tcPr>
          <w:p w14:paraId="7FDF856F"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D</w:t>
            </w:r>
          </w:p>
        </w:tc>
        <w:tc>
          <w:tcPr>
            <w:tcW w:w="458" w:type="dxa"/>
            <w:tcBorders>
              <w:top w:val="nil"/>
              <w:left w:val="nil"/>
              <w:bottom w:val="single" w:sz="4" w:space="0" w:color="auto"/>
              <w:right w:val="single" w:sz="4" w:space="0" w:color="auto"/>
            </w:tcBorders>
            <w:shd w:val="clear" w:color="000000" w:fill="FFFFFF"/>
            <w:noWrap/>
            <w:vAlign w:val="center"/>
            <w:hideMark/>
          </w:tcPr>
          <w:p w14:paraId="3D0EE032" w14:textId="77777777" w:rsidR="00F56090" w:rsidRPr="005A7060" w:rsidRDefault="00F56090" w:rsidP="001E7F82">
            <w:pPr>
              <w:spacing w:after="0" w:line="240" w:lineRule="auto"/>
              <w:jc w:val="center"/>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2</w:t>
            </w:r>
          </w:p>
        </w:tc>
        <w:tc>
          <w:tcPr>
            <w:tcW w:w="1189" w:type="dxa"/>
            <w:tcBorders>
              <w:top w:val="nil"/>
              <w:left w:val="nil"/>
              <w:bottom w:val="single" w:sz="4" w:space="0" w:color="auto"/>
              <w:right w:val="single" w:sz="4" w:space="0" w:color="auto"/>
            </w:tcBorders>
            <w:shd w:val="clear" w:color="000000" w:fill="FFFFFF"/>
            <w:noWrap/>
            <w:vAlign w:val="bottom"/>
            <w:hideMark/>
          </w:tcPr>
          <w:p w14:paraId="7EBBB527"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D203</w:t>
            </w:r>
          </w:p>
        </w:tc>
        <w:tc>
          <w:tcPr>
            <w:tcW w:w="1564" w:type="dxa"/>
            <w:tcBorders>
              <w:top w:val="nil"/>
              <w:left w:val="nil"/>
              <w:bottom w:val="single" w:sz="4" w:space="0" w:color="auto"/>
              <w:right w:val="single" w:sz="4" w:space="0" w:color="auto"/>
            </w:tcBorders>
            <w:shd w:val="clear" w:color="000000" w:fill="FFFFFF"/>
            <w:noWrap/>
            <w:vAlign w:val="bottom"/>
            <w:hideMark/>
          </w:tcPr>
          <w:p w14:paraId="022194F4"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Derslik</w:t>
            </w:r>
          </w:p>
        </w:tc>
        <w:tc>
          <w:tcPr>
            <w:tcW w:w="2747" w:type="dxa"/>
            <w:tcBorders>
              <w:top w:val="nil"/>
              <w:left w:val="nil"/>
              <w:bottom w:val="single" w:sz="4" w:space="0" w:color="auto"/>
              <w:right w:val="single" w:sz="4" w:space="0" w:color="auto"/>
            </w:tcBorders>
            <w:shd w:val="clear" w:color="000000" w:fill="FFFFFF"/>
            <w:noWrap/>
            <w:vAlign w:val="bottom"/>
            <w:hideMark/>
          </w:tcPr>
          <w:p w14:paraId="5D5C0AD0"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Derslik</w:t>
            </w:r>
          </w:p>
        </w:tc>
        <w:tc>
          <w:tcPr>
            <w:tcW w:w="1500" w:type="dxa"/>
            <w:tcBorders>
              <w:top w:val="nil"/>
              <w:left w:val="nil"/>
              <w:bottom w:val="single" w:sz="4" w:space="0" w:color="auto"/>
              <w:right w:val="single" w:sz="4" w:space="0" w:color="auto"/>
            </w:tcBorders>
            <w:shd w:val="clear" w:color="000000" w:fill="FFFFFF"/>
            <w:noWrap/>
            <w:vAlign w:val="bottom"/>
            <w:hideMark/>
          </w:tcPr>
          <w:p w14:paraId="2F17B3EB" w14:textId="77777777" w:rsidR="00F56090" w:rsidRPr="005A7060" w:rsidRDefault="00F56090" w:rsidP="001E7F82">
            <w:pPr>
              <w:spacing w:after="0" w:line="240" w:lineRule="auto"/>
              <w:rPr>
                <w:rFonts w:ascii="Times New Roman" w:eastAsia="Times New Roman" w:hAnsi="Times New Roman" w:cs="Times New Roman"/>
                <w:kern w:val="0"/>
                <w:lang w:eastAsia="tr-TR"/>
                <w14:ligatures w14:val="none"/>
              </w:rPr>
            </w:pPr>
            <w:r w:rsidRPr="005A7060">
              <w:rPr>
                <w:rFonts w:ascii="Times New Roman" w:eastAsia="Times New Roman" w:hAnsi="Times New Roman" w:cs="Times New Roman"/>
                <w:kern w:val="0"/>
                <w:lang w:eastAsia="tr-TR"/>
                <w14:ligatures w14:val="none"/>
              </w:rPr>
              <w:t>Eğitim</w:t>
            </w:r>
          </w:p>
        </w:tc>
        <w:tc>
          <w:tcPr>
            <w:tcW w:w="1886" w:type="dxa"/>
            <w:tcBorders>
              <w:top w:val="nil"/>
              <w:left w:val="nil"/>
              <w:bottom w:val="single" w:sz="4" w:space="0" w:color="auto"/>
              <w:right w:val="single" w:sz="4" w:space="0" w:color="auto"/>
            </w:tcBorders>
            <w:shd w:val="clear" w:color="000000" w:fill="FFFFFF"/>
            <w:noWrap/>
            <w:vAlign w:val="bottom"/>
            <w:hideMark/>
          </w:tcPr>
          <w:p w14:paraId="3B5E0D7F"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Öğrenci</w:t>
            </w:r>
          </w:p>
        </w:tc>
        <w:tc>
          <w:tcPr>
            <w:tcW w:w="775" w:type="dxa"/>
            <w:tcBorders>
              <w:top w:val="nil"/>
              <w:left w:val="nil"/>
              <w:bottom w:val="single" w:sz="4" w:space="0" w:color="auto"/>
              <w:right w:val="single" w:sz="4" w:space="0" w:color="auto"/>
            </w:tcBorders>
            <w:shd w:val="clear" w:color="000000" w:fill="FFFFFF"/>
            <w:noWrap/>
            <w:vAlign w:val="bottom"/>
            <w:hideMark/>
          </w:tcPr>
          <w:p w14:paraId="223893C9"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56</w:t>
            </w:r>
          </w:p>
        </w:tc>
        <w:tc>
          <w:tcPr>
            <w:tcW w:w="670" w:type="dxa"/>
            <w:tcBorders>
              <w:top w:val="nil"/>
              <w:left w:val="nil"/>
              <w:bottom w:val="single" w:sz="4" w:space="0" w:color="auto"/>
              <w:right w:val="single" w:sz="4" w:space="0" w:color="auto"/>
            </w:tcBorders>
            <w:shd w:val="clear" w:color="000000" w:fill="FFFFFF"/>
            <w:noWrap/>
            <w:vAlign w:val="bottom"/>
            <w:hideMark/>
          </w:tcPr>
          <w:p w14:paraId="6F8A46E8"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270</w:t>
            </w:r>
          </w:p>
        </w:tc>
        <w:tc>
          <w:tcPr>
            <w:tcW w:w="699" w:type="dxa"/>
            <w:tcBorders>
              <w:top w:val="nil"/>
              <w:left w:val="nil"/>
              <w:bottom w:val="single" w:sz="4" w:space="0" w:color="auto"/>
              <w:right w:val="single" w:sz="4" w:space="0" w:color="auto"/>
            </w:tcBorders>
            <w:shd w:val="clear" w:color="000000" w:fill="FFFFFF"/>
            <w:noWrap/>
            <w:vAlign w:val="bottom"/>
            <w:hideMark/>
          </w:tcPr>
          <w:p w14:paraId="26CF17A9"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9</w:t>
            </w:r>
          </w:p>
        </w:tc>
        <w:tc>
          <w:tcPr>
            <w:tcW w:w="1304" w:type="dxa"/>
            <w:tcBorders>
              <w:top w:val="nil"/>
              <w:left w:val="nil"/>
              <w:bottom w:val="single" w:sz="4" w:space="0" w:color="auto"/>
              <w:right w:val="single" w:sz="4" w:space="0" w:color="auto"/>
            </w:tcBorders>
            <w:shd w:val="clear" w:color="000000" w:fill="FFFFFF"/>
            <w:noWrap/>
            <w:vAlign w:val="bottom"/>
            <w:hideMark/>
          </w:tcPr>
          <w:p w14:paraId="71CB7F17"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28</w:t>
            </w:r>
          </w:p>
        </w:tc>
      </w:tr>
      <w:tr w:rsidR="00F56090" w:rsidRPr="002960B6" w14:paraId="26AB9A37" w14:textId="77777777" w:rsidTr="001E7F82">
        <w:trPr>
          <w:trHeight w:val="298"/>
        </w:trPr>
        <w:tc>
          <w:tcPr>
            <w:tcW w:w="943" w:type="dxa"/>
            <w:tcBorders>
              <w:top w:val="nil"/>
              <w:left w:val="single" w:sz="4" w:space="0" w:color="auto"/>
              <w:bottom w:val="single" w:sz="4" w:space="0" w:color="auto"/>
              <w:right w:val="single" w:sz="4" w:space="0" w:color="auto"/>
            </w:tcBorders>
            <w:shd w:val="clear" w:color="000000" w:fill="FFFFFF"/>
            <w:noWrap/>
            <w:vAlign w:val="bottom"/>
            <w:hideMark/>
          </w:tcPr>
          <w:p w14:paraId="356C5953"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Sütlüce</w:t>
            </w:r>
          </w:p>
        </w:tc>
        <w:tc>
          <w:tcPr>
            <w:tcW w:w="562" w:type="dxa"/>
            <w:tcBorders>
              <w:top w:val="nil"/>
              <w:left w:val="nil"/>
              <w:bottom w:val="single" w:sz="4" w:space="0" w:color="auto"/>
              <w:right w:val="single" w:sz="4" w:space="0" w:color="auto"/>
            </w:tcBorders>
            <w:shd w:val="clear" w:color="000000" w:fill="FFFFFF"/>
            <w:noWrap/>
            <w:vAlign w:val="bottom"/>
            <w:hideMark/>
          </w:tcPr>
          <w:p w14:paraId="18AB8C0A"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A</w:t>
            </w:r>
          </w:p>
        </w:tc>
        <w:tc>
          <w:tcPr>
            <w:tcW w:w="458" w:type="dxa"/>
            <w:tcBorders>
              <w:top w:val="nil"/>
              <w:left w:val="nil"/>
              <w:bottom w:val="single" w:sz="4" w:space="0" w:color="auto"/>
              <w:right w:val="single" w:sz="4" w:space="0" w:color="auto"/>
            </w:tcBorders>
            <w:shd w:val="clear" w:color="000000" w:fill="FFFFFF"/>
            <w:noWrap/>
            <w:vAlign w:val="center"/>
            <w:hideMark/>
          </w:tcPr>
          <w:p w14:paraId="082808AB" w14:textId="77777777" w:rsidR="00F56090" w:rsidRPr="005A7060" w:rsidRDefault="00F56090" w:rsidP="001E7F82">
            <w:pPr>
              <w:spacing w:after="0" w:line="240" w:lineRule="auto"/>
              <w:jc w:val="center"/>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3</w:t>
            </w:r>
          </w:p>
        </w:tc>
        <w:tc>
          <w:tcPr>
            <w:tcW w:w="1189" w:type="dxa"/>
            <w:tcBorders>
              <w:top w:val="nil"/>
              <w:left w:val="nil"/>
              <w:bottom w:val="single" w:sz="4" w:space="0" w:color="auto"/>
              <w:right w:val="single" w:sz="4" w:space="0" w:color="auto"/>
            </w:tcBorders>
            <w:shd w:val="clear" w:color="000000" w:fill="FFFFFF"/>
            <w:noWrap/>
            <w:vAlign w:val="bottom"/>
            <w:hideMark/>
          </w:tcPr>
          <w:p w14:paraId="02E141F8"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A305</w:t>
            </w:r>
          </w:p>
        </w:tc>
        <w:tc>
          <w:tcPr>
            <w:tcW w:w="1564" w:type="dxa"/>
            <w:tcBorders>
              <w:top w:val="nil"/>
              <w:left w:val="nil"/>
              <w:bottom w:val="single" w:sz="4" w:space="0" w:color="auto"/>
              <w:right w:val="single" w:sz="4" w:space="0" w:color="auto"/>
            </w:tcBorders>
            <w:shd w:val="clear" w:color="000000" w:fill="FFFFFF"/>
            <w:noWrap/>
            <w:vAlign w:val="bottom"/>
            <w:hideMark/>
          </w:tcPr>
          <w:p w14:paraId="16AC8344"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Derslik</w:t>
            </w:r>
          </w:p>
        </w:tc>
        <w:tc>
          <w:tcPr>
            <w:tcW w:w="2747" w:type="dxa"/>
            <w:tcBorders>
              <w:top w:val="nil"/>
              <w:left w:val="nil"/>
              <w:bottom w:val="single" w:sz="4" w:space="0" w:color="auto"/>
              <w:right w:val="single" w:sz="4" w:space="0" w:color="auto"/>
            </w:tcBorders>
            <w:shd w:val="clear" w:color="000000" w:fill="FFFFFF"/>
            <w:noWrap/>
            <w:vAlign w:val="bottom"/>
            <w:hideMark/>
          </w:tcPr>
          <w:p w14:paraId="733475B5"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Derslik</w:t>
            </w:r>
          </w:p>
        </w:tc>
        <w:tc>
          <w:tcPr>
            <w:tcW w:w="1500" w:type="dxa"/>
            <w:tcBorders>
              <w:top w:val="nil"/>
              <w:left w:val="nil"/>
              <w:bottom w:val="single" w:sz="4" w:space="0" w:color="auto"/>
              <w:right w:val="single" w:sz="4" w:space="0" w:color="auto"/>
            </w:tcBorders>
            <w:shd w:val="clear" w:color="000000" w:fill="FFFFFF"/>
            <w:noWrap/>
            <w:vAlign w:val="bottom"/>
            <w:hideMark/>
          </w:tcPr>
          <w:p w14:paraId="3E94A5D4" w14:textId="77777777" w:rsidR="00F56090" w:rsidRPr="005A7060" w:rsidRDefault="00F56090" w:rsidP="001E7F82">
            <w:pPr>
              <w:spacing w:after="0" w:line="240" w:lineRule="auto"/>
              <w:rPr>
                <w:rFonts w:ascii="Times New Roman" w:eastAsia="Times New Roman" w:hAnsi="Times New Roman" w:cs="Times New Roman"/>
                <w:kern w:val="0"/>
                <w:lang w:eastAsia="tr-TR"/>
                <w14:ligatures w14:val="none"/>
              </w:rPr>
            </w:pPr>
            <w:r w:rsidRPr="005A7060">
              <w:rPr>
                <w:rFonts w:ascii="Times New Roman" w:eastAsia="Times New Roman" w:hAnsi="Times New Roman" w:cs="Times New Roman"/>
                <w:kern w:val="0"/>
                <w:lang w:eastAsia="tr-TR"/>
                <w14:ligatures w14:val="none"/>
              </w:rPr>
              <w:t>Eğitim</w:t>
            </w:r>
          </w:p>
        </w:tc>
        <w:tc>
          <w:tcPr>
            <w:tcW w:w="1886" w:type="dxa"/>
            <w:tcBorders>
              <w:top w:val="nil"/>
              <w:left w:val="nil"/>
              <w:bottom w:val="single" w:sz="4" w:space="0" w:color="auto"/>
              <w:right w:val="single" w:sz="4" w:space="0" w:color="auto"/>
            </w:tcBorders>
            <w:shd w:val="clear" w:color="000000" w:fill="FFFFFF"/>
            <w:noWrap/>
            <w:vAlign w:val="bottom"/>
            <w:hideMark/>
          </w:tcPr>
          <w:p w14:paraId="67AA8044"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Öğrenci</w:t>
            </w:r>
          </w:p>
        </w:tc>
        <w:tc>
          <w:tcPr>
            <w:tcW w:w="775" w:type="dxa"/>
            <w:tcBorders>
              <w:top w:val="nil"/>
              <w:left w:val="nil"/>
              <w:bottom w:val="single" w:sz="4" w:space="0" w:color="auto"/>
              <w:right w:val="single" w:sz="4" w:space="0" w:color="auto"/>
            </w:tcBorders>
            <w:shd w:val="clear" w:color="000000" w:fill="FFFFFF"/>
            <w:noWrap/>
            <w:vAlign w:val="bottom"/>
            <w:hideMark/>
          </w:tcPr>
          <w:p w14:paraId="1307B122"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55,2</w:t>
            </w:r>
          </w:p>
        </w:tc>
        <w:tc>
          <w:tcPr>
            <w:tcW w:w="670" w:type="dxa"/>
            <w:tcBorders>
              <w:top w:val="nil"/>
              <w:left w:val="nil"/>
              <w:bottom w:val="single" w:sz="4" w:space="0" w:color="auto"/>
              <w:right w:val="single" w:sz="4" w:space="0" w:color="auto"/>
            </w:tcBorders>
            <w:shd w:val="clear" w:color="000000" w:fill="FFFFFF"/>
            <w:noWrap/>
            <w:vAlign w:val="bottom"/>
            <w:hideMark/>
          </w:tcPr>
          <w:p w14:paraId="29232591"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275</w:t>
            </w:r>
          </w:p>
        </w:tc>
        <w:tc>
          <w:tcPr>
            <w:tcW w:w="699" w:type="dxa"/>
            <w:tcBorders>
              <w:top w:val="nil"/>
              <w:left w:val="nil"/>
              <w:bottom w:val="single" w:sz="4" w:space="0" w:color="auto"/>
              <w:right w:val="single" w:sz="4" w:space="0" w:color="auto"/>
            </w:tcBorders>
            <w:shd w:val="clear" w:color="000000" w:fill="FFFFFF"/>
            <w:noWrap/>
            <w:vAlign w:val="bottom"/>
            <w:hideMark/>
          </w:tcPr>
          <w:p w14:paraId="4464F8B4"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15</w:t>
            </w:r>
          </w:p>
        </w:tc>
        <w:tc>
          <w:tcPr>
            <w:tcW w:w="1304" w:type="dxa"/>
            <w:tcBorders>
              <w:top w:val="nil"/>
              <w:left w:val="nil"/>
              <w:bottom w:val="single" w:sz="4" w:space="0" w:color="auto"/>
              <w:right w:val="single" w:sz="4" w:space="0" w:color="auto"/>
            </w:tcBorders>
            <w:shd w:val="clear" w:color="000000" w:fill="FFFFFF"/>
            <w:noWrap/>
            <w:vAlign w:val="bottom"/>
            <w:hideMark/>
          </w:tcPr>
          <w:p w14:paraId="70A5E0BD"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38</w:t>
            </w:r>
          </w:p>
        </w:tc>
      </w:tr>
      <w:tr w:rsidR="00F56090" w:rsidRPr="002960B6" w14:paraId="15E4C340" w14:textId="77777777" w:rsidTr="001E7F82">
        <w:trPr>
          <w:trHeight w:val="298"/>
        </w:trPr>
        <w:tc>
          <w:tcPr>
            <w:tcW w:w="94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047E4A8"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Sütlüce</w:t>
            </w:r>
          </w:p>
        </w:tc>
        <w:tc>
          <w:tcPr>
            <w:tcW w:w="562" w:type="dxa"/>
            <w:tcBorders>
              <w:top w:val="single" w:sz="4" w:space="0" w:color="auto"/>
              <w:left w:val="nil"/>
              <w:bottom w:val="single" w:sz="4" w:space="0" w:color="auto"/>
              <w:right w:val="single" w:sz="4" w:space="0" w:color="auto"/>
            </w:tcBorders>
            <w:shd w:val="clear" w:color="000000" w:fill="FFFFFF"/>
            <w:noWrap/>
            <w:vAlign w:val="bottom"/>
            <w:hideMark/>
          </w:tcPr>
          <w:p w14:paraId="011BCF1C"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B</w:t>
            </w:r>
          </w:p>
        </w:tc>
        <w:tc>
          <w:tcPr>
            <w:tcW w:w="458" w:type="dxa"/>
            <w:tcBorders>
              <w:top w:val="single" w:sz="4" w:space="0" w:color="auto"/>
              <w:left w:val="nil"/>
              <w:bottom w:val="single" w:sz="4" w:space="0" w:color="auto"/>
              <w:right w:val="single" w:sz="4" w:space="0" w:color="auto"/>
            </w:tcBorders>
            <w:shd w:val="clear" w:color="000000" w:fill="FFFFFF"/>
            <w:noWrap/>
            <w:vAlign w:val="center"/>
            <w:hideMark/>
          </w:tcPr>
          <w:p w14:paraId="22E522FD" w14:textId="77777777" w:rsidR="00F56090" w:rsidRPr="005A7060" w:rsidRDefault="00F56090" w:rsidP="001E7F82">
            <w:pPr>
              <w:spacing w:after="0" w:line="240" w:lineRule="auto"/>
              <w:jc w:val="center"/>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3</w:t>
            </w:r>
          </w:p>
        </w:tc>
        <w:tc>
          <w:tcPr>
            <w:tcW w:w="1189" w:type="dxa"/>
            <w:tcBorders>
              <w:top w:val="single" w:sz="4" w:space="0" w:color="auto"/>
              <w:left w:val="nil"/>
              <w:bottom w:val="single" w:sz="4" w:space="0" w:color="auto"/>
              <w:right w:val="single" w:sz="4" w:space="0" w:color="auto"/>
            </w:tcBorders>
            <w:shd w:val="clear" w:color="000000" w:fill="FFFFFF"/>
            <w:noWrap/>
            <w:vAlign w:val="bottom"/>
            <w:hideMark/>
          </w:tcPr>
          <w:p w14:paraId="4B7C1821"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B303</w:t>
            </w:r>
          </w:p>
        </w:tc>
        <w:tc>
          <w:tcPr>
            <w:tcW w:w="1564" w:type="dxa"/>
            <w:tcBorders>
              <w:top w:val="single" w:sz="4" w:space="0" w:color="auto"/>
              <w:left w:val="nil"/>
              <w:bottom w:val="single" w:sz="4" w:space="0" w:color="auto"/>
              <w:right w:val="single" w:sz="4" w:space="0" w:color="auto"/>
            </w:tcBorders>
            <w:shd w:val="clear" w:color="000000" w:fill="FFFFFF"/>
            <w:noWrap/>
            <w:vAlign w:val="bottom"/>
            <w:hideMark/>
          </w:tcPr>
          <w:p w14:paraId="72B6959F"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Derslik</w:t>
            </w:r>
          </w:p>
        </w:tc>
        <w:tc>
          <w:tcPr>
            <w:tcW w:w="2747" w:type="dxa"/>
            <w:tcBorders>
              <w:top w:val="single" w:sz="4" w:space="0" w:color="auto"/>
              <w:left w:val="nil"/>
              <w:bottom w:val="single" w:sz="4" w:space="0" w:color="auto"/>
              <w:right w:val="single" w:sz="4" w:space="0" w:color="auto"/>
            </w:tcBorders>
            <w:shd w:val="clear" w:color="000000" w:fill="FFFFFF"/>
            <w:noWrap/>
            <w:vAlign w:val="bottom"/>
            <w:hideMark/>
          </w:tcPr>
          <w:p w14:paraId="6196DF02"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Derslik</w:t>
            </w:r>
          </w:p>
        </w:tc>
        <w:tc>
          <w:tcPr>
            <w:tcW w:w="1500" w:type="dxa"/>
            <w:tcBorders>
              <w:top w:val="single" w:sz="4" w:space="0" w:color="auto"/>
              <w:left w:val="nil"/>
              <w:bottom w:val="single" w:sz="4" w:space="0" w:color="auto"/>
              <w:right w:val="single" w:sz="4" w:space="0" w:color="auto"/>
            </w:tcBorders>
            <w:shd w:val="clear" w:color="000000" w:fill="FFFFFF"/>
            <w:noWrap/>
            <w:vAlign w:val="bottom"/>
            <w:hideMark/>
          </w:tcPr>
          <w:p w14:paraId="73F63F71" w14:textId="77777777" w:rsidR="00F56090" w:rsidRPr="005A7060" w:rsidRDefault="00F56090" w:rsidP="001E7F82">
            <w:pPr>
              <w:spacing w:after="0" w:line="240" w:lineRule="auto"/>
              <w:rPr>
                <w:rFonts w:ascii="Times New Roman" w:eastAsia="Times New Roman" w:hAnsi="Times New Roman" w:cs="Times New Roman"/>
                <w:kern w:val="0"/>
                <w:lang w:eastAsia="tr-TR"/>
                <w14:ligatures w14:val="none"/>
              </w:rPr>
            </w:pPr>
            <w:r w:rsidRPr="005A7060">
              <w:rPr>
                <w:rFonts w:ascii="Times New Roman" w:eastAsia="Times New Roman" w:hAnsi="Times New Roman" w:cs="Times New Roman"/>
                <w:kern w:val="0"/>
                <w:lang w:eastAsia="tr-TR"/>
                <w14:ligatures w14:val="none"/>
              </w:rPr>
              <w:t>Eğitim</w:t>
            </w:r>
          </w:p>
        </w:tc>
        <w:tc>
          <w:tcPr>
            <w:tcW w:w="1886" w:type="dxa"/>
            <w:tcBorders>
              <w:top w:val="single" w:sz="4" w:space="0" w:color="auto"/>
              <w:left w:val="nil"/>
              <w:bottom w:val="single" w:sz="4" w:space="0" w:color="auto"/>
              <w:right w:val="single" w:sz="4" w:space="0" w:color="auto"/>
            </w:tcBorders>
            <w:shd w:val="clear" w:color="000000" w:fill="FFFFFF"/>
            <w:noWrap/>
            <w:vAlign w:val="bottom"/>
            <w:hideMark/>
          </w:tcPr>
          <w:p w14:paraId="48ECCB96"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Öğrenci</w:t>
            </w:r>
          </w:p>
        </w:tc>
        <w:tc>
          <w:tcPr>
            <w:tcW w:w="775" w:type="dxa"/>
            <w:tcBorders>
              <w:top w:val="single" w:sz="4" w:space="0" w:color="auto"/>
              <w:left w:val="nil"/>
              <w:bottom w:val="single" w:sz="4" w:space="0" w:color="auto"/>
              <w:right w:val="single" w:sz="4" w:space="0" w:color="auto"/>
            </w:tcBorders>
            <w:shd w:val="clear" w:color="000000" w:fill="FFFFFF"/>
            <w:noWrap/>
            <w:vAlign w:val="bottom"/>
            <w:hideMark/>
          </w:tcPr>
          <w:p w14:paraId="3F4B04F2"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122</w:t>
            </w:r>
          </w:p>
        </w:tc>
        <w:tc>
          <w:tcPr>
            <w:tcW w:w="670" w:type="dxa"/>
            <w:tcBorders>
              <w:top w:val="single" w:sz="4" w:space="0" w:color="auto"/>
              <w:left w:val="nil"/>
              <w:bottom w:val="single" w:sz="4" w:space="0" w:color="auto"/>
              <w:right w:val="single" w:sz="4" w:space="0" w:color="auto"/>
            </w:tcBorders>
            <w:shd w:val="clear" w:color="000000" w:fill="FFFFFF"/>
            <w:noWrap/>
            <w:vAlign w:val="bottom"/>
            <w:hideMark/>
          </w:tcPr>
          <w:p w14:paraId="3C098E62"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275</w:t>
            </w:r>
          </w:p>
        </w:tc>
        <w:tc>
          <w:tcPr>
            <w:tcW w:w="699" w:type="dxa"/>
            <w:tcBorders>
              <w:top w:val="single" w:sz="4" w:space="0" w:color="auto"/>
              <w:left w:val="nil"/>
              <w:bottom w:val="single" w:sz="4" w:space="0" w:color="auto"/>
              <w:right w:val="single" w:sz="4" w:space="0" w:color="auto"/>
            </w:tcBorders>
            <w:shd w:val="clear" w:color="000000" w:fill="FFFFFF"/>
            <w:noWrap/>
            <w:vAlign w:val="bottom"/>
            <w:hideMark/>
          </w:tcPr>
          <w:p w14:paraId="55A8109B"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5,6</w:t>
            </w:r>
          </w:p>
        </w:tc>
        <w:tc>
          <w:tcPr>
            <w:tcW w:w="1304" w:type="dxa"/>
            <w:tcBorders>
              <w:top w:val="single" w:sz="4" w:space="0" w:color="auto"/>
              <w:left w:val="nil"/>
              <w:bottom w:val="single" w:sz="4" w:space="0" w:color="auto"/>
              <w:right w:val="single" w:sz="4" w:space="0" w:color="auto"/>
            </w:tcBorders>
            <w:shd w:val="clear" w:color="000000" w:fill="FFFFFF"/>
            <w:noWrap/>
            <w:vAlign w:val="bottom"/>
            <w:hideMark/>
          </w:tcPr>
          <w:p w14:paraId="2B91DD55"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81</w:t>
            </w:r>
          </w:p>
        </w:tc>
      </w:tr>
      <w:tr w:rsidR="00F56090" w:rsidRPr="002960B6" w14:paraId="661B07EE" w14:textId="77777777" w:rsidTr="001E7F82">
        <w:trPr>
          <w:trHeight w:val="298"/>
        </w:trPr>
        <w:tc>
          <w:tcPr>
            <w:tcW w:w="94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42318AA"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Sütlüce</w:t>
            </w:r>
          </w:p>
        </w:tc>
        <w:tc>
          <w:tcPr>
            <w:tcW w:w="562" w:type="dxa"/>
            <w:tcBorders>
              <w:top w:val="single" w:sz="4" w:space="0" w:color="auto"/>
              <w:left w:val="nil"/>
              <w:bottom w:val="single" w:sz="4" w:space="0" w:color="auto"/>
              <w:right w:val="single" w:sz="4" w:space="0" w:color="auto"/>
            </w:tcBorders>
            <w:shd w:val="clear" w:color="000000" w:fill="FFFFFF"/>
            <w:noWrap/>
            <w:vAlign w:val="bottom"/>
            <w:hideMark/>
          </w:tcPr>
          <w:p w14:paraId="5175DDE4"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C</w:t>
            </w:r>
          </w:p>
        </w:tc>
        <w:tc>
          <w:tcPr>
            <w:tcW w:w="458" w:type="dxa"/>
            <w:tcBorders>
              <w:top w:val="single" w:sz="4" w:space="0" w:color="auto"/>
              <w:left w:val="nil"/>
              <w:bottom w:val="single" w:sz="4" w:space="0" w:color="auto"/>
              <w:right w:val="single" w:sz="4" w:space="0" w:color="auto"/>
            </w:tcBorders>
            <w:shd w:val="clear" w:color="000000" w:fill="FFFFFF"/>
            <w:noWrap/>
            <w:vAlign w:val="center"/>
            <w:hideMark/>
          </w:tcPr>
          <w:p w14:paraId="31CE4D25" w14:textId="77777777" w:rsidR="00F56090" w:rsidRPr="005A7060" w:rsidRDefault="00F56090" w:rsidP="001E7F82">
            <w:pPr>
              <w:spacing w:after="0" w:line="240" w:lineRule="auto"/>
              <w:jc w:val="center"/>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3</w:t>
            </w:r>
          </w:p>
        </w:tc>
        <w:tc>
          <w:tcPr>
            <w:tcW w:w="1189" w:type="dxa"/>
            <w:tcBorders>
              <w:top w:val="single" w:sz="4" w:space="0" w:color="auto"/>
              <w:left w:val="nil"/>
              <w:bottom w:val="single" w:sz="4" w:space="0" w:color="auto"/>
              <w:right w:val="single" w:sz="4" w:space="0" w:color="auto"/>
            </w:tcBorders>
            <w:shd w:val="clear" w:color="000000" w:fill="FFFFFF"/>
            <w:noWrap/>
            <w:vAlign w:val="bottom"/>
            <w:hideMark/>
          </w:tcPr>
          <w:p w14:paraId="52724BB3"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C305</w:t>
            </w:r>
          </w:p>
        </w:tc>
        <w:tc>
          <w:tcPr>
            <w:tcW w:w="1564" w:type="dxa"/>
            <w:tcBorders>
              <w:top w:val="single" w:sz="4" w:space="0" w:color="auto"/>
              <w:left w:val="nil"/>
              <w:bottom w:val="single" w:sz="4" w:space="0" w:color="auto"/>
              <w:right w:val="single" w:sz="4" w:space="0" w:color="auto"/>
            </w:tcBorders>
            <w:shd w:val="clear" w:color="000000" w:fill="FFFFFF"/>
            <w:noWrap/>
            <w:vAlign w:val="bottom"/>
            <w:hideMark/>
          </w:tcPr>
          <w:p w14:paraId="05CEE1E8"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Derslik</w:t>
            </w:r>
          </w:p>
        </w:tc>
        <w:tc>
          <w:tcPr>
            <w:tcW w:w="2747" w:type="dxa"/>
            <w:tcBorders>
              <w:top w:val="single" w:sz="4" w:space="0" w:color="auto"/>
              <w:left w:val="nil"/>
              <w:bottom w:val="single" w:sz="4" w:space="0" w:color="auto"/>
              <w:right w:val="single" w:sz="4" w:space="0" w:color="auto"/>
            </w:tcBorders>
            <w:shd w:val="clear" w:color="000000" w:fill="FFFFFF"/>
            <w:noWrap/>
            <w:vAlign w:val="bottom"/>
            <w:hideMark/>
          </w:tcPr>
          <w:p w14:paraId="6CBD2685"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Derslik</w:t>
            </w:r>
          </w:p>
        </w:tc>
        <w:tc>
          <w:tcPr>
            <w:tcW w:w="1500" w:type="dxa"/>
            <w:tcBorders>
              <w:top w:val="single" w:sz="4" w:space="0" w:color="auto"/>
              <w:left w:val="nil"/>
              <w:bottom w:val="single" w:sz="4" w:space="0" w:color="auto"/>
              <w:right w:val="single" w:sz="4" w:space="0" w:color="auto"/>
            </w:tcBorders>
            <w:shd w:val="clear" w:color="000000" w:fill="FFFFFF"/>
            <w:noWrap/>
            <w:vAlign w:val="bottom"/>
            <w:hideMark/>
          </w:tcPr>
          <w:p w14:paraId="2F7BA0B9" w14:textId="77777777" w:rsidR="00F56090" w:rsidRPr="005A7060" w:rsidRDefault="00F56090" w:rsidP="001E7F82">
            <w:pPr>
              <w:spacing w:after="0" w:line="240" w:lineRule="auto"/>
              <w:rPr>
                <w:rFonts w:ascii="Times New Roman" w:eastAsia="Times New Roman" w:hAnsi="Times New Roman" w:cs="Times New Roman"/>
                <w:kern w:val="0"/>
                <w:lang w:eastAsia="tr-TR"/>
                <w14:ligatures w14:val="none"/>
              </w:rPr>
            </w:pPr>
            <w:r w:rsidRPr="005A7060">
              <w:rPr>
                <w:rFonts w:ascii="Times New Roman" w:eastAsia="Times New Roman" w:hAnsi="Times New Roman" w:cs="Times New Roman"/>
                <w:kern w:val="0"/>
                <w:lang w:eastAsia="tr-TR"/>
                <w14:ligatures w14:val="none"/>
              </w:rPr>
              <w:t>Eğitim</w:t>
            </w:r>
          </w:p>
        </w:tc>
        <w:tc>
          <w:tcPr>
            <w:tcW w:w="1886" w:type="dxa"/>
            <w:tcBorders>
              <w:top w:val="single" w:sz="4" w:space="0" w:color="auto"/>
              <w:left w:val="nil"/>
              <w:bottom w:val="single" w:sz="4" w:space="0" w:color="auto"/>
              <w:right w:val="single" w:sz="4" w:space="0" w:color="auto"/>
            </w:tcBorders>
            <w:shd w:val="clear" w:color="000000" w:fill="FFFFFF"/>
            <w:noWrap/>
            <w:vAlign w:val="bottom"/>
            <w:hideMark/>
          </w:tcPr>
          <w:p w14:paraId="34D19BF8"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Öğrenci</w:t>
            </w:r>
          </w:p>
        </w:tc>
        <w:tc>
          <w:tcPr>
            <w:tcW w:w="775" w:type="dxa"/>
            <w:tcBorders>
              <w:top w:val="single" w:sz="4" w:space="0" w:color="auto"/>
              <w:left w:val="nil"/>
              <w:bottom w:val="single" w:sz="4" w:space="0" w:color="auto"/>
              <w:right w:val="single" w:sz="4" w:space="0" w:color="auto"/>
            </w:tcBorders>
            <w:shd w:val="clear" w:color="000000" w:fill="FFFFFF"/>
            <w:noWrap/>
            <w:vAlign w:val="bottom"/>
            <w:hideMark/>
          </w:tcPr>
          <w:p w14:paraId="68594CDD"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145</w:t>
            </w:r>
          </w:p>
        </w:tc>
        <w:tc>
          <w:tcPr>
            <w:tcW w:w="670" w:type="dxa"/>
            <w:tcBorders>
              <w:top w:val="single" w:sz="4" w:space="0" w:color="auto"/>
              <w:left w:val="nil"/>
              <w:bottom w:val="single" w:sz="4" w:space="0" w:color="auto"/>
              <w:right w:val="single" w:sz="4" w:space="0" w:color="auto"/>
            </w:tcBorders>
            <w:shd w:val="clear" w:color="000000" w:fill="FFFFFF"/>
            <w:noWrap/>
            <w:vAlign w:val="bottom"/>
            <w:hideMark/>
          </w:tcPr>
          <w:p w14:paraId="44E696F9"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275</w:t>
            </w:r>
          </w:p>
        </w:tc>
        <w:tc>
          <w:tcPr>
            <w:tcW w:w="699" w:type="dxa"/>
            <w:tcBorders>
              <w:top w:val="single" w:sz="4" w:space="0" w:color="auto"/>
              <w:left w:val="nil"/>
              <w:bottom w:val="single" w:sz="4" w:space="0" w:color="auto"/>
              <w:right w:val="single" w:sz="4" w:space="0" w:color="auto"/>
            </w:tcBorders>
            <w:shd w:val="clear" w:color="000000" w:fill="FFFFFF"/>
            <w:noWrap/>
            <w:vAlign w:val="bottom"/>
            <w:hideMark/>
          </w:tcPr>
          <w:p w14:paraId="5D3A9C62"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5,6</w:t>
            </w:r>
          </w:p>
        </w:tc>
        <w:tc>
          <w:tcPr>
            <w:tcW w:w="1304" w:type="dxa"/>
            <w:tcBorders>
              <w:top w:val="single" w:sz="4" w:space="0" w:color="auto"/>
              <w:left w:val="nil"/>
              <w:bottom w:val="single" w:sz="4" w:space="0" w:color="auto"/>
              <w:right w:val="single" w:sz="4" w:space="0" w:color="auto"/>
            </w:tcBorders>
            <w:shd w:val="clear" w:color="000000" w:fill="FFFFFF"/>
            <w:noWrap/>
            <w:vAlign w:val="bottom"/>
            <w:hideMark/>
          </w:tcPr>
          <w:p w14:paraId="2C8E31D8"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85</w:t>
            </w:r>
          </w:p>
        </w:tc>
      </w:tr>
      <w:tr w:rsidR="00F56090" w:rsidRPr="002960B6" w14:paraId="314851A6" w14:textId="77777777" w:rsidTr="001E7F82">
        <w:trPr>
          <w:trHeight w:val="298"/>
        </w:trPr>
        <w:tc>
          <w:tcPr>
            <w:tcW w:w="94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60C14D8"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Sütlüce</w:t>
            </w:r>
          </w:p>
        </w:tc>
        <w:tc>
          <w:tcPr>
            <w:tcW w:w="562" w:type="dxa"/>
            <w:tcBorders>
              <w:top w:val="single" w:sz="4" w:space="0" w:color="auto"/>
              <w:left w:val="nil"/>
              <w:bottom w:val="single" w:sz="4" w:space="0" w:color="auto"/>
              <w:right w:val="single" w:sz="4" w:space="0" w:color="auto"/>
            </w:tcBorders>
            <w:shd w:val="clear" w:color="000000" w:fill="FFFFFF"/>
            <w:noWrap/>
            <w:vAlign w:val="bottom"/>
            <w:hideMark/>
          </w:tcPr>
          <w:p w14:paraId="08888514"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D</w:t>
            </w:r>
          </w:p>
        </w:tc>
        <w:tc>
          <w:tcPr>
            <w:tcW w:w="458" w:type="dxa"/>
            <w:tcBorders>
              <w:top w:val="single" w:sz="4" w:space="0" w:color="auto"/>
              <w:left w:val="nil"/>
              <w:bottom w:val="single" w:sz="4" w:space="0" w:color="auto"/>
              <w:right w:val="single" w:sz="4" w:space="0" w:color="auto"/>
            </w:tcBorders>
            <w:shd w:val="clear" w:color="000000" w:fill="FFFFFF"/>
            <w:noWrap/>
            <w:vAlign w:val="center"/>
            <w:hideMark/>
          </w:tcPr>
          <w:p w14:paraId="7866053D" w14:textId="77777777" w:rsidR="00F56090" w:rsidRPr="005A7060" w:rsidRDefault="00F56090" w:rsidP="001E7F82">
            <w:pPr>
              <w:spacing w:after="0" w:line="240" w:lineRule="auto"/>
              <w:jc w:val="center"/>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3</w:t>
            </w:r>
          </w:p>
        </w:tc>
        <w:tc>
          <w:tcPr>
            <w:tcW w:w="1189" w:type="dxa"/>
            <w:tcBorders>
              <w:top w:val="single" w:sz="4" w:space="0" w:color="auto"/>
              <w:left w:val="nil"/>
              <w:bottom w:val="single" w:sz="4" w:space="0" w:color="auto"/>
              <w:right w:val="single" w:sz="4" w:space="0" w:color="auto"/>
            </w:tcBorders>
            <w:shd w:val="clear" w:color="000000" w:fill="FFFFFF"/>
            <w:noWrap/>
            <w:vAlign w:val="bottom"/>
            <w:hideMark/>
          </w:tcPr>
          <w:p w14:paraId="7CE3DF1B"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D301</w:t>
            </w:r>
          </w:p>
        </w:tc>
        <w:tc>
          <w:tcPr>
            <w:tcW w:w="1564" w:type="dxa"/>
            <w:tcBorders>
              <w:top w:val="single" w:sz="4" w:space="0" w:color="auto"/>
              <w:left w:val="nil"/>
              <w:bottom w:val="single" w:sz="4" w:space="0" w:color="auto"/>
              <w:right w:val="single" w:sz="4" w:space="0" w:color="auto"/>
            </w:tcBorders>
            <w:shd w:val="clear" w:color="000000" w:fill="FFFFFF"/>
            <w:noWrap/>
            <w:vAlign w:val="bottom"/>
            <w:hideMark/>
          </w:tcPr>
          <w:p w14:paraId="4CF30904"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Derslik</w:t>
            </w:r>
          </w:p>
        </w:tc>
        <w:tc>
          <w:tcPr>
            <w:tcW w:w="2747" w:type="dxa"/>
            <w:tcBorders>
              <w:top w:val="single" w:sz="4" w:space="0" w:color="auto"/>
              <w:left w:val="nil"/>
              <w:bottom w:val="single" w:sz="4" w:space="0" w:color="auto"/>
              <w:right w:val="single" w:sz="4" w:space="0" w:color="auto"/>
            </w:tcBorders>
            <w:shd w:val="clear" w:color="000000" w:fill="FFFFFF"/>
            <w:noWrap/>
            <w:vAlign w:val="bottom"/>
            <w:hideMark/>
          </w:tcPr>
          <w:p w14:paraId="22ADC22F"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Derslik</w:t>
            </w:r>
          </w:p>
        </w:tc>
        <w:tc>
          <w:tcPr>
            <w:tcW w:w="1500" w:type="dxa"/>
            <w:tcBorders>
              <w:top w:val="single" w:sz="4" w:space="0" w:color="auto"/>
              <w:left w:val="nil"/>
              <w:bottom w:val="single" w:sz="4" w:space="0" w:color="auto"/>
              <w:right w:val="single" w:sz="4" w:space="0" w:color="auto"/>
            </w:tcBorders>
            <w:shd w:val="clear" w:color="000000" w:fill="FFFFFF"/>
            <w:noWrap/>
            <w:vAlign w:val="bottom"/>
            <w:hideMark/>
          </w:tcPr>
          <w:p w14:paraId="7EFF55D8" w14:textId="77777777" w:rsidR="00F56090" w:rsidRPr="005A7060" w:rsidRDefault="00F56090" w:rsidP="001E7F82">
            <w:pPr>
              <w:spacing w:after="0" w:line="240" w:lineRule="auto"/>
              <w:rPr>
                <w:rFonts w:ascii="Times New Roman" w:eastAsia="Times New Roman" w:hAnsi="Times New Roman" w:cs="Times New Roman"/>
                <w:kern w:val="0"/>
                <w:lang w:eastAsia="tr-TR"/>
                <w14:ligatures w14:val="none"/>
              </w:rPr>
            </w:pPr>
            <w:r w:rsidRPr="005A7060">
              <w:rPr>
                <w:rFonts w:ascii="Times New Roman" w:eastAsia="Times New Roman" w:hAnsi="Times New Roman" w:cs="Times New Roman"/>
                <w:kern w:val="0"/>
                <w:lang w:eastAsia="tr-TR"/>
                <w14:ligatures w14:val="none"/>
              </w:rPr>
              <w:t>Eğitim</w:t>
            </w:r>
          </w:p>
        </w:tc>
        <w:tc>
          <w:tcPr>
            <w:tcW w:w="1886" w:type="dxa"/>
            <w:tcBorders>
              <w:top w:val="single" w:sz="4" w:space="0" w:color="auto"/>
              <w:left w:val="nil"/>
              <w:bottom w:val="single" w:sz="4" w:space="0" w:color="auto"/>
              <w:right w:val="single" w:sz="4" w:space="0" w:color="auto"/>
            </w:tcBorders>
            <w:shd w:val="clear" w:color="000000" w:fill="FFFFFF"/>
            <w:noWrap/>
            <w:vAlign w:val="bottom"/>
            <w:hideMark/>
          </w:tcPr>
          <w:p w14:paraId="248D3855"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Öğrenci</w:t>
            </w:r>
          </w:p>
        </w:tc>
        <w:tc>
          <w:tcPr>
            <w:tcW w:w="775" w:type="dxa"/>
            <w:tcBorders>
              <w:top w:val="single" w:sz="4" w:space="0" w:color="auto"/>
              <w:left w:val="nil"/>
              <w:bottom w:val="single" w:sz="4" w:space="0" w:color="auto"/>
              <w:right w:val="single" w:sz="4" w:space="0" w:color="auto"/>
            </w:tcBorders>
            <w:shd w:val="clear" w:color="000000" w:fill="FFFFFF"/>
            <w:noWrap/>
            <w:vAlign w:val="bottom"/>
            <w:hideMark/>
          </w:tcPr>
          <w:p w14:paraId="58B6C7E7"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70,5</w:t>
            </w:r>
          </w:p>
        </w:tc>
        <w:tc>
          <w:tcPr>
            <w:tcW w:w="670" w:type="dxa"/>
            <w:tcBorders>
              <w:top w:val="single" w:sz="4" w:space="0" w:color="auto"/>
              <w:left w:val="nil"/>
              <w:bottom w:val="single" w:sz="4" w:space="0" w:color="auto"/>
              <w:right w:val="single" w:sz="4" w:space="0" w:color="auto"/>
            </w:tcBorders>
            <w:shd w:val="clear" w:color="000000" w:fill="FFFFFF"/>
            <w:noWrap/>
            <w:vAlign w:val="bottom"/>
            <w:hideMark/>
          </w:tcPr>
          <w:p w14:paraId="771FDD81"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270</w:t>
            </w:r>
          </w:p>
        </w:tc>
        <w:tc>
          <w:tcPr>
            <w:tcW w:w="699" w:type="dxa"/>
            <w:tcBorders>
              <w:top w:val="single" w:sz="4" w:space="0" w:color="auto"/>
              <w:left w:val="nil"/>
              <w:bottom w:val="single" w:sz="4" w:space="0" w:color="auto"/>
              <w:right w:val="single" w:sz="4" w:space="0" w:color="auto"/>
            </w:tcBorders>
            <w:shd w:val="clear" w:color="000000" w:fill="FFFFFF"/>
            <w:noWrap/>
            <w:vAlign w:val="bottom"/>
            <w:hideMark/>
          </w:tcPr>
          <w:p w14:paraId="1C818FFB"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3</w:t>
            </w:r>
          </w:p>
        </w:tc>
        <w:tc>
          <w:tcPr>
            <w:tcW w:w="1304" w:type="dxa"/>
            <w:tcBorders>
              <w:top w:val="single" w:sz="4" w:space="0" w:color="auto"/>
              <w:left w:val="nil"/>
              <w:bottom w:val="single" w:sz="4" w:space="0" w:color="auto"/>
              <w:right w:val="single" w:sz="4" w:space="0" w:color="auto"/>
            </w:tcBorders>
            <w:shd w:val="clear" w:color="000000" w:fill="FFFFFF"/>
            <w:noWrap/>
            <w:vAlign w:val="bottom"/>
            <w:hideMark/>
          </w:tcPr>
          <w:p w14:paraId="317D5C3D"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35</w:t>
            </w:r>
          </w:p>
        </w:tc>
      </w:tr>
      <w:tr w:rsidR="00F56090" w:rsidRPr="002960B6" w14:paraId="5373A461" w14:textId="77777777" w:rsidTr="001E7F82">
        <w:trPr>
          <w:trHeight w:val="298"/>
        </w:trPr>
        <w:tc>
          <w:tcPr>
            <w:tcW w:w="943" w:type="dxa"/>
            <w:tcBorders>
              <w:top w:val="nil"/>
              <w:left w:val="single" w:sz="4" w:space="0" w:color="auto"/>
              <w:bottom w:val="single" w:sz="4" w:space="0" w:color="auto"/>
              <w:right w:val="single" w:sz="4" w:space="0" w:color="auto"/>
            </w:tcBorders>
            <w:shd w:val="clear" w:color="000000" w:fill="FFFFFF"/>
            <w:noWrap/>
            <w:vAlign w:val="bottom"/>
            <w:hideMark/>
          </w:tcPr>
          <w:p w14:paraId="3E711DB4"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Sütlüce</w:t>
            </w:r>
          </w:p>
        </w:tc>
        <w:tc>
          <w:tcPr>
            <w:tcW w:w="562" w:type="dxa"/>
            <w:tcBorders>
              <w:top w:val="nil"/>
              <w:left w:val="nil"/>
              <w:bottom w:val="single" w:sz="4" w:space="0" w:color="auto"/>
              <w:right w:val="single" w:sz="4" w:space="0" w:color="auto"/>
            </w:tcBorders>
            <w:shd w:val="clear" w:color="000000" w:fill="FFFFFF"/>
            <w:noWrap/>
            <w:vAlign w:val="bottom"/>
            <w:hideMark/>
          </w:tcPr>
          <w:p w14:paraId="148D5869"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D</w:t>
            </w:r>
          </w:p>
        </w:tc>
        <w:tc>
          <w:tcPr>
            <w:tcW w:w="458" w:type="dxa"/>
            <w:tcBorders>
              <w:top w:val="nil"/>
              <w:left w:val="nil"/>
              <w:bottom w:val="single" w:sz="4" w:space="0" w:color="auto"/>
              <w:right w:val="single" w:sz="4" w:space="0" w:color="auto"/>
            </w:tcBorders>
            <w:shd w:val="clear" w:color="000000" w:fill="FFFFFF"/>
            <w:noWrap/>
            <w:vAlign w:val="center"/>
            <w:hideMark/>
          </w:tcPr>
          <w:p w14:paraId="0D857BB4" w14:textId="77777777" w:rsidR="00F56090" w:rsidRPr="005A7060" w:rsidRDefault="00F56090" w:rsidP="001E7F82">
            <w:pPr>
              <w:spacing w:after="0" w:line="240" w:lineRule="auto"/>
              <w:jc w:val="center"/>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3</w:t>
            </w:r>
          </w:p>
        </w:tc>
        <w:tc>
          <w:tcPr>
            <w:tcW w:w="1189" w:type="dxa"/>
            <w:tcBorders>
              <w:top w:val="nil"/>
              <w:left w:val="nil"/>
              <w:bottom w:val="single" w:sz="4" w:space="0" w:color="auto"/>
              <w:right w:val="single" w:sz="4" w:space="0" w:color="auto"/>
            </w:tcBorders>
            <w:shd w:val="clear" w:color="000000" w:fill="FFFFFF"/>
            <w:noWrap/>
            <w:vAlign w:val="bottom"/>
            <w:hideMark/>
          </w:tcPr>
          <w:p w14:paraId="54E76DC6"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D302</w:t>
            </w:r>
          </w:p>
        </w:tc>
        <w:tc>
          <w:tcPr>
            <w:tcW w:w="1564" w:type="dxa"/>
            <w:tcBorders>
              <w:top w:val="nil"/>
              <w:left w:val="nil"/>
              <w:bottom w:val="single" w:sz="4" w:space="0" w:color="auto"/>
              <w:right w:val="single" w:sz="4" w:space="0" w:color="auto"/>
            </w:tcBorders>
            <w:shd w:val="clear" w:color="000000" w:fill="FFFFFF"/>
            <w:noWrap/>
            <w:vAlign w:val="bottom"/>
            <w:hideMark/>
          </w:tcPr>
          <w:p w14:paraId="4D6B2669"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Derslik</w:t>
            </w:r>
          </w:p>
        </w:tc>
        <w:tc>
          <w:tcPr>
            <w:tcW w:w="2747" w:type="dxa"/>
            <w:tcBorders>
              <w:top w:val="nil"/>
              <w:left w:val="nil"/>
              <w:bottom w:val="single" w:sz="4" w:space="0" w:color="auto"/>
              <w:right w:val="single" w:sz="4" w:space="0" w:color="auto"/>
            </w:tcBorders>
            <w:shd w:val="clear" w:color="000000" w:fill="FFFFFF"/>
            <w:noWrap/>
            <w:vAlign w:val="bottom"/>
            <w:hideMark/>
          </w:tcPr>
          <w:p w14:paraId="22AD700D"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Derslik</w:t>
            </w:r>
          </w:p>
        </w:tc>
        <w:tc>
          <w:tcPr>
            <w:tcW w:w="1500" w:type="dxa"/>
            <w:tcBorders>
              <w:top w:val="nil"/>
              <w:left w:val="nil"/>
              <w:bottom w:val="single" w:sz="4" w:space="0" w:color="auto"/>
              <w:right w:val="single" w:sz="4" w:space="0" w:color="auto"/>
            </w:tcBorders>
            <w:shd w:val="clear" w:color="000000" w:fill="FFFFFF"/>
            <w:noWrap/>
            <w:vAlign w:val="bottom"/>
            <w:hideMark/>
          </w:tcPr>
          <w:p w14:paraId="72B05765" w14:textId="77777777" w:rsidR="00F56090" w:rsidRPr="005A7060" w:rsidRDefault="00F56090" w:rsidP="001E7F82">
            <w:pPr>
              <w:spacing w:after="0" w:line="240" w:lineRule="auto"/>
              <w:rPr>
                <w:rFonts w:ascii="Times New Roman" w:eastAsia="Times New Roman" w:hAnsi="Times New Roman" w:cs="Times New Roman"/>
                <w:kern w:val="0"/>
                <w:lang w:eastAsia="tr-TR"/>
                <w14:ligatures w14:val="none"/>
              </w:rPr>
            </w:pPr>
            <w:r w:rsidRPr="005A7060">
              <w:rPr>
                <w:rFonts w:ascii="Times New Roman" w:eastAsia="Times New Roman" w:hAnsi="Times New Roman" w:cs="Times New Roman"/>
                <w:kern w:val="0"/>
                <w:lang w:eastAsia="tr-TR"/>
                <w14:ligatures w14:val="none"/>
              </w:rPr>
              <w:t>Eğitim</w:t>
            </w:r>
          </w:p>
        </w:tc>
        <w:tc>
          <w:tcPr>
            <w:tcW w:w="1886" w:type="dxa"/>
            <w:tcBorders>
              <w:top w:val="nil"/>
              <w:left w:val="nil"/>
              <w:bottom w:val="single" w:sz="4" w:space="0" w:color="auto"/>
              <w:right w:val="single" w:sz="4" w:space="0" w:color="auto"/>
            </w:tcBorders>
            <w:shd w:val="clear" w:color="000000" w:fill="FFFFFF"/>
            <w:noWrap/>
            <w:vAlign w:val="bottom"/>
            <w:hideMark/>
          </w:tcPr>
          <w:p w14:paraId="7215B221"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Öğrenci</w:t>
            </w:r>
          </w:p>
        </w:tc>
        <w:tc>
          <w:tcPr>
            <w:tcW w:w="775" w:type="dxa"/>
            <w:tcBorders>
              <w:top w:val="nil"/>
              <w:left w:val="nil"/>
              <w:bottom w:val="single" w:sz="4" w:space="0" w:color="auto"/>
              <w:right w:val="single" w:sz="4" w:space="0" w:color="auto"/>
            </w:tcBorders>
            <w:shd w:val="clear" w:color="000000" w:fill="FFFFFF"/>
            <w:noWrap/>
            <w:vAlign w:val="bottom"/>
            <w:hideMark/>
          </w:tcPr>
          <w:p w14:paraId="455F8051"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82,6</w:t>
            </w:r>
          </w:p>
        </w:tc>
        <w:tc>
          <w:tcPr>
            <w:tcW w:w="670" w:type="dxa"/>
            <w:tcBorders>
              <w:top w:val="nil"/>
              <w:left w:val="nil"/>
              <w:bottom w:val="single" w:sz="4" w:space="0" w:color="auto"/>
              <w:right w:val="single" w:sz="4" w:space="0" w:color="auto"/>
            </w:tcBorders>
            <w:shd w:val="clear" w:color="000000" w:fill="FFFFFF"/>
            <w:noWrap/>
            <w:vAlign w:val="bottom"/>
            <w:hideMark/>
          </w:tcPr>
          <w:p w14:paraId="7BCA85A7"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270</w:t>
            </w:r>
          </w:p>
        </w:tc>
        <w:tc>
          <w:tcPr>
            <w:tcW w:w="699" w:type="dxa"/>
            <w:tcBorders>
              <w:top w:val="nil"/>
              <w:left w:val="nil"/>
              <w:bottom w:val="single" w:sz="4" w:space="0" w:color="auto"/>
              <w:right w:val="single" w:sz="4" w:space="0" w:color="auto"/>
            </w:tcBorders>
            <w:shd w:val="clear" w:color="000000" w:fill="FFFFFF"/>
            <w:noWrap/>
            <w:vAlign w:val="bottom"/>
            <w:hideMark/>
          </w:tcPr>
          <w:p w14:paraId="23765CE4"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9</w:t>
            </w:r>
          </w:p>
        </w:tc>
        <w:tc>
          <w:tcPr>
            <w:tcW w:w="1304" w:type="dxa"/>
            <w:tcBorders>
              <w:top w:val="nil"/>
              <w:left w:val="nil"/>
              <w:bottom w:val="single" w:sz="4" w:space="0" w:color="auto"/>
              <w:right w:val="single" w:sz="4" w:space="0" w:color="auto"/>
            </w:tcBorders>
            <w:shd w:val="clear" w:color="000000" w:fill="FFFFFF"/>
            <w:noWrap/>
            <w:vAlign w:val="bottom"/>
            <w:hideMark/>
          </w:tcPr>
          <w:p w14:paraId="0ED66F2C"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41</w:t>
            </w:r>
          </w:p>
        </w:tc>
      </w:tr>
      <w:tr w:rsidR="00F56090" w:rsidRPr="002960B6" w14:paraId="6344336B" w14:textId="77777777" w:rsidTr="001E7F82">
        <w:trPr>
          <w:trHeight w:val="298"/>
        </w:trPr>
        <w:tc>
          <w:tcPr>
            <w:tcW w:w="943" w:type="dxa"/>
            <w:tcBorders>
              <w:top w:val="nil"/>
              <w:left w:val="single" w:sz="4" w:space="0" w:color="auto"/>
              <w:bottom w:val="single" w:sz="4" w:space="0" w:color="auto"/>
              <w:right w:val="single" w:sz="4" w:space="0" w:color="auto"/>
            </w:tcBorders>
            <w:shd w:val="clear" w:color="000000" w:fill="FFFFFF"/>
            <w:noWrap/>
            <w:vAlign w:val="bottom"/>
            <w:hideMark/>
          </w:tcPr>
          <w:p w14:paraId="1675FC53"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Sütlüce</w:t>
            </w:r>
          </w:p>
        </w:tc>
        <w:tc>
          <w:tcPr>
            <w:tcW w:w="562" w:type="dxa"/>
            <w:tcBorders>
              <w:top w:val="nil"/>
              <w:left w:val="nil"/>
              <w:bottom w:val="single" w:sz="4" w:space="0" w:color="auto"/>
              <w:right w:val="single" w:sz="4" w:space="0" w:color="auto"/>
            </w:tcBorders>
            <w:shd w:val="clear" w:color="000000" w:fill="FFFFFF"/>
            <w:noWrap/>
            <w:vAlign w:val="bottom"/>
            <w:hideMark/>
          </w:tcPr>
          <w:p w14:paraId="475DC2E2"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D</w:t>
            </w:r>
          </w:p>
        </w:tc>
        <w:tc>
          <w:tcPr>
            <w:tcW w:w="458" w:type="dxa"/>
            <w:tcBorders>
              <w:top w:val="nil"/>
              <w:left w:val="nil"/>
              <w:bottom w:val="single" w:sz="4" w:space="0" w:color="auto"/>
              <w:right w:val="single" w:sz="4" w:space="0" w:color="auto"/>
            </w:tcBorders>
            <w:shd w:val="clear" w:color="000000" w:fill="FFFFFF"/>
            <w:noWrap/>
            <w:vAlign w:val="center"/>
            <w:hideMark/>
          </w:tcPr>
          <w:p w14:paraId="730A43EC" w14:textId="77777777" w:rsidR="00F56090" w:rsidRPr="005A7060" w:rsidRDefault="00F56090" w:rsidP="001E7F82">
            <w:pPr>
              <w:spacing w:after="0" w:line="240" w:lineRule="auto"/>
              <w:jc w:val="center"/>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3</w:t>
            </w:r>
          </w:p>
        </w:tc>
        <w:tc>
          <w:tcPr>
            <w:tcW w:w="1189" w:type="dxa"/>
            <w:tcBorders>
              <w:top w:val="nil"/>
              <w:left w:val="nil"/>
              <w:bottom w:val="single" w:sz="4" w:space="0" w:color="auto"/>
              <w:right w:val="single" w:sz="4" w:space="0" w:color="auto"/>
            </w:tcBorders>
            <w:shd w:val="clear" w:color="000000" w:fill="FFFFFF"/>
            <w:noWrap/>
            <w:vAlign w:val="bottom"/>
            <w:hideMark/>
          </w:tcPr>
          <w:p w14:paraId="6BDC9D2F"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D303</w:t>
            </w:r>
          </w:p>
        </w:tc>
        <w:tc>
          <w:tcPr>
            <w:tcW w:w="1564" w:type="dxa"/>
            <w:tcBorders>
              <w:top w:val="nil"/>
              <w:left w:val="nil"/>
              <w:bottom w:val="single" w:sz="4" w:space="0" w:color="auto"/>
              <w:right w:val="single" w:sz="4" w:space="0" w:color="auto"/>
            </w:tcBorders>
            <w:shd w:val="clear" w:color="000000" w:fill="FFFFFF"/>
            <w:noWrap/>
            <w:vAlign w:val="bottom"/>
            <w:hideMark/>
          </w:tcPr>
          <w:p w14:paraId="0986F602"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Derslik</w:t>
            </w:r>
          </w:p>
        </w:tc>
        <w:tc>
          <w:tcPr>
            <w:tcW w:w="2747" w:type="dxa"/>
            <w:tcBorders>
              <w:top w:val="nil"/>
              <w:left w:val="nil"/>
              <w:bottom w:val="single" w:sz="4" w:space="0" w:color="auto"/>
              <w:right w:val="single" w:sz="4" w:space="0" w:color="auto"/>
            </w:tcBorders>
            <w:shd w:val="clear" w:color="000000" w:fill="FFFFFF"/>
            <w:noWrap/>
            <w:vAlign w:val="bottom"/>
            <w:hideMark/>
          </w:tcPr>
          <w:p w14:paraId="19986DCA"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Derslik</w:t>
            </w:r>
          </w:p>
        </w:tc>
        <w:tc>
          <w:tcPr>
            <w:tcW w:w="1500" w:type="dxa"/>
            <w:tcBorders>
              <w:top w:val="nil"/>
              <w:left w:val="nil"/>
              <w:bottom w:val="single" w:sz="4" w:space="0" w:color="auto"/>
              <w:right w:val="single" w:sz="4" w:space="0" w:color="auto"/>
            </w:tcBorders>
            <w:shd w:val="clear" w:color="000000" w:fill="FFFFFF"/>
            <w:noWrap/>
            <w:vAlign w:val="bottom"/>
            <w:hideMark/>
          </w:tcPr>
          <w:p w14:paraId="07B8A7AB" w14:textId="77777777" w:rsidR="00F56090" w:rsidRPr="005A7060" w:rsidRDefault="00F56090" w:rsidP="001E7F82">
            <w:pPr>
              <w:spacing w:after="0" w:line="240" w:lineRule="auto"/>
              <w:rPr>
                <w:rFonts w:ascii="Times New Roman" w:eastAsia="Times New Roman" w:hAnsi="Times New Roman" w:cs="Times New Roman"/>
                <w:kern w:val="0"/>
                <w:lang w:eastAsia="tr-TR"/>
                <w14:ligatures w14:val="none"/>
              </w:rPr>
            </w:pPr>
            <w:r w:rsidRPr="005A7060">
              <w:rPr>
                <w:rFonts w:ascii="Times New Roman" w:eastAsia="Times New Roman" w:hAnsi="Times New Roman" w:cs="Times New Roman"/>
                <w:kern w:val="0"/>
                <w:lang w:eastAsia="tr-TR"/>
                <w14:ligatures w14:val="none"/>
              </w:rPr>
              <w:t>Eğitim</w:t>
            </w:r>
          </w:p>
        </w:tc>
        <w:tc>
          <w:tcPr>
            <w:tcW w:w="1886" w:type="dxa"/>
            <w:tcBorders>
              <w:top w:val="nil"/>
              <w:left w:val="nil"/>
              <w:bottom w:val="single" w:sz="4" w:space="0" w:color="auto"/>
              <w:right w:val="single" w:sz="4" w:space="0" w:color="auto"/>
            </w:tcBorders>
            <w:shd w:val="clear" w:color="000000" w:fill="FFFFFF"/>
            <w:noWrap/>
            <w:vAlign w:val="bottom"/>
            <w:hideMark/>
          </w:tcPr>
          <w:p w14:paraId="5204F0F6"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Öğrenci</w:t>
            </w:r>
          </w:p>
        </w:tc>
        <w:tc>
          <w:tcPr>
            <w:tcW w:w="775" w:type="dxa"/>
            <w:tcBorders>
              <w:top w:val="nil"/>
              <w:left w:val="nil"/>
              <w:bottom w:val="single" w:sz="4" w:space="0" w:color="auto"/>
              <w:right w:val="single" w:sz="4" w:space="0" w:color="auto"/>
            </w:tcBorders>
            <w:shd w:val="clear" w:color="000000" w:fill="FFFFFF"/>
            <w:noWrap/>
            <w:vAlign w:val="bottom"/>
            <w:hideMark/>
          </w:tcPr>
          <w:p w14:paraId="229CDCCB"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56</w:t>
            </w:r>
          </w:p>
        </w:tc>
        <w:tc>
          <w:tcPr>
            <w:tcW w:w="670" w:type="dxa"/>
            <w:tcBorders>
              <w:top w:val="nil"/>
              <w:left w:val="nil"/>
              <w:bottom w:val="single" w:sz="4" w:space="0" w:color="auto"/>
              <w:right w:val="single" w:sz="4" w:space="0" w:color="auto"/>
            </w:tcBorders>
            <w:shd w:val="clear" w:color="000000" w:fill="FFFFFF"/>
            <w:noWrap/>
            <w:vAlign w:val="bottom"/>
            <w:hideMark/>
          </w:tcPr>
          <w:p w14:paraId="76CF1FE6"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270</w:t>
            </w:r>
          </w:p>
        </w:tc>
        <w:tc>
          <w:tcPr>
            <w:tcW w:w="699" w:type="dxa"/>
            <w:tcBorders>
              <w:top w:val="nil"/>
              <w:left w:val="nil"/>
              <w:bottom w:val="single" w:sz="4" w:space="0" w:color="auto"/>
              <w:right w:val="single" w:sz="4" w:space="0" w:color="auto"/>
            </w:tcBorders>
            <w:shd w:val="clear" w:color="000000" w:fill="FFFFFF"/>
            <w:noWrap/>
            <w:vAlign w:val="bottom"/>
            <w:hideMark/>
          </w:tcPr>
          <w:p w14:paraId="0307B7B0"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12</w:t>
            </w:r>
          </w:p>
        </w:tc>
        <w:tc>
          <w:tcPr>
            <w:tcW w:w="1304" w:type="dxa"/>
            <w:tcBorders>
              <w:top w:val="nil"/>
              <w:left w:val="nil"/>
              <w:bottom w:val="single" w:sz="4" w:space="0" w:color="auto"/>
              <w:right w:val="single" w:sz="4" w:space="0" w:color="auto"/>
            </w:tcBorders>
            <w:shd w:val="clear" w:color="000000" w:fill="FFFFFF"/>
            <w:noWrap/>
            <w:vAlign w:val="bottom"/>
            <w:hideMark/>
          </w:tcPr>
          <w:p w14:paraId="5A1E9B99"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28</w:t>
            </w:r>
          </w:p>
        </w:tc>
      </w:tr>
      <w:tr w:rsidR="00F56090" w:rsidRPr="002960B6" w14:paraId="02903978" w14:textId="77777777" w:rsidTr="001E7F82">
        <w:trPr>
          <w:trHeight w:val="298"/>
        </w:trPr>
        <w:tc>
          <w:tcPr>
            <w:tcW w:w="943" w:type="dxa"/>
            <w:tcBorders>
              <w:top w:val="nil"/>
              <w:left w:val="single" w:sz="4" w:space="0" w:color="auto"/>
              <w:bottom w:val="single" w:sz="4" w:space="0" w:color="auto"/>
              <w:right w:val="single" w:sz="4" w:space="0" w:color="auto"/>
            </w:tcBorders>
            <w:shd w:val="clear" w:color="000000" w:fill="FFFFFF"/>
            <w:noWrap/>
            <w:vAlign w:val="bottom"/>
            <w:hideMark/>
          </w:tcPr>
          <w:p w14:paraId="4A7583DC"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Sütlüce</w:t>
            </w:r>
          </w:p>
        </w:tc>
        <w:tc>
          <w:tcPr>
            <w:tcW w:w="562" w:type="dxa"/>
            <w:tcBorders>
              <w:top w:val="nil"/>
              <w:left w:val="nil"/>
              <w:bottom w:val="single" w:sz="4" w:space="0" w:color="auto"/>
              <w:right w:val="single" w:sz="4" w:space="0" w:color="auto"/>
            </w:tcBorders>
            <w:shd w:val="clear" w:color="000000" w:fill="FFFFFF"/>
            <w:noWrap/>
            <w:vAlign w:val="bottom"/>
            <w:hideMark/>
          </w:tcPr>
          <w:p w14:paraId="19506FA8"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D</w:t>
            </w:r>
          </w:p>
        </w:tc>
        <w:tc>
          <w:tcPr>
            <w:tcW w:w="458" w:type="dxa"/>
            <w:tcBorders>
              <w:top w:val="nil"/>
              <w:left w:val="nil"/>
              <w:bottom w:val="single" w:sz="4" w:space="0" w:color="auto"/>
              <w:right w:val="single" w:sz="4" w:space="0" w:color="auto"/>
            </w:tcBorders>
            <w:shd w:val="clear" w:color="000000" w:fill="FFFFFF"/>
            <w:noWrap/>
            <w:vAlign w:val="center"/>
            <w:hideMark/>
          </w:tcPr>
          <w:p w14:paraId="3DD8469D" w14:textId="77777777" w:rsidR="00F56090" w:rsidRPr="005A7060" w:rsidRDefault="00F56090" w:rsidP="001E7F82">
            <w:pPr>
              <w:spacing w:after="0" w:line="240" w:lineRule="auto"/>
              <w:jc w:val="center"/>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3</w:t>
            </w:r>
          </w:p>
        </w:tc>
        <w:tc>
          <w:tcPr>
            <w:tcW w:w="1189" w:type="dxa"/>
            <w:tcBorders>
              <w:top w:val="nil"/>
              <w:left w:val="nil"/>
              <w:bottom w:val="single" w:sz="4" w:space="0" w:color="auto"/>
              <w:right w:val="single" w:sz="4" w:space="0" w:color="auto"/>
            </w:tcBorders>
            <w:shd w:val="clear" w:color="000000" w:fill="FFFFFF"/>
            <w:noWrap/>
            <w:vAlign w:val="bottom"/>
            <w:hideMark/>
          </w:tcPr>
          <w:p w14:paraId="2D19D2EC"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D304</w:t>
            </w:r>
          </w:p>
        </w:tc>
        <w:tc>
          <w:tcPr>
            <w:tcW w:w="1564" w:type="dxa"/>
            <w:tcBorders>
              <w:top w:val="nil"/>
              <w:left w:val="nil"/>
              <w:bottom w:val="single" w:sz="4" w:space="0" w:color="auto"/>
              <w:right w:val="single" w:sz="4" w:space="0" w:color="auto"/>
            </w:tcBorders>
            <w:shd w:val="clear" w:color="000000" w:fill="FFFFFF"/>
            <w:noWrap/>
            <w:vAlign w:val="bottom"/>
            <w:hideMark/>
          </w:tcPr>
          <w:p w14:paraId="52BD7210"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Derslik</w:t>
            </w:r>
          </w:p>
        </w:tc>
        <w:tc>
          <w:tcPr>
            <w:tcW w:w="2747" w:type="dxa"/>
            <w:tcBorders>
              <w:top w:val="nil"/>
              <w:left w:val="nil"/>
              <w:bottom w:val="single" w:sz="4" w:space="0" w:color="auto"/>
              <w:right w:val="single" w:sz="4" w:space="0" w:color="auto"/>
            </w:tcBorders>
            <w:shd w:val="clear" w:color="000000" w:fill="FFFFFF"/>
            <w:noWrap/>
            <w:vAlign w:val="bottom"/>
            <w:hideMark/>
          </w:tcPr>
          <w:p w14:paraId="48CDB0D8"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Derslik</w:t>
            </w:r>
          </w:p>
        </w:tc>
        <w:tc>
          <w:tcPr>
            <w:tcW w:w="1500" w:type="dxa"/>
            <w:tcBorders>
              <w:top w:val="nil"/>
              <w:left w:val="nil"/>
              <w:bottom w:val="single" w:sz="4" w:space="0" w:color="auto"/>
              <w:right w:val="single" w:sz="4" w:space="0" w:color="auto"/>
            </w:tcBorders>
            <w:shd w:val="clear" w:color="000000" w:fill="FFFFFF"/>
            <w:noWrap/>
            <w:vAlign w:val="bottom"/>
            <w:hideMark/>
          </w:tcPr>
          <w:p w14:paraId="160630ED" w14:textId="77777777" w:rsidR="00F56090" w:rsidRPr="005A7060" w:rsidRDefault="00F56090" w:rsidP="001E7F82">
            <w:pPr>
              <w:spacing w:after="0" w:line="240" w:lineRule="auto"/>
              <w:rPr>
                <w:rFonts w:ascii="Times New Roman" w:eastAsia="Times New Roman" w:hAnsi="Times New Roman" w:cs="Times New Roman"/>
                <w:kern w:val="0"/>
                <w:lang w:eastAsia="tr-TR"/>
                <w14:ligatures w14:val="none"/>
              </w:rPr>
            </w:pPr>
            <w:r w:rsidRPr="005A7060">
              <w:rPr>
                <w:rFonts w:ascii="Times New Roman" w:eastAsia="Times New Roman" w:hAnsi="Times New Roman" w:cs="Times New Roman"/>
                <w:kern w:val="0"/>
                <w:lang w:eastAsia="tr-TR"/>
                <w14:ligatures w14:val="none"/>
              </w:rPr>
              <w:t>Eğitim</w:t>
            </w:r>
          </w:p>
        </w:tc>
        <w:tc>
          <w:tcPr>
            <w:tcW w:w="1886" w:type="dxa"/>
            <w:tcBorders>
              <w:top w:val="nil"/>
              <w:left w:val="nil"/>
              <w:bottom w:val="single" w:sz="4" w:space="0" w:color="auto"/>
              <w:right w:val="single" w:sz="4" w:space="0" w:color="auto"/>
            </w:tcBorders>
            <w:shd w:val="clear" w:color="000000" w:fill="FFFFFF"/>
            <w:noWrap/>
            <w:vAlign w:val="bottom"/>
            <w:hideMark/>
          </w:tcPr>
          <w:p w14:paraId="068FC181"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Öğrenci</w:t>
            </w:r>
          </w:p>
        </w:tc>
        <w:tc>
          <w:tcPr>
            <w:tcW w:w="775" w:type="dxa"/>
            <w:tcBorders>
              <w:top w:val="nil"/>
              <w:left w:val="nil"/>
              <w:bottom w:val="single" w:sz="4" w:space="0" w:color="auto"/>
              <w:right w:val="single" w:sz="4" w:space="0" w:color="auto"/>
            </w:tcBorders>
            <w:shd w:val="clear" w:color="000000" w:fill="FFFFFF"/>
            <w:noWrap/>
            <w:vAlign w:val="bottom"/>
            <w:hideMark/>
          </w:tcPr>
          <w:p w14:paraId="53FF1754"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84</w:t>
            </w:r>
          </w:p>
        </w:tc>
        <w:tc>
          <w:tcPr>
            <w:tcW w:w="670" w:type="dxa"/>
            <w:tcBorders>
              <w:top w:val="nil"/>
              <w:left w:val="nil"/>
              <w:bottom w:val="single" w:sz="4" w:space="0" w:color="auto"/>
              <w:right w:val="single" w:sz="4" w:space="0" w:color="auto"/>
            </w:tcBorders>
            <w:shd w:val="clear" w:color="000000" w:fill="FFFFFF"/>
            <w:noWrap/>
            <w:vAlign w:val="bottom"/>
            <w:hideMark/>
          </w:tcPr>
          <w:p w14:paraId="7C2EC475"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270</w:t>
            </w:r>
          </w:p>
        </w:tc>
        <w:tc>
          <w:tcPr>
            <w:tcW w:w="699" w:type="dxa"/>
            <w:tcBorders>
              <w:top w:val="nil"/>
              <w:left w:val="nil"/>
              <w:bottom w:val="single" w:sz="4" w:space="0" w:color="auto"/>
              <w:right w:val="single" w:sz="4" w:space="0" w:color="auto"/>
            </w:tcBorders>
            <w:shd w:val="clear" w:color="000000" w:fill="FFFFFF"/>
            <w:noWrap/>
            <w:vAlign w:val="bottom"/>
            <w:hideMark/>
          </w:tcPr>
          <w:p w14:paraId="2933BFA1"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21</w:t>
            </w:r>
          </w:p>
        </w:tc>
        <w:tc>
          <w:tcPr>
            <w:tcW w:w="1304" w:type="dxa"/>
            <w:tcBorders>
              <w:top w:val="nil"/>
              <w:left w:val="nil"/>
              <w:bottom w:val="single" w:sz="4" w:space="0" w:color="auto"/>
              <w:right w:val="single" w:sz="4" w:space="0" w:color="auto"/>
            </w:tcBorders>
            <w:shd w:val="clear" w:color="000000" w:fill="FFFFFF"/>
            <w:noWrap/>
            <w:vAlign w:val="bottom"/>
            <w:hideMark/>
          </w:tcPr>
          <w:p w14:paraId="414B5888"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42</w:t>
            </w:r>
          </w:p>
        </w:tc>
      </w:tr>
      <w:tr w:rsidR="00F56090" w:rsidRPr="002960B6" w14:paraId="1C494C32" w14:textId="77777777" w:rsidTr="001E7F82">
        <w:trPr>
          <w:trHeight w:val="298"/>
        </w:trPr>
        <w:tc>
          <w:tcPr>
            <w:tcW w:w="94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1F95ED2"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Sütlüce</w:t>
            </w:r>
          </w:p>
        </w:tc>
        <w:tc>
          <w:tcPr>
            <w:tcW w:w="562" w:type="dxa"/>
            <w:tcBorders>
              <w:top w:val="single" w:sz="4" w:space="0" w:color="auto"/>
              <w:left w:val="nil"/>
              <w:bottom w:val="single" w:sz="4" w:space="0" w:color="auto"/>
              <w:right w:val="single" w:sz="4" w:space="0" w:color="auto"/>
            </w:tcBorders>
            <w:shd w:val="clear" w:color="000000" w:fill="FFFFFF"/>
            <w:noWrap/>
            <w:vAlign w:val="bottom"/>
            <w:hideMark/>
          </w:tcPr>
          <w:p w14:paraId="06B7A145"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E</w:t>
            </w:r>
          </w:p>
        </w:tc>
        <w:tc>
          <w:tcPr>
            <w:tcW w:w="458" w:type="dxa"/>
            <w:tcBorders>
              <w:top w:val="single" w:sz="4" w:space="0" w:color="auto"/>
              <w:left w:val="nil"/>
              <w:bottom w:val="single" w:sz="4" w:space="0" w:color="auto"/>
              <w:right w:val="single" w:sz="4" w:space="0" w:color="auto"/>
            </w:tcBorders>
            <w:shd w:val="clear" w:color="000000" w:fill="FFFFFF"/>
            <w:noWrap/>
            <w:vAlign w:val="center"/>
            <w:hideMark/>
          </w:tcPr>
          <w:p w14:paraId="4DB28BBD" w14:textId="77777777" w:rsidR="00F56090" w:rsidRPr="005A7060" w:rsidRDefault="00F56090" w:rsidP="001E7F82">
            <w:pPr>
              <w:spacing w:after="0" w:line="240" w:lineRule="auto"/>
              <w:jc w:val="center"/>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3</w:t>
            </w:r>
          </w:p>
        </w:tc>
        <w:tc>
          <w:tcPr>
            <w:tcW w:w="1189" w:type="dxa"/>
            <w:tcBorders>
              <w:top w:val="single" w:sz="4" w:space="0" w:color="auto"/>
              <w:left w:val="nil"/>
              <w:bottom w:val="single" w:sz="4" w:space="0" w:color="auto"/>
              <w:right w:val="single" w:sz="4" w:space="0" w:color="auto"/>
            </w:tcBorders>
            <w:shd w:val="clear" w:color="000000" w:fill="FFFFFF"/>
            <w:noWrap/>
            <w:vAlign w:val="bottom"/>
            <w:hideMark/>
          </w:tcPr>
          <w:p w14:paraId="55A7A9ED"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E302</w:t>
            </w:r>
          </w:p>
        </w:tc>
        <w:tc>
          <w:tcPr>
            <w:tcW w:w="1564" w:type="dxa"/>
            <w:tcBorders>
              <w:top w:val="single" w:sz="4" w:space="0" w:color="auto"/>
              <w:left w:val="nil"/>
              <w:bottom w:val="single" w:sz="4" w:space="0" w:color="auto"/>
              <w:right w:val="single" w:sz="4" w:space="0" w:color="auto"/>
            </w:tcBorders>
            <w:shd w:val="clear" w:color="000000" w:fill="FFFFFF"/>
            <w:noWrap/>
            <w:vAlign w:val="bottom"/>
            <w:hideMark/>
          </w:tcPr>
          <w:p w14:paraId="1C2EC1E4"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Derslik</w:t>
            </w:r>
          </w:p>
        </w:tc>
        <w:tc>
          <w:tcPr>
            <w:tcW w:w="2747" w:type="dxa"/>
            <w:tcBorders>
              <w:top w:val="single" w:sz="4" w:space="0" w:color="auto"/>
              <w:left w:val="nil"/>
              <w:bottom w:val="single" w:sz="4" w:space="0" w:color="auto"/>
              <w:right w:val="single" w:sz="4" w:space="0" w:color="auto"/>
            </w:tcBorders>
            <w:shd w:val="clear" w:color="000000" w:fill="FFFFFF"/>
            <w:noWrap/>
            <w:vAlign w:val="bottom"/>
            <w:hideMark/>
          </w:tcPr>
          <w:p w14:paraId="48D104AB"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Derslik</w:t>
            </w:r>
          </w:p>
        </w:tc>
        <w:tc>
          <w:tcPr>
            <w:tcW w:w="1500" w:type="dxa"/>
            <w:tcBorders>
              <w:top w:val="single" w:sz="4" w:space="0" w:color="auto"/>
              <w:left w:val="nil"/>
              <w:bottom w:val="single" w:sz="4" w:space="0" w:color="auto"/>
              <w:right w:val="single" w:sz="4" w:space="0" w:color="auto"/>
            </w:tcBorders>
            <w:shd w:val="clear" w:color="000000" w:fill="FFFFFF"/>
            <w:noWrap/>
            <w:vAlign w:val="bottom"/>
            <w:hideMark/>
          </w:tcPr>
          <w:p w14:paraId="15AD00D8" w14:textId="77777777" w:rsidR="00F56090" w:rsidRPr="005A7060" w:rsidRDefault="00F56090" w:rsidP="001E7F82">
            <w:pPr>
              <w:spacing w:after="0" w:line="240" w:lineRule="auto"/>
              <w:rPr>
                <w:rFonts w:ascii="Times New Roman" w:eastAsia="Times New Roman" w:hAnsi="Times New Roman" w:cs="Times New Roman"/>
                <w:kern w:val="0"/>
                <w:lang w:eastAsia="tr-TR"/>
                <w14:ligatures w14:val="none"/>
              </w:rPr>
            </w:pPr>
            <w:r w:rsidRPr="005A7060">
              <w:rPr>
                <w:rFonts w:ascii="Times New Roman" w:eastAsia="Times New Roman" w:hAnsi="Times New Roman" w:cs="Times New Roman"/>
                <w:kern w:val="0"/>
                <w:lang w:eastAsia="tr-TR"/>
                <w14:ligatures w14:val="none"/>
              </w:rPr>
              <w:t>Eğitim</w:t>
            </w:r>
          </w:p>
        </w:tc>
        <w:tc>
          <w:tcPr>
            <w:tcW w:w="1886" w:type="dxa"/>
            <w:tcBorders>
              <w:top w:val="single" w:sz="4" w:space="0" w:color="auto"/>
              <w:left w:val="nil"/>
              <w:bottom w:val="single" w:sz="4" w:space="0" w:color="auto"/>
              <w:right w:val="single" w:sz="4" w:space="0" w:color="auto"/>
            </w:tcBorders>
            <w:shd w:val="clear" w:color="000000" w:fill="FFFFFF"/>
            <w:noWrap/>
            <w:vAlign w:val="bottom"/>
            <w:hideMark/>
          </w:tcPr>
          <w:p w14:paraId="29062773"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Öğrenci</w:t>
            </w:r>
          </w:p>
        </w:tc>
        <w:tc>
          <w:tcPr>
            <w:tcW w:w="775" w:type="dxa"/>
            <w:tcBorders>
              <w:top w:val="single" w:sz="4" w:space="0" w:color="auto"/>
              <w:left w:val="nil"/>
              <w:bottom w:val="single" w:sz="4" w:space="0" w:color="auto"/>
              <w:right w:val="single" w:sz="4" w:space="0" w:color="auto"/>
            </w:tcBorders>
            <w:shd w:val="clear" w:color="000000" w:fill="FFFFFF"/>
            <w:noWrap/>
            <w:vAlign w:val="bottom"/>
            <w:hideMark/>
          </w:tcPr>
          <w:p w14:paraId="6C243D78"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96,8</w:t>
            </w:r>
          </w:p>
        </w:tc>
        <w:tc>
          <w:tcPr>
            <w:tcW w:w="670" w:type="dxa"/>
            <w:tcBorders>
              <w:top w:val="single" w:sz="4" w:space="0" w:color="auto"/>
              <w:left w:val="nil"/>
              <w:bottom w:val="single" w:sz="4" w:space="0" w:color="auto"/>
              <w:right w:val="single" w:sz="4" w:space="0" w:color="auto"/>
            </w:tcBorders>
            <w:shd w:val="clear" w:color="000000" w:fill="FFFFFF"/>
            <w:noWrap/>
            <w:vAlign w:val="bottom"/>
            <w:hideMark/>
          </w:tcPr>
          <w:p w14:paraId="45570481"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275</w:t>
            </w:r>
          </w:p>
        </w:tc>
        <w:tc>
          <w:tcPr>
            <w:tcW w:w="699" w:type="dxa"/>
            <w:tcBorders>
              <w:top w:val="single" w:sz="4" w:space="0" w:color="auto"/>
              <w:left w:val="nil"/>
              <w:bottom w:val="single" w:sz="4" w:space="0" w:color="auto"/>
              <w:right w:val="single" w:sz="4" w:space="0" w:color="auto"/>
            </w:tcBorders>
            <w:shd w:val="clear" w:color="000000" w:fill="FFFFFF"/>
            <w:noWrap/>
            <w:vAlign w:val="bottom"/>
            <w:hideMark/>
          </w:tcPr>
          <w:p w14:paraId="36548F86"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 </w:t>
            </w:r>
          </w:p>
        </w:tc>
        <w:tc>
          <w:tcPr>
            <w:tcW w:w="1304" w:type="dxa"/>
            <w:tcBorders>
              <w:top w:val="single" w:sz="4" w:space="0" w:color="auto"/>
              <w:left w:val="nil"/>
              <w:bottom w:val="single" w:sz="4" w:space="0" w:color="auto"/>
              <w:right w:val="single" w:sz="4" w:space="0" w:color="auto"/>
            </w:tcBorders>
            <w:shd w:val="clear" w:color="000000" w:fill="FFFFFF"/>
            <w:noWrap/>
            <w:vAlign w:val="bottom"/>
            <w:hideMark/>
          </w:tcPr>
          <w:p w14:paraId="6512C62B"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48</w:t>
            </w:r>
          </w:p>
        </w:tc>
      </w:tr>
      <w:tr w:rsidR="00F56090" w:rsidRPr="002960B6" w14:paraId="3B83AD58" w14:textId="77777777" w:rsidTr="001E7F82">
        <w:trPr>
          <w:trHeight w:val="298"/>
        </w:trPr>
        <w:tc>
          <w:tcPr>
            <w:tcW w:w="943" w:type="dxa"/>
            <w:tcBorders>
              <w:top w:val="nil"/>
              <w:left w:val="single" w:sz="4" w:space="0" w:color="auto"/>
              <w:bottom w:val="single" w:sz="4" w:space="0" w:color="auto"/>
              <w:right w:val="single" w:sz="4" w:space="0" w:color="auto"/>
            </w:tcBorders>
            <w:shd w:val="clear" w:color="000000" w:fill="FFFFFF"/>
            <w:noWrap/>
            <w:vAlign w:val="bottom"/>
            <w:hideMark/>
          </w:tcPr>
          <w:p w14:paraId="42FCD535"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Sütlüce</w:t>
            </w:r>
          </w:p>
        </w:tc>
        <w:tc>
          <w:tcPr>
            <w:tcW w:w="562" w:type="dxa"/>
            <w:tcBorders>
              <w:top w:val="nil"/>
              <w:left w:val="nil"/>
              <w:bottom w:val="single" w:sz="4" w:space="0" w:color="auto"/>
              <w:right w:val="single" w:sz="4" w:space="0" w:color="auto"/>
            </w:tcBorders>
            <w:shd w:val="clear" w:color="000000" w:fill="FFFFFF"/>
            <w:noWrap/>
            <w:vAlign w:val="bottom"/>
            <w:hideMark/>
          </w:tcPr>
          <w:p w14:paraId="788C312F"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E</w:t>
            </w:r>
          </w:p>
        </w:tc>
        <w:tc>
          <w:tcPr>
            <w:tcW w:w="458" w:type="dxa"/>
            <w:tcBorders>
              <w:top w:val="nil"/>
              <w:left w:val="nil"/>
              <w:bottom w:val="single" w:sz="4" w:space="0" w:color="auto"/>
              <w:right w:val="single" w:sz="4" w:space="0" w:color="auto"/>
            </w:tcBorders>
            <w:shd w:val="clear" w:color="000000" w:fill="FFFFFF"/>
            <w:noWrap/>
            <w:vAlign w:val="center"/>
            <w:hideMark/>
          </w:tcPr>
          <w:p w14:paraId="3547DD99" w14:textId="77777777" w:rsidR="00F56090" w:rsidRPr="005A7060" w:rsidRDefault="00F56090" w:rsidP="001E7F82">
            <w:pPr>
              <w:spacing w:after="0" w:line="240" w:lineRule="auto"/>
              <w:jc w:val="center"/>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3</w:t>
            </w:r>
          </w:p>
        </w:tc>
        <w:tc>
          <w:tcPr>
            <w:tcW w:w="1189" w:type="dxa"/>
            <w:tcBorders>
              <w:top w:val="nil"/>
              <w:left w:val="nil"/>
              <w:bottom w:val="single" w:sz="4" w:space="0" w:color="auto"/>
              <w:right w:val="single" w:sz="4" w:space="0" w:color="auto"/>
            </w:tcBorders>
            <w:shd w:val="clear" w:color="000000" w:fill="FFFFFF"/>
            <w:noWrap/>
            <w:vAlign w:val="bottom"/>
            <w:hideMark/>
          </w:tcPr>
          <w:p w14:paraId="210D046F"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E303</w:t>
            </w:r>
          </w:p>
        </w:tc>
        <w:tc>
          <w:tcPr>
            <w:tcW w:w="1564" w:type="dxa"/>
            <w:tcBorders>
              <w:top w:val="nil"/>
              <w:left w:val="nil"/>
              <w:bottom w:val="single" w:sz="4" w:space="0" w:color="auto"/>
              <w:right w:val="single" w:sz="4" w:space="0" w:color="auto"/>
            </w:tcBorders>
            <w:shd w:val="clear" w:color="000000" w:fill="FFFFFF"/>
            <w:noWrap/>
            <w:vAlign w:val="bottom"/>
            <w:hideMark/>
          </w:tcPr>
          <w:p w14:paraId="0B6FE59A"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Amfi</w:t>
            </w:r>
          </w:p>
        </w:tc>
        <w:tc>
          <w:tcPr>
            <w:tcW w:w="2747" w:type="dxa"/>
            <w:tcBorders>
              <w:top w:val="nil"/>
              <w:left w:val="nil"/>
              <w:bottom w:val="single" w:sz="4" w:space="0" w:color="auto"/>
              <w:right w:val="single" w:sz="4" w:space="0" w:color="auto"/>
            </w:tcBorders>
            <w:shd w:val="clear" w:color="000000" w:fill="FFFFFF"/>
            <w:noWrap/>
            <w:vAlign w:val="bottom"/>
            <w:hideMark/>
          </w:tcPr>
          <w:p w14:paraId="5EC7FF2A"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 </w:t>
            </w:r>
          </w:p>
        </w:tc>
        <w:tc>
          <w:tcPr>
            <w:tcW w:w="1500" w:type="dxa"/>
            <w:tcBorders>
              <w:top w:val="nil"/>
              <w:left w:val="nil"/>
              <w:bottom w:val="single" w:sz="4" w:space="0" w:color="auto"/>
              <w:right w:val="single" w:sz="4" w:space="0" w:color="auto"/>
            </w:tcBorders>
            <w:shd w:val="clear" w:color="000000" w:fill="FFFFFF"/>
            <w:noWrap/>
            <w:vAlign w:val="bottom"/>
            <w:hideMark/>
          </w:tcPr>
          <w:p w14:paraId="3994CD45" w14:textId="77777777" w:rsidR="00F56090" w:rsidRPr="005A7060" w:rsidRDefault="00F56090" w:rsidP="001E7F82">
            <w:pPr>
              <w:spacing w:after="0" w:line="240" w:lineRule="auto"/>
              <w:rPr>
                <w:rFonts w:ascii="Times New Roman" w:eastAsia="Times New Roman" w:hAnsi="Times New Roman" w:cs="Times New Roman"/>
                <w:kern w:val="0"/>
                <w:lang w:eastAsia="tr-TR"/>
                <w14:ligatures w14:val="none"/>
              </w:rPr>
            </w:pPr>
            <w:r w:rsidRPr="005A7060">
              <w:rPr>
                <w:rFonts w:ascii="Times New Roman" w:eastAsia="Times New Roman" w:hAnsi="Times New Roman" w:cs="Times New Roman"/>
                <w:kern w:val="0"/>
                <w:lang w:eastAsia="tr-TR"/>
                <w14:ligatures w14:val="none"/>
              </w:rPr>
              <w:t>Eğitim</w:t>
            </w:r>
          </w:p>
        </w:tc>
        <w:tc>
          <w:tcPr>
            <w:tcW w:w="1886" w:type="dxa"/>
            <w:tcBorders>
              <w:top w:val="nil"/>
              <w:left w:val="nil"/>
              <w:bottom w:val="single" w:sz="4" w:space="0" w:color="auto"/>
              <w:right w:val="single" w:sz="4" w:space="0" w:color="auto"/>
            </w:tcBorders>
            <w:shd w:val="clear" w:color="000000" w:fill="FFFFFF"/>
            <w:noWrap/>
            <w:vAlign w:val="bottom"/>
            <w:hideMark/>
          </w:tcPr>
          <w:p w14:paraId="1C938FD5"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Öğrenci</w:t>
            </w:r>
          </w:p>
        </w:tc>
        <w:tc>
          <w:tcPr>
            <w:tcW w:w="775" w:type="dxa"/>
            <w:tcBorders>
              <w:top w:val="nil"/>
              <w:left w:val="nil"/>
              <w:bottom w:val="single" w:sz="4" w:space="0" w:color="auto"/>
              <w:right w:val="single" w:sz="4" w:space="0" w:color="auto"/>
            </w:tcBorders>
            <w:shd w:val="clear" w:color="000000" w:fill="FFFFFF"/>
            <w:noWrap/>
            <w:vAlign w:val="bottom"/>
            <w:hideMark/>
          </w:tcPr>
          <w:p w14:paraId="6401A7F5"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190</w:t>
            </w:r>
          </w:p>
        </w:tc>
        <w:tc>
          <w:tcPr>
            <w:tcW w:w="670" w:type="dxa"/>
            <w:tcBorders>
              <w:top w:val="nil"/>
              <w:left w:val="nil"/>
              <w:bottom w:val="single" w:sz="4" w:space="0" w:color="auto"/>
              <w:right w:val="single" w:sz="4" w:space="0" w:color="auto"/>
            </w:tcBorders>
            <w:shd w:val="clear" w:color="000000" w:fill="FFFFFF"/>
            <w:noWrap/>
            <w:vAlign w:val="bottom"/>
            <w:hideMark/>
          </w:tcPr>
          <w:p w14:paraId="2E954A15"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275</w:t>
            </w:r>
          </w:p>
        </w:tc>
        <w:tc>
          <w:tcPr>
            <w:tcW w:w="699" w:type="dxa"/>
            <w:tcBorders>
              <w:top w:val="nil"/>
              <w:left w:val="nil"/>
              <w:bottom w:val="single" w:sz="4" w:space="0" w:color="auto"/>
              <w:right w:val="single" w:sz="4" w:space="0" w:color="auto"/>
            </w:tcBorders>
            <w:shd w:val="clear" w:color="000000" w:fill="FFFFFF"/>
            <w:noWrap/>
            <w:vAlign w:val="bottom"/>
            <w:hideMark/>
          </w:tcPr>
          <w:p w14:paraId="3047C692"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 </w:t>
            </w:r>
          </w:p>
        </w:tc>
        <w:tc>
          <w:tcPr>
            <w:tcW w:w="1304" w:type="dxa"/>
            <w:tcBorders>
              <w:top w:val="nil"/>
              <w:left w:val="nil"/>
              <w:bottom w:val="single" w:sz="4" w:space="0" w:color="auto"/>
              <w:right w:val="single" w:sz="4" w:space="0" w:color="auto"/>
            </w:tcBorders>
            <w:shd w:val="clear" w:color="000000" w:fill="FFFFFF"/>
            <w:noWrap/>
            <w:vAlign w:val="bottom"/>
            <w:hideMark/>
          </w:tcPr>
          <w:p w14:paraId="4C9998B1"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126</w:t>
            </w:r>
          </w:p>
        </w:tc>
      </w:tr>
      <w:tr w:rsidR="00F56090" w:rsidRPr="002960B6" w14:paraId="4F1A42DF" w14:textId="77777777" w:rsidTr="001E7F82">
        <w:trPr>
          <w:trHeight w:val="298"/>
        </w:trPr>
        <w:tc>
          <w:tcPr>
            <w:tcW w:w="943" w:type="dxa"/>
            <w:tcBorders>
              <w:top w:val="nil"/>
              <w:left w:val="single" w:sz="4" w:space="0" w:color="auto"/>
              <w:bottom w:val="single" w:sz="4" w:space="0" w:color="auto"/>
              <w:right w:val="single" w:sz="4" w:space="0" w:color="auto"/>
            </w:tcBorders>
            <w:shd w:val="clear" w:color="000000" w:fill="FFFFFF"/>
            <w:noWrap/>
            <w:vAlign w:val="bottom"/>
            <w:hideMark/>
          </w:tcPr>
          <w:p w14:paraId="459DEA27"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Sütlüce</w:t>
            </w:r>
          </w:p>
        </w:tc>
        <w:tc>
          <w:tcPr>
            <w:tcW w:w="562" w:type="dxa"/>
            <w:tcBorders>
              <w:top w:val="nil"/>
              <w:left w:val="nil"/>
              <w:bottom w:val="single" w:sz="4" w:space="0" w:color="auto"/>
              <w:right w:val="single" w:sz="4" w:space="0" w:color="auto"/>
            </w:tcBorders>
            <w:shd w:val="clear" w:color="000000" w:fill="FFFFFF"/>
            <w:noWrap/>
            <w:vAlign w:val="bottom"/>
            <w:hideMark/>
          </w:tcPr>
          <w:p w14:paraId="562CA432"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A</w:t>
            </w:r>
          </w:p>
        </w:tc>
        <w:tc>
          <w:tcPr>
            <w:tcW w:w="458" w:type="dxa"/>
            <w:tcBorders>
              <w:top w:val="nil"/>
              <w:left w:val="nil"/>
              <w:bottom w:val="single" w:sz="4" w:space="0" w:color="auto"/>
              <w:right w:val="single" w:sz="4" w:space="0" w:color="auto"/>
            </w:tcBorders>
            <w:shd w:val="clear" w:color="000000" w:fill="FFFFFF"/>
            <w:noWrap/>
            <w:vAlign w:val="center"/>
            <w:hideMark/>
          </w:tcPr>
          <w:p w14:paraId="09A3FDB1" w14:textId="77777777" w:rsidR="00F56090" w:rsidRPr="005A7060" w:rsidRDefault="00F56090" w:rsidP="001E7F82">
            <w:pPr>
              <w:spacing w:after="0" w:line="240" w:lineRule="auto"/>
              <w:jc w:val="center"/>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4</w:t>
            </w:r>
          </w:p>
        </w:tc>
        <w:tc>
          <w:tcPr>
            <w:tcW w:w="1189" w:type="dxa"/>
            <w:tcBorders>
              <w:top w:val="nil"/>
              <w:left w:val="nil"/>
              <w:bottom w:val="single" w:sz="4" w:space="0" w:color="auto"/>
              <w:right w:val="single" w:sz="4" w:space="0" w:color="auto"/>
            </w:tcBorders>
            <w:shd w:val="clear" w:color="000000" w:fill="FFFFFF"/>
            <w:noWrap/>
            <w:vAlign w:val="bottom"/>
            <w:hideMark/>
          </w:tcPr>
          <w:p w14:paraId="73481583"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A404</w:t>
            </w:r>
          </w:p>
        </w:tc>
        <w:tc>
          <w:tcPr>
            <w:tcW w:w="1564" w:type="dxa"/>
            <w:tcBorders>
              <w:top w:val="nil"/>
              <w:left w:val="nil"/>
              <w:bottom w:val="single" w:sz="4" w:space="0" w:color="auto"/>
              <w:right w:val="single" w:sz="4" w:space="0" w:color="auto"/>
            </w:tcBorders>
            <w:shd w:val="clear" w:color="000000" w:fill="FFFFFF"/>
            <w:noWrap/>
            <w:vAlign w:val="bottom"/>
            <w:hideMark/>
          </w:tcPr>
          <w:p w14:paraId="2F6E34DB"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Derslik</w:t>
            </w:r>
          </w:p>
        </w:tc>
        <w:tc>
          <w:tcPr>
            <w:tcW w:w="2747" w:type="dxa"/>
            <w:tcBorders>
              <w:top w:val="nil"/>
              <w:left w:val="nil"/>
              <w:bottom w:val="single" w:sz="4" w:space="0" w:color="auto"/>
              <w:right w:val="single" w:sz="4" w:space="0" w:color="auto"/>
            </w:tcBorders>
            <w:shd w:val="clear" w:color="000000" w:fill="FFFFFF"/>
            <w:noWrap/>
            <w:vAlign w:val="bottom"/>
            <w:hideMark/>
          </w:tcPr>
          <w:p w14:paraId="31EE8F8C"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Derslik</w:t>
            </w:r>
          </w:p>
        </w:tc>
        <w:tc>
          <w:tcPr>
            <w:tcW w:w="1500" w:type="dxa"/>
            <w:tcBorders>
              <w:top w:val="nil"/>
              <w:left w:val="nil"/>
              <w:bottom w:val="single" w:sz="4" w:space="0" w:color="auto"/>
              <w:right w:val="single" w:sz="4" w:space="0" w:color="auto"/>
            </w:tcBorders>
            <w:shd w:val="clear" w:color="000000" w:fill="FFFFFF"/>
            <w:noWrap/>
            <w:vAlign w:val="bottom"/>
            <w:hideMark/>
          </w:tcPr>
          <w:p w14:paraId="2805CD78" w14:textId="77777777" w:rsidR="00F56090" w:rsidRPr="005A7060" w:rsidRDefault="00F56090" w:rsidP="001E7F82">
            <w:pPr>
              <w:spacing w:after="0" w:line="240" w:lineRule="auto"/>
              <w:rPr>
                <w:rFonts w:ascii="Times New Roman" w:eastAsia="Times New Roman" w:hAnsi="Times New Roman" w:cs="Times New Roman"/>
                <w:kern w:val="0"/>
                <w:lang w:eastAsia="tr-TR"/>
                <w14:ligatures w14:val="none"/>
              </w:rPr>
            </w:pPr>
            <w:r w:rsidRPr="005A7060">
              <w:rPr>
                <w:rFonts w:ascii="Times New Roman" w:eastAsia="Times New Roman" w:hAnsi="Times New Roman" w:cs="Times New Roman"/>
                <w:kern w:val="0"/>
                <w:lang w:eastAsia="tr-TR"/>
                <w14:ligatures w14:val="none"/>
              </w:rPr>
              <w:t>Eğitim</w:t>
            </w:r>
          </w:p>
        </w:tc>
        <w:tc>
          <w:tcPr>
            <w:tcW w:w="1886" w:type="dxa"/>
            <w:tcBorders>
              <w:top w:val="nil"/>
              <w:left w:val="nil"/>
              <w:bottom w:val="single" w:sz="4" w:space="0" w:color="auto"/>
              <w:right w:val="single" w:sz="4" w:space="0" w:color="auto"/>
            </w:tcBorders>
            <w:shd w:val="clear" w:color="000000" w:fill="FFFFFF"/>
            <w:noWrap/>
            <w:vAlign w:val="bottom"/>
            <w:hideMark/>
          </w:tcPr>
          <w:p w14:paraId="01A845BF"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Öğrenci</w:t>
            </w:r>
          </w:p>
        </w:tc>
        <w:tc>
          <w:tcPr>
            <w:tcW w:w="775" w:type="dxa"/>
            <w:tcBorders>
              <w:top w:val="nil"/>
              <w:left w:val="nil"/>
              <w:bottom w:val="single" w:sz="4" w:space="0" w:color="auto"/>
              <w:right w:val="single" w:sz="4" w:space="0" w:color="auto"/>
            </w:tcBorders>
            <w:shd w:val="clear" w:color="000000" w:fill="FFFFFF"/>
            <w:noWrap/>
            <w:vAlign w:val="bottom"/>
            <w:hideMark/>
          </w:tcPr>
          <w:p w14:paraId="2F885900"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55,3</w:t>
            </w:r>
          </w:p>
        </w:tc>
        <w:tc>
          <w:tcPr>
            <w:tcW w:w="670" w:type="dxa"/>
            <w:tcBorders>
              <w:top w:val="nil"/>
              <w:left w:val="nil"/>
              <w:bottom w:val="single" w:sz="4" w:space="0" w:color="auto"/>
              <w:right w:val="single" w:sz="4" w:space="0" w:color="auto"/>
            </w:tcBorders>
            <w:shd w:val="clear" w:color="000000" w:fill="FFFFFF"/>
            <w:noWrap/>
            <w:vAlign w:val="bottom"/>
            <w:hideMark/>
          </w:tcPr>
          <w:p w14:paraId="1CCB19B7"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275</w:t>
            </w:r>
          </w:p>
        </w:tc>
        <w:tc>
          <w:tcPr>
            <w:tcW w:w="699" w:type="dxa"/>
            <w:tcBorders>
              <w:top w:val="nil"/>
              <w:left w:val="nil"/>
              <w:bottom w:val="single" w:sz="4" w:space="0" w:color="auto"/>
              <w:right w:val="single" w:sz="4" w:space="0" w:color="auto"/>
            </w:tcBorders>
            <w:shd w:val="clear" w:color="000000" w:fill="FFFFFF"/>
            <w:noWrap/>
            <w:vAlign w:val="bottom"/>
            <w:hideMark/>
          </w:tcPr>
          <w:p w14:paraId="36A62FC0"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12</w:t>
            </w:r>
          </w:p>
        </w:tc>
        <w:tc>
          <w:tcPr>
            <w:tcW w:w="1304" w:type="dxa"/>
            <w:tcBorders>
              <w:top w:val="nil"/>
              <w:left w:val="nil"/>
              <w:bottom w:val="single" w:sz="4" w:space="0" w:color="auto"/>
              <w:right w:val="single" w:sz="4" w:space="0" w:color="auto"/>
            </w:tcBorders>
            <w:shd w:val="clear" w:color="000000" w:fill="FFFFFF"/>
            <w:noWrap/>
            <w:vAlign w:val="bottom"/>
            <w:hideMark/>
          </w:tcPr>
          <w:p w14:paraId="2082A5AB"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27</w:t>
            </w:r>
          </w:p>
        </w:tc>
      </w:tr>
      <w:tr w:rsidR="00F56090" w:rsidRPr="002960B6" w14:paraId="61B884A5" w14:textId="77777777" w:rsidTr="001E7F82">
        <w:trPr>
          <w:trHeight w:val="298"/>
        </w:trPr>
        <w:tc>
          <w:tcPr>
            <w:tcW w:w="943" w:type="dxa"/>
            <w:tcBorders>
              <w:top w:val="nil"/>
              <w:left w:val="single" w:sz="4" w:space="0" w:color="auto"/>
              <w:bottom w:val="single" w:sz="4" w:space="0" w:color="auto"/>
              <w:right w:val="single" w:sz="4" w:space="0" w:color="auto"/>
            </w:tcBorders>
            <w:shd w:val="clear" w:color="000000" w:fill="FFFFFF"/>
            <w:noWrap/>
            <w:vAlign w:val="bottom"/>
            <w:hideMark/>
          </w:tcPr>
          <w:p w14:paraId="3D84563B"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Sütlüce</w:t>
            </w:r>
          </w:p>
        </w:tc>
        <w:tc>
          <w:tcPr>
            <w:tcW w:w="562" w:type="dxa"/>
            <w:tcBorders>
              <w:top w:val="nil"/>
              <w:left w:val="nil"/>
              <w:bottom w:val="single" w:sz="4" w:space="0" w:color="auto"/>
              <w:right w:val="single" w:sz="4" w:space="0" w:color="auto"/>
            </w:tcBorders>
            <w:shd w:val="clear" w:color="000000" w:fill="FFFFFF"/>
            <w:noWrap/>
            <w:vAlign w:val="bottom"/>
            <w:hideMark/>
          </w:tcPr>
          <w:p w14:paraId="18ECDA85"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A</w:t>
            </w:r>
          </w:p>
        </w:tc>
        <w:tc>
          <w:tcPr>
            <w:tcW w:w="458" w:type="dxa"/>
            <w:tcBorders>
              <w:top w:val="nil"/>
              <w:left w:val="nil"/>
              <w:bottom w:val="single" w:sz="4" w:space="0" w:color="auto"/>
              <w:right w:val="single" w:sz="4" w:space="0" w:color="auto"/>
            </w:tcBorders>
            <w:shd w:val="clear" w:color="000000" w:fill="FFFFFF"/>
            <w:noWrap/>
            <w:vAlign w:val="center"/>
            <w:hideMark/>
          </w:tcPr>
          <w:p w14:paraId="5187E5ED" w14:textId="77777777" w:rsidR="00F56090" w:rsidRPr="005A7060" w:rsidRDefault="00F56090" w:rsidP="001E7F82">
            <w:pPr>
              <w:spacing w:after="0" w:line="240" w:lineRule="auto"/>
              <w:jc w:val="center"/>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4</w:t>
            </w:r>
          </w:p>
        </w:tc>
        <w:tc>
          <w:tcPr>
            <w:tcW w:w="1189" w:type="dxa"/>
            <w:tcBorders>
              <w:top w:val="nil"/>
              <w:left w:val="nil"/>
              <w:bottom w:val="single" w:sz="4" w:space="0" w:color="auto"/>
              <w:right w:val="single" w:sz="4" w:space="0" w:color="auto"/>
            </w:tcBorders>
            <w:shd w:val="clear" w:color="000000" w:fill="FFFFFF"/>
            <w:noWrap/>
            <w:vAlign w:val="bottom"/>
            <w:hideMark/>
          </w:tcPr>
          <w:p w14:paraId="658C851E"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A405</w:t>
            </w:r>
          </w:p>
        </w:tc>
        <w:tc>
          <w:tcPr>
            <w:tcW w:w="1564" w:type="dxa"/>
            <w:tcBorders>
              <w:top w:val="nil"/>
              <w:left w:val="nil"/>
              <w:bottom w:val="single" w:sz="4" w:space="0" w:color="auto"/>
              <w:right w:val="single" w:sz="4" w:space="0" w:color="auto"/>
            </w:tcBorders>
            <w:shd w:val="clear" w:color="000000" w:fill="FFFFFF"/>
            <w:noWrap/>
            <w:vAlign w:val="bottom"/>
            <w:hideMark/>
          </w:tcPr>
          <w:p w14:paraId="5ADBCFCD"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Derslik</w:t>
            </w:r>
          </w:p>
        </w:tc>
        <w:tc>
          <w:tcPr>
            <w:tcW w:w="2747" w:type="dxa"/>
            <w:tcBorders>
              <w:top w:val="nil"/>
              <w:left w:val="nil"/>
              <w:bottom w:val="single" w:sz="4" w:space="0" w:color="auto"/>
              <w:right w:val="single" w:sz="4" w:space="0" w:color="auto"/>
            </w:tcBorders>
            <w:shd w:val="clear" w:color="000000" w:fill="FFFFFF"/>
            <w:noWrap/>
            <w:vAlign w:val="bottom"/>
            <w:hideMark/>
          </w:tcPr>
          <w:p w14:paraId="3DBFC7A3"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Derslik</w:t>
            </w:r>
          </w:p>
        </w:tc>
        <w:tc>
          <w:tcPr>
            <w:tcW w:w="1500" w:type="dxa"/>
            <w:tcBorders>
              <w:top w:val="nil"/>
              <w:left w:val="nil"/>
              <w:bottom w:val="single" w:sz="4" w:space="0" w:color="auto"/>
              <w:right w:val="single" w:sz="4" w:space="0" w:color="auto"/>
            </w:tcBorders>
            <w:shd w:val="clear" w:color="000000" w:fill="FFFFFF"/>
            <w:noWrap/>
            <w:vAlign w:val="bottom"/>
            <w:hideMark/>
          </w:tcPr>
          <w:p w14:paraId="015A7BBB" w14:textId="77777777" w:rsidR="00F56090" w:rsidRPr="005A7060" w:rsidRDefault="00F56090" w:rsidP="001E7F82">
            <w:pPr>
              <w:spacing w:after="0" w:line="240" w:lineRule="auto"/>
              <w:rPr>
                <w:rFonts w:ascii="Times New Roman" w:eastAsia="Times New Roman" w:hAnsi="Times New Roman" w:cs="Times New Roman"/>
                <w:kern w:val="0"/>
                <w:lang w:eastAsia="tr-TR"/>
                <w14:ligatures w14:val="none"/>
              </w:rPr>
            </w:pPr>
            <w:r w:rsidRPr="005A7060">
              <w:rPr>
                <w:rFonts w:ascii="Times New Roman" w:eastAsia="Times New Roman" w:hAnsi="Times New Roman" w:cs="Times New Roman"/>
                <w:kern w:val="0"/>
                <w:lang w:eastAsia="tr-TR"/>
                <w14:ligatures w14:val="none"/>
              </w:rPr>
              <w:t>Eğitim</w:t>
            </w:r>
          </w:p>
        </w:tc>
        <w:tc>
          <w:tcPr>
            <w:tcW w:w="1886" w:type="dxa"/>
            <w:tcBorders>
              <w:top w:val="nil"/>
              <w:left w:val="nil"/>
              <w:bottom w:val="single" w:sz="4" w:space="0" w:color="auto"/>
              <w:right w:val="single" w:sz="4" w:space="0" w:color="auto"/>
            </w:tcBorders>
            <w:shd w:val="clear" w:color="000000" w:fill="FFFFFF"/>
            <w:noWrap/>
            <w:vAlign w:val="bottom"/>
            <w:hideMark/>
          </w:tcPr>
          <w:p w14:paraId="07495B4D"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Öğrenci</w:t>
            </w:r>
          </w:p>
        </w:tc>
        <w:tc>
          <w:tcPr>
            <w:tcW w:w="775" w:type="dxa"/>
            <w:tcBorders>
              <w:top w:val="nil"/>
              <w:left w:val="nil"/>
              <w:bottom w:val="single" w:sz="4" w:space="0" w:color="auto"/>
              <w:right w:val="single" w:sz="4" w:space="0" w:color="auto"/>
            </w:tcBorders>
            <w:shd w:val="clear" w:color="000000" w:fill="FFFFFF"/>
            <w:noWrap/>
            <w:vAlign w:val="bottom"/>
            <w:hideMark/>
          </w:tcPr>
          <w:p w14:paraId="24404C74"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62,9</w:t>
            </w:r>
          </w:p>
        </w:tc>
        <w:tc>
          <w:tcPr>
            <w:tcW w:w="670" w:type="dxa"/>
            <w:tcBorders>
              <w:top w:val="nil"/>
              <w:left w:val="nil"/>
              <w:bottom w:val="single" w:sz="4" w:space="0" w:color="auto"/>
              <w:right w:val="single" w:sz="4" w:space="0" w:color="auto"/>
            </w:tcBorders>
            <w:shd w:val="clear" w:color="000000" w:fill="FFFFFF"/>
            <w:noWrap/>
            <w:vAlign w:val="bottom"/>
            <w:hideMark/>
          </w:tcPr>
          <w:p w14:paraId="51C1B4F3"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275</w:t>
            </w:r>
          </w:p>
        </w:tc>
        <w:tc>
          <w:tcPr>
            <w:tcW w:w="699" w:type="dxa"/>
            <w:tcBorders>
              <w:top w:val="nil"/>
              <w:left w:val="nil"/>
              <w:bottom w:val="single" w:sz="4" w:space="0" w:color="auto"/>
              <w:right w:val="single" w:sz="4" w:space="0" w:color="auto"/>
            </w:tcBorders>
            <w:shd w:val="clear" w:color="000000" w:fill="FFFFFF"/>
            <w:noWrap/>
            <w:vAlign w:val="bottom"/>
            <w:hideMark/>
          </w:tcPr>
          <w:p w14:paraId="0F47B652"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12</w:t>
            </w:r>
          </w:p>
        </w:tc>
        <w:tc>
          <w:tcPr>
            <w:tcW w:w="1304" w:type="dxa"/>
            <w:tcBorders>
              <w:top w:val="nil"/>
              <w:left w:val="nil"/>
              <w:bottom w:val="single" w:sz="4" w:space="0" w:color="auto"/>
              <w:right w:val="single" w:sz="4" w:space="0" w:color="auto"/>
            </w:tcBorders>
            <w:shd w:val="clear" w:color="000000" w:fill="FFFFFF"/>
            <w:noWrap/>
            <w:vAlign w:val="bottom"/>
            <w:hideMark/>
          </w:tcPr>
          <w:p w14:paraId="4D2A101A"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31</w:t>
            </w:r>
          </w:p>
        </w:tc>
      </w:tr>
      <w:tr w:rsidR="00F56090" w:rsidRPr="002960B6" w14:paraId="26980EEE" w14:textId="77777777" w:rsidTr="001E7F82">
        <w:trPr>
          <w:trHeight w:val="298"/>
        </w:trPr>
        <w:tc>
          <w:tcPr>
            <w:tcW w:w="94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EC5878D"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Sütlüce</w:t>
            </w:r>
          </w:p>
        </w:tc>
        <w:tc>
          <w:tcPr>
            <w:tcW w:w="562" w:type="dxa"/>
            <w:tcBorders>
              <w:top w:val="single" w:sz="4" w:space="0" w:color="auto"/>
              <w:left w:val="nil"/>
              <w:bottom w:val="single" w:sz="4" w:space="0" w:color="auto"/>
              <w:right w:val="single" w:sz="4" w:space="0" w:color="auto"/>
            </w:tcBorders>
            <w:shd w:val="clear" w:color="000000" w:fill="FFFFFF"/>
            <w:noWrap/>
            <w:vAlign w:val="bottom"/>
            <w:hideMark/>
          </w:tcPr>
          <w:p w14:paraId="7AEE35B6"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B</w:t>
            </w:r>
          </w:p>
        </w:tc>
        <w:tc>
          <w:tcPr>
            <w:tcW w:w="458" w:type="dxa"/>
            <w:tcBorders>
              <w:top w:val="single" w:sz="4" w:space="0" w:color="auto"/>
              <w:left w:val="nil"/>
              <w:bottom w:val="single" w:sz="4" w:space="0" w:color="auto"/>
              <w:right w:val="single" w:sz="4" w:space="0" w:color="auto"/>
            </w:tcBorders>
            <w:shd w:val="clear" w:color="000000" w:fill="FFFFFF"/>
            <w:noWrap/>
            <w:vAlign w:val="center"/>
            <w:hideMark/>
          </w:tcPr>
          <w:p w14:paraId="1F8F934F" w14:textId="77777777" w:rsidR="00F56090" w:rsidRPr="005A7060" w:rsidRDefault="00F56090" w:rsidP="001E7F82">
            <w:pPr>
              <w:spacing w:after="0" w:line="240" w:lineRule="auto"/>
              <w:jc w:val="center"/>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4</w:t>
            </w:r>
          </w:p>
        </w:tc>
        <w:tc>
          <w:tcPr>
            <w:tcW w:w="1189" w:type="dxa"/>
            <w:tcBorders>
              <w:top w:val="single" w:sz="4" w:space="0" w:color="auto"/>
              <w:left w:val="nil"/>
              <w:bottom w:val="single" w:sz="4" w:space="0" w:color="auto"/>
              <w:right w:val="single" w:sz="4" w:space="0" w:color="auto"/>
            </w:tcBorders>
            <w:shd w:val="clear" w:color="000000" w:fill="FFFFFF"/>
            <w:noWrap/>
            <w:vAlign w:val="bottom"/>
            <w:hideMark/>
          </w:tcPr>
          <w:p w14:paraId="621311D8"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B403</w:t>
            </w:r>
          </w:p>
        </w:tc>
        <w:tc>
          <w:tcPr>
            <w:tcW w:w="1564" w:type="dxa"/>
            <w:tcBorders>
              <w:top w:val="single" w:sz="4" w:space="0" w:color="auto"/>
              <w:left w:val="nil"/>
              <w:bottom w:val="single" w:sz="4" w:space="0" w:color="auto"/>
              <w:right w:val="single" w:sz="4" w:space="0" w:color="auto"/>
            </w:tcBorders>
            <w:shd w:val="clear" w:color="000000" w:fill="FFFFFF"/>
            <w:noWrap/>
            <w:vAlign w:val="bottom"/>
            <w:hideMark/>
          </w:tcPr>
          <w:p w14:paraId="10A064A3"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Derslik</w:t>
            </w:r>
          </w:p>
        </w:tc>
        <w:tc>
          <w:tcPr>
            <w:tcW w:w="2747" w:type="dxa"/>
            <w:tcBorders>
              <w:top w:val="single" w:sz="4" w:space="0" w:color="auto"/>
              <w:left w:val="nil"/>
              <w:bottom w:val="single" w:sz="4" w:space="0" w:color="auto"/>
              <w:right w:val="single" w:sz="4" w:space="0" w:color="auto"/>
            </w:tcBorders>
            <w:shd w:val="clear" w:color="000000" w:fill="FFFFFF"/>
            <w:noWrap/>
            <w:vAlign w:val="bottom"/>
            <w:hideMark/>
          </w:tcPr>
          <w:p w14:paraId="74417A88"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Derslik</w:t>
            </w:r>
          </w:p>
        </w:tc>
        <w:tc>
          <w:tcPr>
            <w:tcW w:w="1500" w:type="dxa"/>
            <w:tcBorders>
              <w:top w:val="single" w:sz="4" w:space="0" w:color="auto"/>
              <w:left w:val="nil"/>
              <w:bottom w:val="single" w:sz="4" w:space="0" w:color="auto"/>
              <w:right w:val="single" w:sz="4" w:space="0" w:color="auto"/>
            </w:tcBorders>
            <w:shd w:val="clear" w:color="000000" w:fill="FFFFFF"/>
            <w:noWrap/>
            <w:vAlign w:val="bottom"/>
            <w:hideMark/>
          </w:tcPr>
          <w:p w14:paraId="0F06B1E3" w14:textId="77777777" w:rsidR="00F56090" w:rsidRPr="005A7060" w:rsidRDefault="00F56090" w:rsidP="001E7F82">
            <w:pPr>
              <w:spacing w:after="0" w:line="240" w:lineRule="auto"/>
              <w:rPr>
                <w:rFonts w:ascii="Times New Roman" w:eastAsia="Times New Roman" w:hAnsi="Times New Roman" w:cs="Times New Roman"/>
                <w:kern w:val="0"/>
                <w:lang w:eastAsia="tr-TR"/>
                <w14:ligatures w14:val="none"/>
              </w:rPr>
            </w:pPr>
            <w:r w:rsidRPr="005A7060">
              <w:rPr>
                <w:rFonts w:ascii="Times New Roman" w:eastAsia="Times New Roman" w:hAnsi="Times New Roman" w:cs="Times New Roman"/>
                <w:kern w:val="0"/>
                <w:lang w:eastAsia="tr-TR"/>
                <w14:ligatures w14:val="none"/>
              </w:rPr>
              <w:t>Eğitim</w:t>
            </w:r>
          </w:p>
        </w:tc>
        <w:tc>
          <w:tcPr>
            <w:tcW w:w="1886" w:type="dxa"/>
            <w:tcBorders>
              <w:top w:val="single" w:sz="4" w:space="0" w:color="auto"/>
              <w:left w:val="nil"/>
              <w:bottom w:val="single" w:sz="4" w:space="0" w:color="auto"/>
              <w:right w:val="single" w:sz="4" w:space="0" w:color="auto"/>
            </w:tcBorders>
            <w:shd w:val="clear" w:color="000000" w:fill="FFFFFF"/>
            <w:noWrap/>
            <w:vAlign w:val="bottom"/>
            <w:hideMark/>
          </w:tcPr>
          <w:p w14:paraId="0EE31C52"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Öğrenci</w:t>
            </w:r>
          </w:p>
        </w:tc>
        <w:tc>
          <w:tcPr>
            <w:tcW w:w="775" w:type="dxa"/>
            <w:tcBorders>
              <w:top w:val="single" w:sz="4" w:space="0" w:color="auto"/>
              <w:left w:val="nil"/>
              <w:bottom w:val="single" w:sz="4" w:space="0" w:color="auto"/>
              <w:right w:val="single" w:sz="4" w:space="0" w:color="auto"/>
            </w:tcBorders>
            <w:shd w:val="clear" w:color="000000" w:fill="FFFFFF"/>
            <w:noWrap/>
            <w:vAlign w:val="bottom"/>
            <w:hideMark/>
          </w:tcPr>
          <w:p w14:paraId="39C23AE0"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122</w:t>
            </w:r>
          </w:p>
        </w:tc>
        <w:tc>
          <w:tcPr>
            <w:tcW w:w="670" w:type="dxa"/>
            <w:tcBorders>
              <w:top w:val="single" w:sz="4" w:space="0" w:color="auto"/>
              <w:left w:val="nil"/>
              <w:bottom w:val="single" w:sz="4" w:space="0" w:color="auto"/>
              <w:right w:val="single" w:sz="4" w:space="0" w:color="auto"/>
            </w:tcBorders>
            <w:shd w:val="clear" w:color="000000" w:fill="FFFFFF"/>
            <w:noWrap/>
            <w:vAlign w:val="bottom"/>
            <w:hideMark/>
          </w:tcPr>
          <w:p w14:paraId="6B5968FB"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275</w:t>
            </w:r>
          </w:p>
        </w:tc>
        <w:tc>
          <w:tcPr>
            <w:tcW w:w="699" w:type="dxa"/>
            <w:tcBorders>
              <w:top w:val="single" w:sz="4" w:space="0" w:color="auto"/>
              <w:left w:val="nil"/>
              <w:bottom w:val="single" w:sz="4" w:space="0" w:color="auto"/>
              <w:right w:val="single" w:sz="4" w:space="0" w:color="auto"/>
            </w:tcBorders>
            <w:shd w:val="clear" w:color="000000" w:fill="FFFFFF"/>
            <w:noWrap/>
            <w:vAlign w:val="bottom"/>
            <w:hideMark/>
          </w:tcPr>
          <w:p w14:paraId="601D5B92"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5,6</w:t>
            </w:r>
          </w:p>
        </w:tc>
        <w:tc>
          <w:tcPr>
            <w:tcW w:w="1304" w:type="dxa"/>
            <w:tcBorders>
              <w:top w:val="single" w:sz="4" w:space="0" w:color="auto"/>
              <w:left w:val="nil"/>
              <w:bottom w:val="single" w:sz="4" w:space="0" w:color="auto"/>
              <w:right w:val="single" w:sz="4" w:space="0" w:color="auto"/>
            </w:tcBorders>
            <w:shd w:val="clear" w:color="000000" w:fill="FFFFFF"/>
            <w:noWrap/>
            <w:vAlign w:val="bottom"/>
            <w:hideMark/>
          </w:tcPr>
          <w:p w14:paraId="614EC994"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81</w:t>
            </w:r>
          </w:p>
        </w:tc>
      </w:tr>
      <w:tr w:rsidR="00F56090" w:rsidRPr="002960B6" w14:paraId="4EF5DFA0" w14:textId="77777777" w:rsidTr="001E7F82">
        <w:trPr>
          <w:trHeight w:val="298"/>
        </w:trPr>
        <w:tc>
          <w:tcPr>
            <w:tcW w:w="943" w:type="dxa"/>
            <w:tcBorders>
              <w:top w:val="nil"/>
              <w:left w:val="single" w:sz="4" w:space="0" w:color="auto"/>
              <w:bottom w:val="single" w:sz="4" w:space="0" w:color="auto"/>
              <w:right w:val="single" w:sz="4" w:space="0" w:color="auto"/>
            </w:tcBorders>
            <w:shd w:val="clear" w:color="000000" w:fill="FFFFFF"/>
            <w:noWrap/>
            <w:vAlign w:val="bottom"/>
            <w:hideMark/>
          </w:tcPr>
          <w:p w14:paraId="328183F9"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Sütlüce</w:t>
            </w:r>
          </w:p>
        </w:tc>
        <w:tc>
          <w:tcPr>
            <w:tcW w:w="562" w:type="dxa"/>
            <w:tcBorders>
              <w:top w:val="nil"/>
              <w:left w:val="nil"/>
              <w:bottom w:val="single" w:sz="4" w:space="0" w:color="auto"/>
              <w:right w:val="single" w:sz="4" w:space="0" w:color="auto"/>
            </w:tcBorders>
            <w:shd w:val="clear" w:color="000000" w:fill="FFFFFF"/>
            <w:noWrap/>
            <w:vAlign w:val="bottom"/>
            <w:hideMark/>
          </w:tcPr>
          <w:p w14:paraId="2DB0B42F"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B</w:t>
            </w:r>
          </w:p>
        </w:tc>
        <w:tc>
          <w:tcPr>
            <w:tcW w:w="458" w:type="dxa"/>
            <w:tcBorders>
              <w:top w:val="nil"/>
              <w:left w:val="nil"/>
              <w:bottom w:val="single" w:sz="4" w:space="0" w:color="auto"/>
              <w:right w:val="single" w:sz="4" w:space="0" w:color="auto"/>
            </w:tcBorders>
            <w:shd w:val="clear" w:color="000000" w:fill="FFFFFF"/>
            <w:noWrap/>
            <w:vAlign w:val="center"/>
            <w:hideMark/>
          </w:tcPr>
          <w:p w14:paraId="6EFD48E9" w14:textId="77777777" w:rsidR="00F56090" w:rsidRPr="005A7060" w:rsidRDefault="00F56090" w:rsidP="001E7F82">
            <w:pPr>
              <w:spacing w:after="0" w:line="240" w:lineRule="auto"/>
              <w:jc w:val="center"/>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4</w:t>
            </w:r>
          </w:p>
        </w:tc>
        <w:tc>
          <w:tcPr>
            <w:tcW w:w="1189" w:type="dxa"/>
            <w:tcBorders>
              <w:top w:val="nil"/>
              <w:left w:val="nil"/>
              <w:bottom w:val="single" w:sz="4" w:space="0" w:color="auto"/>
              <w:right w:val="single" w:sz="4" w:space="0" w:color="auto"/>
            </w:tcBorders>
            <w:shd w:val="clear" w:color="000000" w:fill="FFFFFF"/>
            <w:noWrap/>
            <w:vAlign w:val="bottom"/>
            <w:hideMark/>
          </w:tcPr>
          <w:p w14:paraId="05E30AAF"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B404</w:t>
            </w:r>
          </w:p>
        </w:tc>
        <w:tc>
          <w:tcPr>
            <w:tcW w:w="1564" w:type="dxa"/>
            <w:tcBorders>
              <w:top w:val="nil"/>
              <w:left w:val="nil"/>
              <w:bottom w:val="single" w:sz="4" w:space="0" w:color="auto"/>
              <w:right w:val="single" w:sz="4" w:space="0" w:color="auto"/>
            </w:tcBorders>
            <w:shd w:val="clear" w:color="000000" w:fill="FFFFFF"/>
            <w:noWrap/>
            <w:vAlign w:val="bottom"/>
            <w:hideMark/>
          </w:tcPr>
          <w:p w14:paraId="721D8EBF"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Derslik</w:t>
            </w:r>
          </w:p>
        </w:tc>
        <w:tc>
          <w:tcPr>
            <w:tcW w:w="2747" w:type="dxa"/>
            <w:tcBorders>
              <w:top w:val="nil"/>
              <w:left w:val="nil"/>
              <w:bottom w:val="single" w:sz="4" w:space="0" w:color="auto"/>
              <w:right w:val="single" w:sz="4" w:space="0" w:color="auto"/>
            </w:tcBorders>
            <w:shd w:val="clear" w:color="000000" w:fill="FFFFFF"/>
            <w:noWrap/>
            <w:vAlign w:val="bottom"/>
            <w:hideMark/>
          </w:tcPr>
          <w:p w14:paraId="72FA37E9"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Derslik</w:t>
            </w:r>
          </w:p>
        </w:tc>
        <w:tc>
          <w:tcPr>
            <w:tcW w:w="1500" w:type="dxa"/>
            <w:tcBorders>
              <w:top w:val="nil"/>
              <w:left w:val="nil"/>
              <w:bottom w:val="single" w:sz="4" w:space="0" w:color="auto"/>
              <w:right w:val="single" w:sz="4" w:space="0" w:color="auto"/>
            </w:tcBorders>
            <w:shd w:val="clear" w:color="000000" w:fill="FFFFFF"/>
            <w:noWrap/>
            <w:vAlign w:val="bottom"/>
            <w:hideMark/>
          </w:tcPr>
          <w:p w14:paraId="043FCFAC" w14:textId="77777777" w:rsidR="00F56090" w:rsidRPr="005A7060" w:rsidRDefault="00F56090" w:rsidP="001E7F82">
            <w:pPr>
              <w:spacing w:after="0" w:line="240" w:lineRule="auto"/>
              <w:rPr>
                <w:rFonts w:ascii="Times New Roman" w:eastAsia="Times New Roman" w:hAnsi="Times New Roman" w:cs="Times New Roman"/>
                <w:kern w:val="0"/>
                <w:lang w:eastAsia="tr-TR"/>
                <w14:ligatures w14:val="none"/>
              </w:rPr>
            </w:pPr>
            <w:r w:rsidRPr="005A7060">
              <w:rPr>
                <w:rFonts w:ascii="Times New Roman" w:eastAsia="Times New Roman" w:hAnsi="Times New Roman" w:cs="Times New Roman"/>
                <w:kern w:val="0"/>
                <w:lang w:eastAsia="tr-TR"/>
                <w14:ligatures w14:val="none"/>
              </w:rPr>
              <w:t>Eğitim</w:t>
            </w:r>
          </w:p>
        </w:tc>
        <w:tc>
          <w:tcPr>
            <w:tcW w:w="1886" w:type="dxa"/>
            <w:tcBorders>
              <w:top w:val="nil"/>
              <w:left w:val="nil"/>
              <w:bottom w:val="single" w:sz="4" w:space="0" w:color="auto"/>
              <w:right w:val="single" w:sz="4" w:space="0" w:color="auto"/>
            </w:tcBorders>
            <w:shd w:val="clear" w:color="000000" w:fill="FFFFFF"/>
            <w:noWrap/>
            <w:vAlign w:val="bottom"/>
            <w:hideMark/>
          </w:tcPr>
          <w:p w14:paraId="1F0EADDD"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Öğrenci</w:t>
            </w:r>
          </w:p>
        </w:tc>
        <w:tc>
          <w:tcPr>
            <w:tcW w:w="775" w:type="dxa"/>
            <w:tcBorders>
              <w:top w:val="nil"/>
              <w:left w:val="nil"/>
              <w:bottom w:val="single" w:sz="4" w:space="0" w:color="auto"/>
              <w:right w:val="single" w:sz="4" w:space="0" w:color="auto"/>
            </w:tcBorders>
            <w:shd w:val="clear" w:color="000000" w:fill="FFFFFF"/>
            <w:noWrap/>
            <w:vAlign w:val="bottom"/>
            <w:hideMark/>
          </w:tcPr>
          <w:p w14:paraId="1130A97E"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57,5</w:t>
            </w:r>
          </w:p>
        </w:tc>
        <w:tc>
          <w:tcPr>
            <w:tcW w:w="670" w:type="dxa"/>
            <w:tcBorders>
              <w:top w:val="nil"/>
              <w:left w:val="nil"/>
              <w:bottom w:val="single" w:sz="4" w:space="0" w:color="auto"/>
              <w:right w:val="single" w:sz="4" w:space="0" w:color="auto"/>
            </w:tcBorders>
            <w:shd w:val="clear" w:color="000000" w:fill="FFFFFF"/>
            <w:noWrap/>
            <w:vAlign w:val="bottom"/>
            <w:hideMark/>
          </w:tcPr>
          <w:p w14:paraId="12E2EEB7"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275</w:t>
            </w:r>
          </w:p>
        </w:tc>
        <w:tc>
          <w:tcPr>
            <w:tcW w:w="699" w:type="dxa"/>
            <w:tcBorders>
              <w:top w:val="nil"/>
              <w:left w:val="nil"/>
              <w:bottom w:val="single" w:sz="4" w:space="0" w:color="auto"/>
              <w:right w:val="single" w:sz="4" w:space="0" w:color="auto"/>
            </w:tcBorders>
            <w:shd w:val="clear" w:color="000000" w:fill="FFFFFF"/>
            <w:noWrap/>
            <w:vAlign w:val="bottom"/>
            <w:hideMark/>
          </w:tcPr>
          <w:p w14:paraId="26EC8ED7"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4</w:t>
            </w:r>
          </w:p>
        </w:tc>
        <w:tc>
          <w:tcPr>
            <w:tcW w:w="1304" w:type="dxa"/>
            <w:tcBorders>
              <w:top w:val="nil"/>
              <w:left w:val="nil"/>
              <w:bottom w:val="single" w:sz="4" w:space="0" w:color="auto"/>
              <w:right w:val="single" w:sz="4" w:space="0" w:color="auto"/>
            </w:tcBorders>
            <w:shd w:val="clear" w:color="000000" w:fill="FFFFFF"/>
            <w:noWrap/>
            <w:vAlign w:val="bottom"/>
            <w:hideMark/>
          </w:tcPr>
          <w:p w14:paraId="5C3095F6"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28</w:t>
            </w:r>
          </w:p>
        </w:tc>
      </w:tr>
      <w:tr w:rsidR="00F56090" w:rsidRPr="002960B6" w14:paraId="79822C88" w14:textId="77777777" w:rsidTr="001E7F82">
        <w:trPr>
          <w:trHeight w:val="298"/>
        </w:trPr>
        <w:tc>
          <w:tcPr>
            <w:tcW w:w="943" w:type="dxa"/>
            <w:tcBorders>
              <w:top w:val="nil"/>
              <w:left w:val="single" w:sz="4" w:space="0" w:color="auto"/>
              <w:bottom w:val="single" w:sz="4" w:space="0" w:color="auto"/>
              <w:right w:val="single" w:sz="4" w:space="0" w:color="auto"/>
            </w:tcBorders>
            <w:shd w:val="clear" w:color="000000" w:fill="FFFFFF"/>
            <w:noWrap/>
            <w:vAlign w:val="bottom"/>
            <w:hideMark/>
          </w:tcPr>
          <w:p w14:paraId="4990CE1F"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Sütlüce</w:t>
            </w:r>
          </w:p>
        </w:tc>
        <w:tc>
          <w:tcPr>
            <w:tcW w:w="562" w:type="dxa"/>
            <w:tcBorders>
              <w:top w:val="nil"/>
              <w:left w:val="nil"/>
              <w:bottom w:val="single" w:sz="4" w:space="0" w:color="auto"/>
              <w:right w:val="single" w:sz="4" w:space="0" w:color="auto"/>
            </w:tcBorders>
            <w:shd w:val="clear" w:color="000000" w:fill="FFFFFF"/>
            <w:noWrap/>
            <w:vAlign w:val="bottom"/>
            <w:hideMark/>
          </w:tcPr>
          <w:p w14:paraId="534062A9"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B</w:t>
            </w:r>
          </w:p>
        </w:tc>
        <w:tc>
          <w:tcPr>
            <w:tcW w:w="458" w:type="dxa"/>
            <w:tcBorders>
              <w:top w:val="nil"/>
              <w:left w:val="nil"/>
              <w:bottom w:val="single" w:sz="4" w:space="0" w:color="auto"/>
              <w:right w:val="single" w:sz="4" w:space="0" w:color="auto"/>
            </w:tcBorders>
            <w:shd w:val="clear" w:color="000000" w:fill="FFFFFF"/>
            <w:noWrap/>
            <w:vAlign w:val="center"/>
            <w:hideMark/>
          </w:tcPr>
          <w:p w14:paraId="6815E0B5" w14:textId="77777777" w:rsidR="00F56090" w:rsidRPr="005A7060" w:rsidRDefault="00F56090" w:rsidP="001E7F82">
            <w:pPr>
              <w:spacing w:after="0" w:line="240" w:lineRule="auto"/>
              <w:jc w:val="center"/>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4</w:t>
            </w:r>
          </w:p>
        </w:tc>
        <w:tc>
          <w:tcPr>
            <w:tcW w:w="1189" w:type="dxa"/>
            <w:tcBorders>
              <w:top w:val="nil"/>
              <w:left w:val="nil"/>
              <w:bottom w:val="single" w:sz="4" w:space="0" w:color="auto"/>
              <w:right w:val="single" w:sz="4" w:space="0" w:color="auto"/>
            </w:tcBorders>
            <w:shd w:val="clear" w:color="000000" w:fill="FFFFFF"/>
            <w:noWrap/>
            <w:vAlign w:val="bottom"/>
            <w:hideMark/>
          </w:tcPr>
          <w:p w14:paraId="2A5A6E80"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B405</w:t>
            </w:r>
          </w:p>
        </w:tc>
        <w:tc>
          <w:tcPr>
            <w:tcW w:w="1564" w:type="dxa"/>
            <w:tcBorders>
              <w:top w:val="nil"/>
              <w:left w:val="nil"/>
              <w:bottom w:val="single" w:sz="4" w:space="0" w:color="auto"/>
              <w:right w:val="single" w:sz="4" w:space="0" w:color="auto"/>
            </w:tcBorders>
            <w:shd w:val="clear" w:color="000000" w:fill="FFFFFF"/>
            <w:noWrap/>
            <w:vAlign w:val="bottom"/>
            <w:hideMark/>
          </w:tcPr>
          <w:p w14:paraId="6A4DE9CE"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Derslik</w:t>
            </w:r>
          </w:p>
        </w:tc>
        <w:tc>
          <w:tcPr>
            <w:tcW w:w="2747" w:type="dxa"/>
            <w:tcBorders>
              <w:top w:val="nil"/>
              <w:left w:val="nil"/>
              <w:bottom w:val="single" w:sz="4" w:space="0" w:color="auto"/>
              <w:right w:val="single" w:sz="4" w:space="0" w:color="auto"/>
            </w:tcBorders>
            <w:shd w:val="clear" w:color="000000" w:fill="FFFFFF"/>
            <w:noWrap/>
            <w:vAlign w:val="bottom"/>
            <w:hideMark/>
          </w:tcPr>
          <w:p w14:paraId="4A0F84B6"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Derslik</w:t>
            </w:r>
          </w:p>
        </w:tc>
        <w:tc>
          <w:tcPr>
            <w:tcW w:w="1500" w:type="dxa"/>
            <w:tcBorders>
              <w:top w:val="nil"/>
              <w:left w:val="nil"/>
              <w:bottom w:val="single" w:sz="4" w:space="0" w:color="auto"/>
              <w:right w:val="single" w:sz="4" w:space="0" w:color="auto"/>
            </w:tcBorders>
            <w:shd w:val="clear" w:color="000000" w:fill="FFFFFF"/>
            <w:noWrap/>
            <w:vAlign w:val="bottom"/>
            <w:hideMark/>
          </w:tcPr>
          <w:p w14:paraId="50632424" w14:textId="77777777" w:rsidR="00F56090" w:rsidRPr="005A7060" w:rsidRDefault="00F56090" w:rsidP="001E7F82">
            <w:pPr>
              <w:spacing w:after="0" w:line="240" w:lineRule="auto"/>
              <w:rPr>
                <w:rFonts w:ascii="Times New Roman" w:eastAsia="Times New Roman" w:hAnsi="Times New Roman" w:cs="Times New Roman"/>
                <w:kern w:val="0"/>
                <w:lang w:eastAsia="tr-TR"/>
                <w14:ligatures w14:val="none"/>
              </w:rPr>
            </w:pPr>
            <w:r w:rsidRPr="005A7060">
              <w:rPr>
                <w:rFonts w:ascii="Times New Roman" w:eastAsia="Times New Roman" w:hAnsi="Times New Roman" w:cs="Times New Roman"/>
                <w:kern w:val="0"/>
                <w:lang w:eastAsia="tr-TR"/>
                <w14:ligatures w14:val="none"/>
              </w:rPr>
              <w:t>Eğitim</w:t>
            </w:r>
          </w:p>
        </w:tc>
        <w:tc>
          <w:tcPr>
            <w:tcW w:w="1886" w:type="dxa"/>
            <w:tcBorders>
              <w:top w:val="nil"/>
              <w:left w:val="nil"/>
              <w:bottom w:val="single" w:sz="4" w:space="0" w:color="auto"/>
              <w:right w:val="single" w:sz="4" w:space="0" w:color="auto"/>
            </w:tcBorders>
            <w:shd w:val="clear" w:color="000000" w:fill="FFFFFF"/>
            <w:noWrap/>
            <w:vAlign w:val="bottom"/>
            <w:hideMark/>
          </w:tcPr>
          <w:p w14:paraId="066E53BF"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Öğrenci</w:t>
            </w:r>
          </w:p>
        </w:tc>
        <w:tc>
          <w:tcPr>
            <w:tcW w:w="775" w:type="dxa"/>
            <w:tcBorders>
              <w:top w:val="nil"/>
              <w:left w:val="nil"/>
              <w:bottom w:val="single" w:sz="4" w:space="0" w:color="auto"/>
              <w:right w:val="single" w:sz="4" w:space="0" w:color="auto"/>
            </w:tcBorders>
            <w:shd w:val="clear" w:color="000000" w:fill="FFFFFF"/>
            <w:noWrap/>
            <w:vAlign w:val="bottom"/>
            <w:hideMark/>
          </w:tcPr>
          <w:p w14:paraId="518F719F"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51,6</w:t>
            </w:r>
          </w:p>
        </w:tc>
        <w:tc>
          <w:tcPr>
            <w:tcW w:w="670" w:type="dxa"/>
            <w:tcBorders>
              <w:top w:val="nil"/>
              <w:left w:val="nil"/>
              <w:bottom w:val="single" w:sz="4" w:space="0" w:color="auto"/>
              <w:right w:val="single" w:sz="4" w:space="0" w:color="auto"/>
            </w:tcBorders>
            <w:shd w:val="clear" w:color="000000" w:fill="FFFFFF"/>
            <w:noWrap/>
            <w:vAlign w:val="bottom"/>
            <w:hideMark/>
          </w:tcPr>
          <w:p w14:paraId="0706B330"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275</w:t>
            </w:r>
          </w:p>
        </w:tc>
        <w:tc>
          <w:tcPr>
            <w:tcW w:w="699" w:type="dxa"/>
            <w:tcBorders>
              <w:top w:val="nil"/>
              <w:left w:val="nil"/>
              <w:bottom w:val="single" w:sz="4" w:space="0" w:color="auto"/>
              <w:right w:val="single" w:sz="4" w:space="0" w:color="auto"/>
            </w:tcBorders>
            <w:shd w:val="clear" w:color="000000" w:fill="FFFFFF"/>
            <w:noWrap/>
            <w:vAlign w:val="bottom"/>
            <w:hideMark/>
          </w:tcPr>
          <w:p w14:paraId="2714E46C"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1,6</w:t>
            </w:r>
          </w:p>
        </w:tc>
        <w:tc>
          <w:tcPr>
            <w:tcW w:w="1304" w:type="dxa"/>
            <w:tcBorders>
              <w:top w:val="nil"/>
              <w:left w:val="nil"/>
              <w:bottom w:val="single" w:sz="4" w:space="0" w:color="auto"/>
              <w:right w:val="single" w:sz="4" w:space="0" w:color="auto"/>
            </w:tcBorders>
            <w:shd w:val="clear" w:color="000000" w:fill="FFFFFF"/>
            <w:noWrap/>
            <w:vAlign w:val="bottom"/>
            <w:hideMark/>
          </w:tcPr>
          <w:p w14:paraId="678BCE9C"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25</w:t>
            </w:r>
          </w:p>
        </w:tc>
      </w:tr>
      <w:tr w:rsidR="00F56090" w:rsidRPr="002960B6" w14:paraId="1E5E5CF0" w14:textId="77777777" w:rsidTr="001E7F82">
        <w:trPr>
          <w:trHeight w:val="298"/>
        </w:trPr>
        <w:tc>
          <w:tcPr>
            <w:tcW w:w="94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1F352E6"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Sütlüce</w:t>
            </w:r>
          </w:p>
        </w:tc>
        <w:tc>
          <w:tcPr>
            <w:tcW w:w="562" w:type="dxa"/>
            <w:tcBorders>
              <w:top w:val="single" w:sz="4" w:space="0" w:color="auto"/>
              <w:left w:val="nil"/>
              <w:bottom w:val="single" w:sz="4" w:space="0" w:color="auto"/>
              <w:right w:val="single" w:sz="4" w:space="0" w:color="auto"/>
            </w:tcBorders>
            <w:shd w:val="clear" w:color="000000" w:fill="FFFFFF"/>
            <w:noWrap/>
            <w:vAlign w:val="bottom"/>
            <w:hideMark/>
          </w:tcPr>
          <w:p w14:paraId="3EBFEDD6"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C</w:t>
            </w:r>
          </w:p>
        </w:tc>
        <w:tc>
          <w:tcPr>
            <w:tcW w:w="458" w:type="dxa"/>
            <w:tcBorders>
              <w:top w:val="single" w:sz="4" w:space="0" w:color="auto"/>
              <w:left w:val="nil"/>
              <w:bottom w:val="single" w:sz="4" w:space="0" w:color="auto"/>
              <w:right w:val="single" w:sz="4" w:space="0" w:color="auto"/>
            </w:tcBorders>
            <w:shd w:val="clear" w:color="000000" w:fill="FFFFFF"/>
            <w:noWrap/>
            <w:vAlign w:val="center"/>
            <w:hideMark/>
          </w:tcPr>
          <w:p w14:paraId="641411FE" w14:textId="77777777" w:rsidR="00F56090" w:rsidRPr="005A7060" w:rsidRDefault="00F56090" w:rsidP="001E7F82">
            <w:pPr>
              <w:spacing w:after="0" w:line="240" w:lineRule="auto"/>
              <w:jc w:val="center"/>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4</w:t>
            </w:r>
          </w:p>
        </w:tc>
        <w:tc>
          <w:tcPr>
            <w:tcW w:w="1189" w:type="dxa"/>
            <w:tcBorders>
              <w:top w:val="single" w:sz="4" w:space="0" w:color="auto"/>
              <w:left w:val="nil"/>
              <w:bottom w:val="single" w:sz="4" w:space="0" w:color="auto"/>
              <w:right w:val="single" w:sz="4" w:space="0" w:color="auto"/>
            </w:tcBorders>
            <w:shd w:val="clear" w:color="000000" w:fill="FFFFFF"/>
            <w:noWrap/>
            <w:vAlign w:val="bottom"/>
            <w:hideMark/>
          </w:tcPr>
          <w:p w14:paraId="710322A6"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C404</w:t>
            </w:r>
          </w:p>
        </w:tc>
        <w:tc>
          <w:tcPr>
            <w:tcW w:w="1564" w:type="dxa"/>
            <w:tcBorders>
              <w:top w:val="single" w:sz="4" w:space="0" w:color="auto"/>
              <w:left w:val="nil"/>
              <w:bottom w:val="single" w:sz="4" w:space="0" w:color="auto"/>
              <w:right w:val="single" w:sz="4" w:space="0" w:color="auto"/>
            </w:tcBorders>
            <w:shd w:val="clear" w:color="000000" w:fill="FFFFFF"/>
            <w:noWrap/>
            <w:vAlign w:val="bottom"/>
            <w:hideMark/>
          </w:tcPr>
          <w:p w14:paraId="2055314B"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Derslik</w:t>
            </w:r>
          </w:p>
        </w:tc>
        <w:tc>
          <w:tcPr>
            <w:tcW w:w="2747" w:type="dxa"/>
            <w:tcBorders>
              <w:top w:val="single" w:sz="4" w:space="0" w:color="auto"/>
              <w:left w:val="nil"/>
              <w:bottom w:val="single" w:sz="4" w:space="0" w:color="auto"/>
              <w:right w:val="single" w:sz="4" w:space="0" w:color="auto"/>
            </w:tcBorders>
            <w:shd w:val="clear" w:color="000000" w:fill="FFFFFF"/>
            <w:noWrap/>
            <w:vAlign w:val="bottom"/>
            <w:hideMark/>
          </w:tcPr>
          <w:p w14:paraId="7F50CECD"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Derslik</w:t>
            </w:r>
          </w:p>
        </w:tc>
        <w:tc>
          <w:tcPr>
            <w:tcW w:w="1500" w:type="dxa"/>
            <w:tcBorders>
              <w:top w:val="single" w:sz="4" w:space="0" w:color="auto"/>
              <w:left w:val="nil"/>
              <w:bottom w:val="single" w:sz="4" w:space="0" w:color="auto"/>
              <w:right w:val="single" w:sz="4" w:space="0" w:color="auto"/>
            </w:tcBorders>
            <w:shd w:val="clear" w:color="000000" w:fill="FFFFFF"/>
            <w:noWrap/>
            <w:vAlign w:val="bottom"/>
            <w:hideMark/>
          </w:tcPr>
          <w:p w14:paraId="5A1A9664" w14:textId="77777777" w:rsidR="00F56090" w:rsidRPr="005A7060" w:rsidRDefault="00F56090" w:rsidP="001E7F82">
            <w:pPr>
              <w:spacing w:after="0" w:line="240" w:lineRule="auto"/>
              <w:rPr>
                <w:rFonts w:ascii="Times New Roman" w:eastAsia="Times New Roman" w:hAnsi="Times New Roman" w:cs="Times New Roman"/>
                <w:kern w:val="0"/>
                <w:lang w:eastAsia="tr-TR"/>
                <w14:ligatures w14:val="none"/>
              </w:rPr>
            </w:pPr>
            <w:r w:rsidRPr="005A7060">
              <w:rPr>
                <w:rFonts w:ascii="Times New Roman" w:eastAsia="Times New Roman" w:hAnsi="Times New Roman" w:cs="Times New Roman"/>
                <w:kern w:val="0"/>
                <w:lang w:eastAsia="tr-TR"/>
                <w14:ligatures w14:val="none"/>
              </w:rPr>
              <w:t>Eğitim</w:t>
            </w:r>
          </w:p>
        </w:tc>
        <w:tc>
          <w:tcPr>
            <w:tcW w:w="1886" w:type="dxa"/>
            <w:tcBorders>
              <w:top w:val="single" w:sz="4" w:space="0" w:color="auto"/>
              <w:left w:val="nil"/>
              <w:bottom w:val="single" w:sz="4" w:space="0" w:color="auto"/>
              <w:right w:val="single" w:sz="4" w:space="0" w:color="auto"/>
            </w:tcBorders>
            <w:shd w:val="clear" w:color="000000" w:fill="FFFFFF"/>
            <w:noWrap/>
            <w:vAlign w:val="bottom"/>
            <w:hideMark/>
          </w:tcPr>
          <w:p w14:paraId="49086759"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Öğrenci</w:t>
            </w:r>
          </w:p>
        </w:tc>
        <w:tc>
          <w:tcPr>
            <w:tcW w:w="775" w:type="dxa"/>
            <w:tcBorders>
              <w:top w:val="single" w:sz="4" w:space="0" w:color="auto"/>
              <w:left w:val="nil"/>
              <w:bottom w:val="single" w:sz="4" w:space="0" w:color="auto"/>
              <w:right w:val="single" w:sz="4" w:space="0" w:color="auto"/>
            </w:tcBorders>
            <w:shd w:val="clear" w:color="000000" w:fill="FFFFFF"/>
            <w:noWrap/>
            <w:vAlign w:val="bottom"/>
            <w:hideMark/>
          </w:tcPr>
          <w:p w14:paraId="6271A62F"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56</w:t>
            </w:r>
          </w:p>
        </w:tc>
        <w:tc>
          <w:tcPr>
            <w:tcW w:w="670" w:type="dxa"/>
            <w:tcBorders>
              <w:top w:val="single" w:sz="4" w:space="0" w:color="auto"/>
              <w:left w:val="nil"/>
              <w:bottom w:val="single" w:sz="4" w:space="0" w:color="auto"/>
              <w:right w:val="single" w:sz="4" w:space="0" w:color="auto"/>
            </w:tcBorders>
            <w:shd w:val="clear" w:color="000000" w:fill="FFFFFF"/>
            <w:noWrap/>
            <w:vAlign w:val="bottom"/>
            <w:hideMark/>
          </w:tcPr>
          <w:p w14:paraId="3D0145A5"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275</w:t>
            </w:r>
          </w:p>
        </w:tc>
        <w:tc>
          <w:tcPr>
            <w:tcW w:w="699" w:type="dxa"/>
            <w:tcBorders>
              <w:top w:val="single" w:sz="4" w:space="0" w:color="auto"/>
              <w:left w:val="nil"/>
              <w:bottom w:val="single" w:sz="4" w:space="0" w:color="auto"/>
              <w:right w:val="single" w:sz="4" w:space="0" w:color="auto"/>
            </w:tcBorders>
            <w:shd w:val="clear" w:color="000000" w:fill="FFFFFF"/>
            <w:noWrap/>
            <w:vAlign w:val="bottom"/>
            <w:hideMark/>
          </w:tcPr>
          <w:p w14:paraId="74D9AC58"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12</w:t>
            </w:r>
          </w:p>
        </w:tc>
        <w:tc>
          <w:tcPr>
            <w:tcW w:w="1304" w:type="dxa"/>
            <w:tcBorders>
              <w:top w:val="single" w:sz="4" w:space="0" w:color="auto"/>
              <w:left w:val="nil"/>
              <w:bottom w:val="single" w:sz="4" w:space="0" w:color="auto"/>
              <w:right w:val="single" w:sz="4" w:space="0" w:color="auto"/>
            </w:tcBorders>
            <w:shd w:val="clear" w:color="000000" w:fill="FFFFFF"/>
            <w:noWrap/>
            <w:vAlign w:val="bottom"/>
            <w:hideMark/>
          </w:tcPr>
          <w:p w14:paraId="5DB5B144"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28</w:t>
            </w:r>
          </w:p>
        </w:tc>
      </w:tr>
      <w:tr w:rsidR="00F56090" w:rsidRPr="002960B6" w14:paraId="14C0F77E" w14:textId="77777777" w:rsidTr="001E7F82">
        <w:trPr>
          <w:trHeight w:val="298"/>
        </w:trPr>
        <w:tc>
          <w:tcPr>
            <w:tcW w:w="943" w:type="dxa"/>
            <w:tcBorders>
              <w:top w:val="nil"/>
              <w:left w:val="single" w:sz="4" w:space="0" w:color="auto"/>
              <w:bottom w:val="single" w:sz="4" w:space="0" w:color="auto"/>
              <w:right w:val="single" w:sz="4" w:space="0" w:color="auto"/>
            </w:tcBorders>
            <w:shd w:val="clear" w:color="000000" w:fill="FFFFFF"/>
            <w:noWrap/>
            <w:vAlign w:val="bottom"/>
            <w:hideMark/>
          </w:tcPr>
          <w:p w14:paraId="252037DC"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Sütlüce</w:t>
            </w:r>
          </w:p>
        </w:tc>
        <w:tc>
          <w:tcPr>
            <w:tcW w:w="562" w:type="dxa"/>
            <w:tcBorders>
              <w:top w:val="nil"/>
              <w:left w:val="nil"/>
              <w:bottom w:val="single" w:sz="4" w:space="0" w:color="auto"/>
              <w:right w:val="single" w:sz="4" w:space="0" w:color="auto"/>
            </w:tcBorders>
            <w:shd w:val="clear" w:color="000000" w:fill="FFFFFF"/>
            <w:noWrap/>
            <w:vAlign w:val="bottom"/>
            <w:hideMark/>
          </w:tcPr>
          <w:p w14:paraId="600BB023"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C</w:t>
            </w:r>
          </w:p>
        </w:tc>
        <w:tc>
          <w:tcPr>
            <w:tcW w:w="458" w:type="dxa"/>
            <w:tcBorders>
              <w:top w:val="nil"/>
              <w:left w:val="nil"/>
              <w:bottom w:val="single" w:sz="4" w:space="0" w:color="auto"/>
              <w:right w:val="single" w:sz="4" w:space="0" w:color="auto"/>
            </w:tcBorders>
            <w:shd w:val="clear" w:color="000000" w:fill="FFFFFF"/>
            <w:noWrap/>
            <w:vAlign w:val="center"/>
            <w:hideMark/>
          </w:tcPr>
          <w:p w14:paraId="3B7117EA" w14:textId="77777777" w:rsidR="00F56090" w:rsidRPr="005A7060" w:rsidRDefault="00F56090" w:rsidP="001E7F82">
            <w:pPr>
              <w:spacing w:after="0" w:line="240" w:lineRule="auto"/>
              <w:jc w:val="center"/>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4</w:t>
            </w:r>
          </w:p>
        </w:tc>
        <w:tc>
          <w:tcPr>
            <w:tcW w:w="1189" w:type="dxa"/>
            <w:tcBorders>
              <w:top w:val="nil"/>
              <w:left w:val="nil"/>
              <w:bottom w:val="single" w:sz="4" w:space="0" w:color="auto"/>
              <w:right w:val="single" w:sz="4" w:space="0" w:color="auto"/>
            </w:tcBorders>
            <w:shd w:val="clear" w:color="000000" w:fill="FFFFFF"/>
            <w:noWrap/>
            <w:vAlign w:val="bottom"/>
            <w:hideMark/>
          </w:tcPr>
          <w:p w14:paraId="7CAF46BE"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C405</w:t>
            </w:r>
          </w:p>
        </w:tc>
        <w:tc>
          <w:tcPr>
            <w:tcW w:w="1564" w:type="dxa"/>
            <w:tcBorders>
              <w:top w:val="nil"/>
              <w:left w:val="nil"/>
              <w:bottom w:val="single" w:sz="4" w:space="0" w:color="auto"/>
              <w:right w:val="single" w:sz="4" w:space="0" w:color="auto"/>
            </w:tcBorders>
            <w:shd w:val="clear" w:color="000000" w:fill="FFFFFF"/>
            <w:noWrap/>
            <w:vAlign w:val="bottom"/>
            <w:hideMark/>
          </w:tcPr>
          <w:p w14:paraId="6B39E5F3"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Derslik</w:t>
            </w:r>
          </w:p>
        </w:tc>
        <w:tc>
          <w:tcPr>
            <w:tcW w:w="2747" w:type="dxa"/>
            <w:tcBorders>
              <w:top w:val="nil"/>
              <w:left w:val="nil"/>
              <w:bottom w:val="single" w:sz="4" w:space="0" w:color="auto"/>
              <w:right w:val="single" w:sz="4" w:space="0" w:color="auto"/>
            </w:tcBorders>
            <w:shd w:val="clear" w:color="000000" w:fill="FFFFFF"/>
            <w:noWrap/>
            <w:vAlign w:val="bottom"/>
            <w:hideMark/>
          </w:tcPr>
          <w:p w14:paraId="27379018"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Derslik</w:t>
            </w:r>
          </w:p>
        </w:tc>
        <w:tc>
          <w:tcPr>
            <w:tcW w:w="1500" w:type="dxa"/>
            <w:tcBorders>
              <w:top w:val="nil"/>
              <w:left w:val="nil"/>
              <w:bottom w:val="single" w:sz="4" w:space="0" w:color="auto"/>
              <w:right w:val="single" w:sz="4" w:space="0" w:color="auto"/>
            </w:tcBorders>
            <w:shd w:val="clear" w:color="000000" w:fill="FFFFFF"/>
            <w:noWrap/>
            <w:vAlign w:val="bottom"/>
            <w:hideMark/>
          </w:tcPr>
          <w:p w14:paraId="199FA317" w14:textId="77777777" w:rsidR="00F56090" w:rsidRPr="005A7060" w:rsidRDefault="00F56090" w:rsidP="001E7F82">
            <w:pPr>
              <w:spacing w:after="0" w:line="240" w:lineRule="auto"/>
              <w:rPr>
                <w:rFonts w:ascii="Times New Roman" w:eastAsia="Times New Roman" w:hAnsi="Times New Roman" w:cs="Times New Roman"/>
                <w:kern w:val="0"/>
                <w:lang w:eastAsia="tr-TR"/>
                <w14:ligatures w14:val="none"/>
              </w:rPr>
            </w:pPr>
            <w:r w:rsidRPr="005A7060">
              <w:rPr>
                <w:rFonts w:ascii="Times New Roman" w:eastAsia="Times New Roman" w:hAnsi="Times New Roman" w:cs="Times New Roman"/>
                <w:kern w:val="0"/>
                <w:lang w:eastAsia="tr-TR"/>
                <w14:ligatures w14:val="none"/>
              </w:rPr>
              <w:t>Eğitim</w:t>
            </w:r>
          </w:p>
        </w:tc>
        <w:tc>
          <w:tcPr>
            <w:tcW w:w="1886" w:type="dxa"/>
            <w:tcBorders>
              <w:top w:val="nil"/>
              <w:left w:val="nil"/>
              <w:bottom w:val="single" w:sz="4" w:space="0" w:color="auto"/>
              <w:right w:val="single" w:sz="4" w:space="0" w:color="auto"/>
            </w:tcBorders>
            <w:shd w:val="clear" w:color="000000" w:fill="FFFFFF"/>
            <w:noWrap/>
            <w:vAlign w:val="bottom"/>
            <w:hideMark/>
          </w:tcPr>
          <w:p w14:paraId="1C406FF1"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Öğrenci</w:t>
            </w:r>
          </w:p>
        </w:tc>
        <w:tc>
          <w:tcPr>
            <w:tcW w:w="775" w:type="dxa"/>
            <w:tcBorders>
              <w:top w:val="nil"/>
              <w:left w:val="nil"/>
              <w:bottom w:val="single" w:sz="4" w:space="0" w:color="auto"/>
              <w:right w:val="single" w:sz="4" w:space="0" w:color="auto"/>
            </w:tcBorders>
            <w:shd w:val="clear" w:color="000000" w:fill="FFFFFF"/>
            <w:noWrap/>
            <w:vAlign w:val="bottom"/>
            <w:hideMark/>
          </w:tcPr>
          <w:p w14:paraId="6F132812"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145</w:t>
            </w:r>
          </w:p>
        </w:tc>
        <w:tc>
          <w:tcPr>
            <w:tcW w:w="670" w:type="dxa"/>
            <w:tcBorders>
              <w:top w:val="nil"/>
              <w:left w:val="nil"/>
              <w:bottom w:val="single" w:sz="4" w:space="0" w:color="auto"/>
              <w:right w:val="single" w:sz="4" w:space="0" w:color="auto"/>
            </w:tcBorders>
            <w:shd w:val="clear" w:color="000000" w:fill="FFFFFF"/>
            <w:noWrap/>
            <w:vAlign w:val="bottom"/>
            <w:hideMark/>
          </w:tcPr>
          <w:p w14:paraId="4CF52B3B"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275</w:t>
            </w:r>
          </w:p>
        </w:tc>
        <w:tc>
          <w:tcPr>
            <w:tcW w:w="699" w:type="dxa"/>
            <w:tcBorders>
              <w:top w:val="nil"/>
              <w:left w:val="nil"/>
              <w:bottom w:val="single" w:sz="4" w:space="0" w:color="auto"/>
              <w:right w:val="single" w:sz="4" w:space="0" w:color="auto"/>
            </w:tcBorders>
            <w:shd w:val="clear" w:color="000000" w:fill="FFFFFF"/>
            <w:noWrap/>
            <w:vAlign w:val="bottom"/>
            <w:hideMark/>
          </w:tcPr>
          <w:p w14:paraId="74885776"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7,2</w:t>
            </w:r>
          </w:p>
        </w:tc>
        <w:tc>
          <w:tcPr>
            <w:tcW w:w="1304" w:type="dxa"/>
            <w:tcBorders>
              <w:top w:val="nil"/>
              <w:left w:val="nil"/>
              <w:bottom w:val="single" w:sz="4" w:space="0" w:color="auto"/>
              <w:right w:val="single" w:sz="4" w:space="0" w:color="auto"/>
            </w:tcBorders>
            <w:shd w:val="clear" w:color="000000" w:fill="FFFFFF"/>
            <w:noWrap/>
            <w:vAlign w:val="bottom"/>
            <w:hideMark/>
          </w:tcPr>
          <w:p w14:paraId="2D9052B0"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96</w:t>
            </w:r>
          </w:p>
        </w:tc>
      </w:tr>
      <w:tr w:rsidR="00F56090" w:rsidRPr="002960B6" w14:paraId="62CEAB51" w14:textId="77777777" w:rsidTr="001E7F82">
        <w:trPr>
          <w:trHeight w:val="298"/>
        </w:trPr>
        <w:tc>
          <w:tcPr>
            <w:tcW w:w="94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9E3502D"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Sütlüce</w:t>
            </w:r>
          </w:p>
        </w:tc>
        <w:tc>
          <w:tcPr>
            <w:tcW w:w="562" w:type="dxa"/>
            <w:tcBorders>
              <w:top w:val="single" w:sz="4" w:space="0" w:color="auto"/>
              <w:left w:val="nil"/>
              <w:bottom w:val="single" w:sz="4" w:space="0" w:color="auto"/>
              <w:right w:val="single" w:sz="4" w:space="0" w:color="auto"/>
            </w:tcBorders>
            <w:shd w:val="clear" w:color="000000" w:fill="FFFFFF"/>
            <w:noWrap/>
            <w:vAlign w:val="bottom"/>
            <w:hideMark/>
          </w:tcPr>
          <w:p w14:paraId="3087990D"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D</w:t>
            </w:r>
          </w:p>
        </w:tc>
        <w:tc>
          <w:tcPr>
            <w:tcW w:w="458" w:type="dxa"/>
            <w:tcBorders>
              <w:top w:val="single" w:sz="4" w:space="0" w:color="auto"/>
              <w:left w:val="nil"/>
              <w:bottom w:val="single" w:sz="4" w:space="0" w:color="auto"/>
              <w:right w:val="single" w:sz="4" w:space="0" w:color="auto"/>
            </w:tcBorders>
            <w:shd w:val="clear" w:color="000000" w:fill="FFFFFF"/>
            <w:noWrap/>
            <w:vAlign w:val="center"/>
            <w:hideMark/>
          </w:tcPr>
          <w:p w14:paraId="5D07653B" w14:textId="77777777" w:rsidR="00F56090" w:rsidRPr="005A7060" w:rsidRDefault="00F56090" w:rsidP="001E7F82">
            <w:pPr>
              <w:spacing w:after="0" w:line="240" w:lineRule="auto"/>
              <w:jc w:val="center"/>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4</w:t>
            </w:r>
          </w:p>
        </w:tc>
        <w:tc>
          <w:tcPr>
            <w:tcW w:w="1189" w:type="dxa"/>
            <w:tcBorders>
              <w:top w:val="single" w:sz="4" w:space="0" w:color="auto"/>
              <w:left w:val="nil"/>
              <w:bottom w:val="single" w:sz="4" w:space="0" w:color="auto"/>
              <w:right w:val="single" w:sz="4" w:space="0" w:color="auto"/>
            </w:tcBorders>
            <w:shd w:val="clear" w:color="000000" w:fill="FFFFFF"/>
            <w:noWrap/>
            <w:vAlign w:val="bottom"/>
            <w:hideMark/>
          </w:tcPr>
          <w:p w14:paraId="7FC37CA5"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D402</w:t>
            </w:r>
          </w:p>
        </w:tc>
        <w:tc>
          <w:tcPr>
            <w:tcW w:w="1564" w:type="dxa"/>
            <w:tcBorders>
              <w:top w:val="single" w:sz="4" w:space="0" w:color="auto"/>
              <w:left w:val="nil"/>
              <w:bottom w:val="single" w:sz="4" w:space="0" w:color="auto"/>
              <w:right w:val="single" w:sz="4" w:space="0" w:color="auto"/>
            </w:tcBorders>
            <w:shd w:val="clear" w:color="000000" w:fill="FFFFFF"/>
            <w:noWrap/>
            <w:vAlign w:val="bottom"/>
            <w:hideMark/>
          </w:tcPr>
          <w:p w14:paraId="0991BB95"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Derslik</w:t>
            </w:r>
          </w:p>
        </w:tc>
        <w:tc>
          <w:tcPr>
            <w:tcW w:w="2747" w:type="dxa"/>
            <w:tcBorders>
              <w:top w:val="single" w:sz="4" w:space="0" w:color="auto"/>
              <w:left w:val="nil"/>
              <w:bottom w:val="single" w:sz="4" w:space="0" w:color="auto"/>
              <w:right w:val="single" w:sz="4" w:space="0" w:color="auto"/>
            </w:tcBorders>
            <w:shd w:val="clear" w:color="000000" w:fill="FFFFFF"/>
            <w:noWrap/>
            <w:vAlign w:val="bottom"/>
            <w:hideMark/>
          </w:tcPr>
          <w:p w14:paraId="36D5FD80"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Derslik</w:t>
            </w:r>
          </w:p>
        </w:tc>
        <w:tc>
          <w:tcPr>
            <w:tcW w:w="1500" w:type="dxa"/>
            <w:tcBorders>
              <w:top w:val="single" w:sz="4" w:space="0" w:color="auto"/>
              <w:left w:val="nil"/>
              <w:bottom w:val="single" w:sz="4" w:space="0" w:color="auto"/>
              <w:right w:val="single" w:sz="4" w:space="0" w:color="auto"/>
            </w:tcBorders>
            <w:shd w:val="clear" w:color="000000" w:fill="FFFFFF"/>
            <w:noWrap/>
            <w:vAlign w:val="bottom"/>
            <w:hideMark/>
          </w:tcPr>
          <w:p w14:paraId="4A6ADE15" w14:textId="77777777" w:rsidR="00F56090" w:rsidRPr="005A7060" w:rsidRDefault="00F56090" w:rsidP="001E7F82">
            <w:pPr>
              <w:spacing w:after="0" w:line="240" w:lineRule="auto"/>
              <w:rPr>
                <w:rFonts w:ascii="Times New Roman" w:eastAsia="Times New Roman" w:hAnsi="Times New Roman" w:cs="Times New Roman"/>
                <w:kern w:val="0"/>
                <w:lang w:eastAsia="tr-TR"/>
                <w14:ligatures w14:val="none"/>
              </w:rPr>
            </w:pPr>
            <w:r w:rsidRPr="005A7060">
              <w:rPr>
                <w:rFonts w:ascii="Times New Roman" w:eastAsia="Times New Roman" w:hAnsi="Times New Roman" w:cs="Times New Roman"/>
                <w:kern w:val="0"/>
                <w:lang w:eastAsia="tr-TR"/>
                <w14:ligatures w14:val="none"/>
              </w:rPr>
              <w:t>Eğitim</w:t>
            </w:r>
          </w:p>
        </w:tc>
        <w:tc>
          <w:tcPr>
            <w:tcW w:w="1886" w:type="dxa"/>
            <w:tcBorders>
              <w:top w:val="single" w:sz="4" w:space="0" w:color="auto"/>
              <w:left w:val="nil"/>
              <w:bottom w:val="single" w:sz="4" w:space="0" w:color="auto"/>
              <w:right w:val="single" w:sz="4" w:space="0" w:color="auto"/>
            </w:tcBorders>
            <w:shd w:val="clear" w:color="000000" w:fill="FFFFFF"/>
            <w:noWrap/>
            <w:vAlign w:val="bottom"/>
            <w:hideMark/>
          </w:tcPr>
          <w:p w14:paraId="00D6A985"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Öğrenci</w:t>
            </w:r>
          </w:p>
        </w:tc>
        <w:tc>
          <w:tcPr>
            <w:tcW w:w="775" w:type="dxa"/>
            <w:tcBorders>
              <w:top w:val="single" w:sz="4" w:space="0" w:color="auto"/>
              <w:left w:val="nil"/>
              <w:bottom w:val="single" w:sz="4" w:space="0" w:color="auto"/>
              <w:right w:val="single" w:sz="4" w:space="0" w:color="auto"/>
            </w:tcBorders>
            <w:shd w:val="clear" w:color="000000" w:fill="FFFFFF"/>
            <w:noWrap/>
            <w:vAlign w:val="bottom"/>
            <w:hideMark/>
          </w:tcPr>
          <w:p w14:paraId="4631F748"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70,5</w:t>
            </w:r>
          </w:p>
        </w:tc>
        <w:tc>
          <w:tcPr>
            <w:tcW w:w="670" w:type="dxa"/>
            <w:tcBorders>
              <w:top w:val="single" w:sz="4" w:space="0" w:color="auto"/>
              <w:left w:val="nil"/>
              <w:bottom w:val="single" w:sz="4" w:space="0" w:color="auto"/>
              <w:right w:val="single" w:sz="4" w:space="0" w:color="auto"/>
            </w:tcBorders>
            <w:shd w:val="clear" w:color="000000" w:fill="FFFFFF"/>
            <w:noWrap/>
            <w:vAlign w:val="bottom"/>
            <w:hideMark/>
          </w:tcPr>
          <w:p w14:paraId="05E86632"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270</w:t>
            </w:r>
          </w:p>
        </w:tc>
        <w:tc>
          <w:tcPr>
            <w:tcW w:w="699" w:type="dxa"/>
            <w:tcBorders>
              <w:top w:val="single" w:sz="4" w:space="0" w:color="auto"/>
              <w:left w:val="nil"/>
              <w:bottom w:val="single" w:sz="4" w:space="0" w:color="auto"/>
              <w:right w:val="single" w:sz="4" w:space="0" w:color="auto"/>
            </w:tcBorders>
            <w:shd w:val="clear" w:color="000000" w:fill="FFFFFF"/>
            <w:noWrap/>
            <w:vAlign w:val="bottom"/>
            <w:hideMark/>
          </w:tcPr>
          <w:p w14:paraId="3FA52D5C"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21</w:t>
            </w:r>
          </w:p>
        </w:tc>
        <w:tc>
          <w:tcPr>
            <w:tcW w:w="1304" w:type="dxa"/>
            <w:tcBorders>
              <w:top w:val="single" w:sz="4" w:space="0" w:color="auto"/>
              <w:left w:val="nil"/>
              <w:bottom w:val="single" w:sz="4" w:space="0" w:color="auto"/>
              <w:right w:val="single" w:sz="4" w:space="0" w:color="auto"/>
            </w:tcBorders>
            <w:shd w:val="clear" w:color="000000" w:fill="FFFFFF"/>
            <w:noWrap/>
            <w:vAlign w:val="bottom"/>
            <w:hideMark/>
          </w:tcPr>
          <w:p w14:paraId="3EC9E7CE"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35</w:t>
            </w:r>
          </w:p>
        </w:tc>
      </w:tr>
      <w:tr w:rsidR="00F56090" w:rsidRPr="002960B6" w14:paraId="6918EA31" w14:textId="77777777" w:rsidTr="001E7F82">
        <w:trPr>
          <w:trHeight w:val="298"/>
        </w:trPr>
        <w:tc>
          <w:tcPr>
            <w:tcW w:w="943" w:type="dxa"/>
            <w:tcBorders>
              <w:top w:val="nil"/>
              <w:left w:val="single" w:sz="4" w:space="0" w:color="auto"/>
              <w:bottom w:val="single" w:sz="4" w:space="0" w:color="auto"/>
              <w:right w:val="single" w:sz="4" w:space="0" w:color="auto"/>
            </w:tcBorders>
            <w:shd w:val="clear" w:color="000000" w:fill="FFFFFF"/>
            <w:noWrap/>
            <w:vAlign w:val="bottom"/>
            <w:hideMark/>
          </w:tcPr>
          <w:p w14:paraId="2D8F2854"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Sütlüce</w:t>
            </w:r>
          </w:p>
        </w:tc>
        <w:tc>
          <w:tcPr>
            <w:tcW w:w="562" w:type="dxa"/>
            <w:tcBorders>
              <w:top w:val="nil"/>
              <w:left w:val="nil"/>
              <w:bottom w:val="single" w:sz="4" w:space="0" w:color="auto"/>
              <w:right w:val="single" w:sz="4" w:space="0" w:color="auto"/>
            </w:tcBorders>
            <w:shd w:val="clear" w:color="000000" w:fill="FFFFFF"/>
            <w:noWrap/>
            <w:vAlign w:val="bottom"/>
            <w:hideMark/>
          </w:tcPr>
          <w:p w14:paraId="680AF98D"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D</w:t>
            </w:r>
          </w:p>
        </w:tc>
        <w:tc>
          <w:tcPr>
            <w:tcW w:w="458" w:type="dxa"/>
            <w:tcBorders>
              <w:top w:val="nil"/>
              <w:left w:val="nil"/>
              <w:bottom w:val="single" w:sz="4" w:space="0" w:color="auto"/>
              <w:right w:val="single" w:sz="4" w:space="0" w:color="auto"/>
            </w:tcBorders>
            <w:shd w:val="clear" w:color="000000" w:fill="FFFFFF"/>
            <w:noWrap/>
            <w:vAlign w:val="center"/>
            <w:hideMark/>
          </w:tcPr>
          <w:p w14:paraId="08148AAA" w14:textId="77777777" w:rsidR="00F56090" w:rsidRPr="005A7060" w:rsidRDefault="00F56090" w:rsidP="001E7F82">
            <w:pPr>
              <w:spacing w:after="0" w:line="240" w:lineRule="auto"/>
              <w:jc w:val="center"/>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4</w:t>
            </w:r>
          </w:p>
        </w:tc>
        <w:tc>
          <w:tcPr>
            <w:tcW w:w="1189" w:type="dxa"/>
            <w:tcBorders>
              <w:top w:val="nil"/>
              <w:left w:val="nil"/>
              <w:bottom w:val="single" w:sz="4" w:space="0" w:color="auto"/>
              <w:right w:val="single" w:sz="4" w:space="0" w:color="auto"/>
            </w:tcBorders>
            <w:shd w:val="clear" w:color="000000" w:fill="FFFFFF"/>
            <w:noWrap/>
            <w:vAlign w:val="bottom"/>
            <w:hideMark/>
          </w:tcPr>
          <w:p w14:paraId="17185994"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D403</w:t>
            </w:r>
          </w:p>
        </w:tc>
        <w:tc>
          <w:tcPr>
            <w:tcW w:w="1564" w:type="dxa"/>
            <w:tcBorders>
              <w:top w:val="nil"/>
              <w:left w:val="nil"/>
              <w:bottom w:val="single" w:sz="4" w:space="0" w:color="auto"/>
              <w:right w:val="single" w:sz="4" w:space="0" w:color="auto"/>
            </w:tcBorders>
            <w:shd w:val="clear" w:color="000000" w:fill="FFFFFF"/>
            <w:noWrap/>
            <w:vAlign w:val="bottom"/>
            <w:hideMark/>
          </w:tcPr>
          <w:p w14:paraId="1C3130A0"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Derslik</w:t>
            </w:r>
          </w:p>
        </w:tc>
        <w:tc>
          <w:tcPr>
            <w:tcW w:w="2747" w:type="dxa"/>
            <w:tcBorders>
              <w:top w:val="nil"/>
              <w:left w:val="nil"/>
              <w:bottom w:val="single" w:sz="4" w:space="0" w:color="auto"/>
              <w:right w:val="single" w:sz="4" w:space="0" w:color="auto"/>
            </w:tcBorders>
            <w:shd w:val="clear" w:color="000000" w:fill="FFFFFF"/>
            <w:noWrap/>
            <w:vAlign w:val="bottom"/>
            <w:hideMark/>
          </w:tcPr>
          <w:p w14:paraId="262323E6"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Derslik</w:t>
            </w:r>
          </w:p>
        </w:tc>
        <w:tc>
          <w:tcPr>
            <w:tcW w:w="1500" w:type="dxa"/>
            <w:tcBorders>
              <w:top w:val="nil"/>
              <w:left w:val="nil"/>
              <w:bottom w:val="single" w:sz="4" w:space="0" w:color="auto"/>
              <w:right w:val="single" w:sz="4" w:space="0" w:color="auto"/>
            </w:tcBorders>
            <w:shd w:val="clear" w:color="000000" w:fill="FFFFFF"/>
            <w:noWrap/>
            <w:vAlign w:val="bottom"/>
            <w:hideMark/>
          </w:tcPr>
          <w:p w14:paraId="2D24E3C1" w14:textId="77777777" w:rsidR="00F56090" w:rsidRPr="005A7060" w:rsidRDefault="00F56090" w:rsidP="001E7F82">
            <w:pPr>
              <w:spacing w:after="0" w:line="240" w:lineRule="auto"/>
              <w:rPr>
                <w:rFonts w:ascii="Times New Roman" w:eastAsia="Times New Roman" w:hAnsi="Times New Roman" w:cs="Times New Roman"/>
                <w:kern w:val="0"/>
                <w:lang w:eastAsia="tr-TR"/>
                <w14:ligatures w14:val="none"/>
              </w:rPr>
            </w:pPr>
            <w:r w:rsidRPr="005A7060">
              <w:rPr>
                <w:rFonts w:ascii="Times New Roman" w:eastAsia="Times New Roman" w:hAnsi="Times New Roman" w:cs="Times New Roman"/>
                <w:kern w:val="0"/>
                <w:lang w:eastAsia="tr-TR"/>
                <w14:ligatures w14:val="none"/>
              </w:rPr>
              <w:t>Eğitim</w:t>
            </w:r>
          </w:p>
        </w:tc>
        <w:tc>
          <w:tcPr>
            <w:tcW w:w="1886" w:type="dxa"/>
            <w:tcBorders>
              <w:top w:val="nil"/>
              <w:left w:val="nil"/>
              <w:bottom w:val="single" w:sz="4" w:space="0" w:color="auto"/>
              <w:right w:val="single" w:sz="4" w:space="0" w:color="auto"/>
            </w:tcBorders>
            <w:shd w:val="clear" w:color="000000" w:fill="FFFFFF"/>
            <w:noWrap/>
            <w:vAlign w:val="bottom"/>
            <w:hideMark/>
          </w:tcPr>
          <w:p w14:paraId="7B423B9A"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Öğrenci</w:t>
            </w:r>
          </w:p>
        </w:tc>
        <w:tc>
          <w:tcPr>
            <w:tcW w:w="775" w:type="dxa"/>
            <w:tcBorders>
              <w:top w:val="nil"/>
              <w:left w:val="nil"/>
              <w:bottom w:val="single" w:sz="4" w:space="0" w:color="auto"/>
              <w:right w:val="single" w:sz="4" w:space="0" w:color="auto"/>
            </w:tcBorders>
            <w:shd w:val="clear" w:color="000000" w:fill="FFFFFF"/>
            <w:noWrap/>
            <w:vAlign w:val="bottom"/>
            <w:hideMark/>
          </w:tcPr>
          <w:p w14:paraId="36F570A4"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82,5</w:t>
            </w:r>
          </w:p>
        </w:tc>
        <w:tc>
          <w:tcPr>
            <w:tcW w:w="670" w:type="dxa"/>
            <w:tcBorders>
              <w:top w:val="nil"/>
              <w:left w:val="nil"/>
              <w:bottom w:val="single" w:sz="4" w:space="0" w:color="auto"/>
              <w:right w:val="single" w:sz="4" w:space="0" w:color="auto"/>
            </w:tcBorders>
            <w:shd w:val="clear" w:color="000000" w:fill="FFFFFF"/>
            <w:noWrap/>
            <w:vAlign w:val="bottom"/>
            <w:hideMark/>
          </w:tcPr>
          <w:p w14:paraId="00EF1A6D"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270</w:t>
            </w:r>
          </w:p>
        </w:tc>
        <w:tc>
          <w:tcPr>
            <w:tcW w:w="699" w:type="dxa"/>
            <w:tcBorders>
              <w:top w:val="nil"/>
              <w:left w:val="nil"/>
              <w:bottom w:val="single" w:sz="4" w:space="0" w:color="auto"/>
              <w:right w:val="single" w:sz="4" w:space="0" w:color="auto"/>
            </w:tcBorders>
            <w:shd w:val="clear" w:color="000000" w:fill="FFFFFF"/>
            <w:noWrap/>
            <w:vAlign w:val="bottom"/>
            <w:hideMark/>
          </w:tcPr>
          <w:p w14:paraId="6FD568B7"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12</w:t>
            </w:r>
          </w:p>
        </w:tc>
        <w:tc>
          <w:tcPr>
            <w:tcW w:w="1304" w:type="dxa"/>
            <w:tcBorders>
              <w:top w:val="nil"/>
              <w:left w:val="nil"/>
              <w:bottom w:val="single" w:sz="4" w:space="0" w:color="auto"/>
              <w:right w:val="single" w:sz="4" w:space="0" w:color="auto"/>
            </w:tcBorders>
            <w:shd w:val="clear" w:color="000000" w:fill="FFFFFF"/>
            <w:noWrap/>
            <w:vAlign w:val="bottom"/>
            <w:hideMark/>
          </w:tcPr>
          <w:p w14:paraId="691F1942"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41</w:t>
            </w:r>
          </w:p>
        </w:tc>
      </w:tr>
      <w:tr w:rsidR="00F56090" w:rsidRPr="002960B6" w14:paraId="2EBFC77F" w14:textId="77777777" w:rsidTr="001E7F82">
        <w:trPr>
          <w:trHeight w:val="298"/>
        </w:trPr>
        <w:tc>
          <w:tcPr>
            <w:tcW w:w="943" w:type="dxa"/>
            <w:tcBorders>
              <w:top w:val="nil"/>
              <w:left w:val="single" w:sz="4" w:space="0" w:color="auto"/>
              <w:bottom w:val="single" w:sz="4" w:space="0" w:color="auto"/>
              <w:right w:val="single" w:sz="4" w:space="0" w:color="auto"/>
            </w:tcBorders>
            <w:shd w:val="clear" w:color="000000" w:fill="FFFFFF"/>
            <w:noWrap/>
            <w:vAlign w:val="bottom"/>
            <w:hideMark/>
          </w:tcPr>
          <w:p w14:paraId="7BDD453F"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Sütlüce</w:t>
            </w:r>
          </w:p>
        </w:tc>
        <w:tc>
          <w:tcPr>
            <w:tcW w:w="562" w:type="dxa"/>
            <w:tcBorders>
              <w:top w:val="nil"/>
              <w:left w:val="nil"/>
              <w:bottom w:val="single" w:sz="4" w:space="0" w:color="auto"/>
              <w:right w:val="single" w:sz="4" w:space="0" w:color="auto"/>
            </w:tcBorders>
            <w:shd w:val="clear" w:color="000000" w:fill="FFFFFF"/>
            <w:noWrap/>
            <w:vAlign w:val="bottom"/>
            <w:hideMark/>
          </w:tcPr>
          <w:p w14:paraId="72B66DDB"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D</w:t>
            </w:r>
          </w:p>
        </w:tc>
        <w:tc>
          <w:tcPr>
            <w:tcW w:w="458" w:type="dxa"/>
            <w:tcBorders>
              <w:top w:val="nil"/>
              <w:left w:val="nil"/>
              <w:bottom w:val="single" w:sz="4" w:space="0" w:color="auto"/>
              <w:right w:val="single" w:sz="4" w:space="0" w:color="auto"/>
            </w:tcBorders>
            <w:shd w:val="clear" w:color="000000" w:fill="FFFFFF"/>
            <w:noWrap/>
            <w:vAlign w:val="center"/>
            <w:hideMark/>
          </w:tcPr>
          <w:p w14:paraId="5BA16105" w14:textId="77777777" w:rsidR="00F56090" w:rsidRPr="005A7060" w:rsidRDefault="00F56090" w:rsidP="001E7F82">
            <w:pPr>
              <w:spacing w:after="0" w:line="240" w:lineRule="auto"/>
              <w:jc w:val="center"/>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4</w:t>
            </w:r>
          </w:p>
        </w:tc>
        <w:tc>
          <w:tcPr>
            <w:tcW w:w="1189" w:type="dxa"/>
            <w:tcBorders>
              <w:top w:val="nil"/>
              <w:left w:val="nil"/>
              <w:bottom w:val="single" w:sz="4" w:space="0" w:color="auto"/>
              <w:right w:val="single" w:sz="4" w:space="0" w:color="auto"/>
            </w:tcBorders>
            <w:shd w:val="clear" w:color="000000" w:fill="FFFFFF"/>
            <w:noWrap/>
            <w:vAlign w:val="bottom"/>
            <w:hideMark/>
          </w:tcPr>
          <w:p w14:paraId="5913DD66"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D404</w:t>
            </w:r>
          </w:p>
        </w:tc>
        <w:tc>
          <w:tcPr>
            <w:tcW w:w="1564" w:type="dxa"/>
            <w:tcBorders>
              <w:top w:val="nil"/>
              <w:left w:val="nil"/>
              <w:bottom w:val="single" w:sz="4" w:space="0" w:color="auto"/>
              <w:right w:val="single" w:sz="4" w:space="0" w:color="auto"/>
            </w:tcBorders>
            <w:shd w:val="clear" w:color="000000" w:fill="FFFFFF"/>
            <w:noWrap/>
            <w:vAlign w:val="bottom"/>
            <w:hideMark/>
          </w:tcPr>
          <w:p w14:paraId="6A217110"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Derslik</w:t>
            </w:r>
          </w:p>
        </w:tc>
        <w:tc>
          <w:tcPr>
            <w:tcW w:w="2747" w:type="dxa"/>
            <w:tcBorders>
              <w:top w:val="nil"/>
              <w:left w:val="nil"/>
              <w:bottom w:val="single" w:sz="4" w:space="0" w:color="auto"/>
              <w:right w:val="single" w:sz="4" w:space="0" w:color="auto"/>
            </w:tcBorders>
            <w:shd w:val="clear" w:color="000000" w:fill="FFFFFF"/>
            <w:noWrap/>
            <w:vAlign w:val="bottom"/>
            <w:hideMark/>
          </w:tcPr>
          <w:p w14:paraId="1FFB58F1"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Derslik</w:t>
            </w:r>
          </w:p>
        </w:tc>
        <w:tc>
          <w:tcPr>
            <w:tcW w:w="1500" w:type="dxa"/>
            <w:tcBorders>
              <w:top w:val="nil"/>
              <w:left w:val="nil"/>
              <w:bottom w:val="single" w:sz="4" w:space="0" w:color="auto"/>
              <w:right w:val="single" w:sz="4" w:space="0" w:color="auto"/>
            </w:tcBorders>
            <w:shd w:val="clear" w:color="000000" w:fill="FFFFFF"/>
            <w:noWrap/>
            <w:vAlign w:val="bottom"/>
            <w:hideMark/>
          </w:tcPr>
          <w:p w14:paraId="088FDF22" w14:textId="77777777" w:rsidR="00F56090" w:rsidRPr="005A7060" w:rsidRDefault="00F56090" w:rsidP="001E7F82">
            <w:pPr>
              <w:spacing w:after="0" w:line="240" w:lineRule="auto"/>
              <w:rPr>
                <w:rFonts w:ascii="Times New Roman" w:eastAsia="Times New Roman" w:hAnsi="Times New Roman" w:cs="Times New Roman"/>
                <w:kern w:val="0"/>
                <w:lang w:eastAsia="tr-TR"/>
                <w14:ligatures w14:val="none"/>
              </w:rPr>
            </w:pPr>
            <w:r w:rsidRPr="005A7060">
              <w:rPr>
                <w:rFonts w:ascii="Times New Roman" w:eastAsia="Times New Roman" w:hAnsi="Times New Roman" w:cs="Times New Roman"/>
                <w:kern w:val="0"/>
                <w:lang w:eastAsia="tr-TR"/>
                <w14:ligatures w14:val="none"/>
              </w:rPr>
              <w:t>Eğitim</w:t>
            </w:r>
          </w:p>
        </w:tc>
        <w:tc>
          <w:tcPr>
            <w:tcW w:w="1886" w:type="dxa"/>
            <w:tcBorders>
              <w:top w:val="nil"/>
              <w:left w:val="nil"/>
              <w:bottom w:val="single" w:sz="4" w:space="0" w:color="auto"/>
              <w:right w:val="single" w:sz="4" w:space="0" w:color="auto"/>
            </w:tcBorders>
            <w:shd w:val="clear" w:color="000000" w:fill="FFFFFF"/>
            <w:noWrap/>
            <w:vAlign w:val="bottom"/>
            <w:hideMark/>
          </w:tcPr>
          <w:p w14:paraId="126FDD11"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Öğrenci</w:t>
            </w:r>
          </w:p>
        </w:tc>
        <w:tc>
          <w:tcPr>
            <w:tcW w:w="775" w:type="dxa"/>
            <w:tcBorders>
              <w:top w:val="nil"/>
              <w:left w:val="nil"/>
              <w:bottom w:val="single" w:sz="4" w:space="0" w:color="auto"/>
              <w:right w:val="single" w:sz="4" w:space="0" w:color="auto"/>
            </w:tcBorders>
            <w:shd w:val="clear" w:color="000000" w:fill="FFFFFF"/>
            <w:noWrap/>
            <w:vAlign w:val="bottom"/>
            <w:hideMark/>
          </w:tcPr>
          <w:p w14:paraId="6880941D"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56</w:t>
            </w:r>
          </w:p>
        </w:tc>
        <w:tc>
          <w:tcPr>
            <w:tcW w:w="670" w:type="dxa"/>
            <w:tcBorders>
              <w:top w:val="nil"/>
              <w:left w:val="nil"/>
              <w:bottom w:val="single" w:sz="4" w:space="0" w:color="auto"/>
              <w:right w:val="single" w:sz="4" w:space="0" w:color="auto"/>
            </w:tcBorders>
            <w:shd w:val="clear" w:color="000000" w:fill="FFFFFF"/>
            <w:noWrap/>
            <w:vAlign w:val="bottom"/>
            <w:hideMark/>
          </w:tcPr>
          <w:p w14:paraId="27BF0C8E"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270</w:t>
            </w:r>
          </w:p>
        </w:tc>
        <w:tc>
          <w:tcPr>
            <w:tcW w:w="699" w:type="dxa"/>
            <w:tcBorders>
              <w:top w:val="nil"/>
              <w:left w:val="nil"/>
              <w:bottom w:val="single" w:sz="4" w:space="0" w:color="auto"/>
              <w:right w:val="single" w:sz="4" w:space="0" w:color="auto"/>
            </w:tcBorders>
            <w:shd w:val="clear" w:color="000000" w:fill="FFFFFF"/>
            <w:noWrap/>
            <w:vAlign w:val="bottom"/>
            <w:hideMark/>
          </w:tcPr>
          <w:p w14:paraId="67516C44"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9</w:t>
            </w:r>
          </w:p>
        </w:tc>
        <w:tc>
          <w:tcPr>
            <w:tcW w:w="1304" w:type="dxa"/>
            <w:tcBorders>
              <w:top w:val="nil"/>
              <w:left w:val="nil"/>
              <w:bottom w:val="single" w:sz="4" w:space="0" w:color="auto"/>
              <w:right w:val="single" w:sz="4" w:space="0" w:color="auto"/>
            </w:tcBorders>
            <w:shd w:val="clear" w:color="000000" w:fill="FFFFFF"/>
            <w:noWrap/>
            <w:vAlign w:val="bottom"/>
            <w:hideMark/>
          </w:tcPr>
          <w:p w14:paraId="39B34DE3"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28</w:t>
            </w:r>
          </w:p>
        </w:tc>
      </w:tr>
      <w:tr w:rsidR="00F56090" w:rsidRPr="002960B6" w14:paraId="087509A7" w14:textId="77777777" w:rsidTr="001E7F82">
        <w:trPr>
          <w:trHeight w:val="298"/>
        </w:trPr>
        <w:tc>
          <w:tcPr>
            <w:tcW w:w="943" w:type="dxa"/>
            <w:tcBorders>
              <w:top w:val="nil"/>
              <w:left w:val="single" w:sz="4" w:space="0" w:color="auto"/>
              <w:bottom w:val="single" w:sz="4" w:space="0" w:color="auto"/>
              <w:right w:val="single" w:sz="4" w:space="0" w:color="auto"/>
            </w:tcBorders>
            <w:shd w:val="clear" w:color="000000" w:fill="FFFFFF"/>
            <w:noWrap/>
            <w:vAlign w:val="bottom"/>
            <w:hideMark/>
          </w:tcPr>
          <w:p w14:paraId="0E55184D"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Sütlüce</w:t>
            </w:r>
          </w:p>
        </w:tc>
        <w:tc>
          <w:tcPr>
            <w:tcW w:w="562" w:type="dxa"/>
            <w:tcBorders>
              <w:top w:val="nil"/>
              <w:left w:val="nil"/>
              <w:bottom w:val="single" w:sz="4" w:space="0" w:color="auto"/>
              <w:right w:val="single" w:sz="4" w:space="0" w:color="auto"/>
            </w:tcBorders>
            <w:shd w:val="clear" w:color="000000" w:fill="FFFFFF"/>
            <w:noWrap/>
            <w:vAlign w:val="bottom"/>
            <w:hideMark/>
          </w:tcPr>
          <w:p w14:paraId="7191E82F"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D</w:t>
            </w:r>
          </w:p>
        </w:tc>
        <w:tc>
          <w:tcPr>
            <w:tcW w:w="458" w:type="dxa"/>
            <w:tcBorders>
              <w:top w:val="nil"/>
              <w:left w:val="nil"/>
              <w:bottom w:val="single" w:sz="4" w:space="0" w:color="auto"/>
              <w:right w:val="single" w:sz="4" w:space="0" w:color="auto"/>
            </w:tcBorders>
            <w:shd w:val="clear" w:color="000000" w:fill="FFFFFF"/>
            <w:noWrap/>
            <w:vAlign w:val="center"/>
            <w:hideMark/>
          </w:tcPr>
          <w:p w14:paraId="05854558" w14:textId="77777777" w:rsidR="00F56090" w:rsidRPr="005A7060" w:rsidRDefault="00F56090" w:rsidP="001E7F82">
            <w:pPr>
              <w:spacing w:after="0" w:line="240" w:lineRule="auto"/>
              <w:jc w:val="center"/>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4</w:t>
            </w:r>
          </w:p>
        </w:tc>
        <w:tc>
          <w:tcPr>
            <w:tcW w:w="1189" w:type="dxa"/>
            <w:tcBorders>
              <w:top w:val="nil"/>
              <w:left w:val="nil"/>
              <w:bottom w:val="single" w:sz="4" w:space="0" w:color="auto"/>
              <w:right w:val="single" w:sz="4" w:space="0" w:color="auto"/>
            </w:tcBorders>
            <w:shd w:val="clear" w:color="000000" w:fill="FFFFFF"/>
            <w:noWrap/>
            <w:vAlign w:val="bottom"/>
            <w:hideMark/>
          </w:tcPr>
          <w:p w14:paraId="64C1F498"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D405</w:t>
            </w:r>
          </w:p>
        </w:tc>
        <w:tc>
          <w:tcPr>
            <w:tcW w:w="1564" w:type="dxa"/>
            <w:tcBorders>
              <w:top w:val="nil"/>
              <w:left w:val="nil"/>
              <w:bottom w:val="single" w:sz="4" w:space="0" w:color="auto"/>
              <w:right w:val="single" w:sz="4" w:space="0" w:color="auto"/>
            </w:tcBorders>
            <w:shd w:val="clear" w:color="000000" w:fill="FFFFFF"/>
            <w:noWrap/>
            <w:vAlign w:val="bottom"/>
            <w:hideMark/>
          </w:tcPr>
          <w:p w14:paraId="7FD14AD3"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Derslik</w:t>
            </w:r>
          </w:p>
        </w:tc>
        <w:tc>
          <w:tcPr>
            <w:tcW w:w="2747" w:type="dxa"/>
            <w:tcBorders>
              <w:top w:val="nil"/>
              <w:left w:val="nil"/>
              <w:bottom w:val="single" w:sz="4" w:space="0" w:color="auto"/>
              <w:right w:val="single" w:sz="4" w:space="0" w:color="auto"/>
            </w:tcBorders>
            <w:shd w:val="clear" w:color="000000" w:fill="FFFFFF"/>
            <w:noWrap/>
            <w:vAlign w:val="bottom"/>
            <w:hideMark/>
          </w:tcPr>
          <w:p w14:paraId="1B30782A"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Derslik</w:t>
            </w:r>
          </w:p>
        </w:tc>
        <w:tc>
          <w:tcPr>
            <w:tcW w:w="1500" w:type="dxa"/>
            <w:tcBorders>
              <w:top w:val="nil"/>
              <w:left w:val="nil"/>
              <w:bottom w:val="single" w:sz="4" w:space="0" w:color="auto"/>
              <w:right w:val="single" w:sz="4" w:space="0" w:color="auto"/>
            </w:tcBorders>
            <w:shd w:val="clear" w:color="000000" w:fill="FFFFFF"/>
            <w:noWrap/>
            <w:vAlign w:val="bottom"/>
            <w:hideMark/>
          </w:tcPr>
          <w:p w14:paraId="2D7EB24F" w14:textId="77777777" w:rsidR="00F56090" w:rsidRPr="005A7060" w:rsidRDefault="00F56090" w:rsidP="001E7F82">
            <w:pPr>
              <w:spacing w:after="0" w:line="240" w:lineRule="auto"/>
              <w:rPr>
                <w:rFonts w:ascii="Times New Roman" w:eastAsia="Times New Roman" w:hAnsi="Times New Roman" w:cs="Times New Roman"/>
                <w:kern w:val="0"/>
                <w:lang w:eastAsia="tr-TR"/>
                <w14:ligatures w14:val="none"/>
              </w:rPr>
            </w:pPr>
            <w:r w:rsidRPr="005A7060">
              <w:rPr>
                <w:rFonts w:ascii="Times New Roman" w:eastAsia="Times New Roman" w:hAnsi="Times New Roman" w:cs="Times New Roman"/>
                <w:kern w:val="0"/>
                <w:lang w:eastAsia="tr-TR"/>
                <w14:ligatures w14:val="none"/>
              </w:rPr>
              <w:t>Eğitim</w:t>
            </w:r>
          </w:p>
        </w:tc>
        <w:tc>
          <w:tcPr>
            <w:tcW w:w="1886" w:type="dxa"/>
            <w:tcBorders>
              <w:top w:val="nil"/>
              <w:left w:val="nil"/>
              <w:bottom w:val="single" w:sz="4" w:space="0" w:color="auto"/>
              <w:right w:val="single" w:sz="4" w:space="0" w:color="auto"/>
            </w:tcBorders>
            <w:shd w:val="clear" w:color="000000" w:fill="FFFFFF"/>
            <w:noWrap/>
            <w:vAlign w:val="bottom"/>
            <w:hideMark/>
          </w:tcPr>
          <w:p w14:paraId="708B4C60"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Öğrenci</w:t>
            </w:r>
          </w:p>
        </w:tc>
        <w:tc>
          <w:tcPr>
            <w:tcW w:w="775" w:type="dxa"/>
            <w:tcBorders>
              <w:top w:val="nil"/>
              <w:left w:val="nil"/>
              <w:bottom w:val="single" w:sz="4" w:space="0" w:color="auto"/>
              <w:right w:val="single" w:sz="4" w:space="0" w:color="auto"/>
            </w:tcBorders>
            <w:shd w:val="clear" w:color="000000" w:fill="FFFFFF"/>
            <w:noWrap/>
            <w:vAlign w:val="bottom"/>
            <w:hideMark/>
          </w:tcPr>
          <w:p w14:paraId="2AFDEA40"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84</w:t>
            </w:r>
          </w:p>
        </w:tc>
        <w:tc>
          <w:tcPr>
            <w:tcW w:w="670" w:type="dxa"/>
            <w:tcBorders>
              <w:top w:val="nil"/>
              <w:left w:val="nil"/>
              <w:bottom w:val="single" w:sz="4" w:space="0" w:color="auto"/>
              <w:right w:val="single" w:sz="4" w:space="0" w:color="auto"/>
            </w:tcBorders>
            <w:shd w:val="clear" w:color="000000" w:fill="FFFFFF"/>
            <w:noWrap/>
            <w:vAlign w:val="bottom"/>
            <w:hideMark/>
          </w:tcPr>
          <w:p w14:paraId="6A1057F6"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270</w:t>
            </w:r>
          </w:p>
        </w:tc>
        <w:tc>
          <w:tcPr>
            <w:tcW w:w="699" w:type="dxa"/>
            <w:tcBorders>
              <w:top w:val="nil"/>
              <w:left w:val="nil"/>
              <w:bottom w:val="single" w:sz="4" w:space="0" w:color="auto"/>
              <w:right w:val="single" w:sz="4" w:space="0" w:color="auto"/>
            </w:tcBorders>
            <w:shd w:val="clear" w:color="000000" w:fill="FFFFFF"/>
            <w:noWrap/>
            <w:vAlign w:val="bottom"/>
            <w:hideMark/>
          </w:tcPr>
          <w:p w14:paraId="100B79D9"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3</w:t>
            </w:r>
          </w:p>
        </w:tc>
        <w:tc>
          <w:tcPr>
            <w:tcW w:w="1304" w:type="dxa"/>
            <w:tcBorders>
              <w:top w:val="nil"/>
              <w:left w:val="nil"/>
              <w:bottom w:val="single" w:sz="4" w:space="0" w:color="auto"/>
              <w:right w:val="single" w:sz="4" w:space="0" w:color="auto"/>
            </w:tcBorders>
            <w:shd w:val="clear" w:color="000000" w:fill="FFFFFF"/>
            <w:noWrap/>
            <w:vAlign w:val="bottom"/>
            <w:hideMark/>
          </w:tcPr>
          <w:p w14:paraId="234E2884"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42</w:t>
            </w:r>
          </w:p>
        </w:tc>
      </w:tr>
      <w:tr w:rsidR="00F56090" w:rsidRPr="002960B6" w14:paraId="38CE7B49" w14:textId="77777777" w:rsidTr="001E7F82">
        <w:trPr>
          <w:trHeight w:val="298"/>
        </w:trPr>
        <w:tc>
          <w:tcPr>
            <w:tcW w:w="943" w:type="dxa"/>
            <w:tcBorders>
              <w:top w:val="nil"/>
              <w:left w:val="single" w:sz="4" w:space="0" w:color="auto"/>
              <w:bottom w:val="single" w:sz="4" w:space="0" w:color="auto"/>
              <w:right w:val="single" w:sz="4" w:space="0" w:color="auto"/>
            </w:tcBorders>
            <w:shd w:val="clear" w:color="000000" w:fill="FFFFFF"/>
            <w:noWrap/>
            <w:vAlign w:val="bottom"/>
            <w:hideMark/>
          </w:tcPr>
          <w:p w14:paraId="0CFFF9E7"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lastRenderedPageBreak/>
              <w:t>Sütlüce</w:t>
            </w:r>
          </w:p>
        </w:tc>
        <w:tc>
          <w:tcPr>
            <w:tcW w:w="562" w:type="dxa"/>
            <w:tcBorders>
              <w:top w:val="nil"/>
              <w:left w:val="nil"/>
              <w:bottom w:val="single" w:sz="4" w:space="0" w:color="auto"/>
              <w:right w:val="single" w:sz="4" w:space="0" w:color="auto"/>
            </w:tcBorders>
            <w:shd w:val="clear" w:color="000000" w:fill="FFFFFF"/>
            <w:noWrap/>
            <w:vAlign w:val="bottom"/>
            <w:hideMark/>
          </w:tcPr>
          <w:p w14:paraId="5322C92A"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E</w:t>
            </w:r>
          </w:p>
        </w:tc>
        <w:tc>
          <w:tcPr>
            <w:tcW w:w="458" w:type="dxa"/>
            <w:tcBorders>
              <w:top w:val="nil"/>
              <w:left w:val="nil"/>
              <w:bottom w:val="single" w:sz="4" w:space="0" w:color="auto"/>
              <w:right w:val="single" w:sz="4" w:space="0" w:color="auto"/>
            </w:tcBorders>
            <w:shd w:val="clear" w:color="000000" w:fill="FFFFFF"/>
            <w:noWrap/>
            <w:vAlign w:val="center"/>
            <w:hideMark/>
          </w:tcPr>
          <w:p w14:paraId="788C3D93" w14:textId="77777777" w:rsidR="00F56090" w:rsidRPr="005A7060" w:rsidRDefault="00F56090" w:rsidP="001E7F82">
            <w:pPr>
              <w:spacing w:after="0" w:line="240" w:lineRule="auto"/>
              <w:jc w:val="center"/>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4</w:t>
            </w:r>
          </w:p>
        </w:tc>
        <w:tc>
          <w:tcPr>
            <w:tcW w:w="1189" w:type="dxa"/>
            <w:tcBorders>
              <w:top w:val="nil"/>
              <w:left w:val="nil"/>
              <w:bottom w:val="single" w:sz="4" w:space="0" w:color="auto"/>
              <w:right w:val="single" w:sz="4" w:space="0" w:color="auto"/>
            </w:tcBorders>
            <w:shd w:val="clear" w:color="000000" w:fill="FFFFFF"/>
            <w:noWrap/>
            <w:vAlign w:val="bottom"/>
            <w:hideMark/>
          </w:tcPr>
          <w:p w14:paraId="37233121"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E403</w:t>
            </w:r>
          </w:p>
        </w:tc>
        <w:tc>
          <w:tcPr>
            <w:tcW w:w="1564" w:type="dxa"/>
            <w:tcBorders>
              <w:top w:val="nil"/>
              <w:left w:val="nil"/>
              <w:bottom w:val="single" w:sz="4" w:space="0" w:color="auto"/>
              <w:right w:val="single" w:sz="4" w:space="0" w:color="auto"/>
            </w:tcBorders>
            <w:shd w:val="clear" w:color="000000" w:fill="FFFFFF"/>
            <w:noWrap/>
            <w:vAlign w:val="bottom"/>
            <w:hideMark/>
          </w:tcPr>
          <w:p w14:paraId="5C209B39"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Amfi</w:t>
            </w:r>
          </w:p>
        </w:tc>
        <w:tc>
          <w:tcPr>
            <w:tcW w:w="2747" w:type="dxa"/>
            <w:tcBorders>
              <w:top w:val="nil"/>
              <w:left w:val="nil"/>
              <w:bottom w:val="single" w:sz="4" w:space="0" w:color="auto"/>
              <w:right w:val="single" w:sz="4" w:space="0" w:color="auto"/>
            </w:tcBorders>
            <w:shd w:val="clear" w:color="000000" w:fill="FFFFFF"/>
            <w:noWrap/>
            <w:vAlign w:val="bottom"/>
            <w:hideMark/>
          </w:tcPr>
          <w:p w14:paraId="69EFCA8C"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 </w:t>
            </w:r>
          </w:p>
        </w:tc>
        <w:tc>
          <w:tcPr>
            <w:tcW w:w="1500" w:type="dxa"/>
            <w:tcBorders>
              <w:top w:val="nil"/>
              <w:left w:val="nil"/>
              <w:bottom w:val="single" w:sz="4" w:space="0" w:color="auto"/>
              <w:right w:val="single" w:sz="4" w:space="0" w:color="auto"/>
            </w:tcBorders>
            <w:shd w:val="clear" w:color="000000" w:fill="FFFFFF"/>
            <w:noWrap/>
            <w:vAlign w:val="bottom"/>
            <w:hideMark/>
          </w:tcPr>
          <w:p w14:paraId="2F3A4BD4" w14:textId="77777777" w:rsidR="00F56090" w:rsidRPr="005A7060" w:rsidRDefault="00F56090" w:rsidP="001E7F82">
            <w:pPr>
              <w:spacing w:after="0" w:line="240" w:lineRule="auto"/>
              <w:rPr>
                <w:rFonts w:ascii="Times New Roman" w:eastAsia="Times New Roman" w:hAnsi="Times New Roman" w:cs="Times New Roman"/>
                <w:kern w:val="0"/>
                <w:lang w:eastAsia="tr-TR"/>
                <w14:ligatures w14:val="none"/>
              </w:rPr>
            </w:pPr>
            <w:r w:rsidRPr="005A7060">
              <w:rPr>
                <w:rFonts w:ascii="Times New Roman" w:eastAsia="Times New Roman" w:hAnsi="Times New Roman" w:cs="Times New Roman"/>
                <w:kern w:val="0"/>
                <w:lang w:eastAsia="tr-TR"/>
                <w14:ligatures w14:val="none"/>
              </w:rPr>
              <w:t>Eğitim</w:t>
            </w:r>
          </w:p>
        </w:tc>
        <w:tc>
          <w:tcPr>
            <w:tcW w:w="1886" w:type="dxa"/>
            <w:tcBorders>
              <w:top w:val="nil"/>
              <w:left w:val="nil"/>
              <w:bottom w:val="single" w:sz="4" w:space="0" w:color="auto"/>
              <w:right w:val="single" w:sz="4" w:space="0" w:color="auto"/>
            </w:tcBorders>
            <w:shd w:val="clear" w:color="000000" w:fill="FFFFFF"/>
            <w:noWrap/>
            <w:vAlign w:val="bottom"/>
            <w:hideMark/>
          </w:tcPr>
          <w:p w14:paraId="6A7BDE3A"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Öğrenci</w:t>
            </w:r>
          </w:p>
        </w:tc>
        <w:tc>
          <w:tcPr>
            <w:tcW w:w="775" w:type="dxa"/>
            <w:tcBorders>
              <w:top w:val="nil"/>
              <w:left w:val="nil"/>
              <w:bottom w:val="single" w:sz="4" w:space="0" w:color="auto"/>
              <w:right w:val="single" w:sz="4" w:space="0" w:color="auto"/>
            </w:tcBorders>
            <w:shd w:val="clear" w:color="000000" w:fill="FFFFFF"/>
            <w:noWrap/>
            <w:vAlign w:val="bottom"/>
            <w:hideMark/>
          </w:tcPr>
          <w:p w14:paraId="2D094B96"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190</w:t>
            </w:r>
          </w:p>
        </w:tc>
        <w:tc>
          <w:tcPr>
            <w:tcW w:w="670" w:type="dxa"/>
            <w:tcBorders>
              <w:top w:val="nil"/>
              <w:left w:val="nil"/>
              <w:bottom w:val="single" w:sz="4" w:space="0" w:color="auto"/>
              <w:right w:val="single" w:sz="4" w:space="0" w:color="auto"/>
            </w:tcBorders>
            <w:shd w:val="clear" w:color="000000" w:fill="FFFFFF"/>
            <w:noWrap/>
            <w:vAlign w:val="bottom"/>
            <w:hideMark/>
          </w:tcPr>
          <w:p w14:paraId="58A57E46"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275</w:t>
            </w:r>
          </w:p>
        </w:tc>
        <w:tc>
          <w:tcPr>
            <w:tcW w:w="699" w:type="dxa"/>
            <w:tcBorders>
              <w:top w:val="nil"/>
              <w:left w:val="nil"/>
              <w:bottom w:val="single" w:sz="4" w:space="0" w:color="auto"/>
              <w:right w:val="single" w:sz="4" w:space="0" w:color="auto"/>
            </w:tcBorders>
            <w:shd w:val="clear" w:color="000000" w:fill="FFFFFF"/>
            <w:noWrap/>
            <w:vAlign w:val="bottom"/>
            <w:hideMark/>
          </w:tcPr>
          <w:p w14:paraId="5FEA39E4"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 </w:t>
            </w:r>
          </w:p>
        </w:tc>
        <w:tc>
          <w:tcPr>
            <w:tcW w:w="1304" w:type="dxa"/>
            <w:tcBorders>
              <w:top w:val="nil"/>
              <w:left w:val="nil"/>
              <w:bottom w:val="single" w:sz="4" w:space="0" w:color="auto"/>
              <w:right w:val="single" w:sz="4" w:space="0" w:color="auto"/>
            </w:tcBorders>
            <w:shd w:val="clear" w:color="000000" w:fill="FFFFFF"/>
            <w:noWrap/>
            <w:vAlign w:val="bottom"/>
            <w:hideMark/>
          </w:tcPr>
          <w:p w14:paraId="37BBC056"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126</w:t>
            </w:r>
          </w:p>
        </w:tc>
      </w:tr>
      <w:tr w:rsidR="00F56090" w:rsidRPr="002960B6" w14:paraId="17BD80E6" w14:textId="77777777" w:rsidTr="001E7F82">
        <w:trPr>
          <w:trHeight w:val="298"/>
        </w:trPr>
        <w:tc>
          <w:tcPr>
            <w:tcW w:w="943" w:type="dxa"/>
            <w:tcBorders>
              <w:top w:val="nil"/>
              <w:left w:val="single" w:sz="4" w:space="0" w:color="auto"/>
              <w:bottom w:val="single" w:sz="4" w:space="0" w:color="auto"/>
              <w:right w:val="single" w:sz="4" w:space="0" w:color="auto"/>
            </w:tcBorders>
            <w:shd w:val="clear" w:color="000000" w:fill="FFFFFF"/>
            <w:noWrap/>
            <w:vAlign w:val="bottom"/>
            <w:hideMark/>
          </w:tcPr>
          <w:p w14:paraId="645C6367"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Sütlüce</w:t>
            </w:r>
          </w:p>
        </w:tc>
        <w:tc>
          <w:tcPr>
            <w:tcW w:w="562" w:type="dxa"/>
            <w:tcBorders>
              <w:top w:val="nil"/>
              <w:left w:val="nil"/>
              <w:bottom w:val="single" w:sz="4" w:space="0" w:color="auto"/>
              <w:right w:val="single" w:sz="4" w:space="0" w:color="auto"/>
            </w:tcBorders>
            <w:shd w:val="clear" w:color="000000" w:fill="FFFFFF"/>
            <w:noWrap/>
            <w:vAlign w:val="bottom"/>
            <w:hideMark/>
          </w:tcPr>
          <w:p w14:paraId="475E55FC"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E</w:t>
            </w:r>
          </w:p>
        </w:tc>
        <w:tc>
          <w:tcPr>
            <w:tcW w:w="458" w:type="dxa"/>
            <w:tcBorders>
              <w:top w:val="nil"/>
              <w:left w:val="nil"/>
              <w:bottom w:val="single" w:sz="4" w:space="0" w:color="auto"/>
              <w:right w:val="single" w:sz="4" w:space="0" w:color="auto"/>
            </w:tcBorders>
            <w:shd w:val="clear" w:color="000000" w:fill="FFFFFF"/>
            <w:noWrap/>
            <w:vAlign w:val="center"/>
            <w:hideMark/>
          </w:tcPr>
          <w:p w14:paraId="09159026" w14:textId="77777777" w:rsidR="00F56090" w:rsidRPr="005A7060" w:rsidRDefault="00F56090" w:rsidP="001E7F82">
            <w:pPr>
              <w:spacing w:after="0" w:line="240" w:lineRule="auto"/>
              <w:jc w:val="center"/>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4</w:t>
            </w:r>
          </w:p>
        </w:tc>
        <w:tc>
          <w:tcPr>
            <w:tcW w:w="1189" w:type="dxa"/>
            <w:tcBorders>
              <w:top w:val="nil"/>
              <w:left w:val="nil"/>
              <w:bottom w:val="single" w:sz="4" w:space="0" w:color="auto"/>
              <w:right w:val="single" w:sz="4" w:space="0" w:color="auto"/>
            </w:tcBorders>
            <w:shd w:val="clear" w:color="000000" w:fill="FFFFFF"/>
            <w:noWrap/>
            <w:vAlign w:val="bottom"/>
            <w:hideMark/>
          </w:tcPr>
          <w:p w14:paraId="1B47AEFD"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E404</w:t>
            </w:r>
          </w:p>
        </w:tc>
        <w:tc>
          <w:tcPr>
            <w:tcW w:w="1564" w:type="dxa"/>
            <w:tcBorders>
              <w:top w:val="nil"/>
              <w:left w:val="nil"/>
              <w:bottom w:val="single" w:sz="4" w:space="0" w:color="auto"/>
              <w:right w:val="single" w:sz="4" w:space="0" w:color="auto"/>
            </w:tcBorders>
            <w:shd w:val="clear" w:color="000000" w:fill="FFFFFF"/>
            <w:noWrap/>
            <w:vAlign w:val="bottom"/>
            <w:hideMark/>
          </w:tcPr>
          <w:p w14:paraId="2810E7B1"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Derslik</w:t>
            </w:r>
          </w:p>
        </w:tc>
        <w:tc>
          <w:tcPr>
            <w:tcW w:w="2747" w:type="dxa"/>
            <w:tcBorders>
              <w:top w:val="nil"/>
              <w:left w:val="nil"/>
              <w:bottom w:val="single" w:sz="4" w:space="0" w:color="auto"/>
              <w:right w:val="single" w:sz="4" w:space="0" w:color="auto"/>
            </w:tcBorders>
            <w:shd w:val="clear" w:color="000000" w:fill="FFFFFF"/>
            <w:noWrap/>
            <w:vAlign w:val="bottom"/>
            <w:hideMark/>
          </w:tcPr>
          <w:p w14:paraId="2B954B97"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Derslik</w:t>
            </w:r>
          </w:p>
        </w:tc>
        <w:tc>
          <w:tcPr>
            <w:tcW w:w="1500" w:type="dxa"/>
            <w:tcBorders>
              <w:top w:val="nil"/>
              <w:left w:val="nil"/>
              <w:bottom w:val="single" w:sz="4" w:space="0" w:color="auto"/>
              <w:right w:val="single" w:sz="4" w:space="0" w:color="auto"/>
            </w:tcBorders>
            <w:shd w:val="clear" w:color="000000" w:fill="FFFFFF"/>
            <w:noWrap/>
            <w:vAlign w:val="bottom"/>
            <w:hideMark/>
          </w:tcPr>
          <w:p w14:paraId="1981B4FA" w14:textId="77777777" w:rsidR="00F56090" w:rsidRPr="005A7060" w:rsidRDefault="00F56090" w:rsidP="001E7F82">
            <w:pPr>
              <w:spacing w:after="0" w:line="240" w:lineRule="auto"/>
              <w:rPr>
                <w:rFonts w:ascii="Times New Roman" w:eastAsia="Times New Roman" w:hAnsi="Times New Roman" w:cs="Times New Roman"/>
                <w:kern w:val="0"/>
                <w:lang w:eastAsia="tr-TR"/>
                <w14:ligatures w14:val="none"/>
              </w:rPr>
            </w:pPr>
            <w:r w:rsidRPr="005A7060">
              <w:rPr>
                <w:rFonts w:ascii="Times New Roman" w:eastAsia="Times New Roman" w:hAnsi="Times New Roman" w:cs="Times New Roman"/>
                <w:kern w:val="0"/>
                <w:lang w:eastAsia="tr-TR"/>
                <w14:ligatures w14:val="none"/>
              </w:rPr>
              <w:t>Eğitim</w:t>
            </w:r>
          </w:p>
        </w:tc>
        <w:tc>
          <w:tcPr>
            <w:tcW w:w="1886" w:type="dxa"/>
            <w:tcBorders>
              <w:top w:val="nil"/>
              <w:left w:val="nil"/>
              <w:bottom w:val="single" w:sz="4" w:space="0" w:color="auto"/>
              <w:right w:val="single" w:sz="4" w:space="0" w:color="auto"/>
            </w:tcBorders>
            <w:shd w:val="clear" w:color="000000" w:fill="FFFFFF"/>
            <w:noWrap/>
            <w:vAlign w:val="bottom"/>
            <w:hideMark/>
          </w:tcPr>
          <w:p w14:paraId="20089B7C"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Öğrenci</w:t>
            </w:r>
          </w:p>
        </w:tc>
        <w:tc>
          <w:tcPr>
            <w:tcW w:w="775" w:type="dxa"/>
            <w:tcBorders>
              <w:top w:val="nil"/>
              <w:left w:val="nil"/>
              <w:bottom w:val="single" w:sz="4" w:space="0" w:color="auto"/>
              <w:right w:val="single" w:sz="4" w:space="0" w:color="auto"/>
            </w:tcBorders>
            <w:shd w:val="clear" w:color="000000" w:fill="FFFFFF"/>
            <w:noWrap/>
            <w:vAlign w:val="bottom"/>
            <w:hideMark/>
          </w:tcPr>
          <w:p w14:paraId="0541B486"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70</w:t>
            </w:r>
          </w:p>
        </w:tc>
        <w:tc>
          <w:tcPr>
            <w:tcW w:w="670" w:type="dxa"/>
            <w:tcBorders>
              <w:top w:val="nil"/>
              <w:left w:val="nil"/>
              <w:bottom w:val="single" w:sz="4" w:space="0" w:color="auto"/>
              <w:right w:val="single" w:sz="4" w:space="0" w:color="auto"/>
            </w:tcBorders>
            <w:shd w:val="clear" w:color="000000" w:fill="FFFFFF"/>
            <w:noWrap/>
            <w:vAlign w:val="bottom"/>
            <w:hideMark/>
          </w:tcPr>
          <w:p w14:paraId="44B72F4D"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275</w:t>
            </w:r>
          </w:p>
        </w:tc>
        <w:tc>
          <w:tcPr>
            <w:tcW w:w="699" w:type="dxa"/>
            <w:tcBorders>
              <w:top w:val="nil"/>
              <w:left w:val="nil"/>
              <w:bottom w:val="single" w:sz="4" w:space="0" w:color="auto"/>
              <w:right w:val="single" w:sz="4" w:space="0" w:color="auto"/>
            </w:tcBorders>
            <w:shd w:val="clear" w:color="000000" w:fill="FFFFFF"/>
            <w:noWrap/>
            <w:vAlign w:val="bottom"/>
            <w:hideMark/>
          </w:tcPr>
          <w:p w14:paraId="429E86C6"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 </w:t>
            </w:r>
          </w:p>
        </w:tc>
        <w:tc>
          <w:tcPr>
            <w:tcW w:w="1304" w:type="dxa"/>
            <w:tcBorders>
              <w:top w:val="nil"/>
              <w:left w:val="nil"/>
              <w:bottom w:val="single" w:sz="4" w:space="0" w:color="auto"/>
              <w:right w:val="single" w:sz="4" w:space="0" w:color="auto"/>
            </w:tcBorders>
            <w:shd w:val="clear" w:color="000000" w:fill="FFFFFF"/>
            <w:noWrap/>
            <w:vAlign w:val="bottom"/>
            <w:hideMark/>
          </w:tcPr>
          <w:p w14:paraId="56A51FB0"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35</w:t>
            </w:r>
          </w:p>
        </w:tc>
      </w:tr>
      <w:tr w:rsidR="00F56090" w:rsidRPr="002960B6" w14:paraId="683706DC" w14:textId="77777777" w:rsidTr="001E7F82">
        <w:trPr>
          <w:trHeight w:val="298"/>
        </w:trPr>
        <w:tc>
          <w:tcPr>
            <w:tcW w:w="943" w:type="dxa"/>
            <w:tcBorders>
              <w:top w:val="nil"/>
              <w:left w:val="single" w:sz="4" w:space="0" w:color="auto"/>
              <w:bottom w:val="single" w:sz="4" w:space="0" w:color="auto"/>
              <w:right w:val="single" w:sz="4" w:space="0" w:color="auto"/>
            </w:tcBorders>
            <w:shd w:val="clear" w:color="000000" w:fill="FFFFFF"/>
            <w:noWrap/>
            <w:vAlign w:val="bottom"/>
            <w:hideMark/>
          </w:tcPr>
          <w:p w14:paraId="5C06C8DA"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Sütlüce</w:t>
            </w:r>
          </w:p>
        </w:tc>
        <w:tc>
          <w:tcPr>
            <w:tcW w:w="562" w:type="dxa"/>
            <w:tcBorders>
              <w:top w:val="nil"/>
              <w:left w:val="nil"/>
              <w:bottom w:val="single" w:sz="4" w:space="0" w:color="auto"/>
              <w:right w:val="single" w:sz="4" w:space="0" w:color="auto"/>
            </w:tcBorders>
            <w:shd w:val="clear" w:color="000000" w:fill="FFFFFF"/>
            <w:noWrap/>
            <w:vAlign w:val="bottom"/>
            <w:hideMark/>
          </w:tcPr>
          <w:p w14:paraId="0B54301C"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E</w:t>
            </w:r>
          </w:p>
        </w:tc>
        <w:tc>
          <w:tcPr>
            <w:tcW w:w="458" w:type="dxa"/>
            <w:tcBorders>
              <w:top w:val="nil"/>
              <w:left w:val="nil"/>
              <w:bottom w:val="single" w:sz="4" w:space="0" w:color="auto"/>
              <w:right w:val="single" w:sz="4" w:space="0" w:color="auto"/>
            </w:tcBorders>
            <w:shd w:val="clear" w:color="000000" w:fill="FFFFFF"/>
            <w:noWrap/>
            <w:vAlign w:val="center"/>
            <w:hideMark/>
          </w:tcPr>
          <w:p w14:paraId="37C65EA4" w14:textId="77777777" w:rsidR="00F56090" w:rsidRPr="005A7060" w:rsidRDefault="00F56090" w:rsidP="001E7F82">
            <w:pPr>
              <w:spacing w:after="0" w:line="240" w:lineRule="auto"/>
              <w:jc w:val="center"/>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4</w:t>
            </w:r>
          </w:p>
        </w:tc>
        <w:tc>
          <w:tcPr>
            <w:tcW w:w="1189" w:type="dxa"/>
            <w:tcBorders>
              <w:top w:val="nil"/>
              <w:left w:val="nil"/>
              <w:bottom w:val="single" w:sz="4" w:space="0" w:color="auto"/>
              <w:right w:val="single" w:sz="4" w:space="0" w:color="auto"/>
            </w:tcBorders>
            <w:shd w:val="clear" w:color="000000" w:fill="FFFFFF"/>
            <w:noWrap/>
            <w:vAlign w:val="bottom"/>
            <w:hideMark/>
          </w:tcPr>
          <w:p w14:paraId="50298375"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E405</w:t>
            </w:r>
          </w:p>
        </w:tc>
        <w:tc>
          <w:tcPr>
            <w:tcW w:w="1564" w:type="dxa"/>
            <w:tcBorders>
              <w:top w:val="nil"/>
              <w:left w:val="nil"/>
              <w:bottom w:val="single" w:sz="4" w:space="0" w:color="auto"/>
              <w:right w:val="single" w:sz="4" w:space="0" w:color="auto"/>
            </w:tcBorders>
            <w:shd w:val="clear" w:color="000000" w:fill="FFFFFF"/>
            <w:noWrap/>
            <w:vAlign w:val="bottom"/>
            <w:hideMark/>
          </w:tcPr>
          <w:p w14:paraId="63A4FD16"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Derslik</w:t>
            </w:r>
          </w:p>
        </w:tc>
        <w:tc>
          <w:tcPr>
            <w:tcW w:w="2747" w:type="dxa"/>
            <w:tcBorders>
              <w:top w:val="nil"/>
              <w:left w:val="nil"/>
              <w:bottom w:val="single" w:sz="4" w:space="0" w:color="auto"/>
              <w:right w:val="single" w:sz="4" w:space="0" w:color="auto"/>
            </w:tcBorders>
            <w:shd w:val="clear" w:color="000000" w:fill="FFFFFF"/>
            <w:noWrap/>
            <w:vAlign w:val="bottom"/>
            <w:hideMark/>
          </w:tcPr>
          <w:p w14:paraId="4B8E302D"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Derslik</w:t>
            </w:r>
          </w:p>
        </w:tc>
        <w:tc>
          <w:tcPr>
            <w:tcW w:w="1500" w:type="dxa"/>
            <w:tcBorders>
              <w:top w:val="nil"/>
              <w:left w:val="nil"/>
              <w:bottom w:val="single" w:sz="4" w:space="0" w:color="auto"/>
              <w:right w:val="single" w:sz="4" w:space="0" w:color="auto"/>
            </w:tcBorders>
            <w:shd w:val="clear" w:color="000000" w:fill="FFFFFF"/>
            <w:noWrap/>
            <w:vAlign w:val="bottom"/>
            <w:hideMark/>
          </w:tcPr>
          <w:p w14:paraId="28DAF981" w14:textId="77777777" w:rsidR="00F56090" w:rsidRPr="005A7060" w:rsidRDefault="00F56090" w:rsidP="001E7F82">
            <w:pPr>
              <w:spacing w:after="0" w:line="240" w:lineRule="auto"/>
              <w:rPr>
                <w:rFonts w:ascii="Times New Roman" w:eastAsia="Times New Roman" w:hAnsi="Times New Roman" w:cs="Times New Roman"/>
                <w:kern w:val="0"/>
                <w:lang w:eastAsia="tr-TR"/>
                <w14:ligatures w14:val="none"/>
              </w:rPr>
            </w:pPr>
            <w:r w:rsidRPr="005A7060">
              <w:rPr>
                <w:rFonts w:ascii="Times New Roman" w:eastAsia="Times New Roman" w:hAnsi="Times New Roman" w:cs="Times New Roman"/>
                <w:kern w:val="0"/>
                <w:lang w:eastAsia="tr-TR"/>
                <w14:ligatures w14:val="none"/>
              </w:rPr>
              <w:t>Eğitim</w:t>
            </w:r>
          </w:p>
        </w:tc>
        <w:tc>
          <w:tcPr>
            <w:tcW w:w="1886" w:type="dxa"/>
            <w:tcBorders>
              <w:top w:val="nil"/>
              <w:left w:val="nil"/>
              <w:bottom w:val="single" w:sz="4" w:space="0" w:color="auto"/>
              <w:right w:val="single" w:sz="4" w:space="0" w:color="auto"/>
            </w:tcBorders>
            <w:shd w:val="clear" w:color="000000" w:fill="FFFFFF"/>
            <w:noWrap/>
            <w:vAlign w:val="bottom"/>
            <w:hideMark/>
          </w:tcPr>
          <w:p w14:paraId="73A28474"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Öğrenci</w:t>
            </w:r>
          </w:p>
        </w:tc>
        <w:tc>
          <w:tcPr>
            <w:tcW w:w="775" w:type="dxa"/>
            <w:tcBorders>
              <w:top w:val="nil"/>
              <w:left w:val="nil"/>
              <w:bottom w:val="single" w:sz="4" w:space="0" w:color="auto"/>
              <w:right w:val="single" w:sz="4" w:space="0" w:color="auto"/>
            </w:tcBorders>
            <w:shd w:val="clear" w:color="000000" w:fill="FFFFFF"/>
            <w:noWrap/>
            <w:vAlign w:val="bottom"/>
            <w:hideMark/>
          </w:tcPr>
          <w:p w14:paraId="3CC057FE"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69,1</w:t>
            </w:r>
          </w:p>
        </w:tc>
        <w:tc>
          <w:tcPr>
            <w:tcW w:w="670" w:type="dxa"/>
            <w:tcBorders>
              <w:top w:val="nil"/>
              <w:left w:val="nil"/>
              <w:bottom w:val="single" w:sz="4" w:space="0" w:color="auto"/>
              <w:right w:val="single" w:sz="4" w:space="0" w:color="auto"/>
            </w:tcBorders>
            <w:shd w:val="clear" w:color="000000" w:fill="FFFFFF"/>
            <w:noWrap/>
            <w:vAlign w:val="bottom"/>
            <w:hideMark/>
          </w:tcPr>
          <w:p w14:paraId="39FC7CDF"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275</w:t>
            </w:r>
          </w:p>
        </w:tc>
        <w:tc>
          <w:tcPr>
            <w:tcW w:w="699" w:type="dxa"/>
            <w:tcBorders>
              <w:top w:val="nil"/>
              <w:left w:val="nil"/>
              <w:bottom w:val="single" w:sz="4" w:space="0" w:color="auto"/>
              <w:right w:val="single" w:sz="4" w:space="0" w:color="auto"/>
            </w:tcBorders>
            <w:shd w:val="clear" w:color="000000" w:fill="FFFFFF"/>
            <w:noWrap/>
            <w:vAlign w:val="bottom"/>
            <w:hideMark/>
          </w:tcPr>
          <w:p w14:paraId="264F496F"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 </w:t>
            </w:r>
          </w:p>
        </w:tc>
        <w:tc>
          <w:tcPr>
            <w:tcW w:w="1304" w:type="dxa"/>
            <w:tcBorders>
              <w:top w:val="nil"/>
              <w:left w:val="nil"/>
              <w:bottom w:val="single" w:sz="4" w:space="0" w:color="auto"/>
              <w:right w:val="single" w:sz="4" w:space="0" w:color="auto"/>
            </w:tcBorders>
            <w:shd w:val="clear" w:color="000000" w:fill="FFFFFF"/>
            <w:noWrap/>
            <w:vAlign w:val="bottom"/>
            <w:hideMark/>
          </w:tcPr>
          <w:p w14:paraId="4AC0F9AC"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34</w:t>
            </w:r>
          </w:p>
        </w:tc>
      </w:tr>
      <w:tr w:rsidR="00F56090" w:rsidRPr="002960B6" w14:paraId="3E386B1B" w14:textId="77777777" w:rsidTr="001E7F82">
        <w:trPr>
          <w:trHeight w:val="298"/>
        </w:trPr>
        <w:tc>
          <w:tcPr>
            <w:tcW w:w="94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20F1BC9"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Sütlüce</w:t>
            </w:r>
          </w:p>
        </w:tc>
        <w:tc>
          <w:tcPr>
            <w:tcW w:w="562" w:type="dxa"/>
            <w:tcBorders>
              <w:top w:val="single" w:sz="4" w:space="0" w:color="auto"/>
              <w:left w:val="nil"/>
              <w:bottom w:val="single" w:sz="4" w:space="0" w:color="auto"/>
              <w:right w:val="single" w:sz="4" w:space="0" w:color="auto"/>
            </w:tcBorders>
            <w:shd w:val="clear" w:color="000000" w:fill="FFFFFF"/>
            <w:noWrap/>
            <w:vAlign w:val="bottom"/>
            <w:hideMark/>
          </w:tcPr>
          <w:p w14:paraId="38A9BD25"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A</w:t>
            </w:r>
          </w:p>
        </w:tc>
        <w:tc>
          <w:tcPr>
            <w:tcW w:w="458" w:type="dxa"/>
            <w:tcBorders>
              <w:top w:val="single" w:sz="4" w:space="0" w:color="auto"/>
              <w:left w:val="nil"/>
              <w:bottom w:val="single" w:sz="4" w:space="0" w:color="auto"/>
              <w:right w:val="single" w:sz="4" w:space="0" w:color="auto"/>
            </w:tcBorders>
            <w:shd w:val="clear" w:color="000000" w:fill="FFFFFF"/>
            <w:noWrap/>
            <w:vAlign w:val="center"/>
            <w:hideMark/>
          </w:tcPr>
          <w:p w14:paraId="62CA0716" w14:textId="77777777" w:rsidR="00F56090" w:rsidRPr="005A7060" w:rsidRDefault="00F56090" w:rsidP="001E7F82">
            <w:pPr>
              <w:spacing w:after="0" w:line="240" w:lineRule="auto"/>
              <w:jc w:val="center"/>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5</w:t>
            </w:r>
          </w:p>
        </w:tc>
        <w:tc>
          <w:tcPr>
            <w:tcW w:w="1189" w:type="dxa"/>
            <w:tcBorders>
              <w:top w:val="single" w:sz="4" w:space="0" w:color="auto"/>
              <w:left w:val="nil"/>
              <w:bottom w:val="single" w:sz="4" w:space="0" w:color="auto"/>
              <w:right w:val="single" w:sz="4" w:space="0" w:color="auto"/>
            </w:tcBorders>
            <w:shd w:val="clear" w:color="000000" w:fill="FFFFFF"/>
            <w:noWrap/>
            <w:vAlign w:val="bottom"/>
            <w:hideMark/>
          </w:tcPr>
          <w:p w14:paraId="7B7EBE3D"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A503</w:t>
            </w:r>
          </w:p>
        </w:tc>
        <w:tc>
          <w:tcPr>
            <w:tcW w:w="1564" w:type="dxa"/>
            <w:tcBorders>
              <w:top w:val="single" w:sz="4" w:space="0" w:color="auto"/>
              <w:left w:val="nil"/>
              <w:bottom w:val="single" w:sz="4" w:space="0" w:color="auto"/>
              <w:right w:val="single" w:sz="4" w:space="0" w:color="auto"/>
            </w:tcBorders>
            <w:shd w:val="clear" w:color="000000" w:fill="FFFFFF"/>
            <w:noWrap/>
            <w:vAlign w:val="bottom"/>
            <w:hideMark/>
          </w:tcPr>
          <w:p w14:paraId="485535E7"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Derslik</w:t>
            </w:r>
          </w:p>
        </w:tc>
        <w:tc>
          <w:tcPr>
            <w:tcW w:w="2747" w:type="dxa"/>
            <w:tcBorders>
              <w:top w:val="single" w:sz="4" w:space="0" w:color="auto"/>
              <w:left w:val="nil"/>
              <w:bottom w:val="single" w:sz="4" w:space="0" w:color="auto"/>
              <w:right w:val="single" w:sz="4" w:space="0" w:color="auto"/>
            </w:tcBorders>
            <w:shd w:val="clear" w:color="000000" w:fill="FFFFFF"/>
            <w:noWrap/>
            <w:vAlign w:val="bottom"/>
            <w:hideMark/>
          </w:tcPr>
          <w:p w14:paraId="0801AF9F"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Derslik</w:t>
            </w:r>
          </w:p>
        </w:tc>
        <w:tc>
          <w:tcPr>
            <w:tcW w:w="1500" w:type="dxa"/>
            <w:tcBorders>
              <w:top w:val="single" w:sz="4" w:space="0" w:color="auto"/>
              <w:left w:val="nil"/>
              <w:bottom w:val="single" w:sz="4" w:space="0" w:color="auto"/>
              <w:right w:val="single" w:sz="4" w:space="0" w:color="auto"/>
            </w:tcBorders>
            <w:shd w:val="clear" w:color="000000" w:fill="FFFFFF"/>
            <w:noWrap/>
            <w:vAlign w:val="bottom"/>
            <w:hideMark/>
          </w:tcPr>
          <w:p w14:paraId="43BB0BED" w14:textId="77777777" w:rsidR="00F56090" w:rsidRPr="005A7060" w:rsidRDefault="00F56090" w:rsidP="001E7F82">
            <w:pPr>
              <w:spacing w:after="0" w:line="240" w:lineRule="auto"/>
              <w:rPr>
                <w:rFonts w:ascii="Times New Roman" w:eastAsia="Times New Roman" w:hAnsi="Times New Roman" w:cs="Times New Roman"/>
                <w:kern w:val="0"/>
                <w:lang w:eastAsia="tr-TR"/>
                <w14:ligatures w14:val="none"/>
              </w:rPr>
            </w:pPr>
            <w:r w:rsidRPr="005A7060">
              <w:rPr>
                <w:rFonts w:ascii="Times New Roman" w:eastAsia="Times New Roman" w:hAnsi="Times New Roman" w:cs="Times New Roman"/>
                <w:kern w:val="0"/>
                <w:lang w:eastAsia="tr-TR"/>
                <w14:ligatures w14:val="none"/>
              </w:rPr>
              <w:t>Eğitim</w:t>
            </w:r>
          </w:p>
        </w:tc>
        <w:tc>
          <w:tcPr>
            <w:tcW w:w="1886" w:type="dxa"/>
            <w:tcBorders>
              <w:top w:val="single" w:sz="4" w:space="0" w:color="auto"/>
              <w:left w:val="nil"/>
              <w:bottom w:val="single" w:sz="4" w:space="0" w:color="auto"/>
              <w:right w:val="single" w:sz="4" w:space="0" w:color="auto"/>
            </w:tcBorders>
            <w:shd w:val="clear" w:color="000000" w:fill="FFFFFF"/>
            <w:noWrap/>
            <w:vAlign w:val="bottom"/>
            <w:hideMark/>
          </w:tcPr>
          <w:p w14:paraId="79C56088"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Öğrenci</w:t>
            </w:r>
          </w:p>
        </w:tc>
        <w:tc>
          <w:tcPr>
            <w:tcW w:w="775" w:type="dxa"/>
            <w:tcBorders>
              <w:top w:val="single" w:sz="4" w:space="0" w:color="auto"/>
              <w:left w:val="nil"/>
              <w:bottom w:val="single" w:sz="4" w:space="0" w:color="auto"/>
              <w:right w:val="single" w:sz="4" w:space="0" w:color="auto"/>
            </w:tcBorders>
            <w:shd w:val="clear" w:color="000000" w:fill="FFFFFF"/>
            <w:noWrap/>
            <w:vAlign w:val="bottom"/>
            <w:hideMark/>
          </w:tcPr>
          <w:p w14:paraId="24152EA7"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145</w:t>
            </w:r>
          </w:p>
        </w:tc>
        <w:tc>
          <w:tcPr>
            <w:tcW w:w="670" w:type="dxa"/>
            <w:tcBorders>
              <w:top w:val="single" w:sz="4" w:space="0" w:color="auto"/>
              <w:left w:val="nil"/>
              <w:bottom w:val="single" w:sz="4" w:space="0" w:color="auto"/>
              <w:right w:val="single" w:sz="4" w:space="0" w:color="auto"/>
            </w:tcBorders>
            <w:shd w:val="clear" w:color="000000" w:fill="FFFFFF"/>
            <w:noWrap/>
            <w:vAlign w:val="bottom"/>
            <w:hideMark/>
          </w:tcPr>
          <w:p w14:paraId="5BAB9036"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275</w:t>
            </w:r>
          </w:p>
        </w:tc>
        <w:tc>
          <w:tcPr>
            <w:tcW w:w="699" w:type="dxa"/>
            <w:tcBorders>
              <w:top w:val="single" w:sz="4" w:space="0" w:color="auto"/>
              <w:left w:val="nil"/>
              <w:bottom w:val="single" w:sz="4" w:space="0" w:color="auto"/>
              <w:right w:val="single" w:sz="4" w:space="0" w:color="auto"/>
            </w:tcBorders>
            <w:shd w:val="clear" w:color="000000" w:fill="FFFFFF"/>
            <w:noWrap/>
            <w:vAlign w:val="bottom"/>
            <w:hideMark/>
          </w:tcPr>
          <w:p w14:paraId="5FC855C3"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7,5</w:t>
            </w:r>
          </w:p>
        </w:tc>
        <w:tc>
          <w:tcPr>
            <w:tcW w:w="1304" w:type="dxa"/>
            <w:tcBorders>
              <w:top w:val="single" w:sz="4" w:space="0" w:color="auto"/>
              <w:left w:val="nil"/>
              <w:bottom w:val="single" w:sz="4" w:space="0" w:color="auto"/>
              <w:right w:val="single" w:sz="4" w:space="0" w:color="auto"/>
            </w:tcBorders>
            <w:shd w:val="clear" w:color="000000" w:fill="FFFFFF"/>
            <w:noWrap/>
            <w:vAlign w:val="bottom"/>
            <w:hideMark/>
          </w:tcPr>
          <w:p w14:paraId="238EF421"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96</w:t>
            </w:r>
          </w:p>
        </w:tc>
      </w:tr>
      <w:tr w:rsidR="00F56090" w:rsidRPr="002960B6" w14:paraId="7CCE6B88" w14:textId="77777777" w:rsidTr="001E7F82">
        <w:trPr>
          <w:trHeight w:val="298"/>
        </w:trPr>
        <w:tc>
          <w:tcPr>
            <w:tcW w:w="943" w:type="dxa"/>
            <w:tcBorders>
              <w:top w:val="nil"/>
              <w:left w:val="single" w:sz="4" w:space="0" w:color="auto"/>
              <w:bottom w:val="single" w:sz="4" w:space="0" w:color="auto"/>
              <w:right w:val="single" w:sz="4" w:space="0" w:color="auto"/>
            </w:tcBorders>
            <w:shd w:val="clear" w:color="000000" w:fill="FFFFFF"/>
            <w:noWrap/>
            <w:vAlign w:val="bottom"/>
            <w:hideMark/>
          </w:tcPr>
          <w:p w14:paraId="1571D1D7"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Sütlüce</w:t>
            </w:r>
          </w:p>
        </w:tc>
        <w:tc>
          <w:tcPr>
            <w:tcW w:w="562" w:type="dxa"/>
            <w:tcBorders>
              <w:top w:val="nil"/>
              <w:left w:val="nil"/>
              <w:bottom w:val="single" w:sz="4" w:space="0" w:color="auto"/>
              <w:right w:val="single" w:sz="4" w:space="0" w:color="auto"/>
            </w:tcBorders>
            <w:shd w:val="clear" w:color="000000" w:fill="FFFFFF"/>
            <w:noWrap/>
            <w:vAlign w:val="bottom"/>
            <w:hideMark/>
          </w:tcPr>
          <w:p w14:paraId="4A8BCF37"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A</w:t>
            </w:r>
          </w:p>
        </w:tc>
        <w:tc>
          <w:tcPr>
            <w:tcW w:w="458" w:type="dxa"/>
            <w:tcBorders>
              <w:top w:val="nil"/>
              <w:left w:val="nil"/>
              <w:bottom w:val="single" w:sz="4" w:space="0" w:color="auto"/>
              <w:right w:val="single" w:sz="4" w:space="0" w:color="auto"/>
            </w:tcBorders>
            <w:shd w:val="clear" w:color="000000" w:fill="FFFFFF"/>
            <w:noWrap/>
            <w:vAlign w:val="center"/>
            <w:hideMark/>
          </w:tcPr>
          <w:p w14:paraId="70994DF7" w14:textId="77777777" w:rsidR="00F56090" w:rsidRPr="005A7060" w:rsidRDefault="00F56090" w:rsidP="001E7F82">
            <w:pPr>
              <w:spacing w:after="0" w:line="240" w:lineRule="auto"/>
              <w:jc w:val="center"/>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5</w:t>
            </w:r>
          </w:p>
        </w:tc>
        <w:tc>
          <w:tcPr>
            <w:tcW w:w="1189" w:type="dxa"/>
            <w:tcBorders>
              <w:top w:val="nil"/>
              <w:left w:val="nil"/>
              <w:bottom w:val="single" w:sz="4" w:space="0" w:color="auto"/>
              <w:right w:val="single" w:sz="4" w:space="0" w:color="auto"/>
            </w:tcBorders>
            <w:shd w:val="clear" w:color="000000" w:fill="FFFFFF"/>
            <w:noWrap/>
            <w:vAlign w:val="bottom"/>
            <w:hideMark/>
          </w:tcPr>
          <w:p w14:paraId="4450E687"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A504</w:t>
            </w:r>
          </w:p>
        </w:tc>
        <w:tc>
          <w:tcPr>
            <w:tcW w:w="1564" w:type="dxa"/>
            <w:tcBorders>
              <w:top w:val="nil"/>
              <w:left w:val="nil"/>
              <w:bottom w:val="single" w:sz="4" w:space="0" w:color="auto"/>
              <w:right w:val="single" w:sz="4" w:space="0" w:color="auto"/>
            </w:tcBorders>
            <w:shd w:val="clear" w:color="000000" w:fill="FFFFFF"/>
            <w:noWrap/>
            <w:vAlign w:val="bottom"/>
            <w:hideMark/>
          </w:tcPr>
          <w:p w14:paraId="6EA8B529"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Derslik</w:t>
            </w:r>
          </w:p>
        </w:tc>
        <w:tc>
          <w:tcPr>
            <w:tcW w:w="2747" w:type="dxa"/>
            <w:tcBorders>
              <w:top w:val="nil"/>
              <w:left w:val="nil"/>
              <w:bottom w:val="single" w:sz="4" w:space="0" w:color="auto"/>
              <w:right w:val="single" w:sz="4" w:space="0" w:color="auto"/>
            </w:tcBorders>
            <w:shd w:val="clear" w:color="000000" w:fill="FFFFFF"/>
            <w:noWrap/>
            <w:vAlign w:val="bottom"/>
            <w:hideMark/>
          </w:tcPr>
          <w:p w14:paraId="593AEA37"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Derslik</w:t>
            </w:r>
          </w:p>
        </w:tc>
        <w:tc>
          <w:tcPr>
            <w:tcW w:w="1500" w:type="dxa"/>
            <w:tcBorders>
              <w:top w:val="nil"/>
              <w:left w:val="nil"/>
              <w:bottom w:val="single" w:sz="4" w:space="0" w:color="auto"/>
              <w:right w:val="single" w:sz="4" w:space="0" w:color="auto"/>
            </w:tcBorders>
            <w:shd w:val="clear" w:color="000000" w:fill="FFFFFF"/>
            <w:noWrap/>
            <w:vAlign w:val="bottom"/>
            <w:hideMark/>
          </w:tcPr>
          <w:p w14:paraId="443837CA" w14:textId="77777777" w:rsidR="00F56090" w:rsidRPr="005A7060" w:rsidRDefault="00F56090" w:rsidP="001E7F82">
            <w:pPr>
              <w:spacing w:after="0" w:line="240" w:lineRule="auto"/>
              <w:rPr>
                <w:rFonts w:ascii="Times New Roman" w:eastAsia="Times New Roman" w:hAnsi="Times New Roman" w:cs="Times New Roman"/>
                <w:kern w:val="0"/>
                <w:lang w:eastAsia="tr-TR"/>
                <w14:ligatures w14:val="none"/>
              </w:rPr>
            </w:pPr>
            <w:r w:rsidRPr="005A7060">
              <w:rPr>
                <w:rFonts w:ascii="Times New Roman" w:eastAsia="Times New Roman" w:hAnsi="Times New Roman" w:cs="Times New Roman"/>
                <w:kern w:val="0"/>
                <w:lang w:eastAsia="tr-TR"/>
                <w14:ligatures w14:val="none"/>
              </w:rPr>
              <w:t>Eğitim</w:t>
            </w:r>
          </w:p>
        </w:tc>
        <w:tc>
          <w:tcPr>
            <w:tcW w:w="1886" w:type="dxa"/>
            <w:tcBorders>
              <w:top w:val="nil"/>
              <w:left w:val="nil"/>
              <w:bottom w:val="single" w:sz="4" w:space="0" w:color="auto"/>
              <w:right w:val="single" w:sz="4" w:space="0" w:color="auto"/>
            </w:tcBorders>
            <w:shd w:val="clear" w:color="000000" w:fill="FFFFFF"/>
            <w:noWrap/>
            <w:vAlign w:val="bottom"/>
            <w:hideMark/>
          </w:tcPr>
          <w:p w14:paraId="3BC12B3B"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Öğrenci</w:t>
            </w:r>
          </w:p>
        </w:tc>
        <w:tc>
          <w:tcPr>
            <w:tcW w:w="775" w:type="dxa"/>
            <w:tcBorders>
              <w:top w:val="nil"/>
              <w:left w:val="nil"/>
              <w:bottom w:val="single" w:sz="4" w:space="0" w:color="auto"/>
              <w:right w:val="single" w:sz="4" w:space="0" w:color="auto"/>
            </w:tcBorders>
            <w:shd w:val="clear" w:color="000000" w:fill="FFFFFF"/>
            <w:noWrap/>
            <w:vAlign w:val="bottom"/>
            <w:hideMark/>
          </w:tcPr>
          <w:p w14:paraId="7CA45105"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55,3</w:t>
            </w:r>
          </w:p>
        </w:tc>
        <w:tc>
          <w:tcPr>
            <w:tcW w:w="670" w:type="dxa"/>
            <w:tcBorders>
              <w:top w:val="nil"/>
              <w:left w:val="nil"/>
              <w:bottom w:val="single" w:sz="4" w:space="0" w:color="auto"/>
              <w:right w:val="single" w:sz="4" w:space="0" w:color="auto"/>
            </w:tcBorders>
            <w:shd w:val="clear" w:color="000000" w:fill="FFFFFF"/>
            <w:noWrap/>
            <w:vAlign w:val="bottom"/>
            <w:hideMark/>
          </w:tcPr>
          <w:p w14:paraId="46C51DCF"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275</w:t>
            </w:r>
          </w:p>
        </w:tc>
        <w:tc>
          <w:tcPr>
            <w:tcW w:w="699" w:type="dxa"/>
            <w:tcBorders>
              <w:top w:val="nil"/>
              <w:left w:val="nil"/>
              <w:bottom w:val="single" w:sz="4" w:space="0" w:color="auto"/>
              <w:right w:val="single" w:sz="4" w:space="0" w:color="auto"/>
            </w:tcBorders>
            <w:shd w:val="clear" w:color="000000" w:fill="FFFFFF"/>
            <w:noWrap/>
            <w:vAlign w:val="bottom"/>
            <w:hideMark/>
          </w:tcPr>
          <w:p w14:paraId="131564BF"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12</w:t>
            </w:r>
          </w:p>
        </w:tc>
        <w:tc>
          <w:tcPr>
            <w:tcW w:w="1304" w:type="dxa"/>
            <w:tcBorders>
              <w:top w:val="nil"/>
              <w:left w:val="nil"/>
              <w:bottom w:val="single" w:sz="4" w:space="0" w:color="auto"/>
              <w:right w:val="single" w:sz="4" w:space="0" w:color="auto"/>
            </w:tcBorders>
            <w:shd w:val="clear" w:color="000000" w:fill="FFFFFF"/>
            <w:noWrap/>
            <w:vAlign w:val="bottom"/>
            <w:hideMark/>
          </w:tcPr>
          <w:p w14:paraId="36C69EFF"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27</w:t>
            </w:r>
          </w:p>
        </w:tc>
      </w:tr>
      <w:tr w:rsidR="00F56090" w:rsidRPr="002960B6" w14:paraId="363D4413" w14:textId="77777777" w:rsidTr="001E7F82">
        <w:trPr>
          <w:trHeight w:val="298"/>
        </w:trPr>
        <w:tc>
          <w:tcPr>
            <w:tcW w:w="943" w:type="dxa"/>
            <w:tcBorders>
              <w:top w:val="nil"/>
              <w:left w:val="single" w:sz="4" w:space="0" w:color="auto"/>
              <w:bottom w:val="single" w:sz="4" w:space="0" w:color="auto"/>
              <w:right w:val="single" w:sz="4" w:space="0" w:color="auto"/>
            </w:tcBorders>
            <w:shd w:val="clear" w:color="000000" w:fill="FFFFFF"/>
            <w:noWrap/>
            <w:vAlign w:val="bottom"/>
            <w:hideMark/>
          </w:tcPr>
          <w:p w14:paraId="16004AE0"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Sütlüce</w:t>
            </w:r>
          </w:p>
        </w:tc>
        <w:tc>
          <w:tcPr>
            <w:tcW w:w="562" w:type="dxa"/>
            <w:tcBorders>
              <w:top w:val="nil"/>
              <w:left w:val="nil"/>
              <w:bottom w:val="single" w:sz="4" w:space="0" w:color="auto"/>
              <w:right w:val="single" w:sz="4" w:space="0" w:color="auto"/>
            </w:tcBorders>
            <w:shd w:val="clear" w:color="000000" w:fill="FFFFFF"/>
            <w:noWrap/>
            <w:vAlign w:val="bottom"/>
            <w:hideMark/>
          </w:tcPr>
          <w:p w14:paraId="244540A1"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A</w:t>
            </w:r>
          </w:p>
        </w:tc>
        <w:tc>
          <w:tcPr>
            <w:tcW w:w="458" w:type="dxa"/>
            <w:tcBorders>
              <w:top w:val="nil"/>
              <w:left w:val="nil"/>
              <w:bottom w:val="single" w:sz="4" w:space="0" w:color="auto"/>
              <w:right w:val="single" w:sz="4" w:space="0" w:color="auto"/>
            </w:tcBorders>
            <w:shd w:val="clear" w:color="000000" w:fill="FFFFFF"/>
            <w:noWrap/>
            <w:vAlign w:val="center"/>
            <w:hideMark/>
          </w:tcPr>
          <w:p w14:paraId="0FCD1E62" w14:textId="77777777" w:rsidR="00F56090" w:rsidRPr="005A7060" w:rsidRDefault="00F56090" w:rsidP="001E7F82">
            <w:pPr>
              <w:spacing w:after="0" w:line="240" w:lineRule="auto"/>
              <w:jc w:val="center"/>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5</w:t>
            </w:r>
          </w:p>
        </w:tc>
        <w:tc>
          <w:tcPr>
            <w:tcW w:w="1189" w:type="dxa"/>
            <w:tcBorders>
              <w:top w:val="nil"/>
              <w:left w:val="nil"/>
              <w:bottom w:val="single" w:sz="4" w:space="0" w:color="auto"/>
              <w:right w:val="single" w:sz="4" w:space="0" w:color="auto"/>
            </w:tcBorders>
            <w:shd w:val="clear" w:color="000000" w:fill="FFFFFF"/>
            <w:noWrap/>
            <w:vAlign w:val="bottom"/>
            <w:hideMark/>
          </w:tcPr>
          <w:p w14:paraId="4B134A6D"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A505</w:t>
            </w:r>
          </w:p>
        </w:tc>
        <w:tc>
          <w:tcPr>
            <w:tcW w:w="1564" w:type="dxa"/>
            <w:tcBorders>
              <w:top w:val="nil"/>
              <w:left w:val="nil"/>
              <w:bottom w:val="single" w:sz="4" w:space="0" w:color="auto"/>
              <w:right w:val="single" w:sz="4" w:space="0" w:color="auto"/>
            </w:tcBorders>
            <w:shd w:val="clear" w:color="000000" w:fill="FFFFFF"/>
            <w:noWrap/>
            <w:vAlign w:val="bottom"/>
            <w:hideMark/>
          </w:tcPr>
          <w:p w14:paraId="3E1B139C"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Derslik</w:t>
            </w:r>
          </w:p>
        </w:tc>
        <w:tc>
          <w:tcPr>
            <w:tcW w:w="2747" w:type="dxa"/>
            <w:tcBorders>
              <w:top w:val="nil"/>
              <w:left w:val="nil"/>
              <w:bottom w:val="single" w:sz="4" w:space="0" w:color="auto"/>
              <w:right w:val="single" w:sz="4" w:space="0" w:color="auto"/>
            </w:tcBorders>
            <w:shd w:val="clear" w:color="000000" w:fill="FFFFFF"/>
            <w:noWrap/>
            <w:vAlign w:val="bottom"/>
            <w:hideMark/>
          </w:tcPr>
          <w:p w14:paraId="2FCC239C"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Derslik</w:t>
            </w:r>
          </w:p>
        </w:tc>
        <w:tc>
          <w:tcPr>
            <w:tcW w:w="1500" w:type="dxa"/>
            <w:tcBorders>
              <w:top w:val="nil"/>
              <w:left w:val="nil"/>
              <w:bottom w:val="single" w:sz="4" w:space="0" w:color="auto"/>
              <w:right w:val="single" w:sz="4" w:space="0" w:color="auto"/>
            </w:tcBorders>
            <w:shd w:val="clear" w:color="000000" w:fill="FFFFFF"/>
            <w:noWrap/>
            <w:vAlign w:val="bottom"/>
            <w:hideMark/>
          </w:tcPr>
          <w:p w14:paraId="457EECA4" w14:textId="77777777" w:rsidR="00F56090" w:rsidRPr="005A7060" w:rsidRDefault="00F56090" w:rsidP="001E7F82">
            <w:pPr>
              <w:spacing w:after="0" w:line="240" w:lineRule="auto"/>
              <w:rPr>
                <w:rFonts w:ascii="Times New Roman" w:eastAsia="Times New Roman" w:hAnsi="Times New Roman" w:cs="Times New Roman"/>
                <w:kern w:val="0"/>
                <w:lang w:eastAsia="tr-TR"/>
                <w14:ligatures w14:val="none"/>
              </w:rPr>
            </w:pPr>
            <w:r w:rsidRPr="005A7060">
              <w:rPr>
                <w:rFonts w:ascii="Times New Roman" w:eastAsia="Times New Roman" w:hAnsi="Times New Roman" w:cs="Times New Roman"/>
                <w:kern w:val="0"/>
                <w:lang w:eastAsia="tr-TR"/>
                <w14:ligatures w14:val="none"/>
              </w:rPr>
              <w:t>Eğitim</w:t>
            </w:r>
          </w:p>
        </w:tc>
        <w:tc>
          <w:tcPr>
            <w:tcW w:w="1886" w:type="dxa"/>
            <w:tcBorders>
              <w:top w:val="nil"/>
              <w:left w:val="nil"/>
              <w:bottom w:val="single" w:sz="4" w:space="0" w:color="auto"/>
              <w:right w:val="single" w:sz="4" w:space="0" w:color="auto"/>
            </w:tcBorders>
            <w:shd w:val="clear" w:color="000000" w:fill="FFFFFF"/>
            <w:noWrap/>
            <w:vAlign w:val="bottom"/>
            <w:hideMark/>
          </w:tcPr>
          <w:p w14:paraId="314928AB"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Öğrenci</w:t>
            </w:r>
          </w:p>
        </w:tc>
        <w:tc>
          <w:tcPr>
            <w:tcW w:w="775" w:type="dxa"/>
            <w:tcBorders>
              <w:top w:val="nil"/>
              <w:left w:val="nil"/>
              <w:bottom w:val="single" w:sz="4" w:space="0" w:color="auto"/>
              <w:right w:val="single" w:sz="4" w:space="0" w:color="auto"/>
            </w:tcBorders>
            <w:shd w:val="clear" w:color="000000" w:fill="FFFFFF"/>
            <w:noWrap/>
            <w:vAlign w:val="bottom"/>
            <w:hideMark/>
          </w:tcPr>
          <w:p w14:paraId="5EAA00D6"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62,9</w:t>
            </w:r>
          </w:p>
        </w:tc>
        <w:tc>
          <w:tcPr>
            <w:tcW w:w="670" w:type="dxa"/>
            <w:tcBorders>
              <w:top w:val="nil"/>
              <w:left w:val="nil"/>
              <w:bottom w:val="single" w:sz="4" w:space="0" w:color="auto"/>
              <w:right w:val="single" w:sz="4" w:space="0" w:color="auto"/>
            </w:tcBorders>
            <w:shd w:val="clear" w:color="000000" w:fill="FFFFFF"/>
            <w:noWrap/>
            <w:vAlign w:val="bottom"/>
            <w:hideMark/>
          </w:tcPr>
          <w:p w14:paraId="3AEEEDFB"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275</w:t>
            </w:r>
          </w:p>
        </w:tc>
        <w:tc>
          <w:tcPr>
            <w:tcW w:w="699" w:type="dxa"/>
            <w:tcBorders>
              <w:top w:val="nil"/>
              <w:left w:val="nil"/>
              <w:bottom w:val="single" w:sz="4" w:space="0" w:color="auto"/>
              <w:right w:val="single" w:sz="4" w:space="0" w:color="auto"/>
            </w:tcBorders>
            <w:shd w:val="clear" w:color="000000" w:fill="FFFFFF"/>
            <w:noWrap/>
            <w:vAlign w:val="bottom"/>
            <w:hideMark/>
          </w:tcPr>
          <w:p w14:paraId="7B2C80A9"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12</w:t>
            </w:r>
          </w:p>
        </w:tc>
        <w:tc>
          <w:tcPr>
            <w:tcW w:w="1304" w:type="dxa"/>
            <w:tcBorders>
              <w:top w:val="nil"/>
              <w:left w:val="nil"/>
              <w:bottom w:val="single" w:sz="4" w:space="0" w:color="auto"/>
              <w:right w:val="single" w:sz="4" w:space="0" w:color="auto"/>
            </w:tcBorders>
            <w:shd w:val="clear" w:color="000000" w:fill="FFFFFF"/>
            <w:noWrap/>
            <w:vAlign w:val="bottom"/>
            <w:hideMark/>
          </w:tcPr>
          <w:p w14:paraId="7550C25C"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31</w:t>
            </w:r>
          </w:p>
        </w:tc>
      </w:tr>
      <w:tr w:rsidR="00F56090" w:rsidRPr="002960B6" w14:paraId="1C78B686" w14:textId="77777777" w:rsidTr="001E7F82">
        <w:trPr>
          <w:trHeight w:val="298"/>
        </w:trPr>
        <w:tc>
          <w:tcPr>
            <w:tcW w:w="94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7696218"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Sütlüce</w:t>
            </w:r>
          </w:p>
        </w:tc>
        <w:tc>
          <w:tcPr>
            <w:tcW w:w="562" w:type="dxa"/>
            <w:tcBorders>
              <w:top w:val="single" w:sz="4" w:space="0" w:color="auto"/>
              <w:left w:val="nil"/>
              <w:bottom w:val="single" w:sz="4" w:space="0" w:color="auto"/>
              <w:right w:val="single" w:sz="4" w:space="0" w:color="auto"/>
            </w:tcBorders>
            <w:shd w:val="clear" w:color="000000" w:fill="FFFFFF"/>
            <w:noWrap/>
            <w:vAlign w:val="bottom"/>
            <w:hideMark/>
          </w:tcPr>
          <w:p w14:paraId="50E520B6"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B</w:t>
            </w:r>
          </w:p>
        </w:tc>
        <w:tc>
          <w:tcPr>
            <w:tcW w:w="458" w:type="dxa"/>
            <w:tcBorders>
              <w:top w:val="single" w:sz="4" w:space="0" w:color="auto"/>
              <w:left w:val="nil"/>
              <w:bottom w:val="single" w:sz="4" w:space="0" w:color="auto"/>
              <w:right w:val="single" w:sz="4" w:space="0" w:color="auto"/>
            </w:tcBorders>
            <w:shd w:val="clear" w:color="000000" w:fill="FFFFFF"/>
            <w:noWrap/>
            <w:vAlign w:val="center"/>
            <w:hideMark/>
          </w:tcPr>
          <w:p w14:paraId="0124D8D6" w14:textId="77777777" w:rsidR="00F56090" w:rsidRPr="005A7060" w:rsidRDefault="00F56090" w:rsidP="001E7F82">
            <w:pPr>
              <w:spacing w:after="0" w:line="240" w:lineRule="auto"/>
              <w:jc w:val="center"/>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5</w:t>
            </w:r>
          </w:p>
        </w:tc>
        <w:tc>
          <w:tcPr>
            <w:tcW w:w="1189" w:type="dxa"/>
            <w:tcBorders>
              <w:top w:val="single" w:sz="4" w:space="0" w:color="auto"/>
              <w:left w:val="nil"/>
              <w:bottom w:val="single" w:sz="4" w:space="0" w:color="auto"/>
              <w:right w:val="single" w:sz="4" w:space="0" w:color="auto"/>
            </w:tcBorders>
            <w:shd w:val="clear" w:color="000000" w:fill="FFFFFF"/>
            <w:noWrap/>
            <w:vAlign w:val="bottom"/>
            <w:hideMark/>
          </w:tcPr>
          <w:p w14:paraId="7D9F40BC"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B503</w:t>
            </w:r>
          </w:p>
        </w:tc>
        <w:tc>
          <w:tcPr>
            <w:tcW w:w="1564" w:type="dxa"/>
            <w:tcBorders>
              <w:top w:val="single" w:sz="4" w:space="0" w:color="auto"/>
              <w:left w:val="nil"/>
              <w:bottom w:val="single" w:sz="4" w:space="0" w:color="auto"/>
              <w:right w:val="single" w:sz="4" w:space="0" w:color="auto"/>
            </w:tcBorders>
            <w:shd w:val="clear" w:color="000000" w:fill="FFFFFF"/>
            <w:noWrap/>
            <w:vAlign w:val="bottom"/>
            <w:hideMark/>
          </w:tcPr>
          <w:p w14:paraId="618378F0"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Derslik</w:t>
            </w:r>
          </w:p>
        </w:tc>
        <w:tc>
          <w:tcPr>
            <w:tcW w:w="2747" w:type="dxa"/>
            <w:tcBorders>
              <w:top w:val="single" w:sz="4" w:space="0" w:color="auto"/>
              <w:left w:val="nil"/>
              <w:bottom w:val="single" w:sz="4" w:space="0" w:color="auto"/>
              <w:right w:val="single" w:sz="4" w:space="0" w:color="auto"/>
            </w:tcBorders>
            <w:shd w:val="clear" w:color="000000" w:fill="FFFFFF"/>
            <w:noWrap/>
            <w:vAlign w:val="bottom"/>
            <w:hideMark/>
          </w:tcPr>
          <w:p w14:paraId="0BC37252"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Derslik</w:t>
            </w:r>
          </w:p>
        </w:tc>
        <w:tc>
          <w:tcPr>
            <w:tcW w:w="1500" w:type="dxa"/>
            <w:tcBorders>
              <w:top w:val="single" w:sz="4" w:space="0" w:color="auto"/>
              <w:left w:val="nil"/>
              <w:bottom w:val="single" w:sz="4" w:space="0" w:color="auto"/>
              <w:right w:val="single" w:sz="4" w:space="0" w:color="auto"/>
            </w:tcBorders>
            <w:shd w:val="clear" w:color="000000" w:fill="FFFFFF"/>
            <w:noWrap/>
            <w:vAlign w:val="bottom"/>
            <w:hideMark/>
          </w:tcPr>
          <w:p w14:paraId="6405732D" w14:textId="77777777" w:rsidR="00F56090" w:rsidRPr="005A7060" w:rsidRDefault="00F56090" w:rsidP="001E7F82">
            <w:pPr>
              <w:spacing w:after="0" w:line="240" w:lineRule="auto"/>
              <w:rPr>
                <w:rFonts w:ascii="Times New Roman" w:eastAsia="Times New Roman" w:hAnsi="Times New Roman" w:cs="Times New Roman"/>
                <w:kern w:val="0"/>
                <w:lang w:eastAsia="tr-TR"/>
                <w14:ligatures w14:val="none"/>
              </w:rPr>
            </w:pPr>
            <w:r w:rsidRPr="005A7060">
              <w:rPr>
                <w:rFonts w:ascii="Times New Roman" w:eastAsia="Times New Roman" w:hAnsi="Times New Roman" w:cs="Times New Roman"/>
                <w:kern w:val="0"/>
                <w:lang w:eastAsia="tr-TR"/>
                <w14:ligatures w14:val="none"/>
              </w:rPr>
              <w:t>Eğitim</w:t>
            </w:r>
          </w:p>
        </w:tc>
        <w:tc>
          <w:tcPr>
            <w:tcW w:w="1886" w:type="dxa"/>
            <w:tcBorders>
              <w:top w:val="single" w:sz="4" w:space="0" w:color="auto"/>
              <w:left w:val="nil"/>
              <w:bottom w:val="single" w:sz="4" w:space="0" w:color="auto"/>
              <w:right w:val="single" w:sz="4" w:space="0" w:color="auto"/>
            </w:tcBorders>
            <w:shd w:val="clear" w:color="000000" w:fill="FFFFFF"/>
            <w:noWrap/>
            <w:vAlign w:val="bottom"/>
            <w:hideMark/>
          </w:tcPr>
          <w:p w14:paraId="402078D0"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Öğrenci</w:t>
            </w:r>
          </w:p>
        </w:tc>
        <w:tc>
          <w:tcPr>
            <w:tcW w:w="775" w:type="dxa"/>
            <w:tcBorders>
              <w:top w:val="single" w:sz="4" w:space="0" w:color="auto"/>
              <w:left w:val="nil"/>
              <w:bottom w:val="single" w:sz="4" w:space="0" w:color="auto"/>
              <w:right w:val="single" w:sz="4" w:space="0" w:color="auto"/>
            </w:tcBorders>
            <w:shd w:val="clear" w:color="000000" w:fill="FFFFFF"/>
            <w:noWrap/>
            <w:vAlign w:val="bottom"/>
            <w:hideMark/>
          </w:tcPr>
          <w:p w14:paraId="38C799E1"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122</w:t>
            </w:r>
          </w:p>
        </w:tc>
        <w:tc>
          <w:tcPr>
            <w:tcW w:w="670" w:type="dxa"/>
            <w:tcBorders>
              <w:top w:val="single" w:sz="4" w:space="0" w:color="auto"/>
              <w:left w:val="nil"/>
              <w:bottom w:val="single" w:sz="4" w:space="0" w:color="auto"/>
              <w:right w:val="single" w:sz="4" w:space="0" w:color="auto"/>
            </w:tcBorders>
            <w:shd w:val="clear" w:color="000000" w:fill="FFFFFF"/>
            <w:noWrap/>
            <w:vAlign w:val="bottom"/>
            <w:hideMark/>
          </w:tcPr>
          <w:p w14:paraId="5C67302B"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275</w:t>
            </w:r>
          </w:p>
        </w:tc>
        <w:tc>
          <w:tcPr>
            <w:tcW w:w="699" w:type="dxa"/>
            <w:tcBorders>
              <w:top w:val="single" w:sz="4" w:space="0" w:color="auto"/>
              <w:left w:val="nil"/>
              <w:bottom w:val="single" w:sz="4" w:space="0" w:color="auto"/>
              <w:right w:val="single" w:sz="4" w:space="0" w:color="auto"/>
            </w:tcBorders>
            <w:shd w:val="clear" w:color="000000" w:fill="FFFFFF"/>
            <w:noWrap/>
            <w:vAlign w:val="bottom"/>
            <w:hideMark/>
          </w:tcPr>
          <w:p w14:paraId="7DAFBCE1"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5,6</w:t>
            </w:r>
          </w:p>
        </w:tc>
        <w:tc>
          <w:tcPr>
            <w:tcW w:w="1304" w:type="dxa"/>
            <w:tcBorders>
              <w:top w:val="single" w:sz="4" w:space="0" w:color="auto"/>
              <w:left w:val="nil"/>
              <w:bottom w:val="single" w:sz="4" w:space="0" w:color="auto"/>
              <w:right w:val="single" w:sz="4" w:space="0" w:color="auto"/>
            </w:tcBorders>
            <w:shd w:val="clear" w:color="000000" w:fill="FFFFFF"/>
            <w:noWrap/>
            <w:vAlign w:val="bottom"/>
            <w:hideMark/>
          </w:tcPr>
          <w:p w14:paraId="59EE0D15"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81</w:t>
            </w:r>
          </w:p>
        </w:tc>
      </w:tr>
      <w:tr w:rsidR="00F56090" w:rsidRPr="002960B6" w14:paraId="6D5B57C5" w14:textId="77777777" w:rsidTr="001E7F82">
        <w:trPr>
          <w:trHeight w:val="298"/>
        </w:trPr>
        <w:tc>
          <w:tcPr>
            <w:tcW w:w="943" w:type="dxa"/>
            <w:tcBorders>
              <w:top w:val="nil"/>
              <w:left w:val="single" w:sz="4" w:space="0" w:color="auto"/>
              <w:bottom w:val="single" w:sz="4" w:space="0" w:color="auto"/>
              <w:right w:val="single" w:sz="4" w:space="0" w:color="auto"/>
            </w:tcBorders>
            <w:shd w:val="clear" w:color="000000" w:fill="FFFFFF"/>
            <w:noWrap/>
            <w:vAlign w:val="bottom"/>
            <w:hideMark/>
          </w:tcPr>
          <w:p w14:paraId="5DFEE8A0"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Sütlüce</w:t>
            </w:r>
          </w:p>
        </w:tc>
        <w:tc>
          <w:tcPr>
            <w:tcW w:w="562" w:type="dxa"/>
            <w:tcBorders>
              <w:top w:val="nil"/>
              <w:left w:val="nil"/>
              <w:bottom w:val="single" w:sz="4" w:space="0" w:color="auto"/>
              <w:right w:val="single" w:sz="4" w:space="0" w:color="auto"/>
            </w:tcBorders>
            <w:shd w:val="clear" w:color="000000" w:fill="FFFFFF"/>
            <w:noWrap/>
            <w:vAlign w:val="bottom"/>
            <w:hideMark/>
          </w:tcPr>
          <w:p w14:paraId="172F39F0"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B</w:t>
            </w:r>
          </w:p>
        </w:tc>
        <w:tc>
          <w:tcPr>
            <w:tcW w:w="458" w:type="dxa"/>
            <w:tcBorders>
              <w:top w:val="nil"/>
              <w:left w:val="nil"/>
              <w:bottom w:val="single" w:sz="4" w:space="0" w:color="auto"/>
              <w:right w:val="single" w:sz="4" w:space="0" w:color="auto"/>
            </w:tcBorders>
            <w:shd w:val="clear" w:color="000000" w:fill="FFFFFF"/>
            <w:noWrap/>
            <w:vAlign w:val="center"/>
            <w:hideMark/>
          </w:tcPr>
          <w:p w14:paraId="09CE70AD" w14:textId="77777777" w:rsidR="00F56090" w:rsidRPr="005A7060" w:rsidRDefault="00F56090" w:rsidP="001E7F82">
            <w:pPr>
              <w:spacing w:after="0" w:line="240" w:lineRule="auto"/>
              <w:jc w:val="center"/>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5</w:t>
            </w:r>
          </w:p>
        </w:tc>
        <w:tc>
          <w:tcPr>
            <w:tcW w:w="1189" w:type="dxa"/>
            <w:tcBorders>
              <w:top w:val="nil"/>
              <w:left w:val="nil"/>
              <w:bottom w:val="single" w:sz="4" w:space="0" w:color="auto"/>
              <w:right w:val="single" w:sz="4" w:space="0" w:color="auto"/>
            </w:tcBorders>
            <w:shd w:val="clear" w:color="000000" w:fill="FFFFFF"/>
            <w:noWrap/>
            <w:vAlign w:val="bottom"/>
            <w:hideMark/>
          </w:tcPr>
          <w:p w14:paraId="4FC55112"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B504</w:t>
            </w:r>
          </w:p>
        </w:tc>
        <w:tc>
          <w:tcPr>
            <w:tcW w:w="1564" w:type="dxa"/>
            <w:tcBorders>
              <w:top w:val="nil"/>
              <w:left w:val="nil"/>
              <w:bottom w:val="single" w:sz="4" w:space="0" w:color="auto"/>
              <w:right w:val="single" w:sz="4" w:space="0" w:color="auto"/>
            </w:tcBorders>
            <w:shd w:val="clear" w:color="000000" w:fill="FFFFFF"/>
            <w:noWrap/>
            <w:vAlign w:val="bottom"/>
            <w:hideMark/>
          </w:tcPr>
          <w:p w14:paraId="5FC41088"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Derslik</w:t>
            </w:r>
          </w:p>
        </w:tc>
        <w:tc>
          <w:tcPr>
            <w:tcW w:w="2747" w:type="dxa"/>
            <w:tcBorders>
              <w:top w:val="nil"/>
              <w:left w:val="nil"/>
              <w:bottom w:val="single" w:sz="4" w:space="0" w:color="auto"/>
              <w:right w:val="single" w:sz="4" w:space="0" w:color="auto"/>
            </w:tcBorders>
            <w:shd w:val="clear" w:color="000000" w:fill="FFFFFF"/>
            <w:noWrap/>
            <w:vAlign w:val="bottom"/>
            <w:hideMark/>
          </w:tcPr>
          <w:p w14:paraId="7FBB07F2"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Derslik</w:t>
            </w:r>
          </w:p>
        </w:tc>
        <w:tc>
          <w:tcPr>
            <w:tcW w:w="1500" w:type="dxa"/>
            <w:tcBorders>
              <w:top w:val="nil"/>
              <w:left w:val="nil"/>
              <w:bottom w:val="single" w:sz="4" w:space="0" w:color="auto"/>
              <w:right w:val="single" w:sz="4" w:space="0" w:color="auto"/>
            </w:tcBorders>
            <w:shd w:val="clear" w:color="000000" w:fill="FFFFFF"/>
            <w:noWrap/>
            <w:vAlign w:val="bottom"/>
            <w:hideMark/>
          </w:tcPr>
          <w:p w14:paraId="452CC740" w14:textId="77777777" w:rsidR="00F56090" w:rsidRPr="005A7060" w:rsidRDefault="00F56090" w:rsidP="001E7F82">
            <w:pPr>
              <w:spacing w:after="0" w:line="240" w:lineRule="auto"/>
              <w:rPr>
                <w:rFonts w:ascii="Times New Roman" w:eastAsia="Times New Roman" w:hAnsi="Times New Roman" w:cs="Times New Roman"/>
                <w:kern w:val="0"/>
                <w:lang w:eastAsia="tr-TR"/>
                <w14:ligatures w14:val="none"/>
              </w:rPr>
            </w:pPr>
            <w:r w:rsidRPr="005A7060">
              <w:rPr>
                <w:rFonts w:ascii="Times New Roman" w:eastAsia="Times New Roman" w:hAnsi="Times New Roman" w:cs="Times New Roman"/>
                <w:kern w:val="0"/>
                <w:lang w:eastAsia="tr-TR"/>
                <w14:ligatures w14:val="none"/>
              </w:rPr>
              <w:t>Eğitim</w:t>
            </w:r>
          </w:p>
        </w:tc>
        <w:tc>
          <w:tcPr>
            <w:tcW w:w="1886" w:type="dxa"/>
            <w:tcBorders>
              <w:top w:val="nil"/>
              <w:left w:val="nil"/>
              <w:bottom w:val="single" w:sz="4" w:space="0" w:color="auto"/>
              <w:right w:val="single" w:sz="4" w:space="0" w:color="auto"/>
            </w:tcBorders>
            <w:shd w:val="clear" w:color="000000" w:fill="FFFFFF"/>
            <w:noWrap/>
            <w:vAlign w:val="bottom"/>
            <w:hideMark/>
          </w:tcPr>
          <w:p w14:paraId="61E4B14C"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Öğrenci</w:t>
            </w:r>
          </w:p>
        </w:tc>
        <w:tc>
          <w:tcPr>
            <w:tcW w:w="775" w:type="dxa"/>
            <w:tcBorders>
              <w:top w:val="nil"/>
              <w:left w:val="nil"/>
              <w:bottom w:val="single" w:sz="4" w:space="0" w:color="auto"/>
              <w:right w:val="single" w:sz="4" w:space="0" w:color="auto"/>
            </w:tcBorders>
            <w:shd w:val="clear" w:color="000000" w:fill="FFFFFF"/>
            <w:noWrap/>
            <w:vAlign w:val="bottom"/>
            <w:hideMark/>
          </w:tcPr>
          <w:p w14:paraId="1D72A2A7"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51,6</w:t>
            </w:r>
          </w:p>
        </w:tc>
        <w:tc>
          <w:tcPr>
            <w:tcW w:w="670" w:type="dxa"/>
            <w:tcBorders>
              <w:top w:val="nil"/>
              <w:left w:val="nil"/>
              <w:bottom w:val="single" w:sz="4" w:space="0" w:color="auto"/>
              <w:right w:val="single" w:sz="4" w:space="0" w:color="auto"/>
            </w:tcBorders>
            <w:shd w:val="clear" w:color="000000" w:fill="FFFFFF"/>
            <w:noWrap/>
            <w:vAlign w:val="bottom"/>
            <w:hideMark/>
          </w:tcPr>
          <w:p w14:paraId="51D6A5AD"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275</w:t>
            </w:r>
          </w:p>
        </w:tc>
        <w:tc>
          <w:tcPr>
            <w:tcW w:w="699" w:type="dxa"/>
            <w:tcBorders>
              <w:top w:val="nil"/>
              <w:left w:val="nil"/>
              <w:bottom w:val="single" w:sz="4" w:space="0" w:color="auto"/>
              <w:right w:val="single" w:sz="4" w:space="0" w:color="auto"/>
            </w:tcBorders>
            <w:shd w:val="clear" w:color="000000" w:fill="FFFFFF"/>
            <w:noWrap/>
            <w:vAlign w:val="bottom"/>
            <w:hideMark/>
          </w:tcPr>
          <w:p w14:paraId="329EC2DA"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4</w:t>
            </w:r>
          </w:p>
        </w:tc>
        <w:tc>
          <w:tcPr>
            <w:tcW w:w="1304" w:type="dxa"/>
            <w:tcBorders>
              <w:top w:val="nil"/>
              <w:left w:val="nil"/>
              <w:bottom w:val="single" w:sz="4" w:space="0" w:color="auto"/>
              <w:right w:val="single" w:sz="4" w:space="0" w:color="auto"/>
            </w:tcBorders>
            <w:shd w:val="clear" w:color="000000" w:fill="FFFFFF"/>
            <w:noWrap/>
            <w:vAlign w:val="bottom"/>
            <w:hideMark/>
          </w:tcPr>
          <w:p w14:paraId="0FA5F958"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25</w:t>
            </w:r>
          </w:p>
        </w:tc>
      </w:tr>
      <w:tr w:rsidR="00F56090" w:rsidRPr="002960B6" w14:paraId="4141E970" w14:textId="77777777" w:rsidTr="001E7F82">
        <w:trPr>
          <w:trHeight w:val="298"/>
        </w:trPr>
        <w:tc>
          <w:tcPr>
            <w:tcW w:w="943" w:type="dxa"/>
            <w:tcBorders>
              <w:top w:val="nil"/>
              <w:left w:val="single" w:sz="4" w:space="0" w:color="auto"/>
              <w:bottom w:val="single" w:sz="4" w:space="0" w:color="auto"/>
              <w:right w:val="single" w:sz="4" w:space="0" w:color="auto"/>
            </w:tcBorders>
            <w:shd w:val="clear" w:color="000000" w:fill="FFFFFF"/>
            <w:noWrap/>
            <w:vAlign w:val="bottom"/>
            <w:hideMark/>
          </w:tcPr>
          <w:p w14:paraId="6443003F"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Sütlüce</w:t>
            </w:r>
          </w:p>
        </w:tc>
        <w:tc>
          <w:tcPr>
            <w:tcW w:w="562" w:type="dxa"/>
            <w:tcBorders>
              <w:top w:val="nil"/>
              <w:left w:val="nil"/>
              <w:bottom w:val="single" w:sz="4" w:space="0" w:color="auto"/>
              <w:right w:val="single" w:sz="4" w:space="0" w:color="auto"/>
            </w:tcBorders>
            <w:shd w:val="clear" w:color="000000" w:fill="FFFFFF"/>
            <w:noWrap/>
            <w:vAlign w:val="bottom"/>
            <w:hideMark/>
          </w:tcPr>
          <w:p w14:paraId="796D6F70"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B</w:t>
            </w:r>
          </w:p>
        </w:tc>
        <w:tc>
          <w:tcPr>
            <w:tcW w:w="458" w:type="dxa"/>
            <w:tcBorders>
              <w:top w:val="nil"/>
              <w:left w:val="nil"/>
              <w:bottom w:val="single" w:sz="4" w:space="0" w:color="auto"/>
              <w:right w:val="single" w:sz="4" w:space="0" w:color="auto"/>
            </w:tcBorders>
            <w:shd w:val="clear" w:color="000000" w:fill="FFFFFF"/>
            <w:noWrap/>
            <w:vAlign w:val="center"/>
            <w:hideMark/>
          </w:tcPr>
          <w:p w14:paraId="765913DF" w14:textId="77777777" w:rsidR="00F56090" w:rsidRPr="005A7060" w:rsidRDefault="00F56090" w:rsidP="001E7F82">
            <w:pPr>
              <w:spacing w:after="0" w:line="240" w:lineRule="auto"/>
              <w:jc w:val="center"/>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5</w:t>
            </w:r>
          </w:p>
        </w:tc>
        <w:tc>
          <w:tcPr>
            <w:tcW w:w="1189" w:type="dxa"/>
            <w:tcBorders>
              <w:top w:val="nil"/>
              <w:left w:val="nil"/>
              <w:bottom w:val="single" w:sz="4" w:space="0" w:color="auto"/>
              <w:right w:val="single" w:sz="4" w:space="0" w:color="auto"/>
            </w:tcBorders>
            <w:shd w:val="clear" w:color="000000" w:fill="FFFFFF"/>
            <w:noWrap/>
            <w:vAlign w:val="bottom"/>
            <w:hideMark/>
          </w:tcPr>
          <w:p w14:paraId="525C3956"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B505</w:t>
            </w:r>
          </w:p>
        </w:tc>
        <w:tc>
          <w:tcPr>
            <w:tcW w:w="1564" w:type="dxa"/>
            <w:tcBorders>
              <w:top w:val="nil"/>
              <w:left w:val="nil"/>
              <w:bottom w:val="single" w:sz="4" w:space="0" w:color="auto"/>
              <w:right w:val="single" w:sz="4" w:space="0" w:color="auto"/>
            </w:tcBorders>
            <w:shd w:val="clear" w:color="000000" w:fill="FFFFFF"/>
            <w:noWrap/>
            <w:vAlign w:val="bottom"/>
            <w:hideMark/>
          </w:tcPr>
          <w:p w14:paraId="371084AA"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Derslik</w:t>
            </w:r>
          </w:p>
        </w:tc>
        <w:tc>
          <w:tcPr>
            <w:tcW w:w="2747" w:type="dxa"/>
            <w:tcBorders>
              <w:top w:val="nil"/>
              <w:left w:val="nil"/>
              <w:bottom w:val="single" w:sz="4" w:space="0" w:color="auto"/>
              <w:right w:val="single" w:sz="4" w:space="0" w:color="auto"/>
            </w:tcBorders>
            <w:shd w:val="clear" w:color="000000" w:fill="FFFFFF"/>
            <w:noWrap/>
            <w:vAlign w:val="bottom"/>
            <w:hideMark/>
          </w:tcPr>
          <w:p w14:paraId="0FBE413B"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Derslik</w:t>
            </w:r>
          </w:p>
        </w:tc>
        <w:tc>
          <w:tcPr>
            <w:tcW w:w="1500" w:type="dxa"/>
            <w:tcBorders>
              <w:top w:val="nil"/>
              <w:left w:val="nil"/>
              <w:bottom w:val="single" w:sz="4" w:space="0" w:color="auto"/>
              <w:right w:val="single" w:sz="4" w:space="0" w:color="auto"/>
            </w:tcBorders>
            <w:shd w:val="clear" w:color="000000" w:fill="FFFFFF"/>
            <w:noWrap/>
            <w:vAlign w:val="bottom"/>
            <w:hideMark/>
          </w:tcPr>
          <w:p w14:paraId="10D93540" w14:textId="77777777" w:rsidR="00F56090" w:rsidRPr="005A7060" w:rsidRDefault="00F56090" w:rsidP="001E7F82">
            <w:pPr>
              <w:spacing w:after="0" w:line="240" w:lineRule="auto"/>
              <w:rPr>
                <w:rFonts w:ascii="Times New Roman" w:eastAsia="Times New Roman" w:hAnsi="Times New Roman" w:cs="Times New Roman"/>
                <w:kern w:val="0"/>
                <w:lang w:eastAsia="tr-TR"/>
                <w14:ligatures w14:val="none"/>
              </w:rPr>
            </w:pPr>
            <w:r w:rsidRPr="005A7060">
              <w:rPr>
                <w:rFonts w:ascii="Times New Roman" w:eastAsia="Times New Roman" w:hAnsi="Times New Roman" w:cs="Times New Roman"/>
                <w:kern w:val="0"/>
                <w:lang w:eastAsia="tr-TR"/>
                <w14:ligatures w14:val="none"/>
              </w:rPr>
              <w:t>Eğitim</w:t>
            </w:r>
          </w:p>
        </w:tc>
        <w:tc>
          <w:tcPr>
            <w:tcW w:w="1886" w:type="dxa"/>
            <w:tcBorders>
              <w:top w:val="nil"/>
              <w:left w:val="nil"/>
              <w:bottom w:val="single" w:sz="4" w:space="0" w:color="auto"/>
              <w:right w:val="single" w:sz="4" w:space="0" w:color="auto"/>
            </w:tcBorders>
            <w:shd w:val="clear" w:color="000000" w:fill="FFFFFF"/>
            <w:noWrap/>
            <w:vAlign w:val="bottom"/>
            <w:hideMark/>
          </w:tcPr>
          <w:p w14:paraId="77DC904B"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Öğrenci</w:t>
            </w:r>
          </w:p>
        </w:tc>
        <w:tc>
          <w:tcPr>
            <w:tcW w:w="775" w:type="dxa"/>
            <w:tcBorders>
              <w:top w:val="nil"/>
              <w:left w:val="nil"/>
              <w:bottom w:val="single" w:sz="4" w:space="0" w:color="auto"/>
              <w:right w:val="single" w:sz="4" w:space="0" w:color="auto"/>
            </w:tcBorders>
            <w:shd w:val="clear" w:color="000000" w:fill="FFFFFF"/>
            <w:noWrap/>
            <w:vAlign w:val="bottom"/>
            <w:hideMark/>
          </w:tcPr>
          <w:p w14:paraId="6398885A"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57,5</w:t>
            </w:r>
          </w:p>
        </w:tc>
        <w:tc>
          <w:tcPr>
            <w:tcW w:w="670" w:type="dxa"/>
            <w:tcBorders>
              <w:top w:val="nil"/>
              <w:left w:val="nil"/>
              <w:bottom w:val="single" w:sz="4" w:space="0" w:color="auto"/>
              <w:right w:val="single" w:sz="4" w:space="0" w:color="auto"/>
            </w:tcBorders>
            <w:shd w:val="clear" w:color="000000" w:fill="FFFFFF"/>
            <w:noWrap/>
            <w:vAlign w:val="bottom"/>
            <w:hideMark/>
          </w:tcPr>
          <w:p w14:paraId="6DB3CF51"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275</w:t>
            </w:r>
          </w:p>
        </w:tc>
        <w:tc>
          <w:tcPr>
            <w:tcW w:w="699" w:type="dxa"/>
            <w:tcBorders>
              <w:top w:val="nil"/>
              <w:left w:val="nil"/>
              <w:bottom w:val="single" w:sz="4" w:space="0" w:color="auto"/>
              <w:right w:val="single" w:sz="4" w:space="0" w:color="auto"/>
            </w:tcBorders>
            <w:shd w:val="clear" w:color="000000" w:fill="FFFFFF"/>
            <w:noWrap/>
            <w:vAlign w:val="bottom"/>
            <w:hideMark/>
          </w:tcPr>
          <w:p w14:paraId="26254279"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1,6</w:t>
            </w:r>
          </w:p>
        </w:tc>
        <w:tc>
          <w:tcPr>
            <w:tcW w:w="1304" w:type="dxa"/>
            <w:tcBorders>
              <w:top w:val="nil"/>
              <w:left w:val="nil"/>
              <w:bottom w:val="single" w:sz="4" w:space="0" w:color="auto"/>
              <w:right w:val="single" w:sz="4" w:space="0" w:color="auto"/>
            </w:tcBorders>
            <w:shd w:val="clear" w:color="000000" w:fill="FFFFFF"/>
            <w:noWrap/>
            <w:vAlign w:val="bottom"/>
            <w:hideMark/>
          </w:tcPr>
          <w:p w14:paraId="7E73F318"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28</w:t>
            </w:r>
          </w:p>
        </w:tc>
      </w:tr>
      <w:tr w:rsidR="00F56090" w:rsidRPr="002960B6" w14:paraId="36BBF529" w14:textId="77777777" w:rsidTr="001E7F82">
        <w:trPr>
          <w:trHeight w:val="298"/>
        </w:trPr>
        <w:tc>
          <w:tcPr>
            <w:tcW w:w="94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8A54222"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Sütlüce</w:t>
            </w:r>
          </w:p>
        </w:tc>
        <w:tc>
          <w:tcPr>
            <w:tcW w:w="562" w:type="dxa"/>
            <w:tcBorders>
              <w:top w:val="single" w:sz="4" w:space="0" w:color="auto"/>
              <w:left w:val="nil"/>
              <w:bottom w:val="single" w:sz="4" w:space="0" w:color="auto"/>
              <w:right w:val="single" w:sz="4" w:space="0" w:color="auto"/>
            </w:tcBorders>
            <w:shd w:val="clear" w:color="000000" w:fill="FFFFFF"/>
            <w:noWrap/>
            <w:vAlign w:val="bottom"/>
            <w:hideMark/>
          </w:tcPr>
          <w:p w14:paraId="16E6E107"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E</w:t>
            </w:r>
          </w:p>
        </w:tc>
        <w:tc>
          <w:tcPr>
            <w:tcW w:w="458" w:type="dxa"/>
            <w:tcBorders>
              <w:top w:val="single" w:sz="4" w:space="0" w:color="auto"/>
              <w:left w:val="nil"/>
              <w:bottom w:val="single" w:sz="4" w:space="0" w:color="auto"/>
              <w:right w:val="single" w:sz="4" w:space="0" w:color="auto"/>
            </w:tcBorders>
            <w:shd w:val="clear" w:color="000000" w:fill="FFFFFF"/>
            <w:noWrap/>
            <w:vAlign w:val="center"/>
            <w:hideMark/>
          </w:tcPr>
          <w:p w14:paraId="325398BE" w14:textId="77777777" w:rsidR="00F56090" w:rsidRPr="005A7060" w:rsidRDefault="00F56090" w:rsidP="001E7F82">
            <w:pPr>
              <w:spacing w:after="0" w:line="240" w:lineRule="auto"/>
              <w:jc w:val="center"/>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5</w:t>
            </w:r>
          </w:p>
        </w:tc>
        <w:tc>
          <w:tcPr>
            <w:tcW w:w="1189" w:type="dxa"/>
            <w:tcBorders>
              <w:top w:val="single" w:sz="4" w:space="0" w:color="auto"/>
              <w:left w:val="nil"/>
              <w:bottom w:val="single" w:sz="4" w:space="0" w:color="auto"/>
              <w:right w:val="single" w:sz="4" w:space="0" w:color="auto"/>
            </w:tcBorders>
            <w:shd w:val="clear" w:color="000000" w:fill="FFFFFF"/>
            <w:noWrap/>
            <w:vAlign w:val="bottom"/>
            <w:hideMark/>
          </w:tcPr>
          <w:p w14:paraId="4C178AA3"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E503</w:t>
            </w:r>
          </w:p>
        </w:tc>
        <w:tc>
          <w:tcPr>
            <w:tcW w:w="1564" w:type="dxa"/>
            <w:tcBorders>
              <w:top w:val="single" w:sz="4" w:space="0" w:color="auto"/>
              <w:left w:val="nil"/>
              <w:bottom w:val="single" w:sz="4" w:space="0" w:color="auto"/>
              <w:right w:val="single" w:sz="4" w:space="0" w:color="auto"/>
            </w:tcBorders>
            <w:shd w:val="clear" w:color="000000" w:fill="FFFFFF"/>
            <w:noWrap/>
            <w:vAlign w:val="bottom"/>
            <w:hideMark/>
          </w:tcPr>
          <w:p w14:paraId="3E2E7258"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Amfi</w:t>
            </w:r>
          </w:p>
        </w:tc>
        <w:tc>
          <w:tcPr>
            <w:tcW w:w="2747" w:type="dxa"/>
            <w:tcBorders>
              <w:top w:val="single" w:sz="4" w:space="0" w:color="auto"/>
              <w:left w:val="nil"/>
              <w:bottom w:val="single" w:sz="4" w:space="0" w:color="auto"/>
              <w:right w:val="single" w:sz="4" w:space="0" w:color="auto"/>
            </w:tcBorders>
            <w:shd w:val="clear" w:color="000000" w:fill="FFFFFF"/>
            <w:noWrap/>
            <w:vAlign w:val="bottom"/>
            <w:hideMark/>
          </w:tcPr>
          <w:p w14:paraId="16E57FB9"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 </w:t>
            </w:r>
          </w:p>
        </w:tc>
        <w:tc>
          <w:tcPr>
            <w:tcW w:w="1500" w:type="dxa"/>
            <w:tcBorders>
              <w:top w:val="single" w:sz="4" w:space="0" w:color="auto"/>
              <w:left w:val="nil"/>
              <w:bottom w:val="single" w:sz="4" w:space="0" w:color="auto"/>
              <w:right w:val="single" w:sz="4" w:space="0" w:color="auto"/>
            </w:tcBorders>
            <w:shd w:val="clear" w:color="000000" w:fill="FFFFFF"/>
            <w:noWrap/>
            <w:vAlign w:val="bottom"/>
            <w:hideMark/>
          </w:tcPr>
          <w:p w14:paraId="7D61A94E" w14:textId="77777777" w:rsidR="00F56090" w:rsidRPr="005A7060" w:rsidRDefault="00F56090" w:rsidP="001E7F82">
            <w:pPr>
              <w:spacing w:after="0" w:line="240" w:lineRule="auto"/>
              <w:rPr>
                <w:rFonts w:ascii="Times New Roman" w:eastAsia="Times New Roman" w:hAnsi="Times New Roman" w:cs="Times New Roman"/>
                <w:kern w:val="0"/>
                <w:lang w:eastAsia="tr-TR"/>
                <w14:ligatures w14:val="none"/>
              </w:rPr>
            </w:pPr>
            <w:r w:rsidRPr="005A7060">
              <w:rPr>
                <w:rFonts w:ascii="Times New Roman" w:eastAsia="Times New Roman" w:hAnsi="Times New Roman" w:cs="Times New Roman"/>
                <w:kern w:val="0"/>
                <w:lang w:eastAsia="tr-TR"/>
                <w14:ligatures w14:val="none"/>
              </w:rPr>
              <w:t>Eğitim</w:t>
            </w:r>
          </w:p>
        </w:tc>
        <w:tc>
          <w:tcPr>
            <w:tcW w:w="1886" w:type="dxa"/>
            <w:tcBorders>
              <w:top w:val="single" w:sz="4" w:space="0" w:color="auto"/>
              <w:left w:val="nil"/>
              <w:bottom w:val="single" w:sz="4" w:space="0" w:color="auto"/>
              <w:right w:val="single" w:sz="4" w:space="0" w:color="auto"/>
            </w:tcBorders>
            <w:shd w:val="clear" w:color="000000" w:fill="FFFFFF"/>
            <w:noWrap/>
            <w:vAlign w:val="bottom"/>
            <w:hideMark/>
          </w:tcPr>
          <w:p w14:paraId="26A91205"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Öğrenci</w:t>
            </w:r>
          </w:p>
        </w:tc>
        <w:tc>
          <w:tcPr>
            <w:tcW w:w="775" w:type="dxa"/>
            <w:tcBorders>
              <w:top w:val="single" w:sz="4" w:space="0" w:color="auto"/>
              <w:left w:val="nil"/>
              <w:bottom w:val="single" w:sz="4" w:space="0" w:color="auto"/>
              <w:right w:val="single" w:sz="4" w:space="0" w:color="auto"/>
            </w:tcBorders>
            <w:shd w:val="clear" w:color="000000" w:fill="FFFFFF"/>
            <w:noWrap/>
            <w:vAlign w:val="bottom"/>
            <w:hideMark/>
          </w:tcPr>
          <w:p w14:paraId="3F2506E2"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145</w:t>
            </w:r>
          </w:p>
        </w:tc>
        <w:tc>
          <w:tcPr>
            <w:tcW w:w="670" w:type="dxa"/>
            <w:tcBorders>
              <w:top w:val="single" w:sz="4" w:space="0" w:color="auto"/>
              <w:left w:val="nil"/>
              <w:bottom w:val="single" w:sz="4" w:space="0" w:color="auto"/>
              <w:right w:val="single" w:sz="4" w:space="0" w:color="auto"/>
            </w:tcBorders>
            <w:shd w:val="clear" w:color="000000" w:fill="FFFFFF"/>
            <w:noWrap/>
            <w:vAlign w:val="bottom"/>
            <w:hideMark/>
          </w:tcPr>
          <w:p w14:paraId="0A85E75E"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275</w:t>
            </w:r>
          </w:p>
        </w:tc>
        <w:tc>
          <w:tcPr>
            <w:tcW w:w="699" w:type="dxa"/>
            <w:tcBorders>
              <w:top w:val="single" w:sz="4" w:space="0" w:color="auto"/>
              <w:left w:val="nil"/>
              <w:bottom w:val="single" w:sz="4" w:space="0" w:color="auto"/>
              <w:right w:val="single" w:sz="4" w:space="0" w:color="auto"/>
            </w:tcBorders>
            <w:shd w:val="clear" w:color="000000" w:fill="FFFFFF"/>
            <w:noWrap/>
            <w:vAlign w:val="bottom"/>
            <w:hideMark/>
          </w:tcPr>
          <w:p w14:paraId="4E09BDC4"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 </w:t>
            </w:r>
          </w:p>
        </w:tc>
        <w:tc>
          <w:tcPr>
            <w:tcW w:w="1304" w:type="dxa"/>
            <w:tcBorders>
              <w:top w:val="single" w:sz="4" w:space="0" w:color="auto"/>
              <w:left w:val="nil"/>
              <w:bottom w:val="single" w:sz="4" w:space="0" w:color="auto"/>
              <w:right w:val="single" w:sz="4" w:space="0" w:color="auto"/>
            </w:tcBorders>
            <w:shd w:val="clear" w:color="000000" w:fill="FFFFFF"/>
            <w:noWrap/>
            <w:vAlign w:val="bottom"/>
            <w:hideMark/>
          </w:tcPr>
          <w:p w14:paraId="66C1E004"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88</w:t>
            </w:r>
          </w:p>
        </w:tc>
      </w:tr>
      <w:tr w:rsidR="00F56090" w:rsidRPr="002960B6" w14:paraId="2E155E60" w14:textId="77777777" w:rsidTr="001E7F82">
        <w:trPr>
          <w:trHeight w:val="298"/>
        </w:trPr>
        <w:tc>
          <w:tcPr>
            <w:tcW w:w="943" w:type="dxa"/>
            <w:tcBorders>
              <w:top w:val="nil"/>
              <w:left w:val="single" w:sz="4" w:space="0" w:color="auto"/>
              <w:bottom w:val="single" w:sz="4" w:space="0" w:color="auto"/>
              <w:right w:val="single" w:sz="4" w:space="0" w:color="auto"/>
            </w:tcBorders>
            <w:shd w:val="clear" w:color="000000" w:fill="FFFFFF"/>
            <w:noWrap/>
            <w:vAlign w:val="bottom"/>
            <w:hideMark/>
          </w:tcPr>
          <w:p w14:paraId="63B8FB76"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Sütlüce</w:t>
            </w:r>
          </w:p>
        </w:tc>
        <w:tc>
          <w:tcPr>
            <w:tcW w:w="562" w:type="dxa"/>
            <w:tcBorders>
              <w:top w:val="nil"/>
              <w:left w:val="nil"/>
              <w:bottom w:val="single" w:sz="4" w:space="0" w:color="auto"/>
              <w:right w:val="single" w:sz="4" w:space="0" w:color="auto"/>
            </w:tcBorders>
            <w:shd w:val="clear" w:color="000000" w:fill="FFFFFF"/>
            <w:noWrap/>
            <w:vAlign w:val="bottom"/>
            <w:hideMark/>
          </w:tcPr>
          <w:p w14:paraId="4A93C857"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E</w:t>
            </w:r>
          </w:p>
        </w:tc>
        <w:tc>
          <w:tcPr>
            <w:tcW w:w="458" w:type="dxa"/>
            <w:tcBorders>
              <w:top w:val="nil"/>
              <w:left w:val="nil"/>
              <w:bottom w:val="single" w:sz="4" w:space="0" w:color="auto"/>
              <w:right w:val="single" w:sz="4" w:space="0" w:color="auto"/>
            </w:tcBorders>
            <w:shd w:val="clear" w:color="000000" w:fill="FFFFFF"/>
            <w:noWrap/>
            <w:vAlign w:val="center"/>
            <w:hideMark/>
          </w:tcPr>
          <w:p w14:paraId="22798FB8" w14:textId="77777777" w:rsidR="00F56090" w:rsidRPr="005A7060" w:rsidRDefault="00F56090" w:rsidP="001E7F82">
            <w:pPr>
              <w:spacing w:after="0" w:line="240" w:lineRule="auto"/>
              <w:jc w:val="center"/>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5</w:t>
            </w:r>
          </w:p>
        </w:tc>
        <w:tc>
          <w:tcPr>
            <w:tcW w:w="1189" w:type="dxa"/>
            <w:tcBorders>
              <w:top w:val="nil"/>
              <w:left w:val="nil"/>
              <w:bottom w:val="single" w:sz="4" w:space="0" w:color="auto"/>
              <w:right w:val="single" w:sz="4" w:space="0" w:color="auto"/>
            </w:tcBorders>
            <w:shd w:val="clear" w:color="000000" w:fill="FFFFFF"/>
            <w:noWrap/>
            <w:vAlign w:val="bottom"/>
            <w:hideMark/>
          </w:tcPr>
          <w:p w14:paraId="2C8B3EB7"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E504</w:t>
            </w:r>
          </w:p>
        </w:tc>
        <w:tc>
          <w:tcPr>
            <w:tcW w:w="1564" w:type="dxa"/>
            <w:tcBorders>
              <w:top w:val="nil"/>
              <w:left w:val="nil"/>
              <w:bottom w:val="single" w:sz="4" w:space="0" w:color="auto"/>
              <w:right w:val="single" w:sz="4" w:space="0" w:color="auto"/>
            </w:tcBorders>
            <w:shd w:val="clear" w:color="000000" w:fill="FFFFFF"/>
            <w:noWrap/>
            <w:vAlign w:val="bottom"/>
            <w:hideMark/>
          </w:tcPr>
          <w:p w14:paraId="74F1C726"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Amfi</w:t>
            </w:r>
          </w:p>
        </w:tc>
        <w:tc>
          <w:tcPr>
            <w:tcW w:w="2747" w:type="dxa"/>
            <w:tcBorders>
              <w:top w:val="nil"/>
              <w:left w:val="nil"/>
              <w:bottom w:val="single" w:sz="4" w:space="0" w:color="auto"/>
              <w:right w:val="single" w:sz="4" w:space="0" w:color="auto"/>
            </w:tcBorders>
            <w:shd w:val="clear" w:color="000000" w:fill="FFFFFF"/>
            <w:noWrap/>
            <w:vAlign w:val="bottom"/>
            <w:hideMark/>
          </w:tcPr>
          <w:p w14:paraId="7A71E062"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 </w:t>
            </w:r>
          </w:p>
        </w:tc>
        <w:tc>
          <w:tcPr>
            <w:tcW w:w="1500" w:type="dxa"/>
            <w:tcBorders>
              <w:top w:val="nil"/>
              <w:left w:val="nil"/>
              <w:bottom w:val="single" w:sz="4" w:space="0" w:color="auto"/>
              <w:right w:val="single" w:sz="4" w:space="0" w:color="auto"/>
            </w:tcBorders>
            <w:shd w:val="clear" w:color="000000" w:fill="FFFFFF"/>
            <w:noWrap/>
            <w:vAlign w:val="bottom"/>
            <w:hideMark/>
          </w:tcPr>
          <w:p w14:paraId="7DB9F8DF" w14:textId="77777777" w:rsidR="00F56090" w:rsidRPr="005A7060" w:rsidRDefault="00F56090" w:rsidP="001E7F82">
            <w:pPr>
              <w:spacing w:after="0" w:line="240" w:lineRule="auto"/>
              <w:rPr>
                <w:rFonts w:ascii="Times New Roman" w:eastAsia="Times New Roman" w:hAnsi="Times New Roman" w:cs="Times New Roman"/>
                <w:kern w:val="0"/>
                <w:lang w:eastAsia="tr-TR"/>
                <w14:ligatures w14:val="none"/>
              </w:rPr>
            </w:pPr>
            <w:r w:rsidRPr="005A7060">
              <w:rPr>
                <w:rFonts w:ascii="Times New Roman" w:eastAsia="Times New Roman" w:hAnsi="Times New Roman" w:cs="Times New Roman"/>
                <w:kern w:val="0"/>
                <w:lang w:eastAsia="tr-TR"/>
                <w14:ligatures w14:val="none"/>
              </w:rPr>
              <w:t>Eğitim</w:t>
            </w:r>
          </w:p>
        </w:tc>
        <w:tc>
          <w:tcPr>
            <w:tcW w:w="1886" w:type="dxa"/>
            <w:tcBorders>
              <w:top w:val="nil"/>
              <w:left w:val="nil"/>
              <w:bottom w:val="single" w:sz="4" w:space="0" w:color="auto"/>
              <w:right w:val="single" w:sz="4" w:space="0" w:color="auto"/>
            </w:tcBorders>
            <w:shd w:val="clear" w:color="000000" w:fill="FFFFFF"/>
            <w:noWrap/>
            <w:vAlign w:val="bottom"/>
            <w:hideMark/>
          </w:tcPr>
          <w:p w14:paraId="628D8B28"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Öğrenci</w:t>
            </w:r>
          </w:p>
        </w:tc>
        <w:tc>
          <w:tcPr>
            <w:tcW w:w="775" w:type="dxa"/>
            <w:tcBorders>
              <w:top w:val="nil"/>
              <w:left w:val="nil"/>
              <w:bottom w:val="single" w:sz="4" w:space="0" w:color="auto"/>
              <w:right w:val="single" w:sz="4" w:space="0" w:color="auto"/>
            </w:tcBorders>
            <w:shd w:val="clear" w:color="000000" w:fill="FFFFFF"/>
            <w:noWrap/>
            <w:vAlign w:val="bottom"/>
            <w:hideMark/>
          </w:tcPr>
          <w:p w14:paraId="6B205904"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145</w:t>
            </w:r>
          </w:p>
        </w:tc>
        <w:tc>
          <w:tcPr>
            <w:tcW w:w="670" w:type="dxa"/>
            <w:tcBorders>
              <w:top w:val="nil"/>
              <w:left w:val="nil"/>
              <w:bottom w:val="single" w:sz="4" w:space="0" w:color="auto"/>
              <w:right w:val="single" w:sz="4" w:space="0" w:color="auto"/>
            </w:tcBorders>
            <w:shd w:val="clear" w:color="000000" w:fill="FFFFFF"/>
            <w:noWrap/>
            <w:vAlign w:val="bottom"/>
            <w:hideMark/>
          </w:tcPr>
          <w:p w14:paraId="5303E656"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275</w:t>
            </w:r>
          </w:p>
        </w:tc>
        <w:tc>
          <w:tcPr>
            <w:tcW w:w="699" w:type="dxa"/>
            <w:tcBorders>
              <w:top w:val="nil"/>
              <w:left w:val="nil"/>
              <w:bottom w:val="single" w:sz="4" w:space="0" w:color="auto"/>
              <w:right w:val="single" w:sz="4" w:space="0" w:color="auto"/>
            </w:tcBorders>
            <w:shd w:val="clear" w:color="000000" w:fill="FFFFFF"/>
            <w:noWrap/>
            <w:vAlign w:val="bottom"/>
            <w:hideMark/>
          </w:tcPr>
          <w:p w14:paraId="57A8630F"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 </w:t>
            </w:r>
          </w:p>
        </w:tc>
        <w:tc>
          <w:tcPr>
            <w:tcW w:w="1304" w:type="dxa"/>
            <w:tcBorders>
              <w:top w:val="nil"/>
              <w:left w:val="nil"/>
              <w:bottom w:val="single" w:sz="4" w:space="0" w:color="auto"/>
              <w:right w:val="single" w:sz="4" w:space="0" w:color="auto"/>
            </w:tcBorders>
            <w:shd w:val="clear" w:color="000000" w:fill="FFFFFF"/>
            <w:noWrap/>
            <w:vAlign w:val="bottom"/>
            <w:hideMark/>
          </w:tcPr>
          <w:p w14:paraId="71ED0CEA"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88</w:t>
            </w:r>
          </w:p>
        </w:tc>
      </w:tr>
      <w:tr w:rsidR="00F56090" w:rsidRPr="002960B6" w14:paraId="3F6F7FC2" w14:textId="77777777" w:rsidTr="001E7F82">
        <w:trPr>
          <w:trHeight w:val="298"/>
        </w:trPr>
        <w:tc>
          <w:tcPr>
            <w:tcW w:w="943" w:type="dxa"/>
            <w:tcBorders>
              <w:top w:val="nil"/>
              <w:left w:val="single" w:sz="4" w:space="0" w:color="auto"/>
              <w:bottom w:val="single" w:sz="4" w:space="0" w:color="auto"/>
              <w:right w:val="single" w:sz="4" w:space="0" w:color="auto"/>
            </w:tcBorders>
            <w:shd w:val="clear" w:color="000000" w:fill="FFFFFF"/>
            <w:noWrap/>
            <w:vAlign w:val="bottom"/>
            <w:hideMark/>
          </w:tcPr>
          <w:p w14:paraId="04D25BF9"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Sütlüce</w:t>
            </w:r>
          </w:p>
        </w:tc>
        <w:tc>
          <w:tcPr>
            <w:tcW w:w="562" w:type="dxa"/>
            <w:tcBorders>
              <w:top w:val="nil"/>
              <w:left w:val="nil"/>
              <w:bottom w:val="single" w:sz="4" w:space="0" w:color="auto"/>
              <w:right w:val="single" w:sz="4" w:space="0" w:color="auto"/>
            </w:tcBorders>
            <w:shd w:val="clear" w:color="000000" w:fill="FFFFFF"/>
            <w:noWrap/>
            <w:vAlign w:val="bottom"/>
            <w:hideMark/>
          </w:tcPr>
          <w:p w14:paraId="151F23CB"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E</w:t>
            </w:r>
          </w:p>
        </w:tc>
        <w:tc>
          <w:tcPr>
            <w:tcW w:w="458" w:type="dxa"/>
            <w:tcBorders>
              <w:top w:val="nil"/>
              <w:left w:val="nil"/>
              <w:bottom w:val="single" w:sz="4" w:space="0" w:color="auto"/>
              <w:right w:val="single" w:sz="4" w:space="0" w:color="auto"/>
            </w:tcBorders>
            <w:shd w:val="clear" w:color="000000" w:fill="FFFFFF"/>
            <w:noWrap/>
            <w:vAlign w:val="center"/>
            <w:hideMark/>
          </w:tcPr>
          <w:p w14:paraId="66ACEF65" w14:textId="77777777" w:rsidR="00F56090" w:rsidRPr="005A7060" w:rsidRDefault="00F56090" w:rsidP="001E7F82">
            <w:pPr>
              <w:spacing w:after="0" w:line="240" w:lineRule="auto"/>
              <w:jc w:val="center"/>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5</w:t>
            </w:r>
          </w:p>
        </w:tc>
        <w:tc>
          <w:tcPr>
            <w:tcW w:w="1189" w:type="dxa"/>
            <w:tcBorders>
              <w:top w:val="nil"/>
              <w:left w:val="nil"/>
              <w:bottom w:val="single" w:sz="4" w:space="0" w:color="auto"/>
              <w:right w:val="single" w:sz="4" w:space="0" w:color="auto"/>
            </w:tcBorders>
            <w:shd w:val="clear" w:color="000000" w:fill="FFFFFF"/>
            <w:noWrap/>
            <w:vAlign w:val="bottom"/>
            <w:hideMark/>
          </w:tcPr>
          <w:p w14:paraId="1368EEEE"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E505</w:t>
            </w:r>
          </w:p>
        </w:tc>
        <w:tc>
          <w:tcPr>
            <w:tcW w:w="1564" w:type="dxa"/>
            <w:tcBorders>
              <w:top w:val="nil"/>
              <w:left w:val="nil"/>
              <w:bottom w:val="single" w:sz="4" w:space="0" w:color="auto"/>
              <w:right w:val="single" w:sz="4" w:space="0" w:color="auto"/>
            </w:tcBorders>
            <w:shd w:val="clear" w:color="000000" w:fill="FFFFFF"/>
            <w:noWrap/>
            <w:vAlign w:val="bottom"/>
            <w:hideMark/>
          </w:tcPr>
          <w:p w14:paraId="3BA2CFE4"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Amfi</w:t>
            </w:r>
          </w:p>
        </w:tc>
        <w:tc>
          <w:tcPr>
            <w:tcW w:w="2747" w:type="dxa"/>
            <w:tcBorders>
              <w:top w:val="nil"/>
              <w:left w:val="nil"/>
              <w:bottom w:val="single" w:sz="4" w:space="0" w:color="auto"/>
              <w:right w:val="single" w:sz="4" w:space="0" w:color="auto"/>
            </w:tcBorders>
            <w:shd w:val="clear" w:color="000000" w:fill="FFFFFF"/>
            <w:noWrap/>
            <w:vAlign w:val="bottom"/>
            <w:hideMark/>
          </w:tcPr>
          <w:p w14:paraId="700E36D7"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 </w:t>
            </w:r>
          </w:p>
        </w:tc>
        <w:tc>
          <w:tcPr>
            <w:tcW w:w="1500" w:type="dxa"/>
            <w:tcBorders>
              <w:top w:val="nil"/>
              <w:left w:val="nil"/>
              <w:bottom w:val="single" w:sz="4" w:space="0" w:color="auto"/>
              <w:right w:val="single" w:sz="4" w:space="0" w:color="auto"/>
            </w:tcBorders>
            <w:shd w:val="clear" w:color="000000" w:fill="FFFFFF"/>
            <w:noWrap/>
            <w:vAlign w:val="bottom"/>
            <w:hideMark/>
          </w:tcPr>
          <w:p w14:paraId="6C5ACE37" w14:textId="77777777" w:rsidR="00F56090" w:rsidRPr="005A7060" w:rsidRDefault="00F56090" w:rsidP="001E7F82">
            <w:pPr>
              <w:spacing w:after="0" w:line="240" w:lineRule="auto"/>
              <w:rPr>
                <w:rFonts w:ascii="Times New Roman" w:eastAsia="Times New Roman" w:hAnsi="Times New Roman" w:cs="Times New Roman"/>
                <w:kern w:val="0"/>
                <w:lang w:eastAsia="tr-TR"/>
                <w14:ligatures w14:val="none"/>
              </w:rPr>
            </w:pPr>
            <w:r w:rsidRPr="005A7060">
              <w:rPr>
                <w:rFonts w:ascii="Times New Roman" w:eastAsia="Times New Roman" w:hAnsi="Times New Roman" w:cs="Times New Roman"/>
                <w:kern w:val="0"/>
                <w:lang w:eastAsia="tr-TR"/>
                <w14:ligatures w14:val="none"/>
              </w:rPr>
              <w:t>Eğitim</w:t>
            </w:r>
          </w:p>
        </w:tc>
        <w:tc>
          <w:tcPr>
            <w:tcW w:w="1886" w:type="dxa"/>
            <w:tcBorders>
              <w:top w:val="nil"/>
              <w:left w:val="nil"/>
              <w:bottom w:val="single" w:sz="4" w:space="0" w:color="auto"/>
              <w:right w:val="single" w:sz="4" w:space="0" w:color="auto"/>
            </w:tcBorders>
            <w:shd w:val="clear" w:color="000000" w:fill="FFFFFF"/>
            <w:noWrap/>
            <w:vAlign w:val="bottom"/>
            <w:hideMark/>
          </w:tcPr>
          <w:p w14:paraId="72A5F469"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Öğrenci</w:t>
            </w:r>
          </w:p>
        </w:tc>
        <w:tc>
          <w:tcPr>
            <w:tcW w:w="775" w:type="dxa"/>
            <w:tcBorders>
              <w:top w:val="nil"/>
              <w:left w:val="nil"/>
              <w:bottom w:val="single" w:sz="4" w:space="0" w:color="auto"/>
              <w:right w:val="single" w:sz="4" w:space="0" w:color="auto"/>
            </w:tcBorders>
            <w:shd w:val="clear" w:color="000000" w:fill="FFFFFF"/>
            <w:noWrap/>
            <w:vAlign w:val="bottom"/>
            <w:hideMark/>
          </w:tcPr>
          <w:p w14:paraId="639E57A7"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108</w:t>
            </w:r>
          </w:p>
        </w:tc>
        <w:tc>
          <w:tcPr>
            <w:tcW w:w="670" w:type="dxa"/>
            <w:tcBorders>
              <w:top w:val="nil"/>
              <w:left w:val="nil"/>
              <w:bottom w:val="single" w:sz="4" w:space="0" w:color="auto"/>
              <w:right w:val="single" w:sz="4" w:space="0" w:color="auto"/>
            </w:tcBorders>
            <w:shd w:val="clear" w:color="000000" w:fill="FFFFFF"/>
            <w:noWrap/>
            <w:vAlign w:val="bottom"/>
            <w:hideMark/>
          </w:tcPr>
          <w:p w14:paraId="4C959715"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275</w:t>
            </w:r>
          </w:p>
        </w:tc>
        <w:tc>
          <w:tcPr>
            <w:tcW w:w="699" w:type="dxa"/>
            <w:tcBorders>
              <w:top w:val="nil"/>
              <w:left w:val="nil"/>
              <w:bottom w:val="single" w:sz="4" w:space="0" w:color="auto"/>
              <w:right w:val="single" w:sz="4" w:space="0" w:color="auto"/>
            </w:tcBorders>
            <w:shd w:val="clear" w:color="000000" w:fill="FFFFFF"/>
            <w:noWrap/>
            <w:vAlign w:val="bottom"/>
            <w:hideMark/>
          </w:tcPr>
          <w:p w14:paraId="21D1CC4F"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 </w:t>
            </w:r>
          </w:p>
        </w:tc>
        <w:tc>
          <w:tcPr>
            <w:tcW w:w="1304" w:type="dxa"/>
            <w:tcBorders>
              <w:top w:val="nil"/>
              <w:left w:val="nil"/>
              <w:bottom w:val="single" w:sz="4" w:space="0" w:color="auto"/>
              <w:right w:val="single" w:sz="4" w:space="0" w:color="auto"/>
            </w:tcBorders>
            <w:shd w:val="clear" w:color="000000" w:fill="FFFFFF"/>
            <w:noWrap/>
            <w:vAlign w:val="bottom"/>
            <w:hideMark/>
          </w:tcPr>
          <w:p w14:paraId="0897B7B6"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56</w:t>
            </w:r>
          </w:p>
        </w:tc>
      </w:tr>
      <w:tr w:rsidR="00F56090" w:rsidRPr="002960B6" w14:paraId="3FFB6644" w14:textId="77777777" w:rsidTr="001E7F82">
        <w:trPr>
          <w:trHeight w:val="298"/>
        </w:trPr>
        <w:tc>
          <w:tcPr>
            <w:tcW w:w="943" w:type="dxa"/>
            <w:tcBorders>
              <w:top w:val="nil"/>
              <w:left w:val="single" w:sz="4" w:space="0" w:color="auto"/>
              <w:bottom w:val="single" w:sz="4" w:space="0" w:color="auto"/>
              <w:right w:val="single" w:sz="4" w:space="0" w:color="auto"/>
            </w:tcBorders>
            <w:shd w:val="clear" w:color="000000" w:fill="FFFFFF"/>
            <w:noWrap/>
            <w:vAlign w:val="bottom"/>
            <w:hideMark/>
          </w:tcPr>
          <w:p w14:paraId="3385099F"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Sütlüce</w:t>
            </w:r>
          </w:p>
        </w:tc>
        <w:tc>
          <w:tcPr>
            <w:tcW w:w="562" w:type="dxa"/>
            <w:tcBorders>
              <w:top w:val="nil"/>
              <w:left w:val="nil"/>
              <w:bottom w:val="single" w:sz="4" w:space="0" w:color="auto"/>
              <w:right w:val="single" w:sz="4" w:space="0" w:color="auto"/>
            </w:tcBorders>
            <w:shd w:val="clear" w:color="000000" w:fill="FFFFFF"/>
            <w:noWrap/>
            <w:vAlign w:val="bottom"/>
            <w:hideMark/>
          </w:tcPr>
          <w:p w14:paraId="11CEF1EE"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E</w:t>
            </w:r>
          </w:p>
        </w:tc>
        <w:tc>
          <w:tcPr>
            <w:tcW w:w="458" w:type="dxa"/>
            <w:tcBorders>
              <w:top w:val="nil"/>
              <w:left w:val="nil"/>
              <w:bottom w:val="single" w:sz="4" w:space="0" w:color="auto"/>
              <w:right w:val="single" w:sz="4" w:space="0" w:color="auto"/>
            </w:tcBorders>
            <w:shd w:val="clear" w:color="000000" w:fill="FFFFFF"/>
            <w:noWrap/>
            <w:vAlign w:val="center"/>
            <w:hideMark/>
          </w:tcPr>
          <w:p w14:paraId="4B23F0C8" w14:textId="77777777" w:rsidR="00F56090" w:rsidRPr="005A7060" w:rsidRDefault="00F56090" w:rsidP="001E7F82">
            <w:pPr>
              <w:spacing w:after="0" w:line="240" w:lineRule="auto"/>
              <w:jc w:val="center"/>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5</w:t>
            </w:r>
          </w:p>
        </w:tc>
        <w:tc>
          <w:tcPr>
            <w:tcW w:w="1189" w:type="dxa"/>
            <w:tcBorders>
              <w:top w:val="nil"/>
              <w:left w:val="nil"/>
              <w:bottom w:val="single" w:sz="4" w:space="0" w:color="auto"/>
              <w:right w:val="single" w:sz="4" w:space="0" w:color="auto"/>
            </w:tcBorders>
            <w:shd w:val="clear" w:color="000000" w:fill="FFFFFF"/>
            <w:noWrap/>
            <w:vAlign w:val="bottom"/>
            <w:hideMark/>
          </w:tcPr>
          <w:p w14:paraId="3CD900C6"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E506</w:t>
            </w:r>
          </w:p>
        </w:tc>
        <w:tc>
          <w:tcPr>
            <w:tcW w:w="1564" w:type="dxa"/>
            <w:tcBorders>
              <w:top w:val="nil"/>
              <w:left w:val="nil"/>
              <w:bottom w:val="single" w:sz="4" w:space="0" w:color="auto"/>
              <w:right w:val="single" w:sz="4" w:space="0" w:color="auto"/>
            </w:tcBorders>
            <w:shd w:val="clear" w:color="000000" w:fill="FFFFFF"/>
            <w:noWrap/>
            <w:vAlign w:val="bottom"/>
            <w:hideMark/>
          </w:tcPr>
          <w:p w14:paraId="6BFF76C8"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Amfi</w:t>
            </w:r>
          </w:p>
        </w:tc>
        <w:tc>
          <w:tcPr>
            <w:tcW w:w="2747" w:type="dxa"/>
            <w:tcBorders>
              <w:top w:val="nil"/>
              <w:left w:val="nil"/>
              <w:bottom w:val="single" w:sz="4" w:space="0" w:color="auto"/>
              <w:right w:val="single" w:sz="4" w:space="0" w:color="auto"/>
            </w:tcBorders>
            <w:shd w:val="clear" w:color="000000" w:fill="FFFFFF"/>
            <w:noWrap/>
            <w:vAlign w:val="bottom"/>
            <w:hideMark/>
          </w:tcPr>
          <w:p w14:paraId="427CC21B"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 </w:t>
            </w:r>
          </w:p>
        </w:tc>
        <w:tc>
          <w:tcPr>
            <w:tcW w:w="1500" w:type="dxa"/>
            <w:tcBorders>
              <w:top w:val="nil"/>
              <w:left w:val="nil"/>
              <w:bottom w:val="single" w:sz="4" w:space="0" w:color="auto"/>
              <w:right w:val="single" w:sz="4" w:space="0" w:color="auto"/>
            </w:tcBorders>
            <w:shd w:val="clear" w:color="000000" w:fill="FFFFFF"/>
            <w:noWrap/>
            <w:vAlign w:val="bottom"/>
            <w:hideMark/>
          </w:tcPr>
          <w:p w14:paraId="472F4B91" w14:textId="77777777" w:rsidR="00F56090" w:rsidRPr="005A7060" w:rsidRDefault="00F56090" w:rsidP="001E7F82">
            <w:pPr>
              <w:spacing w:after="0" w:line="240" w:lineRule="auto"/>
              <w:rPr>
                <w:rFonts w:ascii="Times New Roman" w:eastAsia="Times New Roman" w:hAnsi="Times New Roman" w:cs="Times New Roman"/>
                <w:kern w:val="0"/>
                <w:lang w:eastAsia="tr-TR"/>
                <w14:ligatures w14:val="none"/>
              </w:rPr>
            </w:pPr>
            <w:r w:rsidRPr="005A7060">
              <w:rPr>
                <w:rFonts w:ascii="Times New Roman" w:eastAsia="Times New Roman" w:hAnsi="Times New Roman" w:cs="Times New Roman"/>
                <w:kern w:val="0"/>
                <w:lang w:eastAsia="tr-TR"/>
                <w14:ligatures w14:val="none"/>
              </w:rPr>
              <w:t>Eğitim</w:t>
            </w:r>
          </w:p>
        </w:tc>
        <w:tc>
          <w:tcPr>
            <w:tcW w:w="1886" w:type="dxa"/>
            <w:tcBorders>
              <w:top w:val="nil"/>
              <w:left w:val="nil"/>
              <w:bottom w:val="single" w:sz="4" w:space="0" w:color="auto"/>
              <w:right w:val="single" w:sz="4" w:space="0" w:color="auto"/>
            </w:tcBorders>
            <w:shd w:val="clear" w:color="000000" w:fill="FFFFFF"/>
            <w:noWrap/>
            <w:vAlign w:val="bottom"/>
            <w:hideMark/>
          </w:tcPr>
          <w:p w14:paraId="7C72D7A2"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Öğrenci</w:t>
            </w:r>
          </w:p>
        </w:tc>
        <w:tc>
          <w:tcPr>
            <w:tcW w:w="775" w:type="dxa"/>
            <w:tcBorders>
              <w:top w:val="nil"/>
              <w:left w:val="nil"/>
              <w:bottom w:val="single" w:sz="4" w:space="0" w:color="auto"/>
              <w:right w:val="single" w:sz="4" w:space="0" w:color="auto"/>
            </w:tcBorders>
            <w:shd w:val="clear" w:color="000000" w:fill="FFFFFF"/>
            <w:noWrap/>
            <w:vAlign w:val="bottom"/>
            <w:hideMark/>
          </w:tcPr>
          <w:p w14:paraId="5CC75983"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108</w:t>
            </w:r>
          </w:p>
        </w:tc>
        <w:tc>
          <w:tcPr>
            <w:tcW w:w="670" w:type="dxa"/>
            <w:tcBorders>
              <w:top w:val="nil"/>
              <w:left w:val="nil"/>
              <w:bottom w:val="single" w:sz="4" w:space="0" w:color="auto"/>
              <w:right w:val="single" w:sz="4" w:space="0" w:color="auto"/>
            </w:tcBorders>
            <w:shd w:val="clear" w:color="000000" w:fill="FFFFFF"/>
            <w:noWrap/>
            <w:vAlign w:val="bottom"/>
            <w:hideMark/>
          </w:tcPr>
          <w:p w14:paraId="66C1D393"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275</w:t>
            </w:r>
          </w:p>
        </w:tc>
        <w:tc>
          <w:tcPr>
            <w:tcW w:w="699" w:type="dxa"/>
            <w:tcBorders>
              <w:top w:val="nil"/>
              <w:left w:val="nil"/>
              <w:bottom w:val="single" w:sz="4" w:space="0" w:color="auto"/>
              <w:right w:val="single" w:sz="4" w:space="0" w:color="auto"/>
            </w:tcBorders>
            <w:shd w:val="clear" w:color="000000" w:fill="FFFFFF"/>
            <w:noWrap/>
            <w:vAlign w:val="bottom"/>
            <w:hideMark/>
          </w:tcPr>
          <w:p w14:paraId="34DE9834"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 </w:t>
            </w:r>
          </w:p>
        </w:tc>
        <w:tc>
          <w:tcPr>
            <w:tcW w:w="1304" w:type="dxa"/>
            <w:tcBorders>
              <w:top w:val="nil"/>
              <w:left w:val="nil"/>
              <w:bottom w:val="single" w:sz="4" w:space="0" w:color="auto"/>
              <w:right w:val="single" w:sz="4" w:space="0" w:color="auto"/>
            </w:tcBorders>
            <w:shd w:val="clear" w:color="000000" w:fill="FFFFFF"/>
            <w:noWrap/>
            <w:vAlign w:val="bottom"/>
            <w:hideMark/>
          </w:tcPr>
          <w:p w14:paraId="5A81C8A6"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56</w:t>
            </w:r>
          </w:p>
        </w:tc>
      </w:tr>
      <w:tr w:rsidR="00F56090" w:rsidRPr="002960B6" w14:paraId="01242A70" w14:textId="77777777" w:rsidTr="001E7F82">
        <w:trPr>
          <w:trHeight w:val="298"/>
        </w:trPr>
        <w:tc>
          <w:tcPr>
            <w:tcW w:w="943" w:type="dxa"/>
            <w:tcBorders>
              <w:top w:val="nil"/>
              <w:left w:val="single" w:sz="4" w:space="0" w:color="auto"/>
              <w:bottom w:val="single" w:sz="4" w:space="0" w:color="auto"/>
              <w:right w:val="single" w:sz="4" w:space="0" w:color="auto"/>
            </w:tcBorders>
            <w:shd w:val="clear" w:color="000000" w:fill="FFFFFF"/>
            <w:noWrap/>
            <w:vAlign w:val="bottom"/>
            <w:hideMark/>
          </w:tcPr>
          <w:p w14:paraId="2A8F1001"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Sütlüce</w:t>
            </w:r>
          </w:p>
        </w:tc>
        <w:tc>
          <w:tcPr>
            <w:tcW w:w="562" w:type="dxa"/>
            <w:tcBorders>
              <w:top w:val="nil"/>
              <w:left w:val="nil"/>
              <w:bottom w:val="single" w:sz="4" w:space="0" w:color="auto"/>
              <w:right w:val="single" w:sz="4" w:space="0" w:color="auto"/>
            </w:tcBorders>
            <w:shd w:val="clear" w:color="000000" w:fill="FFFFFF"/>
            <w:noWrap/>
            <w:vAlign w:val="bottom"/>
            <w:hideMark/>
          </w:tcPr>
          <w:p w14:paraId="4D65ACE9"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E</w:t>
            </w:r>
          </w:p>
        </w:tc>
        <w:tc>
          <w:tcPr>
            <w:tcW w:w="458" w:type="dxa"/>
            <w:tcBorders>
              <w:top w:val="nil"/>
              <w:left w:val="nil"/>
              <w:bottom w:val="single" w:sz="4" w:space="0" w:color="auto"/>
              <w:right w:val="single" w:sz="4" w:space="0" w:color="auto"/>
            </w:tcBorders>
            <w:shd w:val="clear" w:color="000000" w:fill="FFFFFF"/>
            <w:noWrap/>
            <w:vAlign w:val="center"/>
            <w:hideMark/>
          </w:tcPr>
          <w:p w14:paraId="50A74979" w14:textId="77777777" w:rsidR="00F56090" w:rsidRPr="005A7060" w:rsidRDefault="00F56090" w:rsidP="001E7F82">
            <w:pPr>
              <w:spacing w:after="0" w:line="240" w:lineRule="auto"/>
              <w:jc w:val="center"/>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5</w:t>
            </w:r>
          </w:p>
        </w:tc>
        <w:tc>
          <w:tcPr>
            <w:tcW w:w="1189" w:type="dxa"/>
            <w:tcBorders>
              <w:top w:val="nil"/>
              <w:left w:val="nil"/>
              <w:bottom w:val="single" w:sz="4" w:space="0" w:color="auto"/>
              <w:right w:val="single" w:sz="4" w:space="0" w:color="auto"/>
            </w:tcBorders>
            <w:shd w:val="clear" w:color="000000" w:fill="FFFFFF"/>
            <w:noWrap/>
            <w:vAlign w:val="bottom"/>
            <w:hideMark/>
          </w:tcPr>
          <w:p w14:paraId="3CBA9733"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E507</w:t>
            </w:r>
          </w:p>
        </w:tc>
        <w:tc>
          <w:tcPr>
            <w:tcW w:w="1564" w:type="dxa"/>
            <w:tcBorders>
              <w:top w:val="nil"/>
              <w:left w:val="nil"/>
              <w:bottom w:val="single" w:sz="4" w:space="0" w:color="auto"/>
              <w:right w:val="single" w:sz="4" w:space="0" w:color="auto"/>
            </w:tcBorders>
            <w:shd w:val="clear" w:color="000000" w:fill="FFFFFF"/>
            <w:noWrap/>
            <w:vAlign w:val="bottom"/>
            <w:hideMark/>
          </w:tcPr>
          <w:p w14:paraId="5D475D1C"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Amfi</w:t>
            </w:r>
          </w:p>
        </w:tc>
        <w:tc>
          <w:tcPr>
            <w:tcW w:w="2747" w:type="dxa"/>
            <w:tcBorders>
              <w:top w:val="nil"/>
              <w:left w:val="nil"/>
              <w:bottom w:val="single" w:sz="4" w:space="0" w:color="auto"/>
              <w:right w:val="single" w:sz="4" w:space="0" w:color="auto"/>
            </w:tcBorders>
            <w:shd w:val="clear" w:color="000000" w:fill="FFFFFF"/>
            <w:noWrap/>
            <w:vAlign w:val="bottom"/>
            <w:hideMark/>
          </w:tcPr>
          <w:p w14:paraId="15CBF65B"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 </w:t>
            </w:r>
          </w:p>
        </w:tc>
        <w:tc>
          <w:tcPr>
            <w:tcW w:w="1500" w:type="dxa"/>
            <w:tcBorders>
              <w:top w:val="nil"/>
              <w:left w:val="nil"/>
              <w:bottom w:val="single" w:sz="4" w:space="0" w:color="auto"/>
              <w:right w:val="single" w:sz="4" w:space="0" w:color="auto"/>
            </w:tcBorders>
            <w:shd w:val="clear" w:color="000000" w:fill="FFFFFF"/>
            <w:noWrap/>
            <w:vAlign w:val="bottom"/>
            <w:hideMark/>
          </w:tcPr>
          <w:p w14:paraId="4CB6CC36" w14:textId="77777777" w:rsidR="00F56090" w:rsidRPr="005A7060" w:rsidRDefault="00F56090" w:rsidP="001E7F82">
            <w:pPr>
              <w:spacing w:after="0" w:line="240" w:lineRule="auto"/>
              <w:rPr>
                <w:rFonts w:ascii="Times New Roman" w:eastAsia="Times New Roman" w:hAnsi="Times New Roman" w:cs="Times New Roman"/>
                <w:kern w:val="0"/>
                <w:lang w:eastAsia="tr-TR"/>
                <w14:ligatures w14:val="none"/>
              </w:rPr>
            </w:pPr>
            <w:r w:rsidRPr="005A7060">
              <w:rPr>
                <w:rFonts w:ascii="Times New Roman" w:eastAsia="Times New Roman" w:hAnsi="Times New Roman" w:cs="Times New Roman"/>
                <w:kern w:val="0"/>
                <w:lang w:eastAsia="tr-TR"/>
                <w14:ligatures w14:val="none"/>
              </w:rPr>
              <w:t>Eğitim</w:t>
            </w:r>
          </w:p>
        </w:tc>
        <w:tc>
          <w:tcPr>
            <w:tcW w:w="1886" w:type="dxa"/>
            <w:tcBorders>
              <w:top w:val="nil"/>
              <w:left w:val="nil"/>
              <w:bottom w:val="single" w:sz="4" w:space="0" w:color="auto"/>
              <w:right w:val="single" w:sz="4" w:space="0" w:color="auto"/>
            </w:tcBorders>
            <w:shd w:val="clear" w:color="000000" w:fill="FFFFFF"/>
            <w:noWrap/>
            <w:vAlign w:val="bottom"/>
            <w:hideMark/>
          </w:tcPr>
          <w:p w14:paraId="1BC51494"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Öğrenci</w:t>
            </w:r>
          </w:p>
        </w:tc>
        <w:tc>
          <w:tcPr>
            <w:tcW w:w="775" w:type="dxa"/>
            <w:tcBorders>
              <w:top w:val="nil"/>
              <w:left w:val="nil"/>
              <w:bottom w:val="single" w:sz="4" w:space="0" w:color="auto"/>
              <w:right w:val="single" w:sz="4" w:space="0" w:color="auto"/>
            </w:tcBorders>
            <w:shd w:val="clear" w:color="000000" w:fill="FFFFFF"/>
            <w:noWrap/>
            <w:vAlign w:val="bottom"/>
            <w:hideMark/>
          </w:tcPr>
          <w:p w14:paraId="72B326E3"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99</w:t>
            </w:r>
          </w:p>
        </w:tc>
        <w:tc>
          <w:tcPr>
            <w:tcW w:w="670" w:type="dxa"/>
            <w:tcBorders>
              <w:top w:val="nil"/>
              <w:left w:val="nil"/>
              <w:bottom w:val="single" w:sz="4" w:space="0" w:color="auto"/>
              <w:right w:val="single" w:sz="4" w:space="0" w:color="auto"/>
            </w:tcBorders>
            <w:shd w:val="clear" w:color="000000" w:fill="FFFFFF"/>
            <w:noWrap/>
            <w:vAlign w:val="bottom"/>
            <w:hideMark/>
          </w:tcPr>
          <w:p w14:paraId="5DE7CA59"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275</w:t>
            </w:r>
          </w:p>
        </w:tc>
        <w:tc>
          <w:tcPr>
            <w:tcW w:w="699" w:type="dxa"/>
            <w:tcBorders>
              <w:top w:val="nil"/>
              <w:left w:val="nil"/>
              <w:bottom w:val="single" w:sz="4" w:space="0" w:color="auto"/>
              <w:right w:val="single" w:sz="4" w:space="0" w:color="auto"/>
            </w:tcBorders>
            <w:shd w:val="clear" w:color="000000" w:fill="FFFFFF"/>
            <w:noWrap/>
            <w:vAlign w:val="bottom"/>
            <w:hideMark/>
          </w:tcPr>
          <w:p w14:paraId="204AAA26"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 </w:t>
            </w:r>
          </w:p>
        </w:tc>
        <w:tc>
          <w:tcPr>
            <w:tcW w:w="1304" w:type="dxa"/>
            <w:tcBorders>
              <w:top w:val="nil"/>
              <w:left w:val="nil"/>
              <w:bottom w:val="single" w:sz="4" w:space="0" w:color="auto"/>
              <w:right w:val="single" w:sz="4" w:space="0" w:color="auto"/>
            </w:tcBorders>
            <w:shd w:val="clear" w:color="000000" w:fill="FFFFFF"/>
            <w:noWrap/>
            <w:vAlign w:val="bottom"/>
            <w:hideMark/>
          </w:tcPr>
          <w:p w14:paraId="6B6E4A45"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52</w:t>
            </w:r>
          </w:p>
        </w:tc>
      </w:tr>
      <w:tr w:rsidR="00F56090" w:rsidRPr="002960B6" w14:paraId="11A900F5" w14:textId="77777777" w:rsidTr="001E7F82">
        <w:trPr>
          <w:trHeight w:val="298"/>
        </w:trPr>
        <w:tc>
          <w:tcPr>
            <w:tcW w:w="94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37CB76B"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Sütlüce</w:t>
            </w:r>
          </w:p>
        </w:tc>
        <w:tc>
          <w:tcPr>
            <w:tcW w:w="562" w:type="dxa"/>
            <w:tcBorders>
              <w:top w:val="single" w:sz="4" w:space="0" w:color="auto"/>
              <w:left w:val="nil"/>
              <w:bottom w:val="single" w:sz="4" w:space="0" w:color="auto"/>
              <w:right w:val="single" w:sz="4" w:space="0" w:color="auto"/>
            </w:tcBorders>
            <w:shd w:val="clear" w:color="000000" w:fill="FFFFFF"/>
            <w:noWrap/>
            <w:vAlign w:val="bottom"/>
            <w:hideMark/>
          </w:tcPr>
          <w:p w14:paraId="42956E92"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A</w:t>
            </w:r>
          </w:p>
        </w:tc>
        <w:tc>
          <w:tcPr>
            <w:tcW w:w="458" w:type="dxa"/>
            <w:tcBorders>
              <w:top w:val="single" w:sz="4" w:space="0" w:color="auto"/>
              <w:left w:val="nil"/>
              <w:bottom w:val="single" w:sz="4" w:space="0" w:color="auto"/>
              <w:right w:val="single" w:sz="4" w:space="0" w:color="auto"/>
            </w:tcBorders>
            <w:shd w:val="clear" w:color="000000" w:fill="FFFFFF"/>
            <w:noWrap/>
            <w:vAlign w:val="center"/>
            <w:hideMark/>
          </w:tcPr>
          <w:p w14:paraId="79BFAF27" w14:textId="77777777" w:rsidR="00F56090" w:rsidRPr="005A7060" w:rsidRDefault="00F56090" w:rsidP="001E7F82">
            <w:pPr>
              <w:spacing w:after="0" w:line="240" w:lineRule="auto"/>
              <w:jc w:val="center"/>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6</w:t>
            </w:r>
          </w:p>
        </w:tc>
        <w:tc>
          <w:tcPr>
            <w:tcW w:w="1189" w:type="dxa"/>
            <w:tcBorders>
              <w:top w:val="single" w:sz="4" w:space="0" w:color="auto"/>
              <w:left w:val="nil"/>
              <w:bottom w:val="single" w:sz="4" w:space="0" w:color="auto"/>
              <w:right w:val="single" w:sz="4" w:space="0" w:color="auto"/>
            </w:tcBorders>
            <w:shd w:val="clear" w:color="000000" w:fill="FFFFFF"/>
            <w:noWrap/>
            <w:vAlign w:val="bottom"/>
            <w:hideMark/>
          </w:tcPr>
          <w:p w14:paraId="49AF5C62"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A603</w:t>
            </w:r>
          </w:p>
        </w:tc>
        <w:tc>
          <w:tcPr>
            <w:tcW w:w="1564" w:type="dxa"/>
            <w:tcBorders>
              <w:top w:val="single" w:sz="4" w:space="0" w:color="auto"/>
              <w:left w:val="nil"/>
              <w:bottom w:val="single" w:sz="4" w:space="0" w:color="auto"/>
              <w:right w:val="single" w:sz="4" w:space="0" w:color="auto"/>
            </w:tcBorders>
            <w:shd w:val="clear" w:color="000000" w:fill="FFFFFF"/>
            <w:noWrap/>
            <w:vAlign w:val="bottom"/>
            <w:hideMark/>
          </w:tcPr>
          <w:p w14:paraId="6778071F"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Derslik</w:t>
            </w:r>
          </w:p>
        </w:tc>
        <w:tc>
          <w:tcPr>
            <w:tcW w:w="2747" w:type="dxa"/>
            <w:tcBorders>
              <w:top w:val="single" w:sz="4" w:space="0" w:color="auto"/>
              <w:left w:val="nil"/>
              <w:bottom w:val="single" w:sz="4" w:space="0" w:color="auto"/>
              <w:right w:val="single" w:sz="4" w:space="0" w:color="auto"/>
            </w:tcBorders>
            <w:shd w:val="clear" w:color="000000" w:fill="FFFFFF"/>
            <w:noWrap/>
            <w:vAlign w:val="bottom"/>
            <w:hideMark/>
          </w:tcPr>
          <w:p w14:paraId="02B62335"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Derslik</w:t>
            </w:r>
          </w:p>
        </w:tc>
        <w:tc>
          <w:tcPr>
            <w:tcW w:w="1500" w:type="dxa"/>
            <w:tcBorders>
              <w:top w:val="single" w:sz="4" w:space="0" w:color="auto"/>
              <w:left w:val="nil"/>
              <w:bottom w:val="single" w:sz="4" w:space="0" w:color="auto"/>
              <w:right w:val="single" w:sz="4" w:space="0" w:color="auto"/>
            </w:tcBorders>
            <w:shd w:val="clear" w:color="000000" w:fill="FFFFFF"/>
            <w:noWrap/>
            <w:vAlign w:val="bottom"/>
            <w:hideMark/>
          </w:tcPr>
          <w:p w14:paraId="20714DCC" w14:textId="77777777" w:rsidR="00F56090" w:rsidRPr="005A7060" w:rsidRDefault="00F56090" w:rsidP="001E7F82">
            <w:pPr>
              <w:spacing w:after="0" w:line="240" w:lineRule="auto"/>
              <w:rPr>
                <w:rFonts w:ascii="Times New Roman" w:eastAsia="Times New Roman" w:hAnsi="Times New Roman" w:cs="Times New Roman"/>
                <w:kern w:val="0"/>
                <w:lang w:eastAsia="tr-TR"/>
                <w14:ligatures w14:val="none"/>
              </w:rPr>
            </w:pPr>
            <w:r w:rsidRPr="005A7060">
              <w:rPr>
                <w:rFonts w:ascii="Times New Roman" w:eastAsia="Times New Roman" w:hAnsi="Times New Roman" w:cs="Times New Roman"/>
                <w:kern w:val="0"/>
                <w:lang w:eastAsia="tr-TR"/>
                <w14:ligatures w14:val="none"/>
              </w:rPr>
              <w:t>Eğitim</w:t>
            </w:r>
          </w:p>
        </w:tc>
        <w:tc>
          <w:tcPr>
            <w:tcW w:w="1886" w:type="dxa"/>
            <w:tcBorders>
              <w:top w:val="single" w:sz="4" w:space="0" w:color="auto"/>
              <w:left w:val="nil"/>
              <w:bottom w:val="single" w:sz="4" w:space="0" w:color="auto"/>
              <w:right w:val="single" w:sz="4" w:space="0" w:color="auto"/>
            </w:tcBorders>
            <w:shd w:val="clear" w:color="000000" w:fill="FFFFFF"/>
            <w:noWrap/>
            <w:vAlign w:val="bottom"/>
            <w:hideMark/>
          </w:tcPr>
          <w:p w14:paraId="35C23EAA"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Öğrenci</w:t>
            </w:r>
          </w:p>
        </w:tc>
        <w:tc>
          <w:tcPr>
            <w:tcW w:w="775" w:type="dxa"/>
            <w:tcBorders>
              <w:top w:val="single" w:sz="4" w:space="0" w:color="auto"/>
              <w:left w:val="nil"/>
              <w:bottom w:val="single" w:sz="4" w:space="0" w:color="auto"/>
              <w:right w:val="single" w:sz="4" w:space="0" w:color="auto"/>
            </w:tcBorders>
            <w:shd w:val="clear" w:color="000000" w:fill="FFFFFF"/>
            <w:noWrap/>
            <w:vAlign w:val="bottom"/>
            <w:hideMark/>
          </w:tcPr>
          <w:p w14:paraId="77EAC909"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58</w:t>
            </w:r>
          </w:p>
        </w:tc>
        <w:tc>
          <w:tcPr>
            <w:tcW w:w="670" w:type="dxa"/>
            <w:tcBorders>
              <w:top w:val="single" w:sz="4" w:space="0" w:color="auto"/>
              <w:left w:val="nil"/>
              <w:bottom w:val="single" w:sz="4" w:space="0" w:color="auto"/>
              <w:right w:val="single" w:sz="4" w:space="0" w:color="auto"/>
            </w:tcBorders>
            <w:shd w:val="clear" w:color="000000" w:fill="FFFFFF"/>
            <w:noWrap/>
            <w:vAlign w:val="bottom"/>
            <w:hideMark/>
          </w:tcPr>
          <w:p w14:paraId="052F50D7"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275</w:t>
            </w:r>
          </w:p>
        </w:tc>
        <w:tc>
          <w:tcPr>
            <w:tcW w:w="699" w:type="dxa"/>
            <w:tcBorders>
              <w:top w:val="single" w:sz="4" w:space="0" w:color="auto"/>
              <w:left w:val="nil"/>
              <w:bottom w:val="single" w:sz="4" w:space="0" w:color="auto"/>
              <w:right w:val="single" w:sz="4" w:space="0" w:color="auto"/>
            </w:tcBorders>
            <w:shd w:val="clear" w:color="000000" w:fill="FFFFFF"/>
            <w:noWrap/>
            <w:vAlign w:val="bottom"/>
            <w:hideMark/>
          </w:tcPr>
          <w:p w14:paraId="033CF13F"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1,6</w:t>
            </w:r>
          </w:p>
        </w:tc>
        <w:tc>
          <w:tcPr>
            <w:tcW w:w="1304" w:type="dxa"/>
            <w:tcBorders>
              <w:top w:val="single" w:sz="4" w:space="0" w:color="auto"/>
              <w:left w:val="nil"/>
              <w:bottom w:val="single" w:sz="4" w:space="0" w:color="auto"/>
              <w:right w:val="single" w:sz="4" w:space="0" w:color="auto"/>
            </w:tcBorders>
            <w:shd w:val="clear" w:color="000000" w:fill="FFFFFF"/>
            <w:noWrap/>
            <w:vAlign w:val="bottom"/>
            <w:hideMark/>
          </w:tcPr>
          <w:p w14:paraId="53FFA6A6"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29</w:t>
            </w:r>
          </w:p>
        </w:tc>
      </w:tr>
      <w:tr w:rsidR="00F56090" w:rsidRPr="002960B6" w14:paraId="690867C5" w14:textId="77777777" w:rsidTr="001E7F82">
        <w:trPr>
          <w:trHeight w:val="298"/>
        </w:trPr>
        <w:tc>
          <w:tcPr>
            <w:tcW w:w="943" w:type="dxa"/>
            <w:tcBorders>
              <w:top w:val="nil"/>
              <w:left w:val="single" w:sz="4" w:space="0" w:color="auto"/>
              <w:bottom w:val="single" w:sz="4" w:space="0" w:color="auto"/>
              <w:right w:val="single" w:sz="4" w:space="0" w:color="auto"/>
            </w:tcBorders>
            <w:shd w:val="clear" w:color="000000" w:fill="FFFFFF"/>
            <w:noWrap/>
            <w:vAlign w:val="bottom"/>
            <w:hideMark/>
          </w:tcPr>
          <w:p w14:paraId="1B966889"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Sütlüce</w:t>
            </w:r>
          </w:p>
        </w:tc>
        <w:tc>
          <w:tcPr>
            <w:tcW w:w="562" w:type="dxa"/>
            <w:tcBorders>
              <w:top w:val="nil"/>
              <w:left w:val="nil"/>
              <w:bottom w:val="single" w:sz="4" w:space="0" w:color="auto"/>
              <w:right w:val="single" w:sz="4" w:space="0" w:color="auto"/>
            </w:tcBorders>
            <w:shd w:val="clear" w:color="000000" w:fill="FFFFFF"/>
            <w:noWrap/>
            <w:vAlign w:val="bottom"/>
            <w:hideMark/>
          </w:tcPr>
          <w:p w14:paraId="743505B7"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A</w:t>
            </w:r>
          </w:p>
        </w:tc>
        <w:tc>
          <w:tcPr>
            <w:tcW w:w="458" w:type="dxa"/>
            <w:tcBorders>
              <w:top w:val="nil"/>
              <w:left w:val="nil"/>
              <w:bottom w:val="single" w:sz="4" w:space="0" w:color="auto"/>
              <w:right w:val="single" w:sz="4" w:space="0" w:color="auto"/>
            </w:tcBorders>
            <w:shd w:val="clear" w:color="000000" w:fill="FFFFFF"/>
            <w:noWrap/>
            <w:vAlign w:val="center"/>
            <w:hideMark/>
          </w:tcPr>
          <w:p w14:paraId="3129354B" w14:textId="77777777" w:rsidR="00F56090" w:rsidRPr="005A7060" w:rsidRDefault="00F56090" w:rsidP="001E7F82">
            <w:pPr>
              <w:spacing w:after="0" w:line="240" w:lineRule="auto"/>
              <w:jc w:val="center"/>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6</w:t>
            </w:r>
          </w:p>
        </w:tc>
        <w:tc>
          <w:tcPr>
            <w:tcW w:w="1189" w:type="dxa"/>
            <w:tcBorders>
              <w:top w:val="nil"/>
              <w:left w:val="nil"/>
              <w:bottom w:val="single" w:sz="4" w:space="0" w:color="auto"/>
              <w:right w:val="single" w:sz="4" w:space="0" w:color="auto"/>
            </w:tcBorders>
            <w:shd w:val="clear" w:color="000000" w:fill="FFFFFF"/>
            <w:noWrap/>
            <w:vAlign w:val="bottom"/>
            <w:hideMark/>
          </w:tcPr>
          <w:p w14:paraId="14EE42CF"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A604</w:t>
            </w:r>
          </w:p>
        </w:tc>
        <w:tc>
          <w:tcPr>
            <w:tcW w:w="1564" w:type="dxa"/>
            <w:tcBorders>
              <w:top w:val="nil"/>
              <w:left w:val="nil"/>
              <w:bottom w:val="single" w:sz="4" w:space="0" w:color="auto"/>
              <w:right w:val="single" w:sz="4" w:space="0" w:color="auto"/>
            </w:tcBorders>
            <w:shd w:val="clear" w:color="000000" w:fill="FFFFFF"/>
            <w:noWrap/>
            <w:vAlign w:val="bottom"/>
            <w:hideMark/>
          </w:tcPr>
          <w:p w14:paraId="1385BA65"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Derslik</w:t>
            </w:r>
          </w:p>
        </w:tc>
        <w:tc>
          <w:tcPr>
            <w:tcW w:w="2747" w:type="dxa"/>
            <w:tcBorders>
              <w:top w:val="nil"/>
              <w:left w:val="nil"/>
              <w:bottom w:val="single" w:sz="4" w:space="0" w:color="auto"/>
              <w:right w:val="single" w:sz="4" w:space="0" w:color="auto"/>
            </w:tcBorders>
            <w:shd w:val="clear" w:color="000000" w:fill="FFFFFF"/>
            <w:noWrap/>
            <w:vAlign w:val="bottom"/>
            <w:hideMark/>
          </w:tcPr>
          <w:p w14:paraId="0C4C7B34"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Derslik</w:t>
            </w:r>
          </w:p>
        </w:tc>
        <w:tc>
          <w:tcPr>
            <w:tcW w:w="1500" w:type="dxa"/>
            <w:tcBorders>
              <w:top w:val="nil"/>
              <w:left w:val="nil"/>
              <w:bottom w:val="single" w:sz="4" w:space="0" w:color="auto"/>
              <w:right w:val="single" w:sz="4" w:space="0" w:color="auto"/>
            </w:tcBorders>
            <w:shd w:val="clear" w:color="000000" w:fill="FFFFFF"/>
            <w:noWrap/>
            <w:vAlign w:val="bottom"/>
            <w:hideMark/>
          </w:tcPr>
          <w:p w14:paraId="6D1F2A71" w14:textId="77777777" w:rsidR="00F56090" w:rsidRPr="005A7060" w:rsidRDefault="00F56090" w:rsidP="001E7F82">
            <w:pPr>
              <w:spacing w:after="0" w:line="240" w:lineRule="auto"/>
              <w:rPr>
                <w:rFonts w:ascii="Times New Roman" w:eastAsia="Times New Roman" w:hAnsi="Times New Roman" w:cs="Times New Roman"/>
                <w:kern w:val="0"/>
                <w:lang w:eastAsia="tr-TR"/>
                <w14:ligatures w14:val="none"/>
              </w:rPr>
            </w:pPr>
            <w:r w:rsidRPr="005A7060">
              <w:rPr>
                <w:rFonts w:ascii="Times New Roman" w:eastAsia="Times New Roman" w:hAnsi="Times New Roman" w:cs="Times New Roman"/>
                <w:kern w:val="0"/>
                <w:lang w:eastAsia="tr-TR"/>
                <w14:ligatures w14:val="none"/>
              </w:rPr>
              <w:t>Eğitim</w:t>
            </w:r>
          </w:p>
        </w:tc>
        <w:tc>
          <w:tcPr>
            <w:tcW w:w="1886" w:type="dxa"/>
            <w:tcBorders>
              <w:top w:val="nil"/>
              <w:left w:val="nil"/>
              <w:bottom w:val="single" w:sz="4" w:space="0" w:color="auto"/>
              <w:right w:val="single" w:sz="4" w:space="0" w:color="auto"/>
            </w:tcBorders>
            <w:shd w:val="clear" w:color="000000" w:fill="FFFFFF"/>
            <w:noWrap/>
            <w:vAlign w:val="bottom"/>
            <w:hideMark/>
          </w:tcPr>
          <w:p w14:paraId="5FAC25DD"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Öğrenci</w:t>
            </w:r>
          </w:p>
        </w:tc>
        <w:tc>
          <w:tcPr>
            <w:tcW w:w="775" w:type="dxa"/>
            <w:tcBorders>
              <w:top w:val="nil"/>
              <w:left w:val="nil"/>
              <w:bottom w:val="single" w:sz="4" w:space="0" w:color="auto"/>
              <w:right w:val="single" w:sz="4" w:space="0" w:color="auto"/>
            </w:tcBorders>
            <w:shd w:val="clear" w:color="000000" w:fill="FFFFFF"/>
            <w:noWrap/>
            <w:vAlign w:val="bottom"/>
            <w:hideMark/>
          </w:tcPr>
          <w:p w14:paraId="6A357004"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78,2</w:t>
            </w:r>
          </w:p>
        </w:tc>
        <w:tc>
          <w:tcPr>
            <w:tcW w:w="670" w:type="dxa"/>
            <w:tcBorders>
              <w:top w:val="nil"/>
              <w:left w:val="nil"/>
              <w:bottom w:val="single" w:sz="4" w:space="0" w:color="auto"/>
              <w:right w:val="single" w:sz="4" w:space="0" w:color="auto"/>
            </w:tcBorders>
            <w:shd w:val="clear" w:color="000000" w:fill="FFFFFF"/>
            <w:noWrap/>
            <w:vAlign w:val="bottom"/>
            <w:hideMark/>
          </w:tcPr>
          <w:p w14:paraId="1F173667"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275</w:t>
            </w:r>
          </w:p>
        </w:tc>
        <w:tc>
          <w:tcPr>
            <w:tcW w:w="699" w:type="dxa"/>
            <w:tcBorders>
              <w:top w:val="nil"/>
              <w:left w:val="nil"/>
              <w:bottom w:val="single" w:sz="4" w:space="0" w:color="auto"/>
              <w:right w:val="single" w:sz="4" w:space="0" w:color="auto"/>
            </w:tcBorders>
            <w:shd w:val="clear" w:color="000000" w:fill="FFFFFF"/>
            <w:noWrap/>
            <w:vAlign w:val="bottom"/>
            <w:hideMark/>
          </w:tcPr>
          <w:p w14:paraId="588EC4F0"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5,6</w:t>
            </w:r>
          </w:p>
        </w:tc>
        <w:tc>
          <w:tcPr>
            <w:tcW w:w="1304" w:type="dxa"/>
            <w:tcBorders>
              <w:top w:val="nil"/>
              <w:left w:val="nil"/>
              <w:bottom w:val="single" w:sz="4" w:space="0" w:color="auto"/>
              <w:right w:val="single" w:sz="4" w:space="0" w:color="auto"/>
            </w:tcBorders>
            <w:shd w:val="clear" w:color="000000" w:fill="FFFFFF"/>
            <w:noWrap/>
            <w:vAlign w:val="bottom"/>
            <w:hideMark/>
          </w:tcPr>
          <w:p w14:paraId="78261BE0"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39</w:t>
            </w:r>
          </w:p>
        </w:tc>
      </w:tr>
      <w:tr w:rsidR="00F56090" w:rsidRPr="002960B6" w14:paraId="5B1EF42C" w14:textId="77777777" w:rsidTr="001E7F82">
        <w:trPr>
          <w:trHeight w:val="298"/>
        </w:trPr>
        <w:tc>
          <w:tcPr>
            <w:tcW w:w="943" w:type="dxa"/>
            <w:tcBorders>
              <w:top w:val="nil"/>
              <w:left w:val="single" w:sz="4" w:space="0" w:color="auto"/>
              <w:bottom w:val="single" w:sz="4" w:space="0" w:color="auto"/>
              <w:right w:val="single" w:sz="4" w:space="0" w:color="auto"/>
            </w:tcBorders>
            <w:shd w:val="clear" w:color="000000" w:fill="FFFFFF"/>
            <w:noWrap/>
            <w:vAlign w:val="bottom"/>
            <w:hideMark/>
          </w:tcPr>
          <w:p w14:paraId="0281D31A"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Sütlüce</w:t>
            </w:r>
          </w:p>
        </w:tc>
        <w:tc>
          <w:tcPr>
            <w:tcW w:w="562" w:type="dxa"/>
            <w:tcBorders>
              <w:top w:val="nil"/>
              <w:left w:val="nil"/>
              <w:bottom w:val="single" w:sz="4" w:space="0" w:color="auto"/>
              <w:right w:val="single" w:sz="4" w:space="0" w:color="auto"/>
            </w:tcBorders>
            <w:shd w:val="clear" w:color="000000" w:fill="FFFFFF"/>
            <w:noWrap/>
            <w:vAlign w:val="bottom"/>
            <w:hideMark/>
          </w:tcPr>
          <w:p w14:paraId="498C3A73"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A</w:t>
            </w:r>
          </w:p>
        </w:tc>
        <w:tc>
          <w:tcPr>
            <w:tcW w:w="458" w:type="dxa"/>
            <w:tcBorders>
              <w:top w:val="nil"/>
              <w:left w:val="nil"/>
              <w:bottom w:val="single" w:sz="4" w:space="0" w:color="auto"/>
              <w:right w:val="single" w:sz="4" w:space="0" w:color="auto"/>
            </w:tcBorders>
            <w:shd w:val="clear" w:color="000000" w:fill="FFFFFF"/>
            <w:noWrap/>
            <w:vAlign w:val="center"/>
            <w:hideMark/>
          </w:tcPr>
          <w:p w14:paraId="23AB3BDA" w14:textId="77777777" w:rsidR="00F56090" w:rsidRPr="005A7060" w:rsidRDefault="00F56090" w:rsidP="001E7F82">
            <w:pPr>
              <w:spacing w:after="0" w:line="240" w:lineRule="auto"/>
              <w:jc w:val="center"/>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6</w:t>
            </w:r>
          </w:p>
        </w:tc>
        <w:tc>
          <w:tcPr>
            <w:tcW w:w="1189" w:type="dxa"/>
            <w:tcBorders>
              <w:top w:val="nil"/>
              <w:left w:val="nil"/>
              <w:bottom w:val="single" w:sz="4" w:space="0" w:color="auto"/>
              <w:right w:val="single" w:sz="4" w:space="0" w:color="auto"/>
            </w:tcBorders>
            <w:shd w:val="clear" w:color="000000" w:fill="FFFFFF"/>
            <w:noWrap/>
            <w:vAlign w:val="bottom"/>
            <w:hideMark/>
          </w:tcPr>
          <w:p w14:paraId="7B23DE27"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A605</w:t>
            </w:r>
          </w:p>
        </w:tc>
        <w:tc>
          <w:tcPr>
            <w:tcW w:w="1564" w:type="dxa"/>
            <w:tcBorders>
              <w:top w:val="nil"/>
              <w:left w:val="nil"/>
              <w:bottom w:val="single" w:sz="4" w:space="0" w:color="auto"/>
              <w:right w:val="single" w:sz="4" w:space="0" w:color="auto"/>
            </w:tcBorders>
            <w:shd w:val="clear" w:color="000000" w:fill="FFFFFF"/>
            <w:noWrap/>
            <w:vAlign w:val="bottom"/>
            <w:hideMark/>
          </w:tcPr>
          <w:p w14:paraId="2A0E74B5"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Derslik</w:t>
            </w:r>
          </w:p>
        </w:tc>
        <w:tc>
          <w:tcPr>
            <w:tcW w:w="2747" w:type="dxa"/>
            <w:tcBorders>
              <w:top w:val="nil"/>
              <w:left w:val="nil"/>
              <w:bottom w:val="single" w:sz="4" w:space="0" w:color="auto"/>
              <w:right w:val="single" w:sz="4" w:space="0" w:color="auto"/>
            </w:tcBorders>
            <w:shd w:val="clear" w:color="000000" w:fill="FFFFFF"/>
            <w:noWrap/>
            <w:vAlign w:val="bottom"/>
            <w:hideMark/>
          </w:tcPr>
          <w:p w14:paraId="07A00505"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Derslik</w:t>
            </w:r>
          </w:p>
        </w:tc>
        <w:tc>
          <w:tcPr>
            <w:tcW w:w="1500" w:type="dxa"/>
            <w:tcBorders>
              <w:top w:val="nil"/>
              <w:left w:val="nil"/>
              <w:bottom w:val="single" w:sz="4" w:space="0" w:color="auto"/>
              <w:right w:val="single" w:sz="4" w:space="0" w:color="auto"/>
            </w:tcBorders>
            <w:shd w:val="clear" w:color="000000" w:fill="FFFFFF"/>
            <w:noWrap/>
            <w:vAlign w:val="bottom"/>
            <w:hideMark/>
          </w:tcPr>
          <w:p w14:paraId="20ED4C50" w14:textId="77777777" w:rsidR="00F56090" w:rsidRPr="005A7060" w:rsidRDefault="00F56090" w:rsidP="001E7F82">
            <w:pPr>
              <w:spacing w:after="0" w:line="240" w:lineRule="auto"/>
              <w:rPr>
                <w:rFonts w:ascii="Times New Roman" w:eastAsia="Times New Roman" w:hAnsi="Times New Roman" w:cs="Times New Roman"/>
                <w:kern w:val="0"/>
                <w:lang w:eastAsia="tr-TR"/>
                <w14:ligatures w14:val="none"/>
              </w:rPr>
            </w:pPr>
            <w:r w:rsidRPr="005A7060">
              <w:rPr>
                <w:rFonts w:ascii="Times New Roman" w:eastAsia="Times New Roman" w:hAnsi="Times New Roman" w:cs="Times New Roman"/>
                <w:kern w:val="0"/>
                <w:lang w:eastAsia="tr-TR"/>
                <w14:ligatures w14:val="none"/>
              </w:rPr>
              <w:t>Eğitim</w:t>
            </w:r>
          </w:p>
        </w:tc>
        <w:tc>
          <w:tcPr>
            <w:tcW w:w="1886" w:type="dxa"/>
            <w:tcBorders>
              <w:top w:val="nil"/>
              <w:left w:val="nil"/>
              <w:bottom w:val="single" w:sz="4" w:space="0" w:color="auto"/>
              <w:right w:val="single" w:sz="4" w:space="0" w:color="auto"/>
            </w:tcBorders>
            <w:shd w:val="clear" w:color="000000" w:fill="FFFFFF"/>
            <w:noWrap/>
            <w:vAlign w:val="bottom"/>
            <w:hideMark/>
          </w:tcPr>
          <w:p w14:paraId="4A955514"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Öğrenci</w:t>
            </w:r>
          </w:p>
        </w:tc>
        <w:tc>
          <w:tcPr>
            <w:tcW w:w="775" w:type="dxa"/>
            <w:tcBorders>
              <w:top w:val="nil"/>
              <w:left w:val="nil"/>
              <w:bottom w:val="single" w:sz="4" w:space="0" w:color="auto"/>
              <w:right w:val="single" w:sz="4" w:space="0" w:color="auto"/>
            </w:tcBorders>
            <w:shd w:val="clear" w:color="000000" w:fill="FFFFFF"/>
            <w:noWrap/>
            <w:vAlign w:val="bottom"/>
            <w:hideMark/>
          </w:tcPr>
          <w:p w14:paraId="5DEDCD0F"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55,3</w:t>
            </w:r>
          </w:p>
        </w:tc>
        <w:tc>
          <w:tcPr>
            <w:tcW w:w="670" w:type="dxa"/>
            <w:tcBorders>
              <w:top w:val="nil"/>
              <w:left w:val="nil"/>
              <w:bottom w:val="single" w:sz="4" w:space="0" w:color="auto"/>
              <w:right w:val="single" w:sz="4" w:space="0" w:color="auto"/>
            </w:tcBorders>
            <w:shd w:val="clear" w:color="000000" w:fill="FFFFFF"/>
            <w:noWrap/>
            <w:vAlign w:val="bottom"/>
            <w:hideMark/>
          </w:tcPr>
          <w:p w14:paraId="06E0AEC4"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275</w:t>
            </w:r>
          </w:p>
        </w:tc>
        <w:tc>
          <w:tcPr>
            <w:tcW w:w="699" w:type="dxa"/>
            <w:tcBorders>
              <w:top w:val="nil"/>
              <w:left w:val="nil"/>
              <w:bottom w:val="single" w:sz="4" w:space="0" w:color="auto"/>
              <w:right w:val="single" w:sz="4" w:space="0" w:color="auto"/>
            </w:tcBorders>
            <w:shd w:val="clear" w:color="000000" w:fill="FFFFFF"/>
            <w:noWrap/>
            <w:vAlign w:val="bottom"/>
            <w:hideMark/>
          </w:tcPr>
          <w:p w14:paraId="749D4168"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14</w:t>
            </w:r>
          </w:p>
        </w:tc>
        <w:tc>
          <w:tcPr>
            <w:tcW w:w="1304" w:type="dxa"/>
            <w:tcBorders>
              <w:top w:val="nil"/>
              <w:left w:val="nil"/>
              <w:bottom w:val="single" w:sz="4" w:space="0" w:color="auto"/>
              <w:right w:val="single" w:sz="4" w:space="0" w:color="auto"/>
            </w:tcBorders>
            <w:shd w:val="clear" w:color="000000" w:fill="FFFFFF"/>
            <w:noWrap/>
            <w:vAlign w:val="bottom"/>
            <w:hideMark/>
          </w:tcPr>
          <w:p w14:paraId="4FE3396D"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27</w:t>
            </w:r>
          </w:p>
        </w:tc>
      </w:tr>
      <w:tr w:rsidR="00F56090" w:rsidRPr="002960B6" w14:paraId="29FDA1C6" w14:textId="77777777" w:rsidTr="001E7F82">
        <w:trPr>
          <w:trHeight w:val="298"/>
        </w:trPr>
        <w:tc>
          <w:tcPr>
            <w:tcW w:w="94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D8A1333"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Sütlüce</w:t>
            </w:r>
          </w:p>
        </w:tc>
        <w:tc>
          <w:tcPr>
            <w:tcW w:w="562" w:type="dxa"/>
            <w:tcBorders>
              <w:top w:val="single" w:sz="4" w:space="0" w:color="auto"/>
              <w:left w:val="nil"/>
              <w:bottom w:val="single" w:sz="4" w:space="0" w:color="auto"/>
              <w:right w:val="single" w:sz="4" w:space="0" w:color="auto"/>
            </w:tcBorders>
            <w:shd w:val="clear" w:color="000000" w:fill="FFFFFF"/>
            <w:noWrap/>
            <w:vAlign w:val="bottom"/>
            <w:hideMark/>
          </w:tcPr>
          <w:p w14:paraId="450F75DA"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B</w:t>
            </w:r>
          </w:p>
        </w:tc>
        <w:tc>
          <w:tcPr>
            <w:tcW w:w="458" w:type="dxa"/>
            <w:tcBorders>
              <w:top w:val="single" w:sz="4" w:space="0" w:color="auto"/>
              <w:left w:val="nil"/>
              <w:bottom w:val="single" w:sz="4" w:space="0" w:color="auto"/>
              <w:right w:val="single" w:sz="4" w:space="0" w:color="auto"/>
            </w:tcBorders>
            <w:shd w:val="clear" w:color="000000" w:fill="FFFFFF"/>
            <w:noWrap/>
            <w:vAlign w:val="center"/>
            <w:hideMark/>
          </w:tcPr>
          <w:p w14:paraId="7D28FC5D" w14:textId="77777777" w:rsidR="00F56090" w:rsidRPr="005A7060" w:rsidRDefault="00F56090" w:rsidP="001E7F82">
            <w:pPr>
              <w:spacing w:after="0" w:line="240" w:lineRule="auto"/>
              <w:jc w:val="center"/>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6</w:t>
            </w:r>
          </w:p>
        </w:tc>
        <w:tc>
          <w:tcPr>
            <w:tcW w:w="1189" w:type="dxa"/>
            <w:tcBorders>
              <w:top w:val="single" w:sz="4" w:space="0" w:color="auto"/>
              <w:left w:val="nil"/>
              <w:bottom w:val="single" w:sz="4" w:space="0" w:color="auto"/>
              <w:right w:val="single" w:sz="4" w:space="0" w:color="auto"/>
            </w:tcBorders>
            <w:shd w:val="clear" w:color="000000" w:fill="FFFFFF"/>
            <w:noWrap/>
            <w:vAlign w:val="bottom"/>
            <w:hideMark/>
          </w:tcPr>
          <w:p w14:paraId="286689A0"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B603</w:t>
            </w:r>
          </w:p>
        </w:tc>
        <w:tc>
          <w:tcPr>
            <w:tcW w:w="1564" w:type="dxa"/>
            <w:tcBorders>
              <w:top w:val="single" w:sz="4" w:space="0" w:color="auto"/>
              <w:left w:val="nil"/>
              <w:bottom w:val="single" w:sz="4" w:space="0" w:color="auto"/>
              <w:right w:val="single" w:sz="4" w:space="0" w:color="auto"/>
            </w:tcBorders>
            <w:shd w:val="clear" w:color="000000" w:fill="FFFFFF"/>
            <w:noWrap/>
            <w:vAlign w:val="bottom"/>
            <w:hideMark/>
          </w:tcPr>
          <w:p w14:paraId="00BA9320"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Derslik</w:t>
            </w:r>
          </w:p>
        </w:tc>
        <w:tc>
          <w:tcPr>
            <w:tcW w:w="2747" w:type="dxa"/>
            <w:tcBorders>
              <w:top w:val="single" w:sz="4" w:space="0" w:color="auto"/>
              <w:left w:val="nil"/>
              <w:bottom w:val="single" w:sz="4" w:space="0" w:color="auto"/>
              <w:right w:val="single" w:sz="4" w:space="0" w:color="auto"/>
            </w:tcBorders>
            <w:shd w:val="clear" w:color="000000" w:fill="FFFFFF"/>
            <w:noWrap/>
            <w:vAlign w:val="bottom"/>
            <w:hideMark/>
          </w:tcPr>
          <w:p w14:paraId="10AAD77E"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Derslik</w:t>
            </w:r>
          </w:p>
        </w:tc>
        <w:tc>
          <w:tcPr>
            <w:tcW w:w="1500" w:type="dxa"/>
            <w:tcBorders>
              <w:top w:val="single" w:sz="4" w:space="0" w:color="auto"/>
              <w:left w:val="nil"/>
              <w:bottom w:val="single" w:sz="4" w:space="0" w:color="auto"/>
              <w:right w:val="single" w:sz="4" w:space="0" w:color="auto"/>
            </w:tcBorders>
            <w:shd w:val="clear" w:color="000000" w:fill="FFFFFF"/>
            <w:noWrap/>
            <w:vAlign w:val="bottom"/>
            <w:hideMark/>
          </w:tcPr>
          <w:p w14:paraId="0519BE57" w14:textId="77777777" w:rsidR="00F56090" w:rsidRPr="005A7060" w:rsidRDefault="00F56090" w:rsidP="001E7F82">
            <w:pPr>
              <w:spacing w:after="0" w:line="240" w:lineRule="auto"/>
              <w:rPr>
                <w:rFonts w:ascii="Times New Roman" w:eastAsia="Times New Roman" w:hAnsi="Times New Roman" w:cs="Times New Roman"/>
                <w:kern w:val="0"/>
                <w:lang w:eastAsia="tr-TR"/>
                <w14:ligatures w14:val="none"/>
              </w:rPr>
            </w:pPr>
            <w:r w:rsidRPr="005A7060">
              <w:rPr>
                <w:rFonts w:ascii="Times New Roman" w:eastAsia="Times New Roman" w:hAnsi="Times New Roman" w:cs="Times New Roman"/>
                <w:kern w:val="0"/>
                <w:lang w:eastAsia="tr-TR"/>
                <w14:ligatures w14:val="none"/>
              </w:rPr>
              <w:t>Eğitim</w:t>
            </w:r>
          </w:p>
        </w:tc>
        <w:tc>
          <w:tcPr>
            <w:tcW w:w="1886" w:type="dxa"/>
            <w:tcBorders>
              <w:top w:val="single" w:sz="4" w:space="0" w:color="auto"/>
              <w:left w:val="nil"/>
              <w:bottom w:val="single" w:sz="4" w:space="0" w:color="auto"/>
              <w:right w:val="single" w:sz="4" w:space="0" w:color="auto"/>
            </w:tcBorders>
            <w:shd w:val="clear" w:color="000000" w:fill="FFFFFF"/>
            <w:noWrap/>
            <w:vAlign w:val="bottom"/>
            <w:hideMark/>
          </w:tcPr>
          <w:p w14:paraId="47A7CC1C"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Öğrenci</w:t>
            </w:r>
          </w:p>
        </w:tc>
        <w:tc>
          <w:tcPr>
            <w:tcW w:w="775" w:type="dxa"/>
            <w:tcBorders>
              <w:top w:val="single" w:sz="4" w:space="0" w:color="auto"/>
              <w:left w:val="nil"/>
              <w:bottom w:val="single" w:sz="4" w:space="0" w:color="auto"/>
              <w:right w:val="single" w:sz="4" w:space="0" w:color="auto"/>
            </w:tcBorders>
            <w:shd w:val="clear" w:color="000000" w:fill="FFFFFF"/>
            <w:noWrap/>
            <w:vAlign w:val="bottom"/>
            <w:hideMark/>
          </w:tcPr>
          <w:p w14:paraId="0B4E2EB8"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58</w:t>
            </w:r>
          </w:p>
        </w:tc>
        <w:tc>
          <w:tcPr>
            <w:tcW w:w="670" w:type="dxa"/>
            <w:tcBorders>
              <w:top w:val="single" w:sz="4" w:space="0" w:color="auto"/>
              <w:left w:val="nil"/>
              <w:bottom w:val="single" w:sz="4" w:space="0" w:color="auto"/>
              <w:right w:val="single" w:sz="4" w:space="0" w:color="auto"/>
            </w:tcBorders>
            <w:shd w:val="clear" w:color="000000" w:fill="FFFFFF"/>
            <w:noWrap/>
            <w:vAlign w:val="bottom"/>
            <w:hideMark/>
          </w:tcPr>
          <w:p w14:paraId="51631139"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275</w:t>
            </w:r>
          </w:p>
        </w:tc>
        <w:tc>
          <w:tcPr>
            <w:tcW w:w="699" w:type="dxa"/>
            <w:tcBorders>
              <w:top w:val="single" w:sz="4" w:space="0" w:color="auto"/>
              <w:left w:val="nil"/>
              <w:bottom w:val="single" w:sz="4" w:space="0" w:color="auto"/>
              <w:right w:val="single" w:sz="4" w:space="0" w:color="auto"/>
            </w:tcBorders>
            <w:shd w:val="clear" w:color="000000" w:fill="FFFFFF"/>
            <w:noWrap/>
            <w:vAlign w:val="bottom"/>
            <w:hideMark/>
          </w:tcPr>
          <w:p w14:paraId="6098A361"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1,6</w:t>
            </w:r>
          </w:p>
        </w:tc>
        <w:tc>
          <w:tcPr>
            <w:tcW w:w="1304" w:type="dxa"/>
            <w:tcBorders>
              <w:top w:val="single" w:sz="4" w:space="0" w:color="auto"/>
              <w:left w:val="nil"/>
              <w:bottom w:val="single" w:sz="4" w:space="0" w:color="auto"/>
              <w:right w:val="single" w:sz="4" w:space="0" w:color="auto"/>
            </w:tcBorders>
            <w:shd w:val="clear" w:color="000000" w:fill="FFFFFF"/>
            <w:noWrap/>
            <w:vAlign w:val="bottom"/>
            <w:hideMark/>
          </w:tcPr>
          <w:p w14:paraId="5AC09AC0"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29</w:t>
            </w:r>
          </w:p>
        </w:tc>
      </w:tr>
      <w:tr w:rsidR="00F56090" w:rsidRPr="002960B6" w14:paraId="2F2F5F92" w14:textId="77777777" w:rsidTr="001E7F82">
        <w:trPr>
          <w:trHeight w:val="298"/>
        </w:trPr>
        <w:tc>
          <w:tcPr>
            <w:tcW w:w="943" w:type="dxa"/>
            <w:tcBorders>
              <w:top w:val="nil"/>
              <w:left w:val="single" w:sz="4" w:space="0" w:color="auto"/>
              <w:bottom w:val="single" w:sz="4" w:space="0" w:color="auto"/>
              <w:right w:val="single" w:sz="4" w:space="0" w:color="auto"/>
            </w:tcBorders>
            <w:shd w:val="clear" w:color="000000" w:fill="FFFFFF"/>
            <w:noWrap/>
            <w:vAlign w:val="bottom"/>
            <w:hideMark/>
          </w:tcPr>
          <w:p w14:paraId="02340399"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Sütlüce</w:t>
            </w:r>
          </w:p>
        </w:tc>
        <w:tc>
          <w:tcPr>
            <w:tcW w:w="562" w:type="dxa"/>
            <w:tcBorders>
              <w:top w:val="nil"/>
              <w:left w:val="nil"/>
              <w:bottom w:val="single" w:sz="4" w:space="0" w:color="auto"/>
              <w:right w:val="single" w:sz="4" w:space="0" w:color="auto"/>
            </w:tcBorders>
            <w:shd w:val="clear" w:color="000000" w:fill="FFFFFF"/>
            <w:noWrap/>
            <w:vAlign w:val="bottom"/>
            <w:hideMark/>
          </w:tcPr>
          <w:p w14:paraId="207AAFD1"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B</w:t>
            </w:r>
          </w:p>
        </w:tc>
        <w:tc>
          <w:tcPr>
            <w:tcW w:w="458" w:type="dxa"/>
            <w:tcBorders>
              <w:top w:val="nil"/>
              <w:left w:val="nil"/>
              <w:bottom w:val="single" w:sz="4" w:space="0" w:color="auto"/>
              <w:right w:val="single" w:sz="4" w:space="0" w:color="auto"/>
            </w:tcBorders>
            <w:shd w:val="clear" w:color="000000" w:fill="FFFFFF"/>
            <w:noWrap/>
            <w:vAlign w:val="center"/>
            <w:hideMark/>
          </w:tcPr>
          <w:p w14:paraId="1DB7B75A" w14:textId="77777777" w:rsidR="00F56090" w:rsidRPr="005A7060" w:rsidRDefault="00F56090" w:rsidP="001E7F82">
            <w:pPr>
              <w:spacing w:after="0" w:line="240" w:lineRule="auto"/>
              <w:jc w:val="center"/>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6</w:t>
            </w:r>
          </w:p>
        </w:tc>
        <w:tc>
          <w:tcPr>
            <w:tcW w:w="1189" w:type="dxa"/>
            <w:tcBorders>
              <w:top w:val="nil"/>
              <w:left w:val="nil"/>
              <w:bottom w:val="single" w:sz="4" w:space="0" w:color="auto"/>
              <w:right w:val="single" w:sz="4" w:space="0" w:color="auto"/>
            </w:tcBorders>
            <w:shd w:val="clear" w:color="000000" w:fill="FFFFFF"/>
            <w:noWrap/>
            <w:vAlign w:val="bottom"/>
            <w:hideMark/>
          </w:tcPr>
          <w:p w14:paraId="2C01BAAF"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B604</w:t>
            </w:r>
          </w:p>
        </w:tc>
        <w:tc>
          <w:tcPr>
            <w:tcW w:w="1564" w:type="dxa"/>
            <w:tcBorders>
              <w:top w:val="nil"/>
              <w:left w:val="nil"/>
              <w:bottom w:val="single" w:sz="4" w:space="0" w:color="auto"/>
              <w:right w:val="single" w:sz="4" w:space="0" w:color="auto"/>
            </w:tcBorders>
            <w:shd w:val="clear" w:color="000000" w:fill="FFFFFF"/>
            <w:noWrap/>
            <w:vAlign w:val="bottom"/>
            <w:hideMark/>
          </w:tcPr>
          <w:p w14:paraId="59638DE2"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Derslik</w:t>
            </w:r>
          </w:p>
        </w:tc>
        <w:tc>
          <w:tcPr>
            <w:tcW w:w="2747" w:type="dxa"/>
            <w:tcBorders>
              <w:top w:val="nil"/>
              <w:left w:val="nil"/>
              <w:bottom w:val="single" w:sz="4" w:space="0" w:color="auto"/>
              <w:right w:val="single" w:sz="4" w:space="0" w:color="auto"/>
            </w:tcBorders>
            <w:shd w:val="clear" w:color="000000" w:fill="FFFFFF"/>
            <w:noWrap/>
            <w:vAlign w:val="bottom"/>
            <w:hideMark/>
          </w:tcPr>
          <w:p w14:paraId="5B470DC9"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Derslik</w:t>
            </w:r>
          </w:p>
        </w:tc>
        <w:tc>
          <w:tcPr>
            <w:tcW w:w="1500" w:type="dxa"/>
            <w:tcBorders>
              <w:top w:val="nil"/>
              <w:left w:val="nil"/>
              <w:bottom w:val="single" w:sz="4" w:space="0" w:color="auto"/>
              <w:right w:val="single" w:sz="4" w:space="0" w:color="auto"/>
            </w:tcBorders>
            <w:shd w:val="clear" w:color="000000" w:fill="FFFFFF"/>
            <w:noWrap/>
            <w:vAlign w:val="bottom"/>
            <w:hideMark/>
          </w:tcPr>
          <w:p w14:paraId="4FE8CD6E" w14:textId="77777777" w:rsidR="00F56090" w:rsidRPr="005A7060" w:rsidRDefault="00F56090" w:rsidP="001E7F82">
            <w:pPr>
              <w:spacing w:after="0" w:line="240" w:lineRule="auto"/>
              <w:rPr>
                <w:rFonts w:ascii="Times New Roman" w:eastAsia="Times New Roman" w:hAnsi="Times New Roman" w:cs="Times New Roman"/>
                <w:kern w:val="0"/>
                <w:lang w:eastAsia="tr-TR"/>
                <w14:ligatures w14:val="none"/>
              </w:rPr>
            </w:pPr>
            <w:r w:rsidRPr="005A7060">
              <w:rPr>
                <w:rFonts w:ascii="Times New Roman" w:eastAsia="Times New Roman" w:hAnsi="Times New Roman" w:cs="Times New Roman"/>
                <w:kern w:val="0"/>
                <w:lang w:eastAsia="tr-TR"/>
                <w14:ligatures w14:val="none"/>
              </w:rPr>
              <w:t>Eğitim</w:t>
            </w:r>
          </w:p>
        </w:tc>
        <w:tc>
          <w:tcPr>
            <w:tcW w:w="1886" w:type="dxa"/>
            <w:tcBorders>
              <w:top w:val="nil"/>
              <w:left w:val="nil"/>
              <w:bottom w:val="single" w:sz="4" w:space="0" w:color="auto"/>
              <w:right w:val="single" w:sz="4" w:space="0" w:color="auto"/>
            </w:tcBorders>
            <w:shd w:val="clear" w:color="000000" w:fill="FFFFFF"/>
            <w:noWrap/>
            <w:vAlign w:val="bottom"/>
            <w:hideMark/>
          </w:tcPr>
          <w:p w14:paraId="311DE701"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Öğrenci</w:t>
            </w:r>
          </w:p>
        </w:tc>
        <w:tc>
          <w:tcPr>
            <w:tcW w:w="775" w:type="dxa"/>
            <w:tcBorders>
              <w:top w:val="nil"/>
              <w:left w:val="nil"/>
              <w:bottom w:val="single" w:sz="4" w:space="0" w:color="auto"/>
              <w:right w:val="single" w:sz="4" w:space="0" w:color="auto"/>
            </w:tcBorders>
            <w:shd w:val="clear" w:color="000000" w:fill="FFFFFF"/>
            <w:noWrap/>
            <w:vAlign w:val="bottom"/>
            <w:hideMark/>
          </w:tcPr>
          <w:p w14:paraId="6333D65F"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56,8</w:t>
            </w:r>
          </w:p>
        </w:tc>
        <w:tc>
          <w:tcPr>
            <w:tcW w:w="670" w:type="dxa"/>
            <w:tcBorders>
              <w:top w:val="nil"/>
              <w:left w:val="nil"/>
              <w:bottom w:val="single" w:sz="4" w:space="0" w:color="auto"/>
              <w:right w:val="single" w:sz="4" w:space="0" w:color="auto"/>
            </w:tcBorders>
            <w:shd w:val="clear" w:color="000000" w:fill="FFFFFF"/>
            <w:noWrap/>
            <w:vAlign w:val="bottom"/>
            <w:hideMark/>
          </w:tcPr>
          <w:p w14:paraId="56B3DF84"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275</w:t>
            </w:r>
          </w:p>
        </w:tc>
        <w:tc>
          <w:tcPr>
            <w:tcW w:w="699" w:type="dxa"/>
            <w:tcBorders>
              <w:top w:val="nil"/>
              <w:left w:val="nil"/>
              <w:bottom w:val="single" w:sz="4" w:space="0" w:color="auto"/>
              <w:right w:val="single" w:sz="4" w:space="0" w:color="auto"/>
            </w:tcBorders>
            <w:shd w:val="clear" w:color="000000" w:fill="FFFFFF"/>
            <w:noWrap/>
            <w:vAlign w:val="bottom"/>
            <w:hideMark/>
          </w:tcPr>
          <w:p w14:paraId="4D929F19"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3,4</w:t>
            </w:r>
          </w:p>
        </w:tc>
        <w:tc>
          <w:tcPr>
            <w:tcW w:w="1304" w:type="dxa"/>
            <w:tcBorders>
              <w:top w:val="nil"/>
              <w:left w:val="nil"/>
              <w:bottom w:val="single" w:sz="4" w:space="0" w:color="auto"/>
              <w:right w:val="single" w:sz="4" w:space="0" w:color="auto"/>
            </w:tcBorders>
            <w:shd w:val="clear" w:color="000000" w:fill="FFFFFF"/>
            <w:noWrap/>
            <w:vAlign w:val="bottom"/>
            <w:hideMark/>
          </w:tcPr>
          <w:p w14:paraId="0CEE5B40"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28</w:t>
            </w:r>
          </w:p>
        </w:tc>
      </w:tr>
      <w:tr w:rsidR="00F56090" w:rsidRPr="002960B6" w14:paraId="4473106D" w14:textId="77777777" w:rsidTr="001E7F82">
        <w:trPr>
          <w:trHeight w:val="298"/>
        </w:trPr>
        <w:tc>
          <w:tcPr>
            <w:tcW w:w="943" w:type="dxa"/>
            <w:tcBorders>
              <w:top w:val="nil"/>
              <w:left w:val="single" w:sz="4" w:space="0" w:color="auto"/>
              <w:bottom w:val="single" w:sz="4" w:space="0" w:color="auto"/>
              <w:right w:val="single" w:sz="4" w:space="0" w:color="auto"/>
            </w:tcBorders>
            <w:shd w:val="clear" w:color="000000" w:fill="FFFFFF"/>
            <w:noWrap/>
            <w:vAlign w:val="bottom"/>
            <w:hideMark/>
          </w:tcPr>
          <w:p w14:paraId="47723C28"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Sütlüce</w:t>
            </w:r>
          </w:p>
        </w:tc>
        <w:tc>
          <w:tcPr>
            <w:tcW w:w="562" w:type="dxa"/>
            <w:tcBorders>
              <w:top w:val="nil"/>
              <w:left w:val="nil"/>
              <w:bottom w:val="single" w:sz="4" w:space="0" w:color="auto"/>
              <w:right w:val="single" w:sz="4" w:space="0" w:color="auto"/>
            </w:tcBorders>
            <w:shd w:val="clear" w:color="000000" w:fill="FFFFFF"/>
            <w:noWrap/>
            <w:vAlign w:val="bottom"/>
            <w:hideMark/>
          </w:tcPr>
          <w:p w14:paraId="047A9563"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B</w:t>
            </w:r>
          </w:p>
        </w:tc>
        <w:tc>
          <w:tcPr>
            <w:tcW w:w="458" w:type="dxa"/>
            <w:tcBorders>
              <w:top w:val="nil"/>
              <w:left w:val="nil"/>
              <w:bottom w:val="single" w:sz="4" w:space="0" w:color="auto"/>
              <w:right w:val="single" w:sz="4" w:space="0" w:color="auto"/>
            </w:tcBorders>
            <w:shd w:val="clear" w:color="000000" w:fill="FFFFFF"/>
            <w:noWrap/>
            <w:vAlign w:val="center"/>
            <w:hideMark/>
          </w:tcPr>
          <w:p w14:paraId="6DC1BC0C" w14:textId="77777777" w:rsidR="00F56090" w:rsidRPr="005A7060" w:rsidRDefault="00F56090" w:rsidP="001E7F82">
            <w:pPr>
              <w:spacing w:after="0" w:line="240" w:lineRule="auto"/>
              <w:jc w:val="center"/>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6</w:t>
            </w:r>
          </w:p>
        </w:tc>
        <w:tc>
          <w:tcPr>
            <w:tcW w:w="1189" w:type="dxa"/>
            <w:tcBorders>
              <w:top w:val="nil"/>
              <w:left w:val="nil"/>
              <w:bottom w:val="single" w:sz="4" w:space="0" w:color="auto"/>
              <w:right w:val="single" w:sz="4" w:space="0" w:color="auto"/>
            </w:tcBorders>
            <w:shd w:val="clear" w:color="000000" w:fill="FFFFFF"/>
            <w:noWrap/>
            <w:vAlign w:val="bottom"/>
            <w:hideMark/>
          </w:tcPr>
          <w:p w14:paraId="3C580455"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B605</w:t>
            </w:r>
          </w:p>
        </w:tc>
        <w:tc>
          <w:tcPr>
            <w:tcW w:w="1564" w:type="dxa"/>
            <w:tcBorders>
              <w:top w:val="nil"/>
              <w:left w:val="nil"/>
              <w:bottom w:val="single" w:sz="4" w:space="0" w:color="auto"/>
              <w:right w:val="single" w:sz="4" w:space="0" w:color="auto"/>
            </w:tcBorders>
            <w:shd w:val="clear" w:color="000000" w:fill="FFFFFF"/>
            <w:noWrap/>
            <w:vAlign w:val="bottom"/>
            <w:hideMark/>
          </w:tcPr>
          <w:p w14:paraId="17AB00FB"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Derslik</w:t>
            </w:r>
          </w:p>
        </w:tc>
        <w:tc>
          <w:tcPr>
            <w:tcW w:w="2747" w:type="dxa"/>
            <w:tcBorders>
              <w:top w:val="nil"/>
              <w:left w:val="nil"/>
              <w:bottom w:val="single" w:sz="4" w:space="0" w:color="auto"/>
              <w:right w:val="single" w:sz="4" w:space="0" w:color="auto"/>
            </w:tcBorders>
            <w:shd w:val="clear" w:color="000000" w:fill="FFFFFF"/>
            <w:noWrap/>
            <w:vAlign w:val="bottom"/>
            <w:hideMark/>
          </w:tcPr>
          <w:p w14:paraId="16515755"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Derslik</w:t>
            </w:r>
          </w:p>
        </w:tc>
        <w:tc>
          <w:tcPr>
            <w:tcW w:w="1500" w:type="dxa"/>
            <w:tcBorders>
              <w:top w:val="nil"/>
              <w:left w:val="nil"/>
              <w:bottom w:val="single" w:sz="4" w:space="0" w:color="auto"/>
              <w:right w:val="single" w:sz="4" w:space="0" w:color="auto"/>
            </w:tcBorders>
            <w:shd w:val="clear" w:color="000000" w:fill="FFFFFF"/>
            <w:noWrap/>
            <w:vAlign w:val="bottom"/>
            <w:hideMark/>
          </w:tcPr>
          <w:p w14:paraId="4990098E" w14:textId="77777777" w:rsidR="00F56090" w:rsidRPr="005A7060" w:rsidRDefault="00F56090" w:rsidP="001E7F82">
            <w:pPr>
              <w:spacing w:after="0" w:line="240" w:lineRule="auto"/>
              <w:rPr>
                <w:rFonts w:ascii="Times New Roman" w:eastAsia="Times New Roman" w:hAnsi="Times New Roman" w:cs="Times New Roman"/>
                <w:kern w:val="0"/>
                <w:lang w:eastAsia="tr-TR"/>
                <w14:ligatures w14:val="none"/>
              </w:rPr>
            </w:pPr>
            <w:r w:rsidRPr="005A7060">
              <w:rPr>
                <w:rFonts w:ascii="Times New Roman" w:eastAsia="Times New Roman" w:hAnsi="Times New Roman" w:cs="Times New Roman"/>
                <w:kern w:val="0"/>
                <w:lang w:eastAsia="tr-TR"/>
                <w14:ligatures w14:val="none"/>
              </w:rPr>
              <w:t>Eğitim</w:t>
            </w:r>
          </w:p>
        </w:tc>
        <w:tc>
          <w:tcPr>
            <w:tcW w:w="1886" w:type="dxa"/>
            <w:tcBorders>
              <w:top w:val="nil"/>
              <w:left w:val="nil"/>
              <w:bottom w:val="single" w:sz="4" w:space="0" w:color="auto"/>
              <w:right w:val="single" w:sz="4" w:space="0" w:color="auto"/>
            </w:tcBorders>
            <w:shd w:val="clear" w:color="000000" w:fill="FFFFFF"/>
            <w:noWrap/>
            <w:vAlign w:val="bottom"/>
            <w:hideMark/>
          </w:tcPr>
          <w:p w14:paraId="35CB76D6"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Öğrenci</w:t>
            </w:r>
          </w:p>
        </w:tc>
        <w:tc>
          <w:tcPr>
            <w:tcW w:w="775" w:type="dxa"/>
            <w:tcBorders>
              <w:top w:val="nil"/>
              <w:left w:val="nil"/>
              <w:bottom w:val="single" w:sz="4" w:space="0" w:color="auto"/>
              <w:right w:val="single" w:sz="4" w:space="0" w:color="auto"/>
            </w:tcBorders>
            <w:shd w:val="clear" w:color="000000" w:fill="FFFFFF"/>
            <w:noWrap/>
            <w:vAlign w:val="bottom"/>
            <w:hideMark/>
          </w:tcPr>
          <w:p w14:paraId="599AB8F2"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51,6</w:t>
            </w:r>
          </w:p>
        </w:tc>
        <w:tc>
          <w:tcPr>
            <w:tcW w:w="670" w:type="dxa"/>
            <w:tcBorders>
              <w:top w:val="nil"/>
              <w:left w:val="nil"/>
              <w:bottom w:val="single" w:sz="4" w:space="0" w:color="auto"/>
              <w:right w:val="single" w:sz="4" w:space="0" w:color="auto"/>
            </w:tcBorders>
            <w:shd w:val="clear" w:color="000000" w:fill="FFFFFF"/>
            <w:noWrap/>
            <w:vAlign w:val="bottom"/>
            <w:hideMark/>
          </w:tcPr>
          <w:p w14:paraId="1FB60783"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275</w:t>
            </w:r>
          </w:p>
        </w:tc>
        <w:tc>
          <w:tcPr>
            <w:tcW w:w="699" w:type="dxa"/>
            <w:tcBorders>
              <w:top w:val="nil"/>
              <w:left w:val="nil"/>
              <w:bottom w:val="single" w:sz="4" w:space="0" w:color="auto"/>
              <w:right w:val="single" w:sz="4" w:space="0" w:color="auto"/>
            </w:tcBorders>
            <w:shd w:val="clear" w:color="000000" w:fill="FFFFFF"/>
            <w:noWrap/>
            <w:vAlign w:val="bottom"/>
            <w:hideMark/>
          </w:tcPr>
          <w:p w14:paraId="254B0023"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3,4</w:t>
            </w:r>
          </w:p>
        </w:tc>
        <w:tc>
          <w:tcPr>
            <w:tcW w:w="1304" w:type="dxa"/>
            <w:tcBorders>
              <w:top w:val="nil"/>
              <w:left w:val="nil"/>
              <w:bottom w:val="single" w:sz="4" w:space="0" w:color="auto"/>
              <w:right w:val="single" w:sz="4" w:space="0" w:color="auto"/>
            </w:tcBorders>
            <w:shd w:val="clear" w:color="000000" w:fill="FFFFFF"/>
            <w:noWrap/>
            <w:vAlign w:val="bottom"/>
            <w:hideMark/>
          </w:tcPr>
          <w:p w14:paraId="4951067F"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25</w:t>
            </w:r>
          </w:p>
        </w:tc>
      </w:tr>
      <w:tr w:rsidR="00F56090" w:rsidRPr="002960B6" w14:paraId="3053350B" w14:textId="77777777" w:rsidTr="001E7F82">
        <w:trPr>
          <w:trHeight w:val="298"/>
        </w:trPr>
        <w:tc>
          <w:tcPr>
            <w:tcW w:w="943" w:type="dxa"/>
            <w:tcBorders>
              <w:top w:val="nil"/>
              <w:left w:val="single" w:sz="4" w:space="0" w:color="auto"/>
              <w:bottom w:val="single" w:sz="4" w:space="0" w:color="auto"/>
              <w:right w:val="single" w:sz="4" w:space="0" w:color="auto"/>
            </w:tcBorders>
            <w:shd w:val="clear" w:color="000000" w:fill="FFFFFF"/>
            <w:noWrap/>
            <w:vAlign w:val="bottom"/>
            <w:hideMark/>
          </w:tcPr>
          <w:p w14:paraId="0D49FAB8"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Sütlüce</w:t>
            </w:r>
          </w:p>
        </w:tc>
        <w:tc>
          <w:tcPr>
            <w:tcW w:w="562" w:type="dxa"/>
            <w:tcBorders>
              <w:top w:val="nil"/>
              <w:left w:val="nil"/>
              <w:bottom w:val="single" w:sz="4" w:space="0" w:color="auto"/>
              <w:right w:val="single" w:sz="4" w:space="0" w:color="auto"/>
            </w:tcBorders>
            <w:shd w:val="clear" w:color="000000" w:fill="FFFFFF"/>
            <w:noWrap/>
            <w:vAlign w:val="bottom"/>
            <w:hideMark/>
          </w:tcPr>
          <w:p w14:paraId="6A242581"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B</w:t>
            </w:r>
          </w:p>
        </w:tc>
        <w:tc>
          <w:tcPr>
            <w:tcW w:w="458" w:type="dxa"/>
            <w:tcBorders>
              <w:top w:val="nil"/>
              <w:left w:val="nil"/>
              <w:bottom w:val="single" w:sz="4" w:space="0" w:color="auto"/>
              <w:right w:val="single" w:sz="4" w:space="0" w:color="auto"/>
            </w:tcBorders>
            <w:shd w:val="clear" w:color="000000" w:fill="FFFFFF"/>
            <w:noWrap/>
            <w:vAlign w:val="center"/>
            <w:hideMark/>
          </w:tcPr>
          <w:p w14:paraId="07BFBCB4" w14:textId="77777777" w:rsidR="00F56090" w:rsidRPr="005A7060" w:rsidRDefault="00F56090" w:rsidP="001E7F82">
            <w:pPr>
              <w:spacing w:after="0" w:line="240" w:lineRule="auto"/>
              <w:jc w:val="center"/>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6</w:t>
            </w:r>
          </w:p>
        </w:tc>
        <w:tc>
          <w:tcPr>
            <w:tcW w:w="1189" w:type="dxa"/>
            <w:tcBorders>
              <w:top w:val="nil"/>
              <w:left w:val="nil"/>
              <w:bottom w:val="single" w:sz="4" w:space="0" w:color="auto"/>
              <w:right w:val="single" w:sz="4" w:space="0" w:color="auto"/>
            </w:tcBorders>
            <w:shd w:val="clear" w:color="000000" w:fill="FFFFFF"/>
            <w:noWrap/>
            <w:vAlign w:val="bottom"/>
            <w:hideMark/>
          </w:tcPr>
          <w:p w14:paraId="61B6FC03"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B606</w:t>
            </w:r>
          </w:p>
        </w:tc>
        <w:tc>
          <w:tcPr>
            <w:tcW w:w="1564" w:type="dxa"/>
            <w:tcBorders>
              <w:top w:val="nil"/>
              <w:left w:val="nil"/>
              <w:bottom w:val="single" w:sz="4" w:space="0" w:color="auto"/>
              <w:right w:val="single" w:sz="4" w:space="0" w:color="auto"/>
            </w:tcBorders>
            <w:shd w:val="clear" w:color="000000" w:fill="FFFFFF"/>
            <w:noWrap/>
            <w:vAlign w:val="bottom"/>
            <w:hideMark/>
          </w:tcPr>
          <w:p w14:paraId="43EEE8E4"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Derslik</w:t>
            </w:r>
          </w:p>
        </w:tc>
        <w:tc>
          <w:tcPr>
            <w:tcW w:w="2747" w:type="dxa"/>
            <w:tcBorders>
              <w:top w:val="nil"/>
              <w:left w:val="nil"/>
              <w:bottom w:val="single" w:sz="4" w:space="0" w:color="auto"/>
              <w:right w:val="single" w:sz="4" w:space="0" w:color="auto"/>
            </w:tcBorders>
            <w:shd w:val="clear" w:color="000000" w:fill="FFFFFF"/>
            <w:noWrap/>
            <w:vAlign w:val="bottom"/>
            <w:hideMark/>
          </w:tcPr>
          <w:p w14:paraId="3F693896"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Derslik</w:t>
            </w:r>
          </w:p>
        </w:tc>
        <w:tc>
          <w:tcPr>
            <w:tcW w:w="1500" w:type="dxa"/>
            <w:tcBorders>
              <w:top w:val="nil"/>
              <w:left w:val="nil"/>
              <w:bottom w:val="single" w:sz="4" w:space="0" w:color="auto"/>
              <w:right w:val="single" w:sz="4" w:space="0" w:color="auto"/>
            </w:tcBorders>
            <w:shd w:val="clear" w:color="000000" w:fill="FFFFFF"/>
            <w:noWrap/>
            <w:vAlign w:val="bottom"/>
            <w:hideMark/>
          </w:tcPr>
          <w:p w14:paraId="42ACB074" w14:textId="77777777" w:rsidR="00F56090" w:rsidRPr="005A7060" w:rsidRDefault="00F56090" w:rsidP="001E7F82">
            <w:pPr>
              <w:spacing w:after="0" w:line="240" w:lineRule="auto"/>
              <w:rPr>
                <w:rFonts w:ascii="Times New Roman" w:eastAsia="Times New Roman" w:hAnsi="Times New Roman" w:cs="Times New Roman"/>
                <w:kern w:val="0"/>
                <w:lang w:eastAsia="tr-TR"/>
                <w14:ligatures w14:val="none"/>
              </w:rPr>
            </w:pPr>
            <w:r w:rsidRPr="005A7060">
              <w:rPr>
                <w:rFonts w:ascii="Times New Roman" w:eastAsia="Times New Roman" w:hAnsi="Times New Roman" w:cs="Times New Roman"/>
                <w:kern w:val="0"/>
                <w:lang w:eastAsia="tr-TR"/>
                <w14:ligatures w14:val="none"/>
              </w:rPr>
              <w:t>Eğitim</w:t>
            </w:r>
          </w:p>
        </w:tc>
        <w:tc>
          <w:tcPr>
            <w:tcW w:w="1886" w:type="dxa"/>
            <w:tcBorders>
              <w:top w:val="nil"/>
              <w:left w:val="nil"/>
              <w:bottom w:val="single" w:sz="4" w:space="0" w:color="auto"/>
              <w:right w:val="single" w:sz="4" w:space="0" w:color="auto"/>
            </w:tcBorders>
            <w:shd w:val="clear" w:color="000000" w:fill="FFFFFF"/>
            <w:noWrap/>
            <w:vAlign w:val="bottom"/>
            <w:hideMark/>
          </w:tcPr>
          <w:p w14:paraId="75FA236F"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Öğrenci</w:t>
            </w:r>
          </w:p>
        </w:tc>
        <w:tc>
          <w:tcPr>
            <w:tcW w:w="775" w:type="dxa"/>
            <w:tcBorders>
              <w:top w:val="nil"/>
              <w:left w:val="nil"/>
              <w:bottom w:val="single" w:sz="4" w:space="0" w:color="auto"/>
              <w:right w:val="single" w:sz="4" w:space="0" w:color="auto"/>
            </w:tcBorders>
            <w:shd w:val="clear" w:color="000000" w:fill="FFFFFF"/>
            <w:noWrap/>
            <w:vAlign w:val="bottom"/>
            <w:hideMark/>
          </w:tcPr>
          <w:p w14:paraId="182E5C9A"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57,5</w:t>
            </w:r>
          </w:p>
        </w:tc>
        <w:tc>
          <w:tcPr>
            <w:tcW w:w="670" w:type="dxa"/>
            <w:tcBorders>
              <w:top w:val="nil"/>
              <w:left w:val="nil"/>
              <w:bottom w:val="single" w:sz="4" w:space="0" w:color="auto"/>
              <w:right w:val="single" w:sz="4" w:space="0" w:color="auto"/>
            </w:tcBorders>
            <w:shd w:val="clear" w:color="000000" w:fill="FFFFFF"/>
            <w:noWrap/>
            <w:vAlign w:val="bottom"/>
            <w:hideMark/>
          </w:tcPr>
          <w:p w14:paraId="45A33C6A"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275</w:t>
            </w:r>
          </w:p>
        </w:tc>
        <w:tc>
          <w:tcPr>
            <w:tcW w:w="699" w:type="dxa"/>
            <w:tcBorders>
              <w:top w:val="nil"/>
              <w:left w:val="nil"/>
              <w:bottom w:val="single" w:sz="4" w:space="0" w:color="auto"/>
              <w:right w:val="single" w:sz="4" w:space="0" w:color="auto"/>
            </w:tcBorders>
            <w:shd w:val="clear" w:color="000000" w:fill="FFFFFF"/>
            <w:noWrap/>
            <w:vAlign w:val="bottom"/>
            <w:hideMark/>
          </w:tcPr>
          <w:p w14:paraId="22517864"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1,6</w:t>
            </w:r>
          </w:p>
        </w:tc>
        <w:tc>
          <w:tcPr>
            <w:tcW w:w="1304" w:type="dxa"/>
            <w:tcBorders>
              <w:top w:val="nil"/>
              <w:left w:val="nil"/>
              <w:bottom w:val="single" w:sz="4" w:space="0" w:color="auto"/>
              <w:right w:val="single" w:sz="4" w:space="0" w:color="auto"/>
            </w:tcBorders>
            <w:shd w:val="clear" w:color="000000" w:fill="FFFFFF"/>
            <w:noWrap/>
            <w:vAlign w:val="bottom"/>
            <w:hideMark/>
          </w:tcPr>
          <w:p w14:paraId="2A844B8D" w14:textId="77777777" w:rsidR="00F56090" w:rsidRPr="005A7060" w:rsidRDefault="00F56090" w:rsidP="001E7F82">
            <w:pPr>
              <w:spacing w:after="0" w:line="240" w:lineRule="auto"/>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28</w:t>
            </w:r>
          </w:p>
        </w:tc>
      </w:tr>
    </w:tbl>
    <w:p w14:paraId="0326B227" w14:textId="77777777" w:rsidR="00F56090" w:rsidRPr="00D60A42" w:rsidRDefault="00F56090" w:rsidP="00F56090">
      <w:pPr>
        <w:pStyle w:val="ListeParagraf"/>
        <w:ind w:left="1134"/>
        <w:jc w:val="both"/>
        <w:rPr>
          <w:rFonts w:ascii="Times New Roman" w:hAnsi="Times New Roman" w:cs="Times New Roman"/>
          <w:b/>
          <w:bCs/>
        </w:rPr>
      </w:pPr>
    </w:p>
    <w:p w14:paraId="7E8D3CC2" w14:textId="77777777" w:rsidR="00F56090" w:rsidRDefault="00F56090" w:rsidP="00F56090">
      <w:pPr>
        <w:pStyle w:val="ListeParagraf"/>
        <w:ind w:left="1134"/>
        <w:jc w:val="both"/>
        <w:rPr>
          <w:rFonts w:ascii="Times New Roman" w:hAnsi="Times New Roman" w:cs="Times New Roman"/>
          <w:b/>
          <w:bCs/>
        </w:rPr>
      </w:pPr>
    </w:p>
    <w:p w14:paraId="0B60E055" w14:textId="77777777" w:rsidR="00F56090" w:rsidRDefault="00F56090" w:rsidP="00F56090">
      <w:pPr>
        <w:pStyle w:val="ListeParagraf"/>
        <w:ind w:left="1134"/>
        <w:jc w:val="both"/>
        <w:rPr>
          <w:rFonts w:ascii="Times New Roman" w:hAnsi="Times New Roman" w:cs="Times New Roman"/>
          <w:b/>
          <w:bCs/>
        </w:rPr>
      </w:pPr>
    </w:p>
    <w:p w14:paraId="1E8ADF0B" w14:textId="77777777" w:rsidR="00F56090" w:rsidRDefault="00F56090" w:rsidP="00F56090">
      <w:pPr>
        <w:pStyle w:val="ListeParagraf"/>
        <w:ind w:left="1134"/>
        <w:jc w:val="both"/>
        <w:rPr>
          <w:rFonts w:ascii="Times New Roman" w:hAnsi="Times New Roman" w:cs="Times New Roman"/>
          <w:b/>
          <w:bCs/>
        </w:rPr>
      </w:pPr>
    </w:p>
    <w:p w14:paraId="509B6B62" w14:textId="77777777" w:rsidR="00F56090" w:rsidRDefault="00F56090" w:rsidP="00F56090">
      <w:pPr>
        <w:pStyle w:val="ListeParagraf"/>
        <w:ind w:left="1134"/>
        <w:jc w:val="both"/>
        <w:rPr>
          <w:rFonts w:ascii="Times New Roman" w:hAnsi="Times New Roman" w:cs="Times New Roman"/>
          <w:b/>
          <w:bCs/>
        </w:rPr>
      </w:pPr>
    </w:p>
    <w:p w14:paraId="757365E4" w14:textId="77777777" w:rsidR="00F56090" w:rsidRDefault="00F56090" w:rsidP="00F56090">
      <w:pPr>
        <w:pStyle w:val="ListeParagraf"/>
        <w:ind w:left="1134"/>
        <w:jc w:val="both"/>
        <w:rPr>
          <w:rFonts w:ascii="Times New Roman" w:hAnsi="Times New Roman" w:cs="Times New Roman"/>
          <w:b/>
          <w:bCs/>
        </w:rPr>
      </w:pPr>
    </w:p>
    <w:p w14:paraId="6718CD1E" w14:textId="77777777" w:rsidR="00F56090" w:rsidRDefault="00F56090" w:rsidP="00F56090">
      <w:pPr>
        <w:pStyle w:val="ListeParagraf"/>
        <w:ind w:left="1134"/>
        <w:jc w:val="both"/>
        <w:rPr>
          <w:rFonts w:ascii="Times New Roman" w:hAnsi="Times New Roman" w:cs="Times New Roman"/>
          <w:b/>
          <w:bCs/>
        </w:rPr>
      </w:pPr>
    </w:p>
    <w:p w14:paraId="3D81EA50" w14:textId="77777777" w:rsidR="00F56090" w:rsidRDefault="00F56090" w:rsidP="00F56090">
      <w:pPr>
        <w:pStyle w:val="ListeParagraf"/>
        <w:ind w:left="1134"/>
        <w:jc w:val="both"/>
        <w:rPr>
          <w:rFonts w:ascii="Times New Roman" w:hAnsi="Times New Roman" w:cs="Times New Roman"/>
          <w:b/>
          <w:bCs/>
        </w:rPr>
      </w:pPr>
    </w:p>
    <w:p w14:paraId="3C06E6EA" w14:textId="77777777" w:rsidR="00F56090" w:rsidRDefault="00F56090" w:rsidP="00F56090">
      <w:pPr>
        <w:pStyle w:val="ListeParagraf"/>
        <w:ind w:left="1134"/>
        <w:jc w:val="both"/>
        <w:rPr>
          <w:rFonts w:ascii="Times New Roman" w:hAnsi="Times New Roman" w:cs="Times New Roman"/>
          <w:b/>
          <w:bCs/>
        </w:rPr>
      </w:pPr>
    </w:p>
    <w:p w14:paraId="6FD56F67" w14:textId="77777777" w:rsidR="00F56090" w:rsidRDefault="00F56090" w:rsidP="00F56090">
      <w:pPr>
        <w:pStyle w:val="ListeParagraf"/>
        <w:ind w:left="1134"/>
        <w:jc w:val="both"/>
        <w:rPr>
          <w:rFonts w:ascii="Times New Roman" w:hAnsi="Times New Roman" w:cs="Times New Roman"/>
          <w:b/>
          <w:bCs/>
        </w:rPr>
      </w:pPr>
    </w:p>
    <w:p w14:paraId="6A1FBECC" w14:textId="77777777" w:rsidR="00F56090" w:rsidRDefault="00F56090" w:rsidP="00F56090">
      <w:pPr>
        <w:pStyle w:val="ListeParagraf"/>
        <w:numPr>
          <w:ilvl w:val="0"/>
          <w:numId w:val="2"/>
        </w:numPr>
        <w:ind w:left="1134"/>
        <w:jc w:val="both"/>
        <w:rPr>
          <w:rFonts w:ascii="Times New Roman" w:hAnsi="Times New Roman" w:cs="Times New Roman"/>
          <w:b/>
          <w:bCs/>
        </w:rPr>
      </w:pPr>
      <w:r w:rsidRPr="00D60A42">
        <w:rPr>
          <w:rFonts w:ascii="Times New Roman" w:hAnsi="Times New Roman" w:cs="Times New Roman"/>
          <w:b/>
          <w:bCs/>
        </w:rPr>
        <w:t>Laboratuvar Mekanları, Uygulama Atölyeleri</w:t>
      </w:r>
    </w:p>
    <w:tbl>
      <w:tblPr>
        <w:tblW w:w="13603" w:type="dxa"/>
        <w:tblCellMar>
          <w:left w:w="70" w:type="dxa"/>
          <w:right w:w="70" w:type="dxa"/>
        </w:tblCellMar>
        <w:tblLook w:val="04A0" w:firstRow="1" w:lastRow="0" w:firstColumn="1" w:lastColumn="0" w:noHBand="0" w:noVBand="1"/>
      </w:tblPr>
      <w:tblGrid>
        <w:gridCol w:w="2194"/>
        <w:gridCol w:w="2325"/>
        <w:gridCol w:w="2695"/>
        <w:gridCol w:w="1347"/>
        <w:gridCol w:w="916"/>
        <w:gridCol w:w="1207"/>
        <w:gridCol w:w="1392"/>
        <w:gridCol w:w="1527"/>
      </w:tblGrid>
      <w:tr w:rsidR="00F56090" w:rsidRPr="00A67EB8" w14:paraId="730DA649" w14:textId="77777777" w:rsidTr="001E7F82">
        <w:trPr>
          <w:trHeight w:val="601"/>
        </w:trPr>
        <w:tc>
          <w:tcPr>
            <w:tcW w:w="13603" w:type="dxa"/>
            <w:gridSpan w:val="8"/>
            <w:tcBorders>
              <w:top w:val="single" w:sz="4" w:space="0" w:color="auto"/>
              <w:left w:val="single" w:sz="4" w:space="0" w:color="auto"/>
              <w:bottom w:val="single" w:sz="4" w:space="0" w:color="auto"/>
              <w:right w:val="single" w:sz="4" w:space="0" w:color="auto"/>
            </w:tcBorders>
            <w:vAlign w:val="center"/>
            <w:hideMark/>
          </w:tcPr>
          <w:p w14:paraId="5EE78607" w14:textId="77777777" w:rsidR="00F56090" w:rsidRPr="005A7060" w:rsidRDefault="00F56090" w:rsidP="001E7F82">
            <w:pPr>
              <w:spacing w:after="0" w:line="240" w:lineRule="auto"/>
              <w:jc w:val="center"/>
              <w:rPr>
                <w:rFonts w:ascii="Times New Roman" w:eastAsia="Times New Roman" w:hAnsi="Times New Roman" w:cs="Times New Roman"/>
                <w:color w:val="000000"/>
                <w:kern w:val="0"/>
                <w:lang w:eastAsia="tr-TR"/>
                <w14:ligatures w14:val="none"/>
              </w:rPr>
            </w:pPr>
            <w:r w:rsidRPr="005A7060">
              <w:rPr>
                <w:rFonts w:ascii="Times New Roman" w:eastAsia="Times New Roman" w:hAnsi="Times New Roman" w:cs="Times New Roman"/>
                <w:color w:val="000000"/>
                <w:kern w:val="0"/>
                <w:lang w:eastAsia="tr-TR"/>
                <w14:ligatures w14:val="none"/>
              </w:rPr>
              <w:t>Sütlüce Kampüs</w:t>
            </w:r>
          </w:p>
        </w:tc>
      </w:tr>
      <w:tr w:rsidR="00F56090" w:rsidRPr="00A67EB8" w14:paraId="27E84B3B" w14:textId="77777777" w:rsidTr="001E7F82">
        <w:trPr>
          <w:trHeight w:val="1022"/>
        </w:trPr>
        <w:tc>
          <w:tcPr>
            <w:tcW w:w="1890" w:type="dxa"/>
            <w:tcBorders>
              <w:top w:val="nil"/>
              <w:left w:val="single" w:sz="4" w:space="0" w:color="auto"/>
              <w:bottom w:val="single" w:sz="4" w:space="0" w:color="auto"/>
              <w:right w:val="single" w:sz="4" w:space="0" w:color="auto"/>
            </w:tcBorders>
            <w:shd w:val="clear" w:color="000000" w:fill="FFFFFF"/>
            <w:vAlign w:val="center"/>
            <w:hideMark/>
          </w:tcPr>
          <w:p w14:paraId="6DB1465D" w14:textId="77777777" w:rsidR="00F56090" w:rsidRPr="005A7060" w:rsidRDefault="00F56090" w:rsidP="001E7F82">
            <w:pPr>
              <w:spacing w:after="0" w:line="240" w:lineRule="auto"/>
              <w:jc w:val="center"/>
              <w:rPr>
                <w:rFonts w:ascii="Times New Roman" w:eastAsia="Times New Roman" w:hAnsi="Times New Roman" w:cs="Times New Roman"/>
                <w:b/>
                <w:bCs/>
                <w:color w:val="000000"/>
                <w:kern w:val="0"/>
                <w:lang w:eastAsia="tr-TR"/>
                <w14:ligatures w14:val="none"/>
              </w:rPr>
            </w:pPr>
            <w:r w:rsidRPr="005A7060">
              <w:rPr>
                <w:rFonts w:ascii="Times New Roman" w:eastAsia="Times New Roman" w:hAnsi="Times New Roman" w:cs="Times New Roman"/>
                <w:b/>
                <w:bCs/>
                <w:color w:val="000000"/>
                <w:kern w:val="0"/>
                <w:lang w:eastAsia="tr-TR"/>
                <w14:ligatures w14:val="none"/>
              </w:rPr>
              <w:t>Laboratuvar/Atölye No</w:t>
            </w:r>
          </w:p>
        </w:tc>
        <w:tc>
          <w:tcPr>
            <w:tcW w:w="2537" w:type="dxa"/>
            <w:tcBorders>
              <w:top w:val="nil"/>
              <w:left w:val="nil"/>
              <w:bottom w:val="single" w:sz="4" w:space="0" w:color="auto"/>
              <w:right w:val="single" w:sz="4" w:space="0" w:color="auto"/>
            </w:tcBorders>
            <w:shd w:val="clear" w:color="000000" w:fill="FFFFFF"/>
            <w:vAlign w:val="center"/>
            <w:hideMark/>
          </w:tcPr>
          <w:p w14:paraId="44E543C3" w14:textId="77777777" w:rsidR="00F56090" w:rsidRPr="005A7060" w:rsidRDefault="00F56090" w:rsidP="001E7F82">
            <w:pPr>
              <w:spacing w:after="0" w:line="240" w:lineRule="auto"/>
              <w:jc w:val="center"/>
              <w:rPr>
                <w:rFonts w:ascii="Times New Roman" w:eastAsia="Times New Roman" w:hAnsi="Times New Roman" w:cs="Times New Roman"/>
                <w:b/>
                <w:bCs/>
                <w:color w:val="000000"/>
                <w:kern w:val="0"/>
                <w:lang w:eastAsia="tr-TR"/>
                <w14:ligatures w14:val="none"/>
              </w:rPr>
            </w:pPr>
            <w:r w:rsidRPr="005A7060">
              <w:rPr>
                <w:rFonts w:ascii="Times New Roman" w:eastAsia="Times New Roman" w:hAnsi="Times New Roman" w:cs="Times New Roman"/>
                <w:b/>
                <w:bCs/>
                <w:color w:val="000000"/>
                <w:kern w:val="0"/>
                <w:lang w:eastAsia="tr-TR"/>
                <w14:ligatures w14:val="none"/>
              </w:rPr>
              <w:t>Lab./Atölye Adı</w:t>
            </w:r>
          </w:p>
        </w:tc>
        <w:tc>
          <w:tcPr>
            <w:tcW w:w="2972" w:type="dxa"/>
            <w:tcBorders>
              <w:top w:val="nil"/>
              <w:left w:val="nil"/>
              <w:bottom w:val="single" w:sz="4" w:space="0" w:color="auto"/>
              <w:right w:val="single" w:sz="4" w:space="0" w:color="auto"/>
            </w:tcBorders>
            <w:shd w:val="clear" w:color="000000" w:fill="FFFFFF"/>
            <w:vAlign w:val="center"/>
            <w:hideMark/>
          </w:tcPr>
          <w:p w14:paraId="2A6571EC" w14:textId="77777777" w:rsidR="00F56090" w:rsidRPr="005A7060" w:rsidRDefault="00F56090" w:rsidP="001E7F82">
            <w:pPr>
              <w:spacing w:after="0" w:line="240" w:lineRule="auto"/>
              <w:jc w:val="center"/>
              <w:rPr>
                <w:rFonts w:ascii="Times New Roman" w:eastAsia="Times New Roman" w:hAnsi="Times New Roman" w:cs="Times New Roman"/>
                <w:b/>
                <w:bCs/>
                <w:color w:val="000000"/>
                <w:kern w:val="0"/>
                <w:lang w:eastAsia="tr-TR"/>
                <w14:ligatures w14:val="none"/>
              </w:rPr>
            </w:pPr>
            <w:r w:rsidRPr="005A7060">
              <w:rPr>
                <w:rFonts w:ascii="Times New Roman" w:eastAsia="Times New Roman" w:hAnsi="Times New Roman" w:cs="Times New Roman"/>
                <w:b/>
                <w:bCs/>
                <w:color w:val="000000"/>
                <w:kern w:val="0"/>
                <w:lang w:eastAsia="tr-TR"/>
                <w14:ligatures w14:val="none"/>
              </w:rPr>
              <w:t>Hizmet Verdiği Eğitim Araştırma Birimlerinin Adları</w:t>
            </w:r>
          </w:p>
        </w:tc>
        <w:tc>
          <w:tcPr>
            <w:tcW w:w="1237" w:type="dxa"/>
            <w:tcBorders>
              <w:top w:val="nil"/>
              <w:left w:val="nil"/>
              <w:bottom w:val="single" w:sz="4" w:space="0" w:color="auto"/>
              <w:right w:val="single" w:sz="4" w:space="0" w:color="auto"/>
            </w:tcBorders>
            <w:shd w:val="clear" w:color="000000" w:fill="FFFFFF"/>
            <w:vAlign w:val="center"/>
            <w:hideMark/>
          </w:tcPr>
          <w:p w14:paraId="10D03BA9" w14:textId="77777777" w:rsidR="00F56090" w:rsidRPr="005A7060" w:rsidRDefault="00F56090" w:rsidP="001E7F82">
            <w:pPr>
              <w:spacing w:after="0" w:line="240" w:lineRule="auto"/>
              <w:jc w:val="center"/>
              <w:rPr>
                <w:rFonts w:ascii="Times New Roman" w:eastAsia="Times New Roman" w:hAnsi="Times New Roman" w:cs="Times New Roman"/>
                <w:b/>
                <w:bCs/>
                <w:color w:val="000000"/>
                <w:kern w:val="0"/>
                <w:lang w:eastAsia="tr-TR"/>
                <w14:ligatures w14:val="none"/>
              </w:rPr>
            </w:pPr>
            <w:r w:rsidRPr="005A7060">
              <w:rPr>
                <w:rFonts w:ascii="Times New Roman" w:eastAsia="Times New Roman" w:hAnsi="Times New Roman" w:cs="Times New Roman"/>
                <w:b/>
                <w:bCs/>
                <w:color w:val="000000"/>
                <w:kern w:val="0"/>
                <w:lang w:eastAsia="tr-TR"/>
                <w14:ligatures w14:val="none"/>
              </w:rPr>
              <w:t>Lab./Atölye Kullanım Amacı</w:t>
            </w:r>
          </w:p>
        </w:tc>
        <w:tc>
          <w:tcPr>
            <w:tcW w:w="963" w:type="dxa"/>
            <w:tcBorders>
              <w:top w:val="nil"/>
              <w:left w:val="nil"/>
              <w:bottom w:val="single" w:sz="4" w:space="0" w:color="auto"/>
              <w:right w:val="single" w:sz="4" w:space="0" w:color="auto"/>
            </w:tcBorders>
            <w:shd w:val="clear" w:color="000000" w:fill="FFFFFF"/>
            <w:vAlign w:val="center"/>
            <w:hideMark/>
          </w:tcPr>
          <w:p w14:paraId="1F8D7C77" w14:textId="77777777" w:rsidR="00F56090" w:rsidRPr="005A7060" w:rsidRDefault="00F56090" w:rsidP="001E7F82">
            <w:pPr>
              <w:spacing w:after="0" w:line="240" w:lineRule="auto"/>
              <w:jc w:val="center"/>
              <w:rPr>
                <w:rFonts w:ascii="Times New Roman" w:eastAsia="Times New Roman" w:hAnsi="Times New Roman" w:cs="Times New Roman"/>
                <w:b/>
                <w:bCs/>
                <w:color w:val="000000"/>
                <w:kern w:val="0"/>
                <w:lang w:eastAsia="tr-TR"/>
                <w14:ligatures w14:val="none"/>
              </w:rPr>
            </w:pPr>
            <w:r w:rsidRPr="005A7060">
              <w:rPr>
                <w:rFonts w:ascii="Times New Roman" w:eastAsia="Times New Roman" w:hAnsi="Times New Roman" w:cs="Times New Roman"/>
                <w:b/>
                <w:bCs/>
                <w:color w:val="000000"/>
                <w:kern w:val="0"/>
                <w:lang w:eastAsia="tr-TR"/>
                <w14:ligatures w14:val="none"/>
              </w:rPr>
              <w:t>Lab. Alanı</w:t>
            </w:r>
            <w:r w:rsidRPr="005A7060">
              <w:rPr>
                <w:rFonts w:ascii="Times New Roman" w:eastAsia="Times New Roman" w:hAnsi="Times New Roman" w:cs="Times New Roman"/>
                <w:b/>
                <w:bCs/>
                <w:color w:val="000000"/>
                <w:kern w:val="0"/>
                <w:lang w:eastAsia="tr-TR"/>
                <w14:ligatures w14:val="none"/>
              </w:rPr>
              <w:br/>
              <w:t>(m2)</w:t>
            </w:r>
          </w:p>
        </w:tc>
        <w:tc>
          <w:tcPr>
            <w:tcW w:w="1043" w:type="dxa"/>
            <w:tcBorders>
              <w:top w:val="nil"/>
              <w:left w:val="nil"/>
              <w:bottom w:val="single" w:sz="4" w:space="0" w:color="auto"/>
              <w:right w:val="single" w:sz="4" w:space="0" w:color="auto"/>
            </w:tcBorders>
            <w:shd w:val="clear" w:color="000000" w:fill="FFFFFF"/>
            <w:vAlign w:val="center"/>
            <w:hideMark/>
          </w:tcPr>
          <w:p w14:paraId="11ECB24E" w14:textId="77777777" w:rsidR="00F56090" w:rsidRPr="005A7060" w:rsidRDefault="00F56090" w:rsidP="001E7F82">
            <w:pPr>
              <w:spacing w:after="0" w:line="240" w:lineRule="auto"/>
              <w:jc w:val="center"/>
              <w:rPr>
                <w:rFonts w:ascii="Times New Roman" w:eastAsia="Times New Roman" w:hAnsi="Times New Roman" w:cs="Times New Roman"/>
                <w:b/>
                <w:bCs/>
                <w:color w:val="000000"/>
                <w:kern w:val="0"/>
                <w:lang w:eastAsia="tr-TR"/>
                <w14:ligatures w14:val="none"/>
              </w:rPr>
            </w:pPr>
            <w:r w:rsidRPr="005A7060">
              <w:rPr>
                <w:rFonts w:ascii="Times New Roman" w:eastAsia="Times New Roman" w:hAnsi="Times New Roman" w:cs="Times New Roman"/>
                <w:b/>
                <w:bCs/>
                <w:color w:val="000000"/>
                <w:kern w:val="0"/>
                <w:lang w:eastAsia="tr-TR"/>
                <w14:ligatures w14:val="none"/>
              </w:rPr>
              <w:t>Lab.  Kapasitesi (Kişi)</w:t>
            </w:r>
          </w:p>
        </w:tc>
        <w:tc>
          <w:tcPr>
            <w:tcW w:w="1441" w:type="dxa"/>
            <w:tcBorders>
              <w:top w:val="nil"/>
              <w:left w:val="nil"/>
              <w:bottom w:val="single" w:sz="4" w:space="0" w:color="auto"/>
              <w:right w:val="single" w:sz="4" w:space="0" w:color="auto"/>
            </w:tcBorders>
            <w:shd w:val="clear" w:color="000000" w:fill="FFFFFF"/>
            <w:vAlign w:val="center"/>
            <w:hideMark/>
          </w:tcPr>
          <w:p w14:paraId="40812258" w14:textId="77777777" w:rsidR="00F56090" w:rsidRPr="005A7060" w:rsidRDefault="00F56090" w:rsidP="001E7F82">
            <w:pPr>
              <w:spacing w:after="0" w:line="240" w:lineRule="auto"/>
              <w:jc w:val="center"/>
              <w:rPr>
                <w:rFonts w:ascii="Times New Roman" w:eastAsia="Times New Roman" w:hAnsi="Times New Roman" w:cs="Times New Roman"/>
                <w:b/>
                <w:bCs/>
                <w:color w:val="000000"/>
                <w:kern w:val="0"/>
                <w:lang w:eastAsia="tr-TR"/>
                <w14:ligatures w14:val="none"/>
              </w:rPr>
            </w:pPr>
            <w:r w:rsidRPr="005A7060">
              <w:rPr>
                <w:rFonts w:ascii="Times New Roman" w:eastAsia="Times New Roman" w:hAnsi="Times New Roman" w:cs="Times New Roman"/>
                <w:b/>
                <w:bCs/>
                <w:color w:val="000000"/>
                <w:kern w:val="0"/>
                <w:lang w:eastAsia="tr-TR"/>
                <w14:ligatures w14:val="none"/>
              </w:rPr>
              <w:t>Mevcut Donanım için Harcanan Tutar  (TL veya $)</w:t>
            </w:r>
          </w:p>
        </w:tc>
        <w:tc>
          <w:tcPr>
            <w:tcW w:w="1516" w:type="dxa"/>
            <w:tcBorders>
              <w:top w:val="nil"/>
              <w:left w:val="nil"/>
              <w:bottom w:val="single" w:sz="4" w:space="0" w:color="auto"/>
              <w:right w:val="single" w:sz="4" w:space="0" w:color="auto"/>
            </w:tcBorders>
            <w:shd w:val="clear" w:color="000000" w:fill="FFFFFF"/>
            <w:vAlign w:val="center"/>
            <w:hideMark/>
          </w:tcPr>
          <w:p w14:paraId="350F52CD" w14:textId="77777777" w:rsidR="00F56090" w:rsidRPr="005A7060" w:rsidRDefault="00F56090" w:rsidP="001E7F82">
            <w:pPr>
              <w:spacing w:after="0" w:line="240" w:lineRule="auto"/>
              <w:jc w:val="center"/>
              <w:rPr>
                <w:rFonts w:ascii="Times New Roman" w:eastAsia="Times New Roman" w:hAnsi="Times New Roman" w:cs="Times New Roman"/>
                <w:b/>
                <w:bCs/>
                <w:color w:val="000000"/>
                <w:kern w:val="0"/>
                <w:lang w:eastAsia="tr-TR"/>
                <w14:ligatures w14:val="none"/>
              </w:rPr>
            </w:pPr>
            <w:r w:rsidRPr="005A7060">
              <w:rPr>
                <w:rFonts w:ascii="Times New Roman" w:eastAsia="Times New Roman" w:hAnsi="Times New Roman" w:cs="Times New Roman"/>
                <w:b/>
                <w:bCs/>
                <w:color w:val="000000"/>
                <w:kern w:val="0"/>
                <w:lang w:eastAsia="tr-TR"/>
                <w14:ligatures w14:val="none"/>
              </w:rPr>
              <w:t xml:space="preserve">Varsa Sahip Olunan Akreditasyon </w:t>
            </w:r>
          </w:p>
        </w:tc>
      </w:tr>
      <w:tr w:rsidR="00F56090" w:rsidRPr="00A67EB8" w14:paraId="3BAF2B91" w14:textId="77777777" w:rsidTr="001E7F82">
        <w:trPr>
          <w:trHeight w:val="1022"/>
        </w:trPr>
        <w:tc>
          <w:tcPr>
            <w:tcW w:w="1890" w:type="dxa"/>
            <w:tcBorders>
              <w:top w:val="nil"/>
              <w:left w:val="single" w:sz="4" w:space="0" w:color="auto"/>
              <w:bottom w:val="single" w:sz="4" w:space="0" w:color="auto"/>
              <w:right w:val="single" w:sz="4" w:space="0" w:color="auto"/>
            </w:tcBorders>
            <w:shd w:val="clear" w:color="000000" w:fill="FFFFFF"/>
            <w:vAlign w:val="center"/>
            <w:hideMark/>
          </w:tcPr>
          <w:p w14:paraId="159AD839" w14:textId="77777777" w:rsidR="00F56090" w:rsidRPr="005A7060" w:rsidRDefault="00F56090" w:rsidP="001E7F82">
            <w:pPr>
              <w:spacing w:after="0" w:line="240" w:lineRule="auto"/>
              <w:jc w:val="center"/>
              <w:rPr>
                <w:rFonts w:ascii="Times New Roman" w:eastAsia="Times New Roman" w:hAnsi="Times New Roman" w:cs="Times New Roman"/>
                <w:b/>
                <w:bCs/>
                <w:color w:val="000000"/>
                <w:kern w:val="0"/>
                <w:lang w:eastAsia="tr-TR"/>
                <w14:ligatures w14:val="none"/>
              </w:rPr>
            </w:pPr>
            <w:r w:rsidRPr="005A7060">
              <w:rPr>
                <w:rFonts w:ascii="Times New Roman" w:eastAsia="Times New Roman" w:hAnsi="Times New Roman" w:cs="Times New Roman"/>
                <w:b/>
                <w:bCs/>
                <w:color w:val="000000"/>
                <w:kern w:val="0"/>
                <w:lang w:eastAsia="tr-TR"/>
                <w14:ligatures w14:val="none"/>
              </w:rPr>
              <w:t>Bist-Lab</w:t>
            </w:r>
          </w:p>
        </w:tc>
        <w:tc>
          <w:tcPr>
            <w:tcW w:w="2537" w:type="dxa"/>
            <w:tcBorders>
              <w:top w:val="nil"/>
              <w:left w:val="nil"/>
              <w:bottom w:val="single" w:sz="4" w:space="0" w:color="auto"/>
              <w:right w:val="single" w:sz="4" w:space="0" w:color="auto"/>
            </w:tcBorders>
            <w:shd w:val="clear" w:color="000000" w:fill="FFFFFF"/>
            <w:vAlign w:val="center"/>
            <w:hideMark/>
          </w:tcPr>
          <w:p w14:paraId="7065C89D" w14:textId="77777777" w:rsidR="00F56090" w:rsidRPr="005A7060" w:rsidRDefault="00F56090" w:rsidP="001E7F82">
            <w:pPr>
              <w:spacing w:after="0" w:line="240" w:lineRule="auto"/>
              <w:jc w:val="center"/>
              <w:rPr>
                <w:rFonts w:ascii="Times New Roman" w:eastAsia="Times New Roman" w:hAnsi="Times New Roman" w:cs="Times New Roman"/>
                <w:b/>
                <w:bCs/>
                <w:color w:val="000000"/>
                <w:kern w:val="0"/>
                <w:lang w:eastAsia="tr-TR"/>
                <w14:ligatures w14:val="none"/>
              </w:rPr>
            </w:pPr>
            <w:r w:rsidRPr="005A7060">
              <w:rPr>
                <w:rFonts w:ascii="Times New Roman" w:eastAsia="Times New Roman" w:hAnsi="Times New Roman" w:cs="Times New Roman"/>
                <w:b/>
                <w:bCs/>
                <w:color w:val="000000"/>
                <w:kern w:val="0"/>
                <w:lang w:eastAsia="tr-TR"/>
                <w14:ligatures w14:val="none"/>
              </w:rPr>
              <w:t>Bilgisayar lab.</w:t>
            </w:r>
          </w:p>
        </w:tc>
        <w:tc>
          <w:tcPr>
            <w:tcW w:w="2972" w:type="dxa"/>
            <w:tcBorders>
              <w:top w:val="nil"/>
              <w:left w:val="nil"/>
              <w:bottom w:val="single" w:sz="4" w:space="0" w:color="auto"/>
              <w:right w:val="single" w:sz="4" w:space="0" w:color="auto"/>
            </w:tcBorders>
            <w:shd w:val="clear" w:color="000000" w:fill="FFFFFF"/>
            <w:vAlign w:val="center"/>
            <w:hideMark/>
          </w:tcPr>
          <w:p w14:paraId="0BCE1AEF" w14:textId="77777777" w:rsidR="00F56090" w:rsidRPr="005A7060" w:rsidRDefault="00F56090" w:rsidP="001E7F82">
            <w:pPr>
              <w:spacing w:after="0" w:line="240" w:lineRule="auto"/>
              <w:jc w:val="center"/>
              <w:rPr>
                <w:rFonts w:ascii="Times New Roman" w:eastAsia="Times New Roman" w:hAnsi="Times New Roman" w:cs="Times New Roman"/>
                <w:b/>
                <w:bCs/>
                <w:color w:val="000000"/>
                <w:kern w:val="0"/>
                <w:lang w:eastAsia="tr-TR"/>
                <w14:ligatures w14:val="none"/>
              </w:rPr>
            </w:pPr>
            <w:r w:rsidRPr="005A7060">
              <w:rPr>
                <w:rFonts w:ascii="Times New Roman" w:eastAsia="Times New Roman" w:hAnsi="Times New Roman" w:cs="Times New Roman"/>
                <w:b/>
                <w:bCs/>
                <w:color w:val="000000"/>
                <w:kern w:val="0"/>
                <w:lang w:eastAsia="tr-TR"/>
                <w14:ligatures w14:val="none"/>
              </w:rPr>
              <w:t>Tüm Fakülteler</w:t>
            </w:r>
          </w:p>
        </w:tc>
        <w:tc>
          <w:tcPr>
            <w:tcW w:w="1237" w:type="dxa"/>
            <w:tcBorders>
              <w:top w:val="nil"/>
              <w:left w:val="nil"/>
              <w:bottom w:val="single" w:sz="4" w:space="0" w:color="auto"/>
              <w:right w:val="single" w:sz="4" w:space="0" w:color="auto"/>
            </w:tcBorders>
            <w:shd w:val="clear" w:color="000000" w:fill="FFFFFF"/>
            <w:vAlign w:val="center"/>
            <w:hideMark/>
          </w:tcPr>
          <w:p w14:paraId="7CEC0BE0" w14:textId="77777777" w:rsidR="00F56090" w:rsidRPr="005A7060" w:rsidRDefault="00F56090" w:rsidP="001E7F82">
            <w:pPr>
              <w:spacing w:after="0" w:line="240" w:lineRule="auto"/>
              <w:jc w:val="center"/>
              <w:rPr>
                <w:rFonts w:ascii="Times New Roman" w:eastAsia="Times New Roman" w:hAnsi="Times New Roman" w:cs="Times New Roman"/>
                <w:b/>
                <w:bCs/>
                <w:color w:val="000000"/>
                <w:kern w:val="0"/>
                <w:lang w:eastAsia="tr-TR"/>
                <w14:ligatures w14:val="none"/>
              </w:rPr>
            </w:pPr>
            <w:r w:rsidRPr="005A7060">
              <w:rPr>
                <w:rFonts w:ascii="Times New Roman" w:eastAsia="Times New Roman" w:hAnsi="Times New Roman" w:cs="Times New Roman"/>
                <w:b/>
                <w:bCs/>
                <w:color w:val="000000"/>
                <w:kern w:val="0"/>
                <w:lang w:eastAsia="tr-TR"/>
                <w14:ligatures w14:val="none"/>
              </w:rPr>
              <w:t>Eğitim</w:t>
            </w:r>
          </w:p>
        </w:tc>
        <w:tc>
          <w:tcPr>
            <w:tcW w:w="963" w:type="dxa"/>
            <w:tcBorders>
              <w:top w:val="nil"/>
              <w:left w:val="nil"/>
              <w:bottom w:val="single" w:sz="4" w:space="0" w:color="auto"/>
              <w:right w:val="single" w:sz="4" w:space="0" w:color="auto"/>
            </w:tcBorders>
            <w:shd w:val="clear" w:color="000000" w:fill="FFFFFF"/>
            <w:vAlign w:val="center"/>
            <w:hideMark/>
          </w:tcPr>
          <w:p w14:paraId="06909467" w14:textId="77777777" w:rsidR="00F56090" w:rsidRPr="005A7060" w:rsidRDefault="00F56090" w:rsidP="001E7F82">
            <w:pPr>
              <w:spacing w:after="0" w:line="240" w:lineRule="auto"/>
              <w:jc w:val="center"/>
              <w:rPr>
                <w:rFonts w:ascii="Times New Roman" w:eastAsia="Times New Roman" w:hAnsi="Times New Roman" w:cs="Times New Roman"/>
                <w:b/>
                <w:bCs/>
                <w:color w:val="000000"/>
                <w:kern w:val="0"/>
                <w:lang w:eastAsia="tr-TR"/>
                <w14:ligatures w14:val="none"/>
              </w:rPr>
            </w:pPr>
            <w:r w:rsidRPr="005A7060">
              <w:rPr>
                <w:rFonts w:ascii="Times New Roman" w:eastAsia="Times New Roman" w:hAnsi="Times New Roman" w:cs="Times New Roman"/>
                <w:b/>
                <w:bCs/>
                <w:color w:val="000000"/>
                <w:kern w:val="0"/>
                <w:lang w:eastAsia="tr-TR"/>
                <w14:ligatures w14:val="none"/>
              </w:rPr>
              <w:t>95</w:t>
            </w:r>
          </w:p>
        </w:tc>
        <w:tc>
          <w:tcPr>
            <w:tcW w:w="1043" w:type="dxa"/>
            <w:tcBorders>
              <w:top w:val="nil"/>
              <w:left w:val="nil"/>
              <w:bottom w:val="single" w:sz="4" w:space="0" w:color="auto"/>
              <w:right w:val="single" w:sz="4" w:space="0" w:color="auto"/>
            </w:tcBorders>
            <w:shd w:val="clear" w:color="000000" w:fill="FFFFFF"/>
            <w:vAlign w:val="center"/>
            <w:hideMark/>
          </w:tcPr>
          <w:p w14:paraId="7399E8FD" w14:textId="77777777" w:rsidR="00F56090" w:rsidRPr="005A7060" w:rsidRDefault="00F56090" w:rsidP="001E7F82">
            <w:pPr>
              <w:spacing w:after="0" w:line="240" w:lineRule="auto"/>
              <w:jc w:val="center"/>
              <w:rPr>
                <w:rFonts w:ascii="Times New Roman" w:eastAsia="Times New Roman" w:hAnsi="Times New Roman" w:cs="Times New Roman"/>
                <w:b/>
                <w:bCs/>
                <w:color w:val="000000"/>
                <w:kern w:val="0"/>
                <w:lang w:eastAsia="tr-TR"/>
                <w14:ligatures w14:val="none"/>
              </w:rPr>
            </w:pPr>
            <w:r w:rsidRPr="005A7060">
              <w:rPr>
                <w:rFonts w:ascii="Times New Roman" w:eastAsia="Times New Roman" w:hAnsi="Times New Roman" w:cs="Times New Roman"/>
                <w:b/>
                <w:bCs/>
                <w:color w:val="000000"/>
                <w:kern w:val="0"/>
                <w:lang w:eastAsia="tr-TR"/>
                <w14:ligatures w14:val="none"/>
              </w:rPr>
              <w:t>22</w:t>
            </w:r>
          </w:p>
        </w:tc>
        <w:tc>
          <w:tcPr>
            <w:tcW w:w="1441" w:type="dxa"/>
            <w:tcBorders>
              <w:top w:val="single" w:sz="4" w:space="0" w:color="auto"/>
              <w:left w:val="nil"/>
              <w:bottom w:val="single" w:sz="4" w:space="0" w:color="auto"/>
              <w:right w:val="single" w:sz="4" w:space="0" w:color="auto"/>
            </w:tcBorders>
            <w:shd w:val="clear" w:color="000000" w:fill="FFFFFF"/>
            <w:vAlign w:val="center"/>
            <w:hideMark/>
          </w:tcPr>
          <w:p w14:paraId="728C2D3D" w14:textId="77777777" w:rsidR="00F56090" w:rsidRPr="005A7060" w:rsidRDefault="00F56090" w:rsidP="001E7F82">
            <w:pPr>
              <w:spacing w:after="0" w:line="240" w:lineRule="auto"/>
              <w:jc w:val="center"/>
              <w:rPr>
                <w:rFonts w:ascii="Times New Roman" w:eastAsia="Times New Roman" w:hAnsi="Times New Roman" w:cs="Times New Roman"/>
                <w:b/>
                <w:bCs/>
                <w:color w:val="000000"/>
                <w:kern w:val="0"/>
                <w:lang w:eastAsia="tr-TR"/>
                <w14:ligatures w14:val="none"/>
              </w:rPr>
            </w:pPr>
            <w:r w:rsidRPr="005A7060">
              <w:rPr>
                <w:rFonts w:ascii="Times New Roman" w:eastAsia="Times New Roman" w:hAnsi="Times New Roman" w:cs="Times New Roman"/>
                <w:b/>
                <w:bCs/>
                <w:color w:val="000000"/>
                <w:kern w:val="0"/>
                <w:lang w:eastAsia="tr-TR"/>
                <w14:ligatures w14:val="none"/>
              </w:rPr>
              <w:t> </w:t>
            </w:r>
          </w:p>
        </w:tc>
        <w:tc>
          <w:tcPr>
            <w:tcW w:w="1516" w:type="dxa"/>
            <w:tcBorders>
              <w:top w:val="single" w:sz="4" w:space="0" w:color="auto"/>
              <w:left w:val="nil"/>
              <w:bottom w:val="single" w:sz="4" w:space="0" w:color="auto"/>
              <w:right w:val="single" w:sz="4" w:space="0" w:color="auto"/>
            </w:tcBorders>
            <w:shd w:val="clear" w:color="000000" w:fill="FFFFFF"/>
            <w:vAlign w:val="center"/>
            <w:hideMark/>
          </w:tcPr>
          <w:p w14:paraId="06B07CC4" w14:textId="77777777" w:rsidR="00F56090" w:rsidRPr="005A7060" w:rsidRDefault="00F56090" w:rsidP="001E7F82">
            <w:pPr>
              <w:spacing w:after="0" w:line="240" w:lineRule="auto"/>
              <w:jc w:val="center"/>
              <w:rPr>
                <w:rFonts w:ascii="Times New Roman" w:eastAsia="Times New Roman" w:hAnsi="Times New Roman" w:cs="Times New Roman"/>
                <w:b/>
                <w:bCs/>
                <w:color w:val="000000"/>
                <w:kern w:val="0"/>
                <w:lang w:eastAsia="tr-TR"/>
                <w14:ligatures w14:val="none"/>
              </w:rPr>
            </w:pPr>
            <w:r w:rsidRPr="005A7060">
              <w:rPr>
                <w:rFonts w:ascii="Times New Roman" w:eastAsia="Times New Roman" w:hAnsi="Times New Roman" w:cs="Times New Roman"/>
                <w:b/>
                <w:bCs/>
                <w:color w:val="000000"/>
                <w:kern w:val="0"/>
                <w:lang w:eastAsia="tr-TR"/>
                <w14:ligatures w14:val="none"/>
              </w:rPr>
              <w:t> </w:t>
            </w:r>
          </w:p>
        </w:tc>
      </w:tr>
      <w:tr w:rsidR="00F56090" w:rsidRPr="00A67EB8" w14:paraId="7D1FD8C6" w14:textId="77777777" w:rsidTr="001E7F82">
        <w:trPr>
          <w:trHeight w:val="1022"/>
        </w:trPr>
        <w:tc>
          <w:tcPr>
            <w:tcW w:w="1890" w:type="dxa"/>
            <w:tcBorders>
              <w:top w:val="nil"/>
              <w:left w:val="single" w:sz="4" w:space="0" w:color="auto"/>
              <w:bottom w:val="single" w:sz="4" w:space="0" w:color="auto"/>
              <w:right w:val="single" w:sz="4" w:space="0" w:color="auto"/>
            </w:tcBorders>
            <w:shd w:val="clear" w:color="000000" w:fill="FFFFFF"/>
            <w:vAlign w:val="center"/>
            <w:hideMark/>
          </w:tcPr>
          <w:p w14:paraId="4A2734A3" w14:textId="77777777" w:rsidR="00F56090" w:rsidRPr="005A7060" w:rsidRDefault="00F56090" w:rsidP="001E7F82">
            <w:pPr>
              <w:spacing w:after="0" w:line="240" w:lineRule="auto"/>
              <w:jc w:val="center"/>
              <w:rPr>
                <w:rFonts w:ascii="Times New Roman" w:eastAsia="Times New Roman" w:hAnsi="Times New Roman" w:cs="Times New Roman"/>
                <w:b/>
                <w:bCs/>
                <w:color w:val="000000"/>
                <w:kern w:val="0"/>
                <w:lang w:eastAsia="tr-TR"/>
                <w14:ligatures w14:val="none"/>
              </w:rPr>
            </w:pPr>
            <w:r w:rsidRPr="005A7060">
              <w:rPr>
                <w:rFonts w:ascii="Times New Roman" w:eastAsia="Times New Roman" w:hAnsi="Times New Roman" w:cs="Times New Roman"/>
                <w:b/>
                <w:bCs/>
                <w:color w:val="000000"/>
                <w:kern w:val="0"/>
                <w:lang w:eastAsia="tr-TR"/>
                <w14:ligatures w14:val="none"/>
              </w:rPr>
              <w:t>E104</w:t>
            </w:r>
          </w:p>
        </w:tc>
        <w:tc>
          <w:tcPr>
            <w:tcW w:w="2537" w:type="dxa"/>
            <w:tcBorders>
              <w:top w:val="nil"/>
              <w:left w:val="nil"/>
              <w:bottom w:val="single" w:sz="4" w:space="0" w:color="auto"/>
              <w:right w:val="single" w:sz="4" w:space="0" w:color="auto"/>
            </w:tcBorders>
            <w:shd w:val="clear" w:color="000000" w:fill="FFFFFF"/>
            <w:vAlign w:val="center"/>
            <w:hideMark/>
          </w:tcPr>
          <w:p w14:paraId="5D1B3EAF" w14:textId="77777777" w:rsidR="00F56090" w:rsidRPr="005A7060" w:rsidRDefault="00F56090" w:rsidP="001E7F82">
            <w:pPr>
              <w:spacing w:after="0" w:line="240" w:lineRule="auto"/>
              <w:jc w:val="center"/>
              <w:rPr>
                <w:rFonts w:ascii="Times New Roman" w:eastAsia="Times New Roman" w:hAnsi="Times New Roman" w:cs="Times New Roman"/>
                <w:b/>
                <w:bCs/>
                <w:color w:val="000000"/>
                <w:kern w:val="0"/>
                <w:lang w:eastAsia="tr-TR"/>
                <w14:ligatures w14:val="none"/>
              </w:rPr>
            </w:pPr>
            <w:r w:rsidRPr="005A7060">
              <w:rPr>
                <w:rFonts w:ascii="Times New Roman" w:eastAsia="Times New Roman" w:hAnsi="Times New Roman" w:cs="Times New Roman"/>
                <w:b/>
                <w:bCs/>
                <w:color w:val="000000"/>
                <w:kern w:val="0"/>
                <w:lang w:eastAsia="tr-TR"/>
                <w14:ligatures w14:val="none"/>
              </w:rPr>
              <w:t>Bilgisayar Lab.</w:t>
            </w:r>
          </w:p>
        </w:tc>
        <w:tc>
          <w:tcPr>
            <w:tcW w:w="2972" w:type="dxa"/>
            <w:tcBorders>
              <w:top w:val="nil"/>
              <w:left w:val="nil"/>
              <w:bottom w:val="single" w:sz="4" w:space="0" w:color="auto"/>
              <w:right w:val="single" w:sz="4" w:space="0" w:color="auto"/>
            </w:tcBorders>
            <w:shd w:val="clear" w:color="000000" w:fill="FFFFFF"/>
            <w:vAlign w:val="center"/>
            <w:hideMark/>
          </w:tcPr>
          <w:p w14:paraId="7940A7DF" w14:textId="77777777" w:rsidR="00F56090" w:rsidRPr="005A7060" w:rsidRDefault="00F56090" w:rsidP="001E7F82">
            <w:pPr>
              <w:spacing w:after="0" w:line="240" w:lineRule="auto"/>
              <w:jc w:val="center"/>
              <w:rPr>
                <w:rFonts w:ascii="Times New Roman" w:eastAsia="Times New Roman" w:hAnsi="Times New Roman" w:cs="Times New Roman"/>
                <w:b/>
                <w:bCs/>
                <w:color w:val="000000"/>
                <w:kern w:val="0"/>
                <w:lang w:eastAsia="tr-TR"/>
                <w14:ligatures w14:val="none"/>
              </w:rPr>
            </w:pPr>
            <w:r w:rsidRPr="005A7060">
              <w:rPr>
                <w:rFonts w:ascii="Times New Roman" w:eastAsia="Times New Roman" w:hAnsi="Times New Roman" w:cs="Times New Roman"/>
                <w:b/>
                <w:bCs/>
                <w:color w:val="000000"/>
                <w:kern w:val="0"/>
                <w:lang w:eastAsia="tr-TR"/>
                <w14:ligatures w14:val="none"/>
              </w:rPr>
              <w:t>Tüm Fakülteler</w:t>
            </w:r>
          </w:p>
        </w:tc>
        <w:tc>
          <w:tcPr>
            <w:tcW w:w="1237" w:type="dxa"/>
            <w:tcBorders>
              <w:top w:val="nil"/>
              <w:left w:val="nil"/>
              <w:bottom w:val="single" w:sz="4" w:space="0" w:color="auto"/>
              <w:right w:val="single" w:sz="4" w:space="0" w:color="auto"/>
            </w:tcBorders>
            <w:shd w:val="clear" w:color="000000" w:fill="FFFFFF"/>
            <w:vAlign w:val="center"/>
            <w:hideMark/>
          </w:tcPr>
          <w:p w14:paraId="40751038" w14:textId="77777777" w:rsidR="00F56090" w:rsidRPr="005A7060" w:rsidRDefault="00F56090" w:rsidP="001E7F82">
            <w:pPr>
              <w:spacing w:after="0" w:line="240" w:lineRule="auto"/>
              <w:jc w:val="center"/>
              <w:rPr>
                <w:rFonts w:ascii="Times New Roman" w:eastAsia="Times New Roman" w:hAnsi="Times New Roman" w:cs="Times New Roman"/>
                <w:b/>
                <w:bCs/>
                <w:color w:val="000000"/>
                <w:kern w:val="0"/>
                <w:lang w:eastAsia="tr-TR"/>
                <w14:ligatures w14:val="none"/>
              </w:rPr>
            </w:pPr>
            <w:r w:rsidRPr="005A7060">
              <w:rPr>
                <w:rFonts w:ascii="Times New Roman" w:eastAsia="Times New Roman" w:hAnsi="Times New Roman" w:cs="Times New Roman"/>
                <w:b/>
                <w:bCs/>
                <w:color w:val="000000"/>
                <w:kern w:val="0"/>
                <w:lang w:eastAsia="tr-TR"/>
                <w14:ligatures w14:val="none"/>
              </w:rPr>
              <w:t>Eğitim</w:t>
            </w:r>
          </w:p>
        </w:tc>
        <w:tc>
          <w:tcPr>
            <w:tcW w:w="963" w:type="dxa"/>
            <w:tcBorders>
              <w:top w:val="nil"/>
              <w:left w:val="nil"/>
              <w:bottom w:val="single" w:sz="4" w:space="0" w:color="auto"/>
              <w:right w:val="single" w:sz="4" w:space="0" w:color="auto"/>
            </w:tcBorders>
            <w:shd w:val="clear" w:color="000000" w:fill="FFFFFF"/>
            <w:vAlign w:val="center"/>
            <w:hideMark/>
          </w:tcPr>
          <w:p w14:paraId="65FC1812" w14:textId="77777777" w:rsidR="00F56090" w:rsidRPr="005A7060" w:rsidRDefault="00F56090" w:rsidP="001E7F82">
            <w:pPr>
              <w:spacing w:after="0" w:line="240" w:lineRule="auto"/>
              <w:jc w:val="center"/>
              <w:rPr>
                <w:rFonts w:ascii="Times New Roman" w:eastAsia="Times New Roman" w:hAnsi="Times New Roman" w:cs="Times New Roman"/>
                <w:b/>
                <w:bCs/>
                <w:color w:val="000000"/>
                <w:kern w:val="0"/>
                <w:lang w:eastAsia="tr-TR"/>
                <w14:ligatures w14:val="none"/>
              </w:rPr>
            </w:pPr>
            <w:r w:rsidRPr="005A7060">
              <w:rPr>
                <w:rFonts w:ascii="Times New Roman" w:eastAsia="Times New Roman" w:hAnsi="Times New Roman" w:cs="Times New Roman"/>
                <w:b/>
                <w:bCs/>
                <w:color w:val="000000"/>
                <w:kern w:val="0"/>
                <w:lang w:eastAsia="tr-TR"/>
                <w14:ligatures w14:val="none"/>
              </w:rPr>
              <w:t>72,9</w:t>
            </w:r>
          </w:p>
        </w:tc>
        <w:tc>
          <w:tcPr>
            <w:tcW w:w="1043" w:type="dxa"/>
            <w:tcBorders>
              <w:top w:val="nil"/>
              <w:left w:val="nil"/>
              <w:bottom w:val="single" w:sz="4" w:space="0" w:color="auto"/>
              <w:right w:val="single" w:sz="4" w:space="0" w:color="auto"/>
            </w:tcBorders>
            <w:shd w:val="clear" w:color="000000" w:fill="FFFFFF"/>
            <w:vAlign w:val="center"/>
            <w:hideMark/>
          </w:tcPr>
          <w:p w14:paraId="133461AE" w14:textId="77777777" w:rsidR="00F56090" w:rsidRPr="005A7060" w:rsidRDefault="00F56090" w:rsidP="001E7F82">
            <w:pPr>
              <w:spacing w:after="0" w:line="240" w:lineRule="auto"/>
              <w:jc w:val="center"/>
              <w:rPr>
                <w:rFonts w:ascii="Times New Roman" w:eastAsia="Times New Roman" w:hAnsi="Times New Roman" w:cs="Times New Roman"/>
                <w:b/>
                <w:bCs/>
                <w:color w:val="000000"/>
                <w:kern w:val="0"/>
                <w:lang w:eastAsia="tr-TR"/>
                <w14:ligatures w14:val="none"/>
              </w:rPr>
            </w:pPr>
            <w:r w:rsidRPr="005A7060">
              <w:rPr>
                <w:rFonts w:ascii="Times New Roman" w:eastAsia="Times New Roman" w:hAnsi="Times New Roman" w:cs="Times New Roman"/>
                <w:b/>
                <w:bCs/>
                <w:color w:val="000000"/>
                <w:kern w:val="0"/>
                <w:lang w:eastAsia="tr-TR"/>
                <w14:ligatures w14:val="none"/>
              </w:rPr>
              <w:t>20</w:t>
            </w:r>
          </w:p>
        </w:tc>
        <w:tc>
          <w:tcPr>
            <w:tcW w:w="1441" w:type="dxa"/>
            <w:tcBorders>
              <w:top w:val="single" w:sz="4" w:space="0" w:color="auto"/>
              <w:left w:val="nil"/>
              <w:bottom w:val="single" w:sz="4" w:space="0" w:color="auto"/>
              <w:right w:val="single" w:sz="4" w:space="0" w:color="auto"/>
            </w:tcBorders>
            <w:shd w:val="clear" w:color="000000" w:fill="FFFFFF"/>
            <w:vAlign w:val="center"/>
            <w:hideMark/>
          </w:tcPr>
          <w:p w14:paraId="5B93FC58" w14:textId="77777777" w:rsidR="00F56090" w:rsidRPr="005A7060" w:rsidRDefault="00F56090" w:rsidP="001E7F82">
            <w:pPr>
              <w:spacing w:after="0" w:line="240" w:lineRule="auto"/>
              <w:jc w:val="center"/>
              <w:rPr>
                <w:rFonts w:ascii="Times New Roman" w:eastAsia="Times New Roman" w:hAnsi="Times New Roman" w:cs="Times New Roman"/>
                <w:b/>
                <w:bCs/>
                <w:color w:val="000000"/>
                <w:kern w:val="0"/>
                <w:lang w:eastAsia="tr-TR"/>
                <w14:ligatures w14:val="none"/>
              </w:rPr>
            </w:pPr>
            <w:r w:rsidRPr="005A7060">
              <w:rPr>
                <w:rFonts w:ascii="Times New Roman" w:eastAsia="Times New Roman" w:hAnsi="Times New Roman" w:cs="Times New Roman"/>
                <w:b/>
                <w:bCs/>
                <w:color w:val="000000"/>
                <w:kern w:val="0"/>
                <w:lang w:eastAsia="tr-TR"/>
                <w14:ligatures w14:val="none"/>
              </w:rPr>
              <w:t> </w:t>
            </w:r>
          </w:p>
        </w:tc>
        <w:tc>
          <w:tcPr>
            <w:tcW w:w="1516" w:type="dxa"/>
            <w:tcBorders>
              <w:top w:val="single" w:sz="4" w:space="0" w:color="auto"/>
              <w:left w:val="nil"/>
              <w:bottom w:val="single" w:sz="4" w:space="0" w:color="auto"/>
              <w:right w:val="single" w:sz="4" w:space="0" w:color="auto"/>
            </w:tcBorders>
            <w:shd w:val="clear" w:color="000000" w:fill="FFFFFF"/>
            <w:vAlign w:val="center"/>
            <w:hideMark/>
          </w:tcPr>
          <w:p w14:paraId="57449548" w14:textId="77777777" w:rsidR="00F56090" w:rsidRPr="005A7060" w:rsidRDefault="00F56090" w:rsidP="001E7F82">
            <w:pPr>
              <w:spacing w:after="0" w:line="240" w:lineRule="auto"/>
              <w:jc w:val="center"/>
              <w:rPr>
                <w:rFonts w:ascii="Times New Roman" w:eastAsia="Times New Roman" w:hAnsi="Times New Roman" w:cs="Times New Roman"/>
                <w:b/>
                <w:bCs/>
                <w:color w:val="000000"/>
                <w:kern w:val="0"/>
                <w:lang w:eastAsia="tr-TR"/>
                <w14:ligatures w14:val="none"/>
              </w:rPr>
            </w:pPr>
            <w:r w:rsidRPr="005A7060">
              <w:rPr>
                <w:rFonts w:ascii="Times New Roman" w:eastAsia="Times New Roman" w:hAnsi="Times New Roman" w:cs="Times New Roman"/>
                <w:b/>
                <w:bCs/>
                <w:color w:val="000000"/>
                <w:kern w:val="0"/>
                <w:lang w:eastAsia="tr-TR"/>
                <w14:ligatures w14:val="none"/>
              </w:rPr>
              <w:t> </w:t>
            </w:r>
          </w:p>
        </w:tc>
      </w:tr>
      <w:tr w:rsidR="00F56090" w:rsidRPr="00A67EB8" w14:paraId="3198248B" w14:textId="77777777" w:rsidTr="001E7F82">
        <w:trPr>
          <w:trHeight w:val="1022"/>
        </w:trPr>
        <w:tc>
          <w:tcPr>
            <w:tcW w:w="1890" w:type="dxa"/>
            <w:tcBorders>
              <w:top w:val="nil"/>
              <w:left w:val="single" w:sz="4" w:space="0" w:color="auto"/>
              <w:bottom w:val="single" w:sz="4" w:space="0" w:color="auto"/>
              <w:right w:val="single" w:sz="4" w:space="0" w:color="auto"/>
            </w:tcBorders>
            <w:shd w:val="clear" w:color="000000" w:fill="FFFFFF"/>
            <w:vAlign w:val="center"/>
            <w:hideMark/>
          </w:tcPr>
          <w:p w14:paraId="49CC1A2B" w14:textId="77777777" w:rsidR="00F56090" w:rsidRPr="005A7060" w:rsidRDefault="00F56090" w:rsidP="001E7F82">
            <w:pPr>
              <w:spacing w:after="0" w:line="240" w:lineRule="auto"/>
              <w:jc w:val="center"/>
              <w:rPr>
                <w:rFonts w:ascii="Times New Roman" w:eastAsia="Times New Roman" w:hAnsi="Times New Roman" w:cs="Times New Roman"/>
                <w:b/>
                <w:bCs/>
                <w:color w:val="000000"/>
                <w:kern w:val="0"/>
                <w:lang w:eastAsia="tr-TR"/>
                <w14:ligatures w14:val="none"/>
              </w:rPr>
            </w:pPr>
            <w:r w:rsidRPr="005A7060">
              <w:rPr>
                <w:rFonts w:ascii="Times New Roman" w:eastAsia="Times New Roman" w:hAnsi="Times New Roman" w:cs="Times New Roman"/>
                <w:b/>
                <w:bCs/>
                <w:color w:val="000000"/>
                <w:kern w:val="0"/>
                <w:lang w:eastAsia="tr-TR"/>
                <w14:ligatures w14:val="none"/>
              </w:rPr>
              <w:t>E104</w:t>
            </w:r>
          </w:p>
        </w:tc>
        <w:tc>
          <w:tcPr>
            <w:tcW w:w="2537" w:type="dxa"/>
            <w:tcBorders>
              <w:top w:val="nil"/>
              <w:left w:val="nil"/>
              <w:bottom w:val="single" w:sz="4" w:space="0" w:color="auto"/>
              <w:right w:val="single" w:sz="4" w:space="0" w:color="auto"/>
            </w:tcBorders>
            <w:shd w:val="clear" w:color="000000" w:fill="FFFFFF"/>
            <w:vAlign w:val="center"/>
            <w:hideMark/>
          </w:tcPr>
          <w:p w14:paraId="3614AF60" w14:textId="77777777" w:rsidR="00F56090" w:rsidRPr="005A7060" w:rsidRDefault="00F56090" w:rsidP="001E7F82">
            <w:pPr>
              <w:spacing w:after="0" w:line="240" w:lineRule="auto"/>
              <w:jc w:val="center"/>
              <w:rPr>
                <w:rFonts w:ascii="Times New Roman" w:eastAsia="Times New Roman" w:hAnsi="Times New Roman" w:cs="Times New Roman"/>
                <w:b/>
                <w:bCs/>
                <w:color w:val="000000"/>
                <w:kern w:val="0"/>
                <w:lang w:eastAsia="tr-TR"/>
                <w14:ligatures w14:val="none"/>
              </w:rPr>
            </w:pPr>
            <w:r w:rsidRPr="005A7060">
              <w:rPr>
                <w:rFonts w:ascii="Times New Roman" w:eastAsia="Times New Roman" w:hAnsi="Times New Roman" w:cs="Times New Roman"/>
                <w:b/>
                <w:bCs/>
                <w:color w:val="000000"/>
                <w:kern w:val="0"/>
                <w:lang w:eastAsia="tr-TR"/>
                <w14:ligatures w14:val="none"/>
              </w:rPr>
              <w:t>Trading Lab.</w:t>
            </w:r>
          </w:p>
        </w:tc>
        <w:tc>
          <w:tcPr>
            <w:tcW w:w="2972" w:type="dxa"/>
            <w:tcBorders>
              <w:top w:val="nil"/>
              <w:left w:val="nil"/>
              <w:bottom w:val="single" w:sz="4" w:space="0" w:color="auto"/>
              <w:right w:val="single" w:sz="4" w:space="0" w:color="auto"/>
            </w:tcBorders>
            <w:shd w:val="clear" w:color="000000" w:fill="FFFFFF"/>
            <w:vAlign w:val="center"/>
            <w:hideMark/>
          </w:tcPr>
          <w:p w14:paraId="5298C1DA" w14:textId="77777777" w:rsidR="00F56090" w:rsidRPr="005A7060" w:rsidRDefault="00F56090" w:rsidP="001E7F82">
            <w:pPr>
              <w:spacing w:after="0" w:line="240" w:lineRule="auto"/>
              <w:jc w:val="center"/>
              <w:rPr>
                <w:rFonts w:ascii="Times New Roman" w:eastAsia="Times New Roman" w:hAnsi="Times New Roman" w:cs="Times New Roman"/>
                <w:b/>
                <w:bCs/>
                <w:color w:val="000000"/>
                <w:kern w:val="0"/>
                <w:lang w:eastAsia="tr-TR"/>
                <w14:ligatures w14:val="none"/>
              </w:rPr>
            </w:pPr>
            <w:r w:rsidRPr="005A7060">
              <w:rPr>
                <w:rFonts w:ascii="Times New Roman" w:eastAsia="Times New Roman" w:hAnsi="Times New Roman" w:cs="Times New Roman"/>
                <w:b/>
                <w:bCs/>
                <w:color w:val="000000"/>
                <w:kern w:val="0"/>
                <w:lang w:eastAsia="tr-TR"/>
                <w14:ligatures w14:val="none"/>
              </w:rPr>
              <w:t>Tüm Fakülteler</w:t>
            </w:r>
          </w:p>
        </w:tc>
        <w:tc>
          <w:tcPr>
            <w:tcW w:w="1237" w:type="dxa"/>
            <w:tcBorders>
              <w:top w:val="nil"/>
              <w:left w:val="nil"/>
              <w:bottom w:val="single" w:sz="4" w:space="0" w:color="auto"/>
              <w:right w:val="single" w:sz="4" w:space="0" w:color="auto"/>
            </w:tcBorders>
            <w:shd w:val="clear" w:color="000000" w:fill="FFFFFF"/>
            <w:vAlign w:val="center"/>
            <w:hideMark/>
          </w:tcPr>
          <w:p w14:paraId="4951A914" w14:textId="77777777" w:rsidR="00F56090" w:rsidRPr="005A7060" w:rsidRDefault="00F56090" w:rsidP="001E7F82">
            <w:pPr>
              <w:spacing w:after="0" w:line="240" w:lineRule="auto"/>
              <w:jc w:val="center"/>
              <w:rPr>
                <w:rFonts w:ascii="Times New Roman" w:eastAsia="Times New Roman" w:hAnsi="Times New Roman" w:cs="Times New Roman"/>
                <w:b/>
                <w:bCs/>
                <w:color w:val="000000"/>
                <w:kern w:val="0"/>
                <w:lang w:eastAsia="tr-TR"/>
                <w14:ligatures w14:val="none"/>
              </w:rPr>
            </w:pPr>
            <w:r w:rsidRPr="005A7060">
              <w:rPr>
                <w:rFonts w:ascii="Times New Roman" w:eastAsia="Times New Roman" w:hAnsi="Times New Roman" w:cs="Times New Roman"/>
                <w:b/>
                <w:bCs/>
                <w:color w:val="000000"/>
                <w:kern w:val="0"/>
                <w:lang w:eastAsia="tr-TR"/>
                <w14:ligatures w14:val="none"/>
              </w:rPr>
              <w:t>Eğitim</w:t>
            </w:r>
          </w:p>
        </w:tc>
        <w:tc>
          <w:tcPr>
            <w:tcW w:w="963" w:type="dxa"/>
            <w:tcBorders>
              <w:top w:val="nil"/>
              <w:left w:val="nil"/>
              <w:bottom w:val="single" w:sz="4" w:space="0" w:color="auto"/>
              <w:right w:val="single" w:sz="4" w:space="0" w:color="auto"/>
            </w:tcBorders>
            <w:shd w:val="clear" w:color="000000" w:fill="FFFFFF"/>
            <w:vAlign w:val="center"/>
            <w:hideMark/>
          </w:tcPr>
          <w:p w14:paraId="5CD038C9" w14:textId="77777777" w:rsidR="00F56090" w:rsidRPr="005A7060" w:rsidRDefault="00F56090" w:rsidP="001E7F82">
            <w:pPr>
              <w:spacing w:after="0" w:line="240" w:lineRule="auto"/>
              <w:jc w:val="center"/>
              <w:rPr>
                <w:rFonts w:ascii="Times New Roman" w:eastAsia="Times New Roman" w:hAnsi="Times New Roman" w:cs="Times New Roman"/>
                <w:b/>
                <w:bCs/>
                <w:color w:val="000000"/>
                <w:kern w:val="0"/>
                <w:lang w:eastAsia="tr-TR"/>
                <w14:ligatures w14:val="none"/>
              </w:rPr>
            </w:pPr>
            <w:r w:rsidRPr="005A7060">
              <w:rPr>
                <w:rFonts w:ascii="Times New Roman" w:eastAsia="Times New Roman" w:hAnsi="Times New Roman" w:cs="Times New Roman"/>
                <w:b/>
                <w:bCs/>
                <w:color w:val="000000"/>
                <w:kern w:val="0"/>
                <w:lang w:eastAsia="tr-TR"/>
                <w14:ligatures w14:val="none"/>
              </w:rPr>
              <w:t>72,9</w:t>
            </w:r>
          </w:p>
        </w:tc>
        <w:tc>
          <w:tcPr>
            <w:tcW w:w="1043" w:type="dxa"/>
            <w:tcBorders>
              <w:top w:val="nil"/>
              <w:left w:val="nil"/>
              <w:bottom w:val="single" w:sz="4" w:space="0" w:color="auto"/>
              <w:right w:val="single" w:sz="4" w:space="0" w:color="auto"/>
            </w:tcBorders>
            <w:shd w:val="clear" w:color="000000" w:fill="FFFFFF"/>
            <w:vAlign w:val="center"/>
            <w:hideMark/>
          </w:tcPr>
          <w:p w14:paraId="3B1F4CAA" w14:textId="77777777" w:rsidR="00F56090" w:rsidRPr="005A7060" w:rsidRDefault="00F56090" w:rsidP="001E7F82">
            <w:pPr>
              <w:spacing w:after="0" w:line="240" w:lineRule="auto"/>
              <w:jc w:val="center"/>
              <w:rPr>
                <w:rFonts w:ascii="Times New Roman" w:eastAsia="Times New Roman" w:hAnsi="Times New Roman" w:cs="Times New Roman"/>
                <w:b/>
                <w:bCs/>
                <w:color w:val="000000"/>
                <w:kern w:val="0"/>
                <w:lang w:eastAsia="tr-TR"/>
                <w14:ligatures w14:val="none"/>
              </w:rPr>
            </w:pPr>
            <w:r w:rsidRPr="005A7060">
              <w:rPr>
                <w:rFonts w:ascii="Times New Roman" w:eastAsia="Times New Roman" w:hAnsi="Times New Roman" w:cs="Times New Roman"/>
                <w:b/>
                <w:bCs/>
                <w:color w:val="000000"/>
                <w:kern w:val="0"/>
                <w:lang w:eastAsia="tr-TR"/>
                <w14:ligatures w14:val="none"/>
              </w:rPr>
              <w:t>20</w:t>
            </w:r>
          </w:p>
        </w:tc>
        <w:tc>
          <w:tcPr>
            <w:tcW w:w="1441" w:type="dxa"/>
            <w:tcBorders>
              <w:top w:val="single" w:sz="4" w:space="0" w:color="auto"/>
              <w:left w:val="nil"/>
              <w:bottom w:val="single" w:sz="4" w:space="0" w:color="auto"/>
              <w:right w:val="single" w:sz="4" w:space="0" w:color="auto"/>
            </w:tcBorders>
            <w:shd w:val="clear" w:color="000000" w:fill="FFFFFF"/>
            <w:vAlign w:val="center"/>
            <w:hideMark/>
          </w:tcPr>
          <w:p w14:paraId="3ACCE0D6" w14:textId="77777777" w:rsidR="00F56090" w:rsidRPr="005A7060" w:rsidRDefault="00F56090" w:rsidP="001E7F82">
            <w:pPr>
              <w:spacing w:after="0" w:line="240" w:lineRule="auto"/>
              <w:jc w:val="center"/>
              <w:rPr>
                <w:rFonts w:ascii="Times New Roman" w:eastAsia="Times New Roman" w:hAnsi="Times New Roman" w:cs="Times New Roman"/>
                <w:b/>
                <w:bCs/>
                <w:color w:val="000000"/>
                <w:kern w:val="0"/>
                <w:lang w:eastAsia="tr-TR"/>
                <w14:ligatures w14:val="none"/>
              </w:rPr>
            </w:pPr>
            <w:r w:rsidRPr="005A7060">
              <w:rPr>
                <w:rFonts w:ascii="Times New Roman" w:eastAsia="Times New Roman" w:hAnsi="Times New Roman" w:cs="Times New Roman"/>
                <w:b/>
                <w:bCs/>
                <w:color w:val="000000"/>
                <w:kern w:val="0"/>
                <w:lang w:eastAsia="tr-TR"/>
                <w14:ligatures w14:val="none"/>
              </w:rPr>
              <w:t> </w:t>
            </w:r>
          </w:p>
        </w:tc>
        <w:tc>
          <w:tcPr>
            <w:tcW w:w="1516" w:type="dxa"/>
            <w:tcBorders>
              <w:top w:val="single" w:sz="4" w:space="0" w:color="auto"/>
              <w:left w:val="nil"/>
              <w:bottom w:val="single" w:sz="4" w:space="0" w:color="auto"/>
              <w:right w:val="single" w:sz="4" w:space="0" w:color="auto"/>
            </w:tcBorders>
            <w:shd w:val="clear" w:color="000000" w:fill="FFFFFF"/>
            <w:vAlign w:val="center"/>
            <w:hideMark/>
          </w:tcPr>
          <w:p w14:paraId="60DA4BBB" w14:textId="77777777" w:rsidR="00F56090" w:rsidRPr="005A7060" w:rsidRDefault="00F56090" w:rsidP="001E7F82">
            <w:pPr>
              <w:spacing w:after="0" w:line="240" w:lineRule="auto"/>
              <w:jc w:val="center"/>
              <w:rPr>
                <w:rFonts w:ascii="Times New Roman" w:eastAsia="Times New Roman" w:hAnsi="Times New Roman" w:cs="Times New Roman"/>
                <w:b/>
                <w:bCs/>
                <w:color w:val="000000"/>
                <w:kern w:val="0"/>
                <w:lang w:eastAsia="tr-TR"/>
                <w14:ligatures w14:val="none"/>
              </w:rPr>
            </w:pPr>
            <w:r w:rsidRPr="005A7060">
              <w:rPr>
                <w:rFonts w:ascii="Times New Roman" w:eastAsia="Times New Roman" w:hAnsi="Times New Roman" w:cs="Times New Roman"/>
                <w:b/>
                <w:bCs/>
                <w:color w:val="000000"/>
                <w:kern w:val="0"/>
                <w:lang w:eastAsia="tr-TR"/>
                <w14:ligatures w14:val="none"/>
              </w:rPr>
              <w:t> </w:t>
            </w:r>
          </w:p>
        </w:tc>
      </w:tr>
      <w:tr w:rsidR="00F56090" w:rsidRPr="00A67EB8" w14:paraId="5A563FBE" w14:textId="77777777" w:rsidTr="001E7F82">
        <w:trPr>
          <w:trHeight w:val="1022"/>
        </w:trPr>
        <w:tc>
          <w:tcPr>
            <w:tcW w:w="1890" w:type="dxa"/>
            <w:tcBorders>
              <w:top w:val="nil"/>
              <w:left w:val="single" w:sz="4" w:space="0" w:color="auto"/>
              <w:bottom w:val="single" w:sz="4" w:space="0" w:color="auto"/>
              <w:right w:val="single" w:sz="4" w:space="0" w:color="auto"/>
            </w:tcBorders>
            <w:shd w:val="clear" w:color="000000" w:fill="FFFFFF"/>
            <w:vAlign w:val="center"/>
            <w:hideMark/>
          </w:tcPr>
          <w:p w14:paraId="34BEB9A5" w14:textId="77777777" w:rsidR="00F56090" w:rsidRPr="005A7060" w:rsidRDefault="00F56090" w:rsidP="001E7F82">
            <w:pPr>
              <w:spacing w:after="0" w:line="240" w:lineRule="auto"/>
              <w:jc w:val="center"/>
              <w:rPr>
                <w:rFonts w:ascii="Times New Roman" w:eastAsia="Times New Roman" w:hAnsi="Times New Roman" w:cs="Times New Roman"/>
                <w:b/>
                <w:bCs/>
                <w:color w:val="000000"/>
                <w:kern w:val="0"/>
                <w:lang w:eastAsia="tr-TR"/>
                <w14:ligatures w14:val="none"/>
              </w:rPr>
            </w:pPr>
            <w:r w:rsidRPr="005A7060">
              <w:rPr>
                <w:rFonts w:ascii="Times New Roman" w:eastAsia="Times New Roman" w:hAnsi="Times New Roman" w:cs="Times New Roman"/>
                <w:b/>
                <w:bCs/>
                <w:color w:val="000000"/>
                <w:kern w:val="0"/>
                <w:lang w:eastAsia="tr-TR"/>
                <w14:ligatures w14:val="none"/>
              </w:rPr>
              <w:t>E204</w:t>
            </w:r>
          </w:p>
        </w:tc>
        <w:tc>
          <w:tcPr>
            <w:tcW w:w="2537" w:type="dxa"/>
            <w:tcBorders>
              <w:top w:val="nil"/>
              <w:left w:val="nil"/>
              <w:bottom w:val="single" w:sz="4" w:space="0" w:color="auto"/>
              <w:right w:val="single" w:sz="4" w:space="0" w:color="auto"/>
            </w:tcBorders>
            <w:shd w:val="clear" w:color="000000" w:fill="FFFFFF"/>
            <w:vAlign w:val="center"/>
            <w:hideMark/>
          </w:tcPr>
          <w:p w14:paraId="13E4BDEB" w14:textId="77777777" w:rsidR="00F56090" w:rsidRPr="005A7060" w:rsidRDefault="00F56090" w:rsidP="001E7F82">
            <w:pPr>
              <w:spacing w:after="0" w:line="240" w:lineRule="auto"/>
              <w:jc w:val="center"/>
              <w:rPr>
                <w:rFonts w:ascii="Times New Roman" w:eastAsia="Times New Roman" w:hAnsi="Times New Roman" w:cs="Times New Roman"/>
                <w:b/>
                <w:bCs/>
                <w:color w:val="000000"/>
                <w:kern w:val="0"/>
                <w:lang w:eastAsia="tr-TR"/>
                <w14:ligatures w14:val="none"/>
              </w:rPr>
            </w:pPr>
            <w:r w:rsidRPr="005A7060">
              <w:rPr>
                <w:rFonts w:ascii="Times New Roman" w:eastAsia="Times New Roman" w:hAnsi="Times New Roman" w:cs="Times New Roman"/>
                <w:b/>
                <w:bCs/>
                <w:color w:val="000000"/>
                <w:kern w:val="0"/>
                <w:lang w:eastAsia="tr-TR"/>
                <w14:ligatures w14:val="none"/>
              </w:rPr>
              <w:t>Bilgisayar Lab.</w:t>
            </w:r>
          </w:p>
        </w:tc>
        <w:tc>
          <w:tcPr>
            <w:tcW w:w="2972" w:type="dxa"/>
            <w:tcBorders>
              <w:top w:val="nil"/>
              <w:left w:val="nil"/>
              <w:bottom w:val="single" w:sz="4" w:space="0" w:color="auto"/>
              <w:right w:val="single" w:sz="4" w:space="0" w:color="auto"/>
            </w:tcBorders>
            <w:shd w:val="clear" w:color="000000" w:fill="FFFFFF"/>
            <w:vAlign w:val="center"/>
            <w:hideMark/>
          </w:tcPr>
          <w:p w14:paraId="4956A515" w14:textId="77777777" w:rsidR="00F56090" w:rsidRPr="005A7060" w:rsidRDefault="00F56090" w:rsidP="001E7F82">
            <w:pPr>
              <w:spacing w:after="0" w:line="240" w:lineRule="auto"/>
              <w:jc w:val="center"/>
              <w:rPr>
                <w:rFonts w:ascii="Times New Roman" w:eastAsia="Times New Roman" w:hAnsi="Times New Roman" w:cs="Times New Roman"/>
                <w:b/>
                <w:bCs/>
                <w:color w:val="000000"/>
                <w:kern w:val="0"/>
                <w:lang w:eastAsia="tr-TR"/>
                <w14:ligatures w14:val="none"/>
              </w:rPr>
            </w:pPr>
            <w:r w:rsidRPr="005A7060">
              <w:rPr>
                <w:rFonts w:ascii="Times New Roman" w:eastAsia="Times New Roman" w:hAnsi="Times New Roman" w:cs="Times New Roman"/>
                <w:b/>
                <w:bCs/>
                <w:color w:val="000000"/>
                <w:kern w:val="0"/>
                <w:lang w:eastAsia="tr-TR"/>
                <w14:ligatures w14:val="none"/>
              </w:rPr>
              <w:t>Tüm Fakülteler</w:t>
            </w:r>
          </w:p>
        </w:tc>
        <w:tc>
          <w:tcPr>
            <w:tcW w:w="1237" w:type="dxa"/>
            <w:tcBorders>
              <w:top w:val="nil"/>
              <w:left w:val="nil"/>
              <w:bottom w:val="single" w:sz="4" w:space="0" w:color="auto"/>
              <w:right w:val="single" w:sz="4" w:space="0" w:color="auto"/>
            </w:tcBorders>
            <w:shd w:val="clear" w:color="000000" w:fill="FFFFFF"/>
            <w:vAlign w:val="center"/>
            <w:hideMark/>
          </w:tcPr>
          <w:p w14:paraId="1C07DFC3" w14:textId="77777777" w:rsidR="00F56090" w:rsidRPr="005A7060" w:rsidRDefault="00F56090" w:rsidP="001E7F82">
            <w:pPr>
              <w:spacing w:after="0" w:line="240" w:lineRule="auto"/>
              <w:jc w:val="center"/>
              <w:rPr>
                <w:rFonts w:ascii="Times New Roman" w:eastAsia="Times New Roman" w:hAnsi="Times New Roman" w:cs="Times New Roman"/>
                <w:b/>
                <w:bCs/>
                <w:color w:val="000000"/>
                <w:kern w:val="0"/>
                <w:lang w:eastAsia="tr-TR"/>
                <w14:ligatures w14:val="none"/>
              </w:rPr>
            </w:pPr>
            <w:r w:rsidRPr="005A7060">
              <w:rPr>
                <w:rFonts w:ascii="Times New Roman" w:eastAsia="Times New Roman" w:hAnsi="Times New Roman" w:cs="Times New Roman"/>
                <w:b/>
                <w:bCs/>
                <w:color w:val="000000"/>
                <w:kern w:val="0"/>
                <w:lang w:eastAsia="tr-TR"/>
                <w14:ligatures w14:val="none"/>
              </w:rPr>
              <w:t>Eğitim</w:t>
            </w:r>
          </w:p>
        </w:tc>
        <w:tc>
          <w:tcPr>
            <w:tcW w:w="963" w:type="dxa"/>
            <w:tcBorders>
              <w:top w:val="nil"/>
              <w:left w:val="nil"/>
              <w:bottom w:val="single" w:sz="4" w:space="0" w:color="auto"/>
              <w:right w:val="single" w:sz="4" w:space="0" w:color="auto"/>
            </w:tcBorders>
            <w:shd w:val="clear" w:color="000000" w:fill="FFFFFF"/>
            <w:vAlign w:val="center"/>
            <w:hideMark/>
          </w:tcPr>
          <w:p w14:paraId="751FFA1A" w14:textId="77777777" w:rsidR="00F56090" w:rsidRPr="005A7060" w:rsidRDefault="00F56090" w:rsidP="001E7F82">
            <w:pPr>
              <w:spacing w:after="0" w:line="240" w:lineRule="auto"/>
              <w:jc w:val="center"/>
              <w:rPr>
                <w:rFonts w:ascii="Times New Roman" w:eastAsia="Times New Roman" w:hAnsi="Times New Roman" w:cs="Times New Roman"/>
                <w:b/>
                <w:bCs/>
                <w:color w:val="000000"/>
                <w:kern w:val="0"/>
                <w:lang w:eastAsia="tr-TR"/>
                <w14:ligatures w14:val="none"/>
              </w:rPr>
            </w:pPr>
            <w:r w:rsidRPr="005A7060">
              <w:rPr>
                <w:rFonts w:ascii="Times New Roman" w:eastAsia="Times New Roman" w:hAnsi="Times New Roman" w:cs="Times New Roman"/>
                <w:b/>
                <w:bCs/>
                <w:color w:val="000000"/>
                <w:kern w:val="0"/>
                <w:lang w:eastAsia="tr-TR"/>
                <w14:ligatures w14:val="none"/>
              </w:rPr>
              <w:t>72,9</w:t>
            </w:r>
          </w:p>
        </w:tc>
        <w:tc>
          <w:tcPr>
            <w:tcW w:w="1043" w:type="dxa"/>
            <w:tcBorders>
              <w:top w:val="nil"/>
              <w:left w:val="nil"/>
              <w:bottom w:val="single" w:sz="4" w:space="0" w:color="auto"/>
              <w:right w:val="single" w:sz="4" w:space="0" w:color="auto"/>
            </w:tcBorders>
            <w:shd w:val="clear" w:color="000000" w:fill="FFFFFF"/>
            <w:vAlign w:val="center"/>
            <w:hideMark/>
          </w:tcPr>
          <w:p w14:paraId="66CAB579" w14:textId="77777777" w:rsidR="00F56090" w:rsidRPr="005A7060" w:rsidRDefault="00F56090" w:rsidP="001E7F82">
            <w:pPr>
              <w:spacing w:after="0" w:line="240" w:lineRule="auto"/>
              <w:jc w:val="center"/>
              <w:rPr>
                <w:rFonts w:ascii="Times New Roman" w:eastAsia="Times New Roman" w:hAnsi="Times New Roman" w:cs="Times New Roman"/>
                <w:b/>
                <w:bCs/>
                <w:color w:val="000000"/>
                <w:kern w:val="0"/>
                <w:lang w:eastAsia="tr-TR"/>
                <w14:ligatures w14:val="none"/>
              </w:rPr>
            </w:pPr>
            <w:r w:rsidRPr="005A7060">
              <w:rPr>
                <w:rFonts w:ascii="Times New Roman" w:eastAsia="Times New Roman" w:hAnsi="Times New Roman" w:cs="Times New Roman"/>
                <w:b/>
                <w:bCs/>
                <w:color w:val="000000"/>
                <w:kern w:val="0"/>
                <w:lang w:eastAsia="tr-TR"/>
                <w14:ligatures w14:val="none"/>
              </w:rPr>
              <w:t>20</w:t>
            </w:r>
          </w:p>
        </w:tc>
        <w:tc>
          <w:tcPr>
            <w:tcW w:w="1441" w:type="dxa"/>
            <w:tcBorders>
              <w:top w:val="single" w:sz="4" w:space="0" w:color="auto"/>
              <w:left w:val="nil"/>
              <w:bottom w:val="single" w:sz="4" w:space="0" w:color="auto"/>
              <w:right w:val="single" w:sz="4" w:space="0" w:color="auto"/>
            </w:tcBorders>
            <w:shd w:val="clear" w:color="000000" w:fill="FFFFFF"/>
            <w:vAlign w:val="center"/>
            <w:hideMark/>
          </w:tcPr>
          <w:p w14:paraId="09A0D0E1" w14:textId="77777777" w:rsidR="00F56090" w:rsidRPr="005A7060" w:rsidRDefault="00F56090" w:rsidP="001E7F82">
            <w:pPr>
              <w:spacing w:after="0" w:line="240" w:lineRule="auto"/>
              <w:jc w:val="center"/>
              <w:rPr>
                <w:rFonts w:ascii="Times New Roman" w:eastAsia="Times New Roman" w:hAnsi="Times New Roman" w:cs="Times New Roman"/>
                <w:b/>
                <w:bCs/>
                <w:color w:val="000000"/>
                <w:kern w:val="0"/>
                <w:lang w:eastAsia="tr-TR"/>
                <w14:ligatures w14:val="none"/>
              </w:rPr>
            </w:pPr>
            <w:r w:rsidRPr="005A7060">
              <w:rPr>
                <w:rFonts w:ascii="Times New Roman" w:eastAsia="Times New Roman" w:hAnsi="Times New Roman" w:cs="Times New Roman"/>
                <w:b/>
                <w:bCs/>
                <w:color w:val="000000"/>
                <w:kern w:val="0"/>
                <w:lang w:eastAsia="tr-TR"/>
                <w14:ligatures w14:val="none"/>
              </w:rPr>
              <w:t> </w:t>
            </w:r>
          </w:p>
        </w:tc>
        <w:tc>
          <w:tcPr>
            <w:tcW w:w="1516" w:type="dxa"/>
            <w:tcBorders>
              <w:top w:val="single" w:sz="4" w:space="0" w:color="auto"/>
              <w:left w:val="nil"/>
              <w:bottom w:val="single" w:sz="4" w:space="0" w:color="auto"/>
              <w:right w:val="single" w:sz="4" w:space="0" w:color="auto"/>
            </w:tcBorders>
            <w:shd w:val="clear" w:color="000000" w:fill="FFFFFF"/>
            <w:vAlign w:val="center"/>
            <w:hideMark/>
          </w:tcPr>
          <w:p w14:paraId="797A0D1E" w14:textId="77777777" w:rsidR="00F56090" w:rsidRPr="005A7060" w:rsidRDefault="00F56090" w:rsidP="001E7F82">
            <w:pPr>
              <w:spacing w:after="0" w:line="240" w:lineRule="auto"/>
              <w:jc w:val="center"/>
              <w:rPr>
                <w:rFonts w:ascii="Times New Roman" w:eastAsia="Times New Roman" w:hAnsi="Times New Roman" w:cs="Times New Roman"/>
                <w:b/>
                <w:bCs/>
                <w:color w:val="000000"/>
                <w:kern w:val="0"/>
                <w:lang w:eastAsia="tr-TR"/>
                <w14:ligatures w14:val="none"/>
              </w:rPr>
            </w:pPr>
            <w:r w:rsidRPr="005A7060">
              <w:rPr>
                <w:rFonts w:ascii="Times New Roman" w:eastAsia="Times New Roman" w:hAnsi="Times New Roman" w:cs="Times New Roman"/>
                <w:b/>
                <w:bCs/>
                <w:color w:val="000000"/>
                <w:kern w:val="0"/>
                <w:lang w:eastAsia="tr-TR"/>
                <w14:ligatures w14:val="none"/>
              </w:rPr>
              <w:t> </w:t>
            </w:r>
          </w:p>
        </w:tc>
      </w:tr>
      <w:tr w:rsidR="00F56090" w:rsidRPr="00A67EB8" w14:paraId="241587D0" w14:textId="77777777" w:rsidTr="001E7F82">
        <w:trPr>
          <w:trHeight w:val="1022"/>
        </w:trPr>
        <w:tc>
          <w:tcPr>
            <w:tcW w:w="1890" w:type="dxa"/>
            <w:tcBorders>
              <w:top w:val="nil"/>
              <w:left w:val="single" w:sz="4" w:space="0" w:color="auto"/>
              <w:bottom w:val="single" w:sz="4" w:space="0" w:color="auto"/>
              <w:right w:val="single" w:sz="4" w:space="0" w:color="auto"/>
            </w:tcBorders>
            <w:shd w:val="clear" w:color="000000" w:fill="FFFFFF"/>
            <w:vAlign w:val="center"/>
            <w:hideMark/>
          </w:tcPr>
          <w:p w14:paraId="39D84200" w14:textId="77777777" w:rsidR="00F56090" w:rsidRPr="005A7060" w:rsidRDefault="00F56090" w:rsidP="001E7F82">
            <w:pPr>
              <w:spacing w:after="0" w:line="240" w:lineRule="auto"/>
              <w:jc w:val="center"/>
              <w:rPr>
                <w:rFonts w:ascii="Times New Roman" w:eastAsia="Times New Roman" w:hAnsi="Times New Roman" w:cs="Times New Roman"/>
                <w:b/>
                <w:bCs/>
                <w:color w:val="000000"/>
                <w:kern w:val="0"/>
                <w:lang w:eastAsia="tr-TR"/>
                <w14:ligatures w14:val="none"/>
              </w:rPr>
            </w:pPr>
            <w:r w:rsidRPr="005A7060">
              <w:rPr>
                <w:rFonts w:ascii="Times New Roman" w:eastAsia="Times New Roman" w:hAnsi="Times New Roman" w:cs="Times New Roman"/>
                <w:b/>
                <w:bCs/>
                <w:color w:val="000000"/>
                <w:kern w:val="0"/>
                <w:lang w:eastAsia="tr-TR"/>
                <w14:ligatures w14:val="none"/>
              </w:rPr>
              <w:t>E402</w:t>
            </w:r>
          </w:p>
        </w:tc>
        <w:tc>
          <w:tcPr>
            <w:tcW w:w="2537" w:type="dxa"/>
            <w:tcBorders>
              <w:top w:val="nil"/>
              <w:left w:val="nil"/>
              <w:bottom w:val="single" w:sz="4" w:space="0" w:color="auto"/>
              <w:right w:val="single" w:sz="4" w:space="0" w:color="auto"/>
            </w:tcBorders>
            <w:shd w:val="clear" w:color="000000" w:fill="FFFFFF"/>
            <w:vAlign w:val="center"/>
            <w:hideMark/>
          </w:tcPr>
          <w:p w14:paraId="3868DC02" w14:textId="77777777" w:rsidR="00F56090" w:rsidRPr="005A7060" w:rsidRDefault="00F56090" w:rsidP="001E7F82">
            <w:pPr>
              <w:spacing w:after="0" w:line="240" w:lineRule="auto"/>
              <w:jc w:val="center"/>
              <w:rPr>
                <w:rFonts w:ascii="Times New Roman" w:eastAsia="Times New Roman" w:hAnsi="Times New Roman" w:cs="Times New Roman"/>
                <w:b/>
                <w:bCs/>
                <w:color w:val="000000"/>
                <w:kern w:val="0"/>
                <w:lang w:eastAsia="tr-TR"/>
                <w14:ligatures w14:val="none"/>
              </w:rPr>
            </w:pPr>
            <w:r w:rsidRPr="005A7060">
              <w:rPr>
                <w:rFonts w:ascii="Times New Roman" w:eastAsia="Times New Roman" w:hAnsi="Times New Roman" w:cs="Times New Roman"/>
                <w:b/>
                <w:bCs/>
                <w:color w:val="000000"/>
                <w:kern w:val="0"/>
                <w:lang w:eastAsia="tr-TR"/>
                <w14:ligatures w14:val="none"/>
              </w:rPr>
              <w:t>Bilgisayar Lab.</w:t>
            </w:r>
          </w:p>
        </w:tc>
        <w:tc>
          <w:tcPr>
            <w:tcW w:w="2972" w:type="dxa"/>
            <w:tcBorders>
              <w:top w:val="nil"/>
              <w:left w:val="nil"/>
              <w:bottom w:val="single" w:sz="4" w:space="0" w:color="auto"/>
              <w:right w:val="single" w:sz="4" w:space="0" w:color="auto"/>
            </w:tcBorders>
            <w:shd w:val="clear" w:color="000000" w:fill="FFFFFF"/>
            <w:vAlign w:val="center"/>
            <w:hideMark/>
          </w:tcPr>
          <w:p w14:paraId="29CD02AF" w14:textId="77777777" w:rsidR="00F56090" w:rsidRPr="005A7060" w:rsidRDefault="00F56090" w:rsidP="001E7F82">
            <w:pPr>
              <w:spacing w:after="0" w:line="240" w:lineRule="auto"/>
              <w:jc w:val="center"/>
              <w:rPr>
                <w:rFonts w:ascii="Times New Roman" w:eastAsia="Times New Roman" w:hAnsi="Times New Roman" w:cs="Times New Roman"/>
                <w:b/>
                <w:bCs/>
                <w:color w:val="000000"/>
                <w:kern w:val="0"/>
                <w:lang w:eastAsia="tr-TR"/>
                <w14:ligatures w14:val="none"/>
              </w:rPr>
            </w:pPr>
            <w:r w:rsidRPr="005A7060">
              <w:rPr>
                <w:rFonts w:ascii="Times New Roman" w:eastAsia="Times New Roman" w:hAnsi="Times New Roman" w:cs="Times New Roman"/>
                <w:b/>
                <w:bCs/>
                <w:color w:val="000000"/>
                <w:kern w:val="0"/>
                <w:lang w:eastAsia="tr-TR"/>
                <w14:ligatures w14:val="none"/>
              </w:rPr>
              <w:t>Tüm Fakülteler</w:t>
            </w:r>
          </w:p>
        </w:tc>
        <w:tc>
          <w:tcPr>
            <w:tcW w:w="1237" w:type="dxa"/>
            <w:tcBorders>
              <w:top w:val="nil"/>
              <w:left w:val="nil"/>
              <w:bottom w:val="single" w:sz="4" w:space="0" w:color="auto"/>
              <w:right w:val="single" w:sz="4" w:space="0" w:color="auto"/>
            </w:tcBorders>
            <w:shd w:val="clear" w:color="000000" w:fill="FFFFFF"/>
            <w:vAlign w:val="center"/>
            <w:hideMark/>
          </w:tcPr>
          <w:p w14:paraId="38ECB1C4" w14:textId="77777777" w:rsidR="00F56090" w:rsidRPr="005A7060" w:rsidRDefault="00F56090" w:rsidP="001E7F82">
            <w:pPr>
              <w:spacing w:after="0" w:line="240" w:lineRule="auto"/>
              <w:jc w:val="center"/>
              <w:rPr>
                <w:rFonts w:ascii="Times New Roman" w:eastAsia="Times New Roman" w:hAnsi="Times New Roman" w:cs="Times New Roman"/>
                <w:b/>
                <w:bCs/>
                <w:color w:val="000000"/>
                <w:kern w:val="0"/>
                <w:lang w:eastAsia="tr-TR"/>
                <w14:ligatures w14:val="none"/>
              </w:rPr>
            </w:pPr>
            <w:r w:rsidRPr="005A7060">
              <w:rPr>
                <w:rFonts w:ascii="Times New Roman" w:eastAsia="Times New Roman" w:hAnsi="Times New Roman" w:cs="Times New Roman"/>
                <w:b/>
                <w:bCs/>
                <w:color w:val="000000"/>
                <w:kern w:val="0"/>
                <w:lang w:eastAsia="tr-TR"/>
                <w14:ligatures w14:val="none"/>
              </w:rPr>
              <w:t>Eğitim</w:t>
            </w:r>
          </w:p>
        </w:tc>
        <w:tc>
          <w:tcPr>
            <w:tcW w:w="963" w:type="dxa"/>
            <w:tcBorders>
              <w:top w:val="nil"/>
              <w:left w:val="nil"/>
              <w:bottom w:val="single" w:sz="4" w:space="0" w:color="auto"/>
              <w:right w:val="single" w:sz="4" w:space="0" w:color="auto"/>
            </w:tcBorders>
            <w:shd w:val="clear" w:color="000000" w:fill="FFFFFF"/>
            <w:vAlign w:val="center"/>
            <w:hideMark/>
          </w:tcPr>
          <w:p w14:paraId="6B6C7CE6" w14:textId="77777777" w:rsidR="00F56090" w:rsidRPr="005A7060" w:rsidRDefault="00F56090" w:rsidP="001E7F82">
            <w:pPr>
              <w:spacing w:after="0" w:line="240" w:lineRule="auto"/>
              <w:jc w:val="center"/>
              <w:rPr>
                <w:rFonts w:ascii="Times New Roman" w:eastAsia="Times New Roman" w:hAnsi="Times New Roman" w:cs="Times New Roman"/>
                <w:b/>
                <w:bCs/>
                <w:color w:val="000000"/>
                <w:kern w:val="0"/>
                <w:lang w:eastAsia="tr-TR"/>
                <w14:ligatures w14:val="none"/>
              </w:rPr>
            </w:pPr>
            <w:r w:rsidRPr="005A7060">
              <w:rPr>
                <w:rFonts w:ascii="Times New Roman" w:eastAsia="Times New Roman" w:hAnsi="Times New Roman" w:cs="Times New Roman"/>
                <w:b/>
                <w:bCs/>
                <w:color w:val="000000"/>
                <w:kern w:val="0"/>
                <w:lang w:eastAsia="tr-TR"/>
                <w14:ligatures w14:val="none"/>
              </w:rPr>
              <w:t>96,8</w:t>
            </w:r>
          </w:p>
        </w:tc>
        <w:tc>
          <w:tcPr>
            <w:tcW w:w="1043" w:type="dxa"/>
            <w:tcBorders>
              <w:top w:val="nil"/>
              <w:left w:val="nil"/>
              <w:bottom w:val="single" w:sz="4" w:space="0" w:color="auto"/>
              <w:right w:val="single" w:sz="4" w:space="0" w:color="auto"/>
            </w:tcBorders>
            <w:shd w:val="clear" w:color="000000" w:fill="FFFFFF"/>
            <w:vAlign w:val="center"/>
            <w:hideMark/>
          </w:tcPr>
          <w:p w14:paraId="3C007572" w14:textId="77777777" w:rsidR="00F56090" w:rsidRPr="005A7060" w:rsidRDefault="00F56090" w:rsidP="001E7F82">
            <w:pPr>
              <w:spacing w:after="0" w:line="240" w:lineRule="auto"/>
              <w:jc w:val="center"/>
              <w:rPr>
                <w:rFonts w:ascii="Times New Roman" w:eastAsia="Times New Roman" w:hAnsi="Times New Roman" w:cs="Times New Roman"/>
                <w:b/>
                <w:bCs/>
                <w:color w:val="000000"/>
                <w:kern w:val="0"/>
                <w:lang w:eastAsia="tr-TR"/>
                <w14:ligatures w14:val="none"/>
              </w:rPr>
            </w:pPr>
            <w:r w:rsidRPr="005A7060">
              <w:rPr>
                <w:rFonts w:ascii="Times New Roman" w:eastAsia="Times New Roman" w:hAnsi="Times New Roman" w:cs="Times New Roman"/>
                <w:b/>
                <w:bCs/>
                <w:color w:val="000000"/>
                <w:kern w:val="0"/>
                <w:lang w:eastAsia="tr-TR"/>
                <w14:ligatures w14:val="none"/>
              </w:rPr>
              <w:t>27</w:t>
            </w:r>
          </w:p>
        </w:tc>
        <w:tc>
          <w:tcPr>
            <w:tcW w:w="1441" w:type="dxa"/>
            <w:tcBorders>
              <w:top w:val="single" w:sz="4" w:space="0" w:color="auto"/>
              <w:left w:val="nil"/>
              <w:bottom w:val="single" w:sz="4" w:space="0" w:color="auto"/>
              <w:right w:val="single" w:sz="4" w:space="0" w:color="auto"/>
            </w:tcBorders>
            <w:shd w:val="clear" w:color="000000" w:fill="FFFFFF"/>
            <w:vAlign w:val="center"/>
            <w:hideMark/>
          </w:tcPr>
          <w:p w14:paraId="78A673D9" w14:textId="77777777" w:rsidR="00F56090" w:rsidRPr="005A7060" w:rsidRDefault="00F56090" w:rsidP="001E7F82">
            <w:pPr>
              <w:spacing w:after="0" w:line="240" w:lineRule="auto"/>
              <w:jc w:val="center"/>
              <w:rPr>
                <w:rFonts w:ascii="Times New Roman" w:eastAsia="Times New Roman" w:hAnsi="Times New Roman" w:cs="Times New Roman"/>
                <w:b/>
                <w:bCs/>
                <w:color w:val="000000"/>
                <w:kern w:val="0"/>
                <w:lang w:eastAsia="tr-TR"/>
                <w14:ligatures w14:val="none"/>
              </w:rPr>
            </w:pPr>
            <w:r w:rsidRPr="005A7060">
              <w:rPr>
                <w:rFonts w:ascii="Times New Roman" w:eastAsia="Times New Roman" w:hAnsi="Times New Roman" w:cs="Times New Roman"/>
                <w:b/>
                <w:bCs/>
                <w:color w:val="000000"/>
                <w:kern w:val="0"/>
                <w:lang w:eastAsia="tr-TR"/>
                <w14:ligatures w14:val="none"/>
              </w:rPr>
              <w:t> </w:t>
            </w:r>
          </w:p>
        </w:tc>
        <w:tc>
          <w:tcPr>
            <w:tcW w:w="1516" w:type="dxa"/>
            <w:tcBorders>
              <w:top w:val="single" w:sz="4" w:space="0" w:color="auto"/>
              <w:left w:val="nil"/>
              <w:bottom w:val="single" w:sz="4" w:space="0" w:color="auto"/>
              <w:right w:val="single" w:sz="4" w:space="0" w:color="auto"/>
            </w:tcBorders>
            <w:shd w:val="clear" w:color="000000" w:fill="FFFFFF"/>
            <w:vAlign w:val="center"/>
            <w:hideMark/>
          </w:tcPr>
          <w:p w14:paraId="24B73914" w14:textId="77777777" w:rsidR="00F56090" w:rsidRPr="005A7060" w:rsidRDefault="00F56090" w:rsidP="001E7F82">
            <w:pPr>
              <w:spacing w:after="0" w:line="240" w:lineRule="auto"/>
              <w:jc w:val="center"/>
              <w:rPr>
                <w:rFonts w:ascii="Times New Roman" w:eastAsia="Times New Roman" w:hAnsi="Times New Roman" w:cs="Times New Roman"/>
                <w:b/>
                <w:bCs/>
                <w:color w:val="000000"/>
                <w:kern w:val="0"/>
                <w:lang w:eastAsia="tr-TR"/>
                <w14:ligatures w14:val="none"/>
              </w:rPr>
            </w:pPr>
            <w:r w:rsidRPr="005A7060">
              <w:rPr>
                <w:rFonts w:ascii="Times New Roman" w:eastAsia="Times New Roman" w:hAnsi="Times New Roman" w:cs="Times New Roman"/>
                <w:b/>
                <w:bCs/>
                <w:color w:val="000000"/>
                <w:kern w:val="0"/>
                <w:lang w:eastAsia="tr-TR"/>
                <w14:ligatures w14:val="none"/>
              </w:rPr>
              <w:t> </w:t>
            </w:r>
          </w:p>
        </w:tc>
      </w:tr>
      <w:tr w:rsidR="00F56090" w:rsidRPr="00A67EB8" w14:paraId="0DE74855" w14:textId="77777777" w:rsidTr="001E7F82">
        <w:trPr>
          <w:trHeight w:val="1022"/>
        </w:trPr>
        <w:tc>
          <w:tcPr>
            <w:tcW w:w="1890" w:type="dxa"/>
            <w:tcBorders>
              <w:top w:val="nil"/>
              <w:left w:val="single" w:sz="4" w:space="0" w:color="auto"/>
              <w:bottom w:val="single" w:sz="4" w:space="0" w:color="auto"/>
              <w:right w:val="single" w:sz="4" w:space="0" w:color="auto"/>
            </w:tcBorders>
            <w:shd w:val="clear" w:color="000000" w:fill="FFFFFF"/>
            <w:vAlign w:val="center"/>
            <w:hideMark/>
          </w:tcPr>
          <w:p w14:paraId="6907FE57" w14:textId="77777777" w:rsidR="00F56090" w:rsidRPr="005A7060" w:rsidRDefault="00F56090" w:rsidP="001E7F82">
            <w:pPr>
              <w:spacing w:after="0" w:line="240" w:lineRule="auto"/>
              <w:jc w:val="center"/>
              <w:rPr>
                <w:rFonts w:ascii="Times New Roman" w:eastAsia="Times New Roman" w:hAnsi="Times New Roman" w:cs="Times New Roman"/>
                <w:b/>
                <w:bCs/>
                <w:color w:val="000000"/>
                <w:kern w:val="0"/>
                <w:lang w:eastAsia="tr-TR"/>
                <w14:ligatures w14:val="none"/>
              </w:rPr>
            </w:pPr>
            <w:r w:rsidRPr="005A7060">
              <w:rPr>
                <w:rFonts w:ascii="Times New Roman" w:eastAsia="Times New Roman" w:hAnsi="Times New Roman" w:cs="Times New Roman"/>
                <w:b/>
                <w:bCs/>
                <w:color w:val="000000"/>
                <w:kern w:val="0"/>
                <w:lang w:eastAsia="tr-TR"/>
                <w14:ligatures w14:val="none"/>
              </w:rPr>
              <w:t>E406</w:t>
            </w:r>
          </w:p>
        </w:tc>
        <w:tc>
          <w:tcPr>
            <w:tcW w:w="2537" w:type="dxa"/>
            <w:tcBorders>
              <w:top w:val="nil"/>
              <w:left w:val="nil"/>
              <w:bottom w:val="single" w:sz="4" w:space="0" w:color="auto"/>
              <w:right w:val="single" w:sz="4" w:space="0" w:color="auto"/>
            </w:tcBorders>
            <w:shd w:val="clear" w:color="000000" w:fill="FFFFFF"/>
            <w:vAlign w:val="center"/>
            <w:hideMark/>
          </w:tcPr>
          <w:p w14:paraId="72B55041" w14:textId="77777777" w:rsidR="00F56090" w:rsidRPr="005A7060" w:rsidRDefault="00F56090" w:rsidP="001E7F82">
            <w:pPr>
              <w:spacing w:after="0" w:line="240" w:lineRule="auto"/>
              <w:jc w:val="center"/>
              <w:rPr>
                <w:rFonts w:ascii="Times New Roman" w:eastAsia="Times New Roman" w:hAnsi="Times New Roman" w:cs="Times New Roman"/>
                <w:b/>
                <w:bCs/>
                <w:color w:val="000000"/>
                <w:kern w:val="0"/>
                <w:lang w:eastAsia="tr-TR"/>
                <w14:ligatures w14:val="none"/>
              </w:rPr>
            </w:pPr>
            <w:r w:rsidRPr="005A7060">
              <w:rPr>
                <w:rFonts w:ascii="Times New Roman" w:eastAsia="Times New Roman" w:hAnsi="Times New Roman" w:cs="Times New Roman"/>
                <w:b/>
                <w:bCs/>
                <w:color w:val="000000"/>
                <w:kern w:val="0"/>
                <w:lang w:eastAsia="tr-TR"/>
                <w14:ligatures w14:val="none"/>
              </w:rPr>
              <w:t>Bilgisayar Lab.</w:t>
            </w:r>
          </w:p>
        </w:tc>
        <w:tc>
          <w:tcPr>
            <w:tcW w:w="2972" w:type="dxa"/>
            <w:tcBorders>
              <w:top w:val="nil"/>
              <w:left w:val="nil"/>
              <w:bottom w:val="single" w:sz="4" w:space="0" w:color="auto"/>
              <w:right w:val="single" w:sz="4" w:space="0" w:color="auto"/>
            </w:tcBorders>
            <w:shd w:val="clear" w:color="000000" w:fill="FFFFFF"/>
            <w:vAlign w:val="center"/>
            <w:hideMark/>
          </w:tcPr>
          <w:p w14:paraId="30D4C919" w14:textId="77777777" w:rsidR="00F56090" w:rsidRPr="005A7060" w:rsidRDefault="00F56090" w:rsidP="001E7F82">
            <w:pPr>
              <w:spacing w:after="0" w:line="240" w:lineRule="auto"/>
              <w:jc w:val="center"/>
              <w:rPr>
                <w:rFonts w:ascii="Times New Roman" w:eastAsia="Times New Roman" w:hAnsi="Times New Roman" w:cs="Times New Roman"/>
                <w:b/>
                <w:bCs/>
                <w:color w:val="000000"/>
                <w:kern w:val="0"/>
                <w:lang w:eastAsia="tr-TR"/>
                <w14:ligatures w14:val="none"/>
              </w:rPr>
            </w:pPr>
            <w:r w:rsidRPr="005A7060">
              <w:rPr>
                <w:rFonts w:ascii="Times New Roman" w:eastAsia="Times New Roman" w:hAnsi="Times New Roman" w:cs="Times New Roman"/>
                <w:b/>
                <w:bCs/>
                <w:color w:val="000000"/>
                <w:kern w:val="0"/>
                <w:lang w:eastAsia="tr-TR"/>
                <w14:ligatures w14:val="none"/>
              </w:rPr>
              <w:t>Tüm Fakülteler</w:t>
            </w:r>
          </w:p>
        </w:tc>
        <w:tc>
          <w:tcPr>
            <w:tcW w:w="1237" w:type="dxa"/>
            <w:tcBorders>
              <w:top w:val="nil"/>
              <w:left w:val="nil"/>
              <w:bottom w:val="single" w:sz="4" w:space="0" w:color="auto"/>
              <w:right w:val="single" w:sz="4" w:space="0" w:color="auto"/>
            </w:tcBorders>
            <w:shd w:val="clear" w:color="000000" w:fill="FFFFFF"/>
            <w:vAlign w:val="center"/>
            <w:hideMark/>
          </w:tcPr>
          <w:p w14:paraId="6E3384BE" w14:textId="77777777" w:rsidR="00F56090" w:rsidRPr="005A7060" w:rsidRDefault="00F56090" w:rsidP="001E7F82">
            <w:pPr>
              <w:spacing w:after="0" w:line="240" w:lineRule="auto"/>
              <w:jc w:val="center"/>
              <w:rPr>
                <w:rFonts w:ascii="Times New Roman" w:eastAsia="Times New Roman" w:hAnsi="Times New Roman" w:cs="Times New Roman"/>
                <w:b/>
                <w:bCs/>
                <w:color w:val="000000"/>
                <w:kern w:val="0"/>
                <w:lang w:eastAsia="tr-TR"/>
                <w14:ligatures w14:val="none"/>
              </w:rPr>
            </w:pPr>
            <w:r w:rsidRPr="005A7060">
              <w:rPr>
                <w:rFonts w:ascii="Times New Roman" w:eastAsia="Times New Roman" w:hAnsi="Times New Roman" w:cs="Times New Roman"/>
                <w:b/>
                <w:bCs/>
                <w:color w:val="000000"/>
                <w:kern w:val="0"/>
                <w:lang w:eastAsia="tr-TR"/>
                <w14:ligatures w14:val="none"/>
              </w:rPr>
              <w:t>Eğitim</w:t>
            </w:r>
          </w:p>
        </w:tc>
        <w:tc>
          <w:tcPr>
            <w:tcW w:w="963" w:type="dxa"/>
            <w:tcBorders>
              <w:top w:val="nil"/>
              <w:left w:val="nil"/>
              <w:bottom w:val="single" w:sz="4" w:space="0" w:color="auto"/>
              <w:right w:val="single" w:sz="4" w:space="0" w:color="auto"/>
            </w:tcBorders>
            <w:shd w:val="clear" w:color="000000" w:fill="FFFFFF"/>
            <w:vAlign w:val="center"/>
            <w:hideMark/>
          </w:tcPr>
          <w:p w14:paraId="497863DC" w14:textId="77777777" w:rsidR="00F56090" w:rsidRPr="005A7060" w:rsidRDefault="00F56090" w:rsidP="001E7F82">
            <w:pPr>
              <w:spacing w:after="0" w:line="240" w:lineRule="auto"/>
              <w:jc w:val="center"/>
              <w:rPr>
                <w:rFonts w:ascii="Times New Roman" w:eastAsia="Times New Roman" w:hAnsi="Times New Roman" w:cs="Times New Roman"/>
                <w:b/>
                <w:bCs/>
                <w:color w:val="000000"/>
                <w:kern w:val="0"/>
                <w:lang w:eastAsia="tr-TR"/>
                <w14:ligatures w14:val="none"/>
              </w:rPr>
            </w:pPr>
            <w:r w:rsidRPr="005A7060">
              <w:rPr>
                <w:rFonts w:ascii="Times New Roman" w:eastAsia="Times New Roman" w:hAnsi="Times New Roman" w:cs="Times New Roman"/>
                <w:b/>
                <w:bCs/>
                <w:color w:val="000000"/>
                <w:kern w:val="0"/>
                <w:lang w:eastAsia="tr-TR"/>
                <w14:ligatures w14:val="none"/>
              </w:rPr>
              <w:t>66</w:t>
            </w:r>
          </w:p>
        </w:tc>
        <w:tc>
          <w:tcPr>
            <w:tcW w:w="1043" w:type="dxa"/>
            <w:tcBorders>
              <w:top w:val="nil"/>
              <w:left w:val="nil"/>
              <w:bottom w:val="single" w:sz="4" w:space="0" w:color="auto"/>
              <w:right w:val="single" w:sz="4" w:space="0" w:color="auto"/>
            </w:tcBorders>
            <w:shd w:val="clear" w:color="000000" w:fill="FFFFFF"/>
            <w:vAlign w:val="center"/>
            <w:hideMark/>
          </w:tcPr>
          <w:p w14:paraId="2A9BCC0F" w14:textId="77777777" w:rsidR="00F56090" w:rsidRPr="005A7060" w:rsidRDefault="00F56090" w:rsidP="001E7F82">
            <w:pPr>
              <w:spacing w:after="0" w:line="240" w:lineRule="auto"/>
              <w:jc w:val="center"/>
              <w:rPr>
                <w:rFonts w:ascii="Times New Roman" w:eastAsia="Times New Roman" w:hAnsi="Times New Roman" w:cs="Times New Roman"/>
                <w:b/>
                <w:bCs/>
                <w:color w:val="000000"/>
                <w:kern w:val="0"/>
                <w:lang w:eastAsia="tr-TR"/>
                <w14:ligatures w14:val="none"/>
              </w:rPr>
            </w:pPr>
            <w:r w:rsidRPr="005A7060">
              <w:rPr>
                <w:rFonts w:ascii="Times New Roman" w:eastAsia="Times New Roman" w:hAnsi="Times New Roman" w:cs="Times New Roman"/>
                <w:b/>
                <w:bCs/>
                <w:color w:val="000000"/>
                <w:kern w:val="0"/>
                <w:lang w:eastAsia="tr-TR"/>
                <w14:ligatures w14:val="none"/>
              </w:rPr>
              <w:t>18</w:t>
            </w:r>
          </w:p>
        </w:tc>
        <w:tc>
          <w:tcPr>
            <w:tcW w:w="1441" w:type="dxa"/>
            <w:tcBorders>
              <w:top w:val="single" w:sz="4" w:space="0" w:color="auto"/>
              <w:left w:val="nil"/>
              <w:bottom w:val="single" w:sz="4" w:space="0" w:color="auto"/>
              <w:right w:val="single" w:sz="4" w:space="0" w:color="auto"/>
            </w:tcBorders>
            <w:shd w:val="clear" w:color="000000" w:fill="FFFFFF"/>
            <w:vAlign w:val="center"/>
            <w:hideMark/>
          </w:tcPr>
          <w:p w14:paraId="35F02CD3" w14:textId="77777777" w:rsidR="00F56090" w:rsidRPr="005A7060" w:rsidRDefault="00F56090" w:rsidP="001E7F82">
            <w:pPr>
              <w:spacing w:after="0" w:line="240" w:lineRule="auto"/>
              <w:jc w:val="center"/>
              <w:rPr>
                <w:rFonts w:ascii="Times New Roman" w:eastAsia="Times New Roman" w:hAnsi="Times New Roman" w:cs="Times New Roman"/>
                <w:b/>
                <w:bCs/>
                <w:color w:val="000000"/>
                <w:kern w:val="0"/>
                <w:lang w:eastAsia="tr-TR"/>
                <w14:ligatures w14:val="none"/>
              </w:rPr>
            </w:pPr>
            <w:r w:rsidRPr="005A7060">
              <w:rPr>
                <w:rFonts w:ascii="Times New Roman" w:eastAsia="Times New Roman" w:hAnsi="Times New Roman" w:cs="Times New Roman"/>
                <w:b/>
                <w:bCs/>
                <w:color w:val="000000"/>
                <w:kern w:val="0"/>
                <w:lang w:eastAsia="tr-TR"/>
                <w14:ligatures w14:val="none"/>
              </w:rPr>
              <w:t> </w:t>
            </w:r>
          </w:p>
        </w:tc>
        <w:tc>
          <w:tcPr>
            <w:tcW w:w="1516" w:type="dxa"/>
            <w:tcBorders>
              <w:top w:val="single" w:sz="4" w:space="0" w:color="auto"/>
              <w:left w:val="nil"/>
              <w:bottom w:val="single" w:sz="4" w:space="0" w:color="auto"/>
              <w:right w:val="single" w:sz="4" w:space="0" w:color="auto"/>
            </w:tcBorders>
            <w:shd w:val="clear" w:color="000000" w:fill="FFFFFF"/>
            <w:vAlign w:val="center"/>
            <w:hideMark/>
          </w:tcPr>
          <w:p w14:paraId="59F4582B" w14:textId="77777777" w:rsidR="00F56090" w:rsidRPr="005A7060" w:rsidRDefault="00F56090" w:rsidP="001E7F82">
            <w:pPr>
              <w:spacing w:after="0" w:line="240" w:lineRule="auto"/>
              <w:jc w:val="center"/>
              <w:rPr>
                <w:rFonts w:ascii="Times New Roman" w:eastAsia="Times New Roman" w:hAnsi="Times New Roman" w:cs="Times New Roman"/>
                <w:b/>
                <w:bCs/>
                <w:color w:val="000000"/>
                <w:kern w:val="0"/>
                <w:lang w:eastAsia="tr-TR"/>
                <w14:ligatures w14:val="none"/>
              </w:rPr>
            </w:pPr>
            <w:r w:rsidRPr="005A7060">
              <w:rPr>
                <w:rFonts w:ascii="Times New Roman" w:eastAsia="Times New Roman" w:hAnsi="Times New Roman" w:cs="Times New Roman"/>
                <w:b/>
                <w:bCs/>
                <w:color w:val="000000"/>
                <w:kern w:val="0"/>
                <w:lang w:eastAsia="tr-TR"/>
                <w14:ligatures w14:val="none"/>
              </w:rPr>
              <w:t> </w:t>
            </w:r>
          </w:p>
        </w:tc>
      </w:tr>
    </w:tbl>
    <w:p w14:paraId="7CCEAF21" w14:textId="77777777" w:rsidR="00F56090" w:rsidRDefault="00F56090" w:rsidP="00F56090">
      <w:pPr>
        <w:pStyle w:val="ListeParagraf"/>
        <w:ind w:left="1134"/>
        <w:jc w:val="both"/>
        <w:rPr>
          <w:rFonts w:ascii="Times New Roman" w:hAnsi="Times New Roman" w:cs="Times New Roman"/>
          <w:b/>
          <w:bCs/>
        </w:rPr>
      </w:pPr>
    </w:p>
    <w:p w14:paraId="6F255F0E" w14:textId="77777777" w:rsidR="00F56090" w:rsidRDefault="00F56090" w:rsidP="00F56090">
      <w:pPr>
        <w:pStyle w:val="ListeParagraf"/>
        <w:ind w:left="1134"/>
        <w:jc w:val="both"/>
        <w:rPr>
          <w:rFonts w:ascii="Times New Roman" w:hAnsi="Times New Roman" w:cs="Times New Roman"/>
          <w:b/>
          <w:bCs/>
        </w:rPr>
      </w:pPr>
    </w:p>
    <w:p w14:paraId="06796512" w14:textId="315BA26C" w:rsidR="00076E94" w:rsidRDefault="00076E94" w:rsidP="00076E94">
      <w:pPr>
        <w:pStyle w:val="ListeParagraf"/>
        <w:numPr>
          <w:ilvl w:val="0"/>
          <w:numId w:val="2"/>
        </w:numPr>
        <w:ind w:left="1134"/>
        <w:jc w:val="both"/>
        <w:rPr>
          <w:rFonts w:ascii="Times New Roman" w:hAnsi="Times New Roman" w:cs="Times New Roman"/>
          <w:b/>
          <w:bCs/>
        </w:rPr>
      </w:pPr>
      <w:r w:rsidRPr="00D60A42">
        <w:rPr>
          <w:rFonts w:ascii="Times New Roman" w:hAnsi="Times New Roman" w:cs="Times New Roman"/>
          <w:b/>
          <w:bCs/>
        </w:rPr>
        <w:t>Eğitim ve Laboratuvar Teçhizat</w:t>
      </w:r>
      <w:r w:rsidR="00F621F3">
        <w:rPr>
          <w:rFonts w:ascii="Times New Roman" w:hAnsi="Times New Roman" w:cs="Times New Roman"/>
          <w:b/>
          <w:bCs/>
        </w:rPr>
        <w:t>ı</w:t>
      </w:r>
    </w:p>
    <w:p w14:paraId="7A271237" w14:textId="77777777" w:rsidR="00076E94" w:rsidRPr="00D60A42" w:rsidRDefault="00000000" w:rsidP="00076E94">
      <w:pPr>
        <w:pStyle w:val="ListeParagraf"/>
        <w:ind w:left="1134"/>
        <w:jc w:val="both"/>
        <w:rPr>
          <w:rFonts w:ascii="Times New Roman" w:hAnsi="Times New Roman" w:cs="Times New Roman"/>
          <w:b/>
          <w:bCs/>
        </w:rPr>
      </w:pPr>
      <w:sdt>
        <w:sdtPr>
          <w:rPr>
            <w:rFonts w:ascii="Times New Roman" w:hAnsi="Times New Roman" w:cs="Times New Roman"/>
            <w:b/>
            <w:bCs/>
          </w:rPr>
          <w:id w:val="1251168423"/>
          <w:placeholder>
            <w:docPart w:val="510ECC846E5E4AD7A2BE47C425254976"/>
          </w:placeholder>
          <w:showingPlcHdr/>
        </w:sdtPr>
        <w:sdtContent>
          <w:r w:rsidR="00076E94" w:rsidRPr="00D369AF">
            <w:rPr>
              <w:rStyle w:val="YerTutucuMetni"/>
            </w:rPr>
            <w:t>Metin girmek için buraya tıklayın veya dokunun.</w:t>
          </w:r>
        </w:sdtContent>
      </w:sdt>
    </w:p>
    <w:p w14:paraId="47F2CE67" w14:textId="0875AD7A" w:rsidR="00076E94" w:rsidRPr="00E41C42" w:rsidRDefault="00076E94" w:rsidP="00076E94">
      <w:pPr>
        <w:pStyle w:val="Balk2"/>
        <w:ind w:left="284"/>
        <w:rPr>
          <w:rFonts w:ascii="Times New Roman" w:eastAsiaTheme="minorHAnsi" w:hAnsi="Times New Roman" w:cs="Times New Roman"/>
          <w:b/>
          <w:bCs/>
          <w:color w:val="auto"/>
          <w:sz w:val="24"/>
          <w:szCs w:val="24"/>
        </w:rPr>
      </w:pPr>
      <w:bookmarkStart w:id="29" w:name="_Toc200711352"/>
      <w:r w:rsidRPr="00E41C42">
        <w:rPr>
          <w:rFonts w:ascii="Times New Roman" w:eastAsiaTheme="minorHAnsi" w:hAnsi="Times New Roman" w:cs="Times New Roman"/>
          <w:b/>
          <w:bCs/>
          <w:color w:val="auto"/>
          <w:sz w:val="24"/>
          <w:szCs w:val="24"/>
        </w:rPr>
        <w:t>2. Diğer Alanlar ve Altyapı</w:t>
      </w:r>
      <w:bookmarkEnd w:id="29"/>
    </w:p>
    <w:p w14:paraId="48E51A29" w14:textId="77777777" w:rsidR="00076E94" w:rsidRDefault="00076E94" w:rsidP="00076E94">
      <w:pPr>
        <w:ind w:left="567"/>
        <w:jc w:val="both"/>
        <w:rPr>
          <w:rFonts w:ascii="Times New Roman" w:hAnsi="Times New Roman" w:cs="Times New Roman"/>
        </w:rPr>
      </w:pPr>
      <w:r w:rsidRPr="00877D9F">
        <w:rPr>
          <w:rFonts w:ascii="Times New Roman" w:hAnsi="Times New Roman" w:cs="Times New Roman"/>
        </w:rPr>
        <w:t>Öğretim üyeleri, idari personel, destek personeli ve öğretim elemanlarına sağlanan ofis olanaklarını anlatınız</w:t>
      </w:r>
      <w:r>
        <w:rPr>
          <w:rFonts w:ascii="Times New Roman" w:hAnsi="Times New Roman" w:cs="Times New Roman"/>
        </w:rPr>
        <w:t>:</w:t>
      </w:r>
    </w:p>
    <w:sdt>
      <w:sdtPr>
        <w:rPr>
          <w:rFonts w:ascii="Times New Roman" w:hAnsi="Times New Roman" w:cs="Times New Roman"/>
        </w:rPr>
        <w:id w:val="1720549609"/>
        <w:placeholder>
          <w:docPart w:val="510ECC846E5E4AD7A2BE47C425254976"/>
        </w:placeholder>
        <w:showingPlcHdr/>
      </w:sdtPr>
      <w:sdtContent>
        <w:p w14:paraId="18298172" w14:textId="77777777" w:rsidR="00076E94" w:rsidRPr="00877D9F" w:rsidRDefault="00076E94" w:rsidP="00076E94">
          <w:pPr>
            <w:ind w:left="567"/>
            <w:jc w:val="both"/>
            <w:rPr>
              <w:rFonts w:ascii="Times New Roman" w:hAnsi="Times New Roman" w:cs="Times New Roman"/>
            </w:rPr>
          </w:pPr>
          <w:r w:rsidRPr="00D369AF">
            <w:rPr>
              <w:rStyle w:val="YerTutucuMetni"/>
            </w:rPr>
            <w:t>Metin girmek için buraya tıklayın veya dokunun.</w:t>
          </w:r>
        </w:p>
      </w:sdtContent>
    </w:sdt>
    <w:p w14:paraId="1485B2EA" w14:textId="77777777" w:rsidR="00DF41B5" w:rsidRPr="003D267F" w:rsidRDefault="00DF41B5" w:rsidP="00DF41B5">
      <w:pPr>
        <w:rPr>
          <w:b/>
          <w:bCs/>
        </w:rPr>
      </w:pPr>
      <w:r w:rsidRPr="003D267F">
        <w:rPr>
          <w:b/>
          <w:bCs/>
        </w:rPr>
        <w:t>3. Bilgisayar Altyapısı ve Modern Araçlar</w:t>
      </w:r>
    </w:p>
    <w:p w14:paraId="682D8483" w14:textId="77777777" w:rsidR="00DF41B5" w:rsidRDefault="00DF41B5" w:rsidP="00DF41B5">
      <w:pPr>
        <w:jc w:val="both"/>
      </w:pPr>
      <w:r w:rsidRPr="003D267F">
        <w:t>İstanbul Ticaret Üniversitesi, öğrencilerine mesleki uygulamalarda kullanabilecekleri modern araçları öğrenmeleri ve tanımaları için kapsamlı bir teknolojik altyapı sunmaktadır. Üniversitemizin bilgisayar ve enformatik altyapısı aşağıdaki unsurlardan oluşmaktadır</w:t>
      </w:r>
    </w:p>
    <w:p w14:paraId="354176B3" w14:textId="77777777" w:rsidR="00DF41B5" w:rsidRDefault="00DF41B5" w:rsidP="00DF41B5">
      <w:pPr>
        <w:jc w:val="both"/>
        <w:rPr>
          <w:b/>
          <w:bCs/>
        </w:rPr>
      </w:pPr>
      <w:r w:rsidRPr="00794095">
        <w:rPr>
          <w:b/>
          <w:bCs/>
        </w:rPr>
        <w:t>Uzaktan ve Hibrit Eğitim Altyapısı</w:t>
      </w:r>
    </w:p>
    <w:p w14:paraId="2B737417" w14:textId="77777777" w:rsidR="00DF41B5" w:rsidRPr="003D267F" w:rsidRDefault="00DF41B5" w:rsidP="00DF41B5">
      <w:pPr>
        <w:jc w:val="both"/>
      </w:pPr>
      <w:r w:rsidRPr="00794095">
        <w:t xml:space="preserve">Üniversitemiz, modern eğitim ihtiyaçlarına cevap verebilmek amacıyla kapsamlı bir uzaktan eğitim altyapısı kurgulamıştır. Blackboard Öğrenme Yönetim Sistemi (LMS) ile öğrenciler ders materyallerine, ödevlere, sınavlara ve etkileşimli içeriklere kesintisiz erişim sağlayabilmektedir. </w:t>
      </w:r>
      <w:r>
        <w:t>Eğitim için optimize edilmiş olan Blackboard</w:t>
      </w:r>
      <w:r w:rsidRPr="00794095">
        <w:t xml:space="preserve"> platform</w:t>
      </w:r>
      <w:r>
        <w:t>u</w:t>
      </w:r>
      <w:r w:rsidRPr="00794095">
        <w:t xml:space="preserve"> üzerinden gerçekleştirilen canlı dersler, yüksek hızlı internet altyapımız sayesinde kaliteli görüntü ve ses ile sorunsuz şekilde yürütülmektedir. Hibrit sınıflarımız, öğrencilerin ihtiyaçlarına göre hem fiziksel hem de sanal ortamda eş zamanlı katılım sağlayabilecekleri esnek öğrenme deneyimi sunmaktadır. Bu teknolojik altyapı, öğrencilerimizin coğrafi kısıtlamalar olmaksızın kaliteli eğitime erişim sağlamalarını mümkün kılmaktadır.</w:t>
      </w:r>
    </w:p>
    <w:p w14:paraId="07395FA4" w14:textId="77777777" w:rsidR="00DF41B5" w:rsidRPr="003D267F" w:rsidRDefault="00DF41B5" w:rsidP="00DF41B5">
      <w:pPr>
        <w:rPr>
          <w:b/>
          <w:bCs/>
        </w:rPr>
      </w:pPr>
      <w:r w:rsidRPr="003D267F">
        <w:rPr>
          <w:b/>
          <w:bCs/>
        </w:rPr>
        <w:t>Donanım Altyapısı</w:t>
      </w:r>
    </w:p>
    <w:p w14:paraId="3F16BC6B" w14:textId="77777777" w:rsidR="00DF41B5" w:rsidRPr="003D267F" w:rsidRDefault="00DF41B5" w:rsidP="00DF41B5">
      <w:pPr>
        <w:numPr>
          <w:ilvl w:val="0"/>
          <w:numId w:val="17"/>
        </w:numPr>
      </w:pPr>
      <w:r w:rsidRPr="003D267F">
        <w:t>Tüm akademik personele güncel dizüstü bilgisayarlar tahsis edilmiştir</w:t>
      </w:r>
    </w:p>
    <w:p w14:paraId="6647244B" w14:textId="77777777" w:rsidR="00DF41B5" w:rsidRPr="003D267F" w:rsidRDefault="00DF41B5" w:rsidP="00DF41B5">
      <w:pPr>
        <w:numPr>
          <w:ilvl w:val="0"/>
          <w:numId w:val="17"/>
        </w:numPr>
      </w:pPr>
      <w:r w:rsidRPr="003D267F">
        <w:t>Kampüs genelinde 15 Gbit/sn hızında fiber internet altyapısı mevcuttur</w:t>
      </w:r>
    </w:p>
    <w:p w14:paraId="52483FC4" w14:textId="77777777" w:rsidR="00DF41B5" w:rsidRPr="003D267F" w:rsidRDefault="00DF41B5" w:rsidP="00DF41B5">
      <w:pPr>
        <w:numPr>
          <w:ilvl w:val="0"/>
          <w:numId w:val="17"/>
        </w:numPr>
      </w:pPr>
      <w:r w:rsidRPr="003D267F">
        <w:t>Öğrenci kullanımına yönelik yüksek performanslı bilgisayar laboratuvarları bulunmaktadır</w:t>
      </w:r>
    </w:p>
    <w:p w14:paraId="38C318F9" w14:textId="77777777" w:rsidR="00DF41B5" w:rsidRPr="003D267F" w:rsidRDefault="00DF41B5" w:rsidP="00DF41B5">
      <w:pPr>
        <w:numPr>
          <w:ilvl w:val="0"/>
          <w:numId w:val="17"/>
        </w:numPr>
      </w:pPr>
      <w:r w:rsidRPr="003D267F">
        <w:t>Son teknoloji sunucu sistemleri ile kesintisiz hizmet sağlanmaktadır</w:t>
      </w:r>
    </w:p>
    <w:p w14:paraId="2FA1C8F9" w14:textId="77777777" w:rsidR="00DF41B5" w:rsidRPr="003D267F" w:rsidRDefault="00DF41B5" w:rsidP="00DF41B5">
      <w:r w:rsidRPr="003D267F">
        <w:lastRenderedPageBreak/>
        <w:t>Öğrencilerimizin mesleki gelişimlerini desteklemek amacıyla kapsamlı yazılım altyapısı mevcuttur</w:t>
      </w:r>
    </w:p>
    <w:p w14:paraId="6CA7BAFE" w14:textId="77777777" w:rsidR="00DF41B5" w:rsidRPr="003D267F" w:rsidRDefault="00DF41B5" w:rsidP="00DF41B5">
      <w:r w:rsidRPr="003D267F">
        <w:rPr>
          <w:b/>
          <w:bCs/>
        </w:rPr>
        <w:t>Tasarım ve Grafik Yazılımları</w:t>
      </w:r>
    </w:p>
    <w:p w14:paraId="79BD8780" w14:textId="77777777" w:rsidR="00DF41B5" w:rsidRPr="003D267F" w:rsidRDefault="00DF41B5" w:rsidP="00DF41B5">
      <w:pPr>
        <w:numPr>
          <w:ilvl w:val="0"/>
          <w:numId w:val="18"/>
        </w:numPr>
      </w:pPr>
      <w:r w:rsidRPr="003D267F">
        <w:t>Adobe Creative Cloud (tam paket erişimi)</w:t>
      </w:r>
    </w:p>
    <w:p w14:paraId="7704229F" w14:textId="77777777" w:rsidR="00DF41B5" w:rsidRPr="003D267F" w:rsidRDefault="00DF41B5" w:rsidP="00DF41B5">
      <w:pPr>
        <w:numPr>
          <w:ilvl w:val="0"/>
          <w:numId w:val="18"/>
        </w:numPr>
      </w:pPr>
      <w:r w:rsidRPr="003D267F">
        <w:t>Adobe CS6 (eski sürüm desteği)</w:t>
      </w:r>
    </w:p>
    <w:p w14:paraId="74B127F8" w14:textId="77777777" w:rsidR="00DF41B5" w:rsidRPr="003D267F" w:rsidRDefault="00DF41B5" w:rsidP="00DF41B5">
      <w:pPr>
        <w:numPr>
          <w:ilvl w:val="0"/>
          <w:numId w:val="18"/>
        </w:numPr>
      </w:pPr>
      <w:r w:rsidRPr="003D267F">
        <w:t>AutoCAD (mühendislik ve tasarım)</w:t>
      </w:r>
    </w:p>
    <w:p w14:paraId="4B5738D3" w14:textId="77777777" w:rsidR="00DF41B5" w:rsidRPr="003D267F" w:rsidRDefault="00DF41B5" w:rsidP="00DF41B5">
      <w:pPr>
        <w:numPr>
          <w:ilvl w:val="0"/>
          <w:numId w:val="18"/>
        </w:numPr>
      </w:pPr>
      <w:r w:rsidRPr="003D267F">
        <w:t>SolidWorks (3D CAD tasarım)</w:t>
      </w:r>
    </w:p>
    <w:p w14:paraId="6C2BC77F" w14:textId="77777777" w:rsidR="00DF41B5" w:rsidRPr="003D267F" w:rsidRDefault="00DF41B5" w:rsidP="00DF41B5">
      <w:pPr>
        <w:numPr>
          <w:ilvl w:val="0"/>
          <w:numId w:val="18"/>
        </w:numPr>
      </w:pPr>
      <w:r w:rsidRPr="003D267F">
        <w:t>Rhino (3D modelleme ve tasarım)</w:t>
      </w:r>
    </w:p>
    <w:p w14:paraId="669152F6" w14:textId="77777777" w:rsidR="00DF41B5" w:rsidRPr="003D267F" w:rsidRDefault="00DF41B5" w:rsidP="00DF41B5">
      <w:r w:rsidRPr="003D267F">
        <w:rPr>
          <w:b/>
          <w:bCs/>
        </w:rPr>
        <w:t>İş Dünyası ve Analiz Yazılımları</w:t>
      </w:r>
    </w:p>
    <w:p w14:paraId="7028A312" w14:textId="77777777" w:rsidR="00DF41B5" w:rsidRPr="003D267F" w:rsidRDefault="00DF41B5" w:rsidP="00DF41B5">
      <w:pPr>
        <w:numPr>
          <w:ilvl w:val="0"/>
          <w:numId w:val="19"/>
        </w:numPr>
      </w:pPr>
      <w:r w:rsidRPr="003D267F">
        <w:t>Microsoft Kampüs Anlaşması (Office 365, Windows, Visual Studio)</w:t>
      </w:r>
    </w:p>
    <w:p w14:paraId="6204E578" w14:textId="77777777" w:rsidR="00DF41B5" w:rsidRPr="003D267F" w:rsidRDefault="00DF41B5" w:rsidP="00DF41B5">
      <w:pPr>
        <w:numPr>
          <w:ilvl w:val="0"/>
          <w:numId w:val="19"/>
        </w:numPr>
      </w:pPr>
      <w:r w:rsidRPr="003D267F">
        <w:t>IBM SPSS (istatistiksel analiz)</w:t>
      </w:r>
    </w:p>
    <w:p w14:paraId="70E41737" w14:textId="77777777" w:rsidR="00DF41B5" w:rsidRPr="003D267F" w:rsidRDefault="00DF41B5" w:rsidP="00DF41B5">
      <w:pPr>
        <w:numPr>
          <w:ilvl w:val="0"/>
          <w:numId w:val="19"/>
        </w:numPr>
      </w:pPr>
      <w:r w:rsidRPr="003D267F">
        <w:t>MATLAB (matematiksel hesaplama ve modelleme)</w:t>
      </w:r>
    </w:p>
    <w:p w14:paraId="795B8506" w14:textId="77777777" w:rsidR="00DF41B5" w:rsidRPr="003D267F" w:rsidRDefault="00DF41B5" w:rsidP="00DF41B5">
      <w:pPr>
        <w:numPr>
          <w:ilvl w:val="0"/>
          <w:numId w:val="19"/>
        </w:numPr>
      </w:pPr>
      <w:r w:rsidRPr="003D267F">
        <w:t>E-views (ekonometrik analiz)</w:t>
      </w:r>
    </w:p>
    <w:p w14:paraId="470B34AF" w14:textId="77777777" w:rsidR="00DF41B5" w:rsidRDefault="00DF41B5" w:rsidP="00DF41B5">
      <w:pPr>
        <w:rPr>
          <w:b/>
          <w:bCs/>
        </w:rPr>
      </w:pPr>
      <w:r w:rsidRPr="003D267F">
        <w:rPr>
          <w:b/>
          <w:bCs/>
        </w:rPr>
        <w:t>Sistem Koruma ve Güvenlik</w:t>
      </w:r>
    </w:p>
    <w:p w14:paraId="13F10102" w14:textId="77777777" w:rsidR="00DF41B5" w:rsidRPr="003D267F" w:rsidRDefault="00DF41B5" w:rsidP="00DF41B5">
      <w:r w:rsidRPr="003D267F">
        <w:t>Laboratuvar bilgisayarlarının korunması ve güvenliği için çok katmanlı yaklaşım benimsenmiştir</w:t>
      </w:r>
    </w:p>
    <w:p w14:paraId="1FC05EA1" w14:textId="77777777" w:rsidR="00DF41B5" w:rsidRPr="003D267F" w:rsidRDefault="00DF41B5" w:rsidP="00DF41B5">
      <w:pPr>
        <w:numPr>
          <w:ilvl w:val="0"/>
          <w:numId w:val="20"/>
        </w:numPr>
      </w:pPr>
      <w:r w:rsidRPr="003D267F">
        <w:t>Antivirus (gelişmiş tehdit koruması ve gerçek zamanlı tarama)</w:t>
      </w:r>
    </w:p>
    <w:p w14:paraId="31FB031B" w14:textId="77777777" w:rsidR="00DF41B5" w:rsidRPr="003D267F" w:rsidRDefault="00DF41B5" w:rsidP="00DF41B5">
      <w:pPr>
        <w:numPr>
          <w:ilvl w:val="0"/>
          <w:numId w:val="20"/>
        </w:numPr>
      </w:pPr>
      <w:r>
        <w:t>S</w:t>
      </w:r>
      <w:r w:rsidRPr="003D267F">
        <w:t>istem yapılandırmasının korunması, her yeniden başlatmada temiz sistem</w:t>
      </w:r>
      <w:r>
        <w:t xml:space="preserve"> Yazılımı</w:t>
      </w:r>
    </w:p>
    <w:p w14:paraId="05B2FAA1" w14:textId="77777777" w:rsidR="00DF41B5" w:rsidRPr="003D267F" w:rsidRDefault="00DF41B5" w:rsidP="00DF41B5">
      <w:pPr>
        <w:numPr>
          <w:ilvl w:val="0"/>
          <w:numId w:val="20"/>
        </w:numPr>
      </w:pPr>
      <w:r>
        <w:t>Loglama ve Şifreleme yazılımı</w:t>
      </w:r>
    </w:p>
    <w:p w14:paraId="3E45A178" w14:textId="77777777" w:rsidR="00DF41B5" w:rsidRPr="003D267F" w:rsidRDefault="00DF41B5" w:rsidP="00DF41B5">
      <w:r w:rsidRPr="003D267F">
        <w:rPr>
          <w:b/>
          <w:bCs/>
        </w:rPr>
        <w:t>Yedekleme ve Virtualizasyon</w:t>
      </w:r>
    </w:p>
    <w:p w14:paraId="10504E2A" w14:textId="77777777" w:rsidR="00DF41B5" w:rsidRPr="003D267F" w:rsidRDefault="00DF41B5" w:rsidP="00DF41B5">
      <w:pPr>
        <w:numPr>
          <w:ilvl w:val="0"/>
          <w:numId w:val="21"/>
        </w:numPr>
      </w:pPr>
      <w:r>
        <w:t>S</w:t>
      </w:r>
      <w:r w:rsidRPr="003D267F">
        <w:t>anal sunucu altyapısı</w:t>
      </w:r>
    </w:p>
    <w:p w14:paraId="73D3655D" w14:textId="77777777" w:rsidR="00DF41B5" w:rsidRPr="003D267F" w:rsidRDefault="00DF41B5" w:rsidP="00DF41B5">
      <w:pPr>
        <w:numPr>
          <w:ilvl w:val="0"/>
          <w:numId w:val="21"/>
        </w:numPr>
      </w:pPr>
      <w:r w:rsidRPr="003D267F">
        <w:lastRenderedPageBreak/>
        <w:t>Backup (veri yedekleme)</w:t>
      </w:r>
      <w:r>
        <w:t xml:space="preserve"> altyapısı</w:t>
      </w:r>
    </w:p>
    <w:p w14:paraId="0FE4A543" w14:textId="77777777" w:rsidR="00DF41B5" w:rsidRPr="003D267F" w:rsidRDefault="00DF41B5" w:rsidP="00DF41B5">
      <w:pPr>
        <w:numPr>
          <w:ilvl w:val="0"/>
          <w:numId w:val="21"/>
        </w:numPr>
      </w:pPr>
      <w:r>
        <w:t>Laboratuvar S</w:t>
      </w:r>
      <w:r w:rsidRPr="003D267F">
        <w:t>istem yedekleme ve kurtarma</w:t>
      </w:r>
      <w:r>
        <w:t xml:space="preserve"> Altyapısı</w:t>
      </w:r>
    </w:p>
    <w:p w14:paraId="51A4B436" w14:textId="77777777" w:rsidR="00DF41B5" w:rsidRDefault="00DF41B5" w:rsidP="00DF41B5">
      <w:pPr>
        <w:tabs>
          <w:tab w:val="num" w:pos="720"/>
        </w:tabs>
        <w:rPr>
          <w:b/>
          <w:bCs/>
        </w:rPr>
      </w:pPr>
      <w:r w:rsidRPr="003D267F">
        <w:rPr>
          <w:b/>
          <w:bCs/>
        </w:rPr>
        <w:t xml:space="preserve">İletişim </w:t>
      </w:r>
    </w:p>
    <w:p w14:paraId="36A25049" w14:textId="77777777" w:rsidR="00DF41B5" w:rsidRPr="003D267F" w:rsidRDefault="00DF41B5" w:rsidP="00DF41B5">
      <w:pPr>
        <w:pStyle w:val="ListeParagraf"/>
        <w:numPr>
          <w:ilvl w:val="0"/>
          <w:numId w:val="29"/>
        </w:numPr>
        <w:tabs>
          <w:tab w:val="num" w:pos="720"/>
        </w:tabs>
      </w:pPr>
      <w:r w:rsidRPr="003D267F">
        <w:t>Microsoft Teams (kurumsal iletişim)</w:t>
      </w:r>
    </w:p>
    <w:p w14:paraId="0BEEE41A" w14:textId="77777777" w:rsidR="00DF41B5" w:rsidRDefault="00DF41B5" w:rsidP="00DF41B5">
      <w:pPr>
        <w:numPr>
          <w:ilvl w:val="0"/>
          <w:numId w:val="22"/>
        </w:numPr>
      </w:pPr>
      <w:r w:rsidRPr="003D267F">
        <w:t>Zoom (video konferans</w:t>
      </w:r>
      <w:r>
        <w:t xml:space="preserve"> ve alternatif kurumsal iletişim</w:t>
      </w:r>
    </w:p>
    <w:p w14:paraId="66B17C48" w14:textId="77777777" w:rsidR="00DF41B5" w:rsidRPr="003D267F" w:rsidRDefault="00DF41B5" w:rsidP="00DF41B5">
      <w:pPr>
        <w:numPr>
          <w:ilvl w:val="0"/>
          <w:numId w:val="22"/>
        </w:numPr>
      </w:pPr>
      <w:r>
        <w:t>Blackboard LMS uzaktan Eğitim</w:t>
      </w:r>
    </w:p>
    <w:p w14:paraId="41F9B0E5" w14:textId="77777777" w:rsidR="00DF41B5" w:rsidRPr="003D267F" w:rsidRDefault="00DF41B5" w:rsidP="00DF41B5">
      <w:pPr>
        <w:numPr>
          <w:ilvl w:val="0"/>
          <w:numId w:val="22"/>
        </w:numPr>
      </w:pPr>
      <w:r w:rsidRPr="003D267F">
        <w:t>Mail Server SSL GlobalSign (güvenli e-posta)</w:t>
      </w:r>
    </w:p>
    <w:p w14:paraId="230419C2" w14:textId="77777777" w:rsidR="00DF41B5" w:rsidRPr="003D267F" w:rsidRDefault="00DF41B5" w:rsidP="00DF41B5">
      <w:r w:rsidRPr="003D267F">
        <w:rPr>
          <w:b/>
          <w:bCs/>
        </w:rPr>
        <w:t>Özel Yazılımlar ve Sistemler</w:t>
      </w:r>
    </w:p>
    <w:p w14:paraId="6F5CF5C6" w14:textId="77777777" w:rsidR="00DF41B5" w:rsidRPr="003D267F" w:rsidRDefault="00DF41B5" w:rsidP="00DF41B5">
      <w:pPr>
        <w:numPr>
          <w:ilvl w:val="0"/>
          <w:numId w:val="23"/>
        </w:numPr>
      </w:pPr>
      <w:r w:rsidRPr="003D267F">
        <w:t>Penelope (kütüphane yönetim sistemi)</w:t>
      </w:r>
    </w:p>
    <w:p w14:paraId="5C4DA603" w14:textId="77777777" w:rsidR="00DF41B5" w:rsidRPr="003D267F" w:rsidRDefault="00DF41B5" w:rsidP="00DF41B5">
      <w:pPr>
        <w:numPr>
          <w:ilvl w:val="0"/>
          <w:numId w:val="23"/>
        </w:numPr>
      </w:pPr>
      <w:r w:rsidRPr="003D267F">
        <w:t>EZProxy (uzaktan kaynak erişimi)</w:t>
      </w:r>
    </w:p>
    <w:p w14:paraId="29E6AF50" w14:textId="77777777" w:rsidR="00DF41B5" w:rsidRPr="003D267F" w:rsidRDefault="00DF41B5" w:rsidP="00DF41B5">
      <w:pPr>
        <w:numPr>
          <w:ilvl w:val="0"/>
          <w:numId w:val="23"/>
        </w:numPr>
      </w:pPr>
      <w:r w:rsidRPr="003D267F">
        <w:t>Nethgraphics (ağ izleme)</w:t>
      </w:r>
    </w:p>
    <w:p w14:paraId="11E04AF6" w14:textId="77777777" w:rsidR="00DF41B5" w:rsidRPr="003D267F" w:rsidRDefault="00DF41B5" w:rsidP="00DF41B5">
      <w:pPr>
        <w:numPr>
          <w:ilvl w:val="0"/>
          <w:numId w:val="23"/>
        </w:numPr>
      </w:pPr>
      <w:r w:rsidRPr="003D267F">
        <w:t>Zabbix (sistem izleme)</w:t>
      </w:r>
    </w:p>
    <w:p w14:paraId="64A86A00" w14:textId="77777777" w:rsidR="00DF41B5" w:rsidRPr="003D267F" w:rsidRDefault="00DF41B5" w:rsidP="00DF41B5">
      <w:r w:rsidRPr="003D267F">
        <w:rPr>
          <w:b/>
          <w:bCs/>
        </w:rPr>
        <w:t>Laboratuvar Yönetim Sistemi</w:t>
      </w:r>
    </w:p>
    <w:p w14:paraId="2BF76967" w14:textId="77777777" w:rsidR="00DF41B5" w:rsidRPr="003D267F" w:rsidRDefault="00DF41B5" w:rsidP="00DF41B5">
      <w:pPr>
        <w:numPr>
          <w:ilvl w:val="0"/>
          <w:numId w:val="24"/>
        </w:numPr>
      </w:pPr>
      <w:r w:rsidRPr="003D267F">
        <w:t>Veyon (laboratuvar bilgisayarlarının merkezi yönetimi ve uzaktan kontrolü)</w:t>
      </w:r>
    </w:p>
    <w:p w14:paraId="4D93615E" w14:textId="77777777" w:rsidR="00DF41B5" w:rsidRDefault="00DF41B5" w:rsidP="00DF41B5">
      <w:pPr>
        <w:rPr>
          <w:b/>
          <w:bCs/>
        </w:rPr>
      </w:pPr>
    </w:p>
    <w:p w14:paraId="2A0B41E5" w14:textId="77777777" w:rsidR="00DF41B5" w:rsidRPr="003D267F" w:rsidRDefault="00DF41B5" w:rsidP="00DF41B5">
      <w:pPr>
        <w:rPr>
          <w:b/>
          <w:bCs/>
        </w:rPr>
      </w:pPr>
      <w:r w:rsidRPr="003D267F">
        <w:rPr>
          <w:b/>
          <w:bCs/>
        </w:rPr>
        <w:t>Altyapının Yeterliliği</w:t>
      </w:r>
    </w:p>
    <w:p w14:paraId="0CEBB381" w14:textId="77777777" w:rsidR="00DF41B5" w:rsidRPr="00A620BF" w:rsidRDefault="00DF41B5" w:rsidP="00DF41B5">
      <w:pPr>
        <w:jc w:val="both"/>
      </w:pPr>
      <w:r w:rsidRPr="00A620BF">
        <w:t xml:space="preserve">Akademik personele sağlanan güncel dizüstü bilgisayarlar ve Microsoft Kampüs Anlaşması kapsamındaki yazılımlar, öğretim elemanlarının araştırma, ders hazırlığı ve öğretim faaliyetlerini etkin şekilde yürütmelerine olanak sağlamaktadır. </w:t>
      </w:r>
      <w:r w:rsidRPr="003D33DC">
        <w:t xml:space="preserve">15 Gbit/sn hızındaki kesintisiz ve yedekli internet altyapısı sayesinde online dersler, video konferanslar ve bulut tabanlı araştırma platformlarına sorunsuz erişim mümkündür. </w:t>
      </w:r>
      <w:r w:rsidRPr="00A620BF">
        <w:t xml:space="preserve">Adobe </w:t>
      </w:r>
      <w:r w:rsidRPr="00A620BF">
        <w:lastRenderedPageBreak/>
        <w:t>Creative Cloud, MATLAB, SPSS gibi Profession</w:t>
      </w:r>
      <w:r>
        <w:t>e</w:t>
      </w:r>
      <w:r w:rsidRPr="00A620BF">
        <w:t>l yazılımlarla zenginleştirilmiş altyapı, farklı disiplinlerden öğretim elemanlarının ihtiyaçlarını karşılamaktadır.</w:t>
      </w:r>
      <w:r>
        <w:t xml:space="preserve"> </w:t>
      </w:r>
    </w:p>
    <w:p w14:paraId="49521003" w14:textId="77777777" w:rsidR="00DF41B5" w:rsidRPr="00A620BF" w:rsidRDefault="00DF41B5" w:rsidP="00DF41B5">
      <w:pPr>
        <w:jc w:val="both"/>
      </w:pPr>
      <w:r w:rsidRPr="00A620BF">
        <w:t xml:space="preserve">Mevcut yazılım ve donanım altyapısı, programımızın hedefleri ve öğrenci sayısı dikkate alındığında oldukça kapsamlı ve yeterli düzeydedir. </w:t>
      </w:r>
      <w:r w:rsidRPr="003D33DC">
        <w:t xml:space="preserve">15 Gbit/sn hızındaki kesintisiz ve yedekli internet altyapısı sayesinde online dersler, video konferanslar ve bulut tabanlı araştırma platformlarına sorunsuz erişim mümkündür. </w:t>
      </w:r>
      <w:r>
        <w:t>1</w:t>
      </w:r>
      <w:r w:rsidRPr="00A620BF">
        <w:t>7 farklı professional yazılım ve sistem ile öğrencilerimiz sektör standardı araçları kullanma imkanına sahiptir. Microsoft Kampüs Anlaşması sayesinde tüm Microsoft ürünlerine tam erişim, Adobe Creative Cloud ile profesyonel tasarım araçları, IBM SPSS ve MATLAB ile ileri düzey analiz imkanları sunulmaktadır.</w:t>
      </w:r>
    </w:p>
    <w:p w14:paraId="6C3D2D1C" w14:textId="77777777" w:rsidR="00DF41B5" w:rsidRDefault="00DF41B5" w:rsidP="00DF41B5">
      <w:pPr>
        <w:jc w:val="both"/>
      </w:pPr>
      <w:r w:rsidRPr="003D267F">
        <w:t>Virtualizasyon teknolojileri ile esnek öğrenme ortamları, kapsamlı güvenlik yazılımları ile güvenli çalışma alanları sağlanmaktadır. Yüksek hızlı internet bağlantısı sayesinde bulut tabanlı uygulamalar sorunsuz çalışmakta, güncel donanım ise tüm yazılım gereksinimlerini karşılamaktadır.</w:t>
      </w:r>
    </w:p>
    <w:p w14:paraId="01F88C34" w14:textId="77777777" w:rsidR="00DF41B5" w:rsidRPr="003D267F" w:rsidRDefault="00DF41B5" w:rsidP="00DF41B5"/>
    <w:p w14:paraId="37275246" w14:textId="77777777" w:rsidR="00DF41B5" w:rsidRPr="003D267F" w:rsidRDefault="00DF41B5" w:rsidP="00DF41B5">
      <w:pPr>
        <w:rPr>
          <w:b/>
          <w:bCs/>
        </w:rPr>
      </w:pPr>
      <w:r w:rsidRPr="003D267F">
        <w:rPr>
          <w:b/>
          <w:bCs/>
        </w:rPr>
        <w:t>4. Özel Önlemler</w:t>
      </w:r>
    </w:p>
    <w:p w14:paraId="7A8C27C9" w14:textId="77777777" w:rsidR="00DF41B5" w:rsidRPr="003D267F" w:rsidRDefault="00DF41B5" w:rsidP="00DF41B5">
      <w:pPr>
        <w:rPr>
          <w:b/>
          <w:bCs/>
        </w:rPr>
      </w:pPr>
      <w:r w:rsidRPr="003D267F">
        <w:rPr>
          <w:b/>
          <w:bCs/>
        </w:rPr>
        <w:t>Güvenlik Önlemleri</w:t>
      </w:r>
    </w:p>
    <w:p w14:paraId="6DDF517D" w14:textId="77777777" w:rsidR="00DF41B5" w:rsidRPr="003D267F" w:rsidRDefault="00DF41B5" w:rsidP="00DF41B5">
      <w:r w:rsidRPr="003D267F">
        <w:t>Öğretim ortamları ve öğrenci laboratuvarlarında aşağıdaki güvenlik önlemleri alınmıştır</w:t>
      </w:r>
      <w:r>
        <w:t>.</w:t>
      </w:r>
    </w:p>
    <w:p w14:paraId="2B4611D6" w14:textId="77777777" w:rsidR="00DF41B5" w:rsidRPr="003D267F" w:rsidRDefault="00DF41B5" w:rsidP="00DF41B5">
      <w:pPr>
        <w:numPr>
          <w:ilvl w:val="0"/>
          <w:numId w:val="25"/>
        </w:numPr>
      </w:pPr>
      <w:r w:rsidRPr="003D267F">
        <w:t>7/24 güvenlik kamerası izleme</w:t>
      </w:r>
    </w:p>
    <w:p w14:paraId="3A270819" w14:textId="77777777" w:rsidR="00DF41B5" w:rsidRPr="003D267F" w:rsidRDefault="00DF41B5" w:rsidP="00DF41B5">
      <w:pPr>
        <w:numPr>
          <w:ilvl w:val="0"/>
          <w:numId w:val="25"/>
        </w:numPr>
      </w:pPr>
      <w:r w:rsidRPr="003D267F">
        <w:t>Yangın söndürme sistemleri ve acil durum protokolleri</w:t>
      </w:r>
    </w:p>
    <w:p w14:paraId="066E7A42" w14:textId="77777777" w:rsidR="00DF41B5" w:rsidRPr="003D267F" w:rsidRDefault="00DF41B5" w:rsidP="00DF41B5">
      <w:pPr>
        <w:numPr>
          <w:ilvl w:val="0"/>
          <w:numId w:val="25"/>
        </w:numPr>
      </w:pPr>
      <w:r w:rsidRPr="003D267F">
        <w:t>Elektriksel güvenlik sistemleri ve UPS desteği</w:t>
      </w:r>
    </w:p>
    <w:p w14:paraId="5754DAEA" w14:textId="77777777" w:rsidR="00DF41B5" w:rsidRPr="003D267F" w:rsidRDefault="00DF41B5" w:rsidP="00DF41B5">
      <w:r w:rsidRPr="003D267F">
        <w:rPr>
          <w:b/>
          <w:bCs/>
        </w:rPr>
        <w:t>Siber Güvenlik</w:t>
      </w:r>
    </w:p>
    <w:p w14:paraId="6D5F31E6" w14:textId="77777777" w:rsidR="00DF41B5" w:rsidRPr="003D267F" w:rsidRDefault="00DF41B5" w:rsidP="00DF41B5">
      <w:pPr>
        <w:numPr>
          <w:ilvl w:val="0"/>
          <w:numId w:val="26"/>
        </w:numPr>
      </w:pPr>
      <w:r w:rsidRPr="003D267F">
        <w:t>Güçlü firewall ve antivirus sistemleri</w:t>
      </w:r>
    </w:p>
    <w:p w14:paraId="780A3E29" w14:textId="77777777" w:rsidR="00DF41B5" w:rsidRPr="003D267F" w:rsidRDefault="00DF41B5" w:rsidP="00DF41B5">
      <w:pPr>
        <w:numPr>
          <w:ilvl w:val="0"/>
          <w:numId w:val="26"/>
        </w:numPr>
      </w:pPr>
      <w:r w:rsidRPr="003D267F">
        <w:t>Düzenli güvenlik güncellemeleri</w:t>
      </w:r>
    </w:p>
    <w:p w14:paraId="3BFFA39B" w14:textId="77777777" w:rsidR="00DF41B5" w:rsidRPr="003D267F" w:rsidRDefault="00DF41B5" w:rsidP="00DF41B5">
      <w:pPr>
        <w:numPr>
          <w:ilvl w:val="0"/>
          <w:numId w:val="26"/>
        </w:numPr>
      </w:pPr>
      <w:r w:rsidRPr="003D267F">
        <w:t>Kullanıcı erişim yetkilendirme sistemleri</w:t>
      </w:r>
    </w:p>
    <w:p w14:paraId="59343CC3" w14:textId="77777777" w:rsidR="00DF41B5" w:rsidRPr="003D267F" w:rsidRDefault="00DF41B5" w:rsidP="00DF41B5">
      <w:pPr>
        <w:numPr>
          <w:ilvl w:val="0"/>
          <w:numId w:val="26"/>
        </w:numPr>
      </w:pPr>
      <w:r w:rsidRPr="003D267F">
        <w:lastRenderedPageBreak/>
        <w:t>Veri yedekleme ve kurtarma protokolleri</w:t>
      </w:r>
    </w:p>
    <w:p w14:paraId="440BDB4F" w14:textId="77777777" w:rsidR="00DF41B5" w:rsidRPr="003D267F" w:rsidRDefault="00DF41B5" w:rsidP="00DF41B5">
      <w:r w:rsidRPr="003D267F">
        <w:rPr>
          <w:b/>
          <w:bCs/>
        </w:rPr>
        <w:t>Program Türüne Özel Önlemler</w:t>
      </w:r>
    </w:p>
    <w:p w14:paraId="15E930B5" w14:textId="77777777" w:rsidR="00DF41B5" w:rsidRPr="003D267F" w:rsidRDefault="00DF41B5" w:rsidP="00DF41B5">
      <w:pPr>
        <w:numPr>
          <w:ilvl w:val="0"/>
          <w:numId w:val="27"/>
        </w:numPr>
      </w:pPr>
      <w:r w:rsidRPr="003D267F">
        <w:t>Yazılım lisans yönetim sistemleri</w:t>
      </w:r>
    </w:p>
    <w:p w14:paraId="2DFE3C6A" w14:textId="77777777" w:rsidR="00DF41B5" w:rsidRPr="003D267F" w:rsidRDefault="00DF41B5" w:rsidP="00DF41B5">
      <w:pPr>
        <w:numPr>
          <w:ilvl w:val="0"/>
          <w:numId w:val="27"/>
        </w:numPr>
      </w:pPr>
      <w:r w:rsidRPr="003D267F">
        <w:t>Proje dosyalarının güvenli saklanması için bulut depolama</w:t>
      </w:r>
    </w:p>
    <w:p w14:paraId="0D606BE1" w14:textId="77777777" w:rsidR="00DF41B5" w:rsidRPr="003D267F" w:rsidRDefault="00DF41B5" w:rsidP="00DF41B5">
      <w:pPr>
        <w:numPr>
          <w:ilvl w:val="0"/>
          <w:numId w:val="27"/>
        </w:numPr>
      </w:pPr>
      <w:r w:rsidRPr="003D267F">
        <w:t>Öğrenci çalışmalarının fikri mülkiyet korunması</w:t>
      </w:r>
    </w:p>
    <w:p w14:paraId="47174126" w14:textId="77777777" w:rsidR="00DF41B5" w:rsidRPr="003D267F" w:rsidRDefault="00DF41B5" w:rsidP="00DF41B5">
      <w:pPr>
        <w:numPr>
          <w:ilvl w:val="0"/>
          <w:numId w:val="27"/>
        </w:numPr>
      </w:pPr>
      <w:r w:rsidRPr="003D267F">
        <w:t>Etik kullanım politikaları ve farkındalık eğitimleri</w:t>
      </w:r>
    </w:p>
    <w:p w14:paraId="622B214D" w14:textId="77777777" w:rsidR="00DF41B5" w:rsidRPr="003D267F" w:rsidRDefault="00DF41B5" w:rsidP="00DF41B5">
      <w:r w:rsidRPr="003D267F">
        <w:rPr>
          <w:b/>
          <w:bCs/>
        </w:rPr>
        <w:t>Sağlık ve Ergonomi</w:t>
      </w:r>
    </w:p>
    <w:p w14:paraId="2BA9604A" w14:textId="77777777" w:rsidR="00DF41B5" w:rsidRPr="003D267F" w:rsidRDefault="00DF41B5" w:rsidP="00DF41B5">
      <w:pPr>
        <w:numPr>
          <w:ilvl w:val="0"/>
          <w:numId w:val="28"/>
        </w:numPr>
      </w:pPr>
      <w:r w:rsidRPr="003D267F">
        <w:t xml:space="preserve">Ergonomik çalışma </w:t>
      </w:r>
      <w:r>
        <w:t>masa ve sandalyeleri</w:t>
      </w:r>
    </w:p>
    <w:p w14:paraId="1BDFBE24" w14:textId="77777777" w:rsidR="00DF41B5" w:rsidRPr="003D267F" w:rsidRDefault="00DF41B5" w:rsidP="00DF41B5">
      <w:pPr>
        <w:numPr>
          <w:ilvl w:val="0"/>
          <w:numId w:val="28"/>
        </w:numPr>
      </w:pPr>
      <w:r w:rsidRPr="003D267F">
        <w:t>Uygun aydınlatma ve havalandırma sistemleri</w:t>
      </w:r>
    </w:p>
    <w:p w14:paraId="718E3AF3" w14:textId="77777777" w:rsidR="00DF41B5" w:rsidRPr="003D267F" w:rsidRDefault="00DF41B5" w:rsidP="00DF41B5">
      <w:pPr>
        <w:numPr>
          <w:ilvl w:val="0"/>
          <w:numId w:val="28"/>
        </w:numPr>
      </w:pPr>
      <w:r w:rsidRPr="003D267F">
        <w:t>Düzenli ekipman bakım ve kontrolleri</w:t>
      </w:r>
    </w:p>
    <w:p w14:paraId="4C372D0C" w14:textId="0D8725F6" w:rsidR="00076E94" w:rsidRDefault="00DF41B5" w:rsidP="005A7060">
      <w:r w:rsidRPr="003D267F">
        <w:t>Bu kapsamlı altyapı ve güvenlik önlemleri, öğrencilerimizin güvenli ve verimli bir öğrenme ortamında modern teknolojileri etkin şekilde kullanmalarını sağlamaktadır.</w:t>
      </w:r>
    </w:p>
    <w:p w14:paraId="55DC4595" w14:textId="77777777" w:rsidR="005A7060" w:rsidRDefault="005A7060" w:rsidP="005A7060"/>
    <w:p w14:paraId="7247C832" w14:textId="77777777" w:rsidR="005A7060" w:rsidRDefault="005A7060" w:rsidP="005A7060"/>
    <w:p w14:paraId="011C5B4C" w14:textId="77777777" w:rsidR="005A7060" w:rsidRDefault="005A7060" w:rsidP="005A7060"/>
    <w:p w14:paraId="569BA979" w14:textId="77777777" w:rsidR="005A7060" w:rsidRDefault="005A7060" w:rsidP="005A7060"/>
    <w:p w14:paraId="7D68C4AE" w14:textId="77777777" w:rsidR="005A7060" w:rsidRPr="005A7060" w:rsidRDefault="005A7060" w:rsidP="005A7060"/>
    <w:p w14:paraId="7BC812AD" w14:textId="702AC1A9" w:rsidR="00076E94" w:rsidRPr="00E41C42" w:rsidRDefault="00076E94" w:rsidP="00076E94">
      <w:pPr>
        <w:pStyle w:val="Balk1"/>
        <w:tabs>
          <w:tab w:val="left" w:pos="0"/>
        </w:tabs>
        <w:rPr>
          <w:rFonts w:ascii="Times New Roman" w:eastAsiaTheme="minorHAnsi" w:hAnsi="Times New Roman" w:cs="Times New Roman"/>
          <w:b/>
          <w:bCs/>
          <w:color w:val="auto"/>
          <w:sz w:val="24"/>
          <w:szCs w:val="24"/>
        </w:rPr>
      </w:pPr>
      <w:bookmarkStart w:id="30" w:name="_Toc200711355"/>
      <w:r w:rsidRPr="00E41C42">
        <w:rPr>
          <w:rFonts w:ascii="Times New Roman" w:eastAsiaTheme="minorHAnsi" w:hAnsi="Times New Roman" w:cs="Times New Roman"/>
          <w:b/>
          <w:bCs/>
          <w:color w:val="auto"/>
          <w:sz w:val="24"/>
          <w:szCs w:val="24"/>
        </w:rPr>
        <w:lastRenderedPageBreak/>
        <w:t xml:space="preserve">F. </w:t>
      </w:r>
      <w:r w:rsidR="00525612" w:rsidRPr="00E41C42">
        <w:rPr>
          <w:rFonts w:ascii="Times New Roman" w:eastAsiaTheme="minorHAnsi" w:hAnsi="Times New Roman" w:cs="Times New Roman"/>
          <w:b/>
          <w:bCs/>
          <w:color w:val="auto"/>
          <w:sz w:val="24"/>
          <w:szCs w:val="24"/>
        </w:rPr>
        <w:t>TOPLUMSAL KATKI FAALİYETLERİ</w:t>
      </w:r>
      <w:bookmarkEnd w:id="30"/>
    </w:p>
    <w:p w14:paraId="45817793" w14:textId="5BF496E4" w:rsidR="00076E94" w:rsidRPr="00E41C42" w:rsidRDefault="00076E94" w:rsidP="00076E94">
      <w:pPr>
        <w:pStyle w:val="Balk2"/>
        <w:ind w:left="284"/>
        <w:rPr>
          <w:rFonts w:ascii="Times New Roman" w:eastAsiaTheme="minorHAnsi" w:hAnsi="Times New Roman" w:cs="Times New Roman"/>
          <w:b/>
          <w:bCs/>
          <w:color w:val="auto"/>
          <w:sz w:val="24"/>
          <w:szCs w:val="24"/>
        </w:rPr>
      </w:pPr>
      <w:bookmarkStart w:id="31" w:name="_Toc200711356"/>
      <w:r w:rsidRPr="00E41C42">
        <w:rPr>
          <w:rFonts w:ascii="Times New Roman" w:eastAsiaTheme="minorHAnsi" w:hAnsi="Times New Roman" w:cs="Times New Roman"/>
          <w:b/>
          <w:bCs/>
          <w:color w:val="auto"/>
          <w:sz w:val="24"/>
          <w:szCs w:val="24"/>
        </w:rPr>
        <w:t>1. Etkinlikler, Seminerler, Sosyal Sorumluluk Projeleri</w:t>
      </w:r>
      <w:bookmarkEnd w:id="31"/>
    </w:p>
    <w:p w14:paraId="12D51EA4" w14:textId="77777777" w:rsidR="00076E94" w:rsidRDefault="00076E94" w:rsidP="00076E94">
      <w:pPr>
        <w:ind w:left="567"/>
        <w:jc w:val="both"/>
        <w:rPr>
          <w:rFonts w:ascii="Times New Roman" w:hAnsi="Times New Roman" w:cs="Times New Roman"/>
        </w:rPr>
      </w:pPr>
      <w:r>
        <w:rPr>
          <w:rFonts w:ascii="Times New Roman" w:hAnsi="Times New Roman" w:cs="Times New Roman"/>
        </w:rPr>
        <w:t>Toplumsal Katkı faaliyetleri kapsamında y</w:t>
      </w:r>
      <w:r w:rsidRPr="00C736D7">
        <w:rPr>
          <w:rFonts w:ascii="Times New Roman" w:hAnsi="Times New Roman" w:cs="Times New Roman"/>
        </w:rPr>
        <w:t xml:space="preserve">ürütülen etkinlikler, seminerler, sosyal sorumluluk projeleri vb. </w:t>
      </w:r>
      <w:r>
        <w:rPr>
          <w:rFonts w:ascii="Times New Roman" w:hAnsi="Times New Roman" w:cs="Times New Roman"/>
        </w:rPr>
        <w:t xml:space="preserve">faaliyetleri belirtiniz ve </w:t>
      </w:r>
      <w:r w:rsidRPr="00C736D7">
        <w:rPr>
          <w:rFonts w:ascii="Times New Roman" w:hAnsi="Times New Roman" w:cs="Times New Roman"/>
        </w:rPr>
        <w:t xml:space="preserve">toplumsal katkı </w:t>
      </w:r>
      <w:r>
        <w:rPr>
          <w:rFonts w:ascii="Times New Roman" w:hAnsi="Times New Roman" w:cs="Times New Roman"/>
        </w:rPr>
        <w:t>açısından irdeleyiniz:</w:t>
      </w:r>
    </w:p>
    <w:tbl>
      <w:tblPr>
        <w:tblW w:w="31675" w:type="dxa"/>
        <w:tblCellMar>
          <w:left w:w="70" w:type="dxa"/>
          <w:right w:w="70" w:type="dxa"/>
        </w:tblCellMar>
        <w:tblLook w:val="04A0" w:firstRow="1" w:lastRow="0" w:firstColumn="1" w:lastColumn="0" w:noHBand="0" w:noVBand="1"/>
      </w:tblPr>
      <w:tblGrid>
        <w:gridCol w:w="1109"/>
        <w:gridCol w:w="740"/>
        <w:gridCol w:w="1453"/>
        <w:gridCol w:w="1997"/>
        <w:gridCol w:w="1317"/>
        <w:gridCol w:w="2921"/>
        <w:gridCol w:w="1191"/>
        <w:gridCol w:w="375"/>
        <w:gridCol w:w="375"/>
        <w:gridCol w:w="374"/>
        <w:gridCol w:w="374"/>
        <w:gridCol w:w="375"/>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tblGrid>
      <w:tr w:rsidR="00EA12D1" w:rsidRPr="002960B6" w14:paraId="423EA80C" w14:textId="77777777" w:rsidTr="00A67EB8">
        <w:trPr>
          <w:trHeight w:val="702"/>
        </w:trPr>
        <w:tc>
          <w:tcPr>
            <w:tcW w:w="1051"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EE8D3EB" w14:textId="77777777" w:rsidR="00EA12D1" w:rsidRPr="002960B6" w:rsidRDefault="00EA12D1" w:rsidP="00EA12D1">
            <w:pPr>
              <w:spacing w:after="0" w:line="240" w:lineRule="auto"/>
              <w:jc w:val="center"/>
              <w:rPr>
                <w:rFonts w:ascii="Times New Roman" w:eastAsia="Times New Roman" w:hAnsi="Times New Roman" w:cs="Times New Roman"/>
                <w:b/>
                <w:bCs/>
                <w:color w:val="000000"/>
                <w:kern w:val="0"/>
                <w:lang w:eastAsia="tr-TR"/>
                <w14:ligatures w14:val="none"/>
              </w:rPr>
            </w:pPr>
            <w:r w:rsidRPr="002960B6">
              <w:rPr>
                <w:rFonts w:ascii="Times New Roman" w:eastAsia="Times New Roman" w:hAnsi="Times New Roman" w:cs="Times New Roman"/>
                <w:b/>
                <w:bCs/>
                <w:color w:val="000000"/>
                <w:kern w:val="0"/>
                <w:lang w:eastAsia="tr-TR"/>
                <w14:ligatures w14:val="none"/>
              </w:rPr>
              <w:t>Tarih</w:t>
            </w:r>
          </w:p>
        </w:tc>
        <w:tc>
          <w:tcPr>
            <w:tcW w:w="699" w:type="dxa"/>
            <w:tcBorders>
              <w:top w:val="single" w:sz="4" w:space="0" w:color="auto"/>
              <w:left w:val="nil"/>
              <w:bottom w:val="single" w:sz="4" w:space="0" w:color="auto"/>
              <w:right w:val="single" w:sz="4" w:space="0" w:color="auto"/>
            </w:tcBorders>
            <w:shd w:val="clear" w:color="000000" w:fill="BFBFBF"/>
            <w:noWrap/>
            <w:vAlign w:val="center"/>
            <w:hideMark/>
          </w:tcPr>
          <w:p w14:paraId="1516984B" w14:textId="77777777" w:rsidR="00EA12D1" w:rsidRPr="002960B6" w:rsidRDefault="00EA12D1" w:rsidP="00EA12D1">
            <w:pPr>
              <w:spacing w:after="0" w:line="240" w:lineRule="auto"/>
              <w:jc w:val="center"/>
              <w:rPr>
                <w:rFonts w:ascii="Times New Roman" w:eastAsia="Times New Roman" w:hAnsi="Times New Roman" w:cs="Times New Roman"/>
                <w:b/>
                <w:bCs/>
                <w:color w:val="000000"/>
                <w:kern w:val="0"/>
                <w:lang w:eastAsia="tr-TR"/>
                <w14:ligatures w14:val="none"/>
              </w:rPr>
            </w:pPr>
            <w:r w:rsidRPr="002960B6">
              <w:rPr>
                <w:rFonts w:ascii="Times New Roman" w:eastAsia="Times New Roman" w:hAnsi="Times New Roman" w:cs="Times New Roman"/>
                <w:b/>
                <w:bCs/>
                <w:color w:val="000000"/>
                <w:kern w:val="0"/>
                <w:lang w:eastAsia="tr-TR"/>
                <w14:ligatures w14:val="none"/>
              </w:rPr>
              <w:t>Saat</w:t>
            </w:r>
          </w:p>
        </w:tc>
        <w:tc>
          <w:tcPr>
            <w:tcW w:w="1494" w:type="dxa"/>
            <w:tcBorders>
              <w:top w:val="single" w:sz="4" w:space="0" w:color="auto"/>
              <w:left w:val="nil"/>
              <w:bottom w:val="single" w:sz="4" w:space="0" w:color="auto"/>
              <w:right w:val="single" w:sz="4" w:space="0" w:color="auto"/>
            </w:tcBorders>
            <w:shd w:val="clear" w:color="000000" w:fill="BFBFBF"/>
            <w:noWrap/>
            <w:vAlign w:val="center"/>
            <w:hideMark/>
          </w:tcPr>
          <w:p w14:paraId="1EDD3862" w14:textId="77777777" w:rsidR="00EA12D1" w:rsidRPr="002960B6" w:rsidRDefault="00EA12D1" w:rsidP="00EA12D1">
            <w:pPr>
              <w:spacing w:after="0" w:line="240" w:lineRule="auto"/>
              <w:jc w:val="center"/>
              <w:rPr>
                <w:rFonts w:ascii="Times New Roman" w:eastAsia="Times New Roman" w:hAnsi="Times New Roman" w:cs="Times New Roman"/>
                <w:b/>
                <w:bCs/>
                <w:color w:val="000000"/>
                <w:kern w:val="0"/>
                <w:lang w:eastAsia="tr-TR"/>
                <w14:ligatures w14:val="none"/>
              </w:rPr>
            </w:pPr>
            <w:r w:rsidRPr="002960B6">
              <w:rPr>
                <w:rFonts w:ascii="Times New Roman" w:eastAsia="Times New Roman" w:hAnsi="Times New Roman" w:cs="Times New Roman"/>
                <w:b/>
                <w:bCs/>
                <w:color w:val="000000"/>
                <w:kern w:val="0"/>
                <w:lang w:eastAsia="tr-TR"/>
                <w14:ligatures w14:val="none"/>
              </w:rPr>
              <w:t xml:space="preserve"> Düzenleyen Birim / Kişi / Topluluk</w:t>
            </w:r>
          </w:p>
        </w:tc>
        <w:tc>
          <w:tcPr>
            <w:tcW w:w="2055" w:type="dxa"/>
            <w:tcBorders>
              <w:top w:val="single" w:sz="4" w:space="0" w:color="auto"/>
              <w:left w:val="nil"/>
              <w:bottom w:val="single" w:sz="4" w:space="0" w:color="auto"/>
              <w:right w:val="single" w:sz="4" w:space="0" w:color="auto"/>
            </w:tcBorders>
            <w:shd w:val="clear" w:color="000000" w:fill="BFBFBF"/>
            <w:noWrap/>
            <w:vAlign w:val="center"/>
            <w:hideMark/>
          </w:tcPr>
          <w:p w14:paraId="27C8D7DA" w14:textId="77777777" w:rsidR="00EA12D1" w:rsidRPr="002960B6" w:rsidRDefault="00EA12D1" w:rsidP="00EA12D1">
            <w:pPr>
              <w:spacing w:after="0" w:line="240" w:lineRule="auto"/>
              <w:jc w:val="center"/>
              <w:rPr>
                <w:rFonts w:ascii="Times New Roman" w:eastAsia="Times New Roman" w:hAnsi="Times New Roman" w:cs="Times New Roman"/>
                <w:b/>
                <w:bCs/>
                <w:color w:val="000000"/>
                <w:kern w:val="0"/>
                <w:lang w:eastAsia="tr-TR"/>
                <w14:ligatures w14:val="none"/>
              </w:rPr>
            </w:pPr>
            <w:r w:rsidRPr="002960B6">
              <w:rPr>
                <w:rFonts w:ascii="Times New Roman" w:eastAsia="Times New Roman" w:hAnsi="Times New Roman" w:cs="Times New Roman"/>
                <w:b/>
                <w:bCs/>
                <w:color w:val="000000"/>
                <w:kern w:val="0"/>
                <w:lang w:eastAsia="tr-TR"/>
                <w14:ligatures w14:val="none"/>
              </w:rPr>
              <w:t>Konu</w:t>
            </w:r>
          </w:p>
        </w:tc>
        <w:tc>
          <w:tcPr>
            <w:tcW w:w="1009" w:type="dxa"/>
            <w:tcBorders>
              <w:top w:val="single" w:sz="4" w:space="0" w:color="auto"/>
              <w:left w:val="nil"/>
              <w:bottom w:val="single" w:sz="4" w:space="0" w:color="auto"/>
              <w:right w:val="single" w:sz="4" w:space="0" w:color="auto"/>
            </w:tcBorders>
            <w:shd w:val="clear" w:color="000000" w:fill="BFBFBF"/>
            <w:noWrap/>
            <w:vAlign w:val="center"/>
            <w:hideMark/>
          </w:tcPr>
          <w:p w14:paraId="5F0D8E46" w14:textId="77777777" w:rsidR="00EA12D1" w:rsidRPr="002960B6" w:rsidRDefault="00EA12D1" w:rsidP="00EA12D1">
            <w:pPr>
              <w:spacing w:after="0" w:line="240" w:lineRule="auto"/>
              <w:jc w:val="center"/>
              <w:rPr>
                <w:rFonts w:ascii="Times New Roman" w:eastAsia="Times New Roman" w:hAnsi="Times New Roman" w:cs="Times New Roman"/>
                <w:b/>
                <w:bCs/>
                <w:color w:val="000000"/>
                <w:kern w:val="0"/>
                <w:lang w:eastAsia="tr-TR"/>
                <w14:ligatures w14:val="none"/>
              </w:rPr>
            </w:pPr>
            <w:r w:rsidRPr="002960B6">
              <w:rPr>
                <w:rFonts w:ascii="Times New Roman" w:eastAsia="Times New Roman" w:hAnsi="Times New Roman" w:cs="Times New Roman"/>
                <w:b/>
                <w:bCs/>
                <w:color w:val="000000"/>
                <w:kern w:val="0"/>
                <w:lang w:eastAsia="tr-TR"/>
                <w14:ligatures w14:val="none"/>
              </w:rPr>
              <w:t>ETKİNLİK TÜRÜ</w:t>
            </w:r>
          </w:p>
        </w:tc>
        <w:tc>
          <w:tcPr>
            <w:tcW w:w="2800" w:type="dxa"/>
            <w:tcBorders>
              <w:top w:val="single" w:sz="4" w:space="0" w:color="auto"/>
              <w:left w:val="nil"/>
              <w:bottom w:val="single" w:sz="4" w:space="0" w:color="auto"/>
              <w:right w:val="single" w:sz="4" w:space="0" w:color="auto"/>
            </w:tcBorders>
            <w:shd w:val="clear" w:color="000000" w:fill="BFBFBF"/>
            <w:vAlign w:val="center"/>
            <w:hideMark/>
          </w:tcPr>
          <w:p w14:paraId="26180998" w14:textId="77777777" w:rsidR="00EA12D1" w:rsidRPr="002960B6" w:rsidRDefault="00EA12D1" w:rsidP="00EA12D1">
            <w:pPr>
              <w:spacing w:after="0" w:line="240" w:lineRule="auto"/>
              <w:jc w:val="center"/>
              <w:rPr>
                <w:rFonts w:ascii="Times New Roman" w:eastAsia="Times New Roman" w:hAnsi="Times New Roman" w:cs="Times New Roman"/>
                <w:b/>
                <w:bCs/>
                <w:color w:val="000000"/>
                <w:kern w:val="0"/>
                <w:lang w:eastAsia="tr-TR"/>
                <w14:ligatures w14:val="none"/>
              </w:rPr>
            </w:pPr>
            <w:r w:rsidRPr="002960B6">
              <w:rPr>
                <w:rFonts w:ascii="Times New Roman" w:eastAsia="Times New Roman" w:hAnsi="Times New Roman" w:cs="Times New Roman"/>
                <w:b/>
                <w:bCs/>
                <w:color w:val="000000"/>
                <w:kern w:val="0"/>
                <w:lang w:eastAsia="tr-TR"/>
                <w14:ligatures w14:val="none"/>
              </w:rPr>
              <w:t>Konuşmacı/Konuk/Eğitimci</w:t>
            </w:r>
          </w:p>
        </w:tc>
        <w:tc>
          <w:tcPr>
            <w:tcW w:w="1224" w:type="dxa"/>
            <w:tcBorders>
              <w:top w:val="single" w:sz="4" w:space="0" w:color="auto"/>
              <w:left w:val="nil"/>
              <w:bottom w:val="single" w:sz="4" w:space="0" w:color="auto"/>
              <w:right w:val="single" w:sz="4" w:space="0" w:color="auto"/>
            </w:tcBorders>
            <w:shd w:val="clear" w:color="000000" w:fill="BFBFBF"/>
            <w:noWrap/>
            <w:vAlign w:val="center"/>
            <w:hideMark/>
          </w:tcPr>
          <w:p w14:paraId="0334D0DB" w14:textId="77777777" w:rsidR="00EA12D1" w:rsidRPr="002960B6" w:rsidRDefault="00EA12D1" w:rsidP="00EA12D1">
            <w:pPr>
              <w:spacing w:after="0" w:line="240" w:lineRule="auto"/>
              <w:jc w:val="center"/>
              <w:rPr>
                <w:rFonts w:ascii="Times New Roman" w:eastAsia="Times New Roman" w:hAnsi="Times New Roman" w:cs="Times New Roman"/>
                <w:b/>
                <w:bCs/>
                <w:color w:val="000000"/>
                <w:kern w:val="0"/>
                <w:lang w:eastAsia="tr-TR"/>
                <w14:ligatures w14:val="none"/>
              </w:rPr>
            </w:pPr>
            <w:r w:rsidRPr="002960B6">
              <w:rPr>
                <w:rFonts w:ascii="Times New Roman" w:eastAsia="Times New Roman" w:hAnsi="Times New Roman" w:cs="Times New Roman"/>
                <w:b/>
                <w:bCs/>
                <w:color w:val="000000"/>
                <w:kern w:val="0"/>
                <w:lang w:eastAsia="tr-TR"/>
                <w14:ligatures w14:val="none"/>
              </w:rPr>
              <w:t>Yer</w:t>
            </w:r>
          </w:p>
        </w:tc>
        <w:tc>
          <w:tcPr>
            <w:tcW w:w="383" w:type="dxa"/>
            <w:tcBorders>
              <w:top w:val="nil"/>
              <w:left w:val="single" w:sz="4" w:space="0" w:color="auto"/>
              <w:bottom w:val="nil"/>
              <w:right w:val="nil"/>
            </w:tcBorders>
            <w:noWrap/>
            <w:vAlign w:val="bottom"/>
            <w:hideMark/>
          </w:tcPr>
          <w:p w14:paraId="1C3D23B9" w14:textId="77777777" w:rsidR="00EA12D1" w:rsidRPr="002960B6" w:rsidRDefault="00EA12D1" w:rsidP="00EA12D1">
            <w:pPr>
              <w:spacing w:after="0" w:line="240" w:lineRule="auto"/>
              <w:jc w:val="center"/>
              <w:rPr>
                <w:rFonts w:ascii="Times New Roman" w:eastAsia="Times New Roman" w:hAnsi="Times New Roman" w:cs="Times New Roman"/>
                <w:b/>
                <w:bCs/>
                <w:color w:val="000000"/>
                <w:kern w:val="0"/>
                <w:lang w:eastAsia="tr-TR"/>
                <w14:ligatures w14:val="none"/>
              </w:rPr>
            </w:pPr>
          </w:p>
        </w:tc>
        <w:tc>
          <w:tcPr>
            <w:tcW w:w="383" w:type="dxa"/>
            <w:tcBorders>
              <w:top w:val="nil"/>
              <w:left w:val="nil"/>
              <w:bottom w:val="nil"/>
              <w:right w:val="nil"/>
            </w:tcBorders>
            <w:noWrap/>
            <w:vAlign w:val="bottom"/>
            <w:hideMark/>
          </w:tcPr>
          <w:p w14:paraId="70903298"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2" w:type="dxa"/>
            <w:tcBorders>
              <w:top w:val="nil"/>
              <w:left w:val="nil"/>
              <w:bottom w:val="nil"/>
              <w:right w:val="nil"/>
            </w:tcBorders>
            <w:noWrap/>
            <w:vAlign w:val="bottom"/>
            <w:hideMark/>
          </w:tcPr>
          <w:p w14:paraId="66F1DF83"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2" w:type="dxa"/>
            <w:tcBorders>
              <w:top w:val="nil"/>
              <w:left w:val="nil"/>
              <w:bottom w:val="nil"/>
              <w:right w:val="nil"/>
            </w:tcBorders>
            <w:noWrap/>
            <w:vAlign w:val="bottom"/>
            <w:hideMark/>
          </w:tcPr>
          <w:p w14:paraId="68188CD0"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2" w:type="dxa"/>
            <w:tcBorders>
              <w:top w:val="nil"/>
              <w:left w:val="nil"/>
              <w:bottom w:val="nil"/>
              <w:right w:val="nil"/>
            </w:tcBorders>
            <w:noWrap/>
            <w:vAlign w:val="bottom"/>
            <w:hideMark/>
          </w:tcPr>
          <w:p w14:paraId="10DEFACE"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5548723F"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5753CAAE"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44934F5A"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6257F6E0"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63A6DEA4"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13B82FAB"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1C0970CA"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3138BBAB"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68845121"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3729602A"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495B0ACB"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44B9D7ED"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289D7232"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3B32AC80"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22107727"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6CB7E609"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6600E36C"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4B21A5B0"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64DE29A7"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39F0C7E8"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6531D9C2"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447BD672"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5DDEADA0"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42B7C7A3"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1F72A35D"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0BF1F6E3"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5C991C9C"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78EB64B6"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7983845D"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4579D381"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6DB3CF1B"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261D3772"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49E4D4F9"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6ACB3603"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10E3FDF7"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15929D5D"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34ABA7D7"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3852BFA5"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598EDCEE"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58BE74F2"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1D9943A1"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1BC4378E"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519401AD"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36112171"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4A3CAC7D"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14B21958"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0F8307F5"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30D50451"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771367BF"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3E7FFFCD"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4F852739"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r>
      <w:tr w:rsidR="00EA12D1" w:rsidRPr="002960B6" w14:paraId="419EE113" w14:textId="77777777" w:rsidTr="00A67EB8">
        <w:trPr>
          <w:trHeight w:val="1035"/>
        </w:trPr>
        <w:tc>
          <w:tcPr>
            <w:tcW w:w="1051" w:type="dxa"/>
            <w:tcBorders>
              <w:top w:val="nil"/>
              <w:left w:val="single" w:sz="4" w:space="0" w:color="auto"/>
              <w:bottom w:val="single" w:sz="4" w:space="0" w:color="auto"/>
              <w:right w:val="single" w:sz="4" w:space="0" w:color="auto"/>
            </w:tcBorders>
            <w:noWrap/>
            <w:vAlign w:val="center"/>
            <w:hideMark/>
          </w:tcPr>
          <w:p w14:paraId="0367D0DC" w14:textId="77777777" w:rsidR="00EA12D1" w:rsidRPr="002960B6" w:rsidRDefault="00EA12D1" w:rsidP="00EA12D1">
            <w:pPr>
              <w:spacing w:after="0" w:line="240" w:lineRule="auto"/>
              <w:jc w:val="center"/>
              <w:rPr>
                <w:rFonts w:ascii="Times New Roman" w:eastAsia="Times New Roman" w:hAnsi="Times New Roman" w:cs="Times New Roman"/>
                <w:color w:val="000000"/>
                <w:kern w:val="0"/>
                <w:lang w:eastAsia="tr-TR"/>
                <w14:ligatures w14:val="none"/>
              </w:rPr>
            </w:pPr>
            <w:r w:rsidRPr="002960B6">
              <w:rPr>
                <w:rFonts w:ascii="Times New Roman" w:eastAsia="Times New Roman" w:hAnsi="Times New Roman" w:cs="Times New Roman"/>
                <w:color w:val="000000"/>
                <w:kern w:val="0"/>
                <w:lang w:eastAsia="tr-TR"/>
                <w14:ligatures w14:val="none"/>
              </w:rPr>
              <w:t>30.Eki.24</w:t>
            </w:r>
          </w:p>
        </w:tc>
        <w:tc>
          <w:tcPr>
            <w:tcW w:w="699" w:type="dxa"/>
            <w:tcBorders>
              <w:top w:val="nil"/>
              <w:left w:val="nil"/>
              <w:bottom w:val="single" w:sz="4" w:space="0" w:color="auto"/>
              <w:right w:val="single" w:sz="4" w:space="0" w:color="auto"/>
            </w:tcBorders>
            <w:noWrap/>
            <w:vAlign w:val="center"/>
            <w:hideMark/>
          </w:tcPr>
          <w:p w14:paraId="40C449C9" w14:textId="77777777" w:rsidR="00EA12D1" w:rsidRPr="002960B6" w:rsidRDefault="00EA12D1" w:rsidP="00EA12D1">
            <w:pPr>
              <w:spacing w:after="0" w:line="240" w:lineRule="auto"/>
              <w:jc w:val="center"/>
              <w:rPr>
                <w:rFonts w:ascii="Times New Roman" w:eastAsia="Times New Roman" w:hAnsi="Times New Roman" w:cs="Times New Roman"/>
                <w:color w:val="000000"/>
                <w:kern w:val="0"/>
                <w:lang w:eastAsia="tr-TR"/>
                <w14:ligatures w14:val="none"/>
              </w:rPr>
            </w:pPr>
            <w:r w:rsidRPr="002960B6">
              <w:rPr>
                <w:rFonts w:ascii="Times New Roman" w:eastAsia="Times New Roman" w:hAnsi="Times New Roman" w:cs="Times New Roman"/>
                <w:color w:val="000000"/>
                <w:kern w:val="0"/>
                <w:lang w:eastAsia="tr-TR"/>
                <w14:ligatures w14:val="none"/>
              </w:rPr>
              <w:t>13.00-14.00</w:t>
            </w:r>
          </w:p>
        </w:tc>
        <w:tc>
          <w:tcPr>
            <w:tcW w:w="1494" w:type="dxa"/>
            <w:tcBorders>
              <w:top w:val="nil"/>
              <w:left w:val="nil"/>
              <w:bottom w:val="single" w:sz="4" w:space="0" w:color="auto"/>
              <w:right w:val="single" w:sz="4" w:space="0" w:color="auto"/>
            </w:tcBorders>
            <w:vAlign w:val="center"/>
            <w:hideMark/>
          </w:tcPr>
          <w:p w14:paraId="454F70E5" w14:textId="77777777" w:rsidR="00EA12D1" w:rsidRPr="002960B6" w:rsidRDefault="00EA12D1" w:rsidP="00EA12D1">
            <w:pPr>
              <w:spacing w:after="0" w:line="240" w:lineRule="auto"/>
              <w:jc w:val="center"/>
              <w:rPr>
                <w:rFonts w:ascii="Times New Roman" w:eastAsia="Times New Roman" w:hAnsi="Times New Roman" w:cs="Times New Roman"/>
                <w:color w:val="000000"/>
                <w:kern w:val="0"/>
                <w:lang w:eastAsia="tr-TR"/>
                <w14:ligatures w14:val="none"/>
              </w:rPr>
            </w:pPr>
            <w:r w:rsidRPr="002960B6">
              <w:rPr>
                <w:rFonts w:ascii="Times New Roman" w:eastAsia="Times New Roman" w:hAnsi="Times New Roman" w:cs="Times New Roman"/>
                <w:color w:val="000000"/>
                <w:kern w:val="0"/>
                <w:lang w:eastAsia="tr-TR"/>
                <w14:ligatures w14:val="none"/>
              </w:rPr>
              <w:t xml:space="preserve">İşletme Fakültesi </w:t>
            </w:r>
            <w:r w:rsidRPr="002960B6">
              <w:rPr>
                <w:rFonts w:ascii="Times New Roman" w:eastAsia="Times New Roman" w:hAnsi="Times New Roman" w:cs="Times New Roman"/>
                <w:color w:val="000000"/>
                <w:kern w:val="0"/>
                <w:lang w:eastAsia="tr-TR"/>
                <w14:ligatures w14:val="none"/>
              </w:rPr>
              <w:br/>
              <w:t>Uluslararası Ticaret Bölümü</w:t>
            </w:r>
          </w:p>
        </w:tc>
        <w:tc>
          <w:tcPr>
            <w:tcW w:w="2055" w:type="dxa"/>
            <w:tcBorders>
              <w:top w:val="nil"/>
              <w:left w:val="nil"/>
              <w:bottom w:val="single" w:sz="4" w:space="0" w:color="auto"/>
              <w:right w:val="single" w:sz="4" w:space="0" w:color="auto"/>
            </w:tcBorders>
            <w:noWrap/>
            <w:vAlign w:val="center"/>
            <w:hideMark/>
          </w:tcPr>
          <w:p w14:paraId="13AAE8F8" w14:textId="77777777" w:rsidR="00EA12D1" w:rsidRPr="002960B6" w:rsidRDefault="00EA12D1" w:rsidP="00EA12D1">
            <w:pPr>
              <w:spacing w:after="0" w:line="240" w:lineRule="auto"/>
              <w:jc w:val="center"/>
              <w:rPr>
                <w:rFonts w:ascii="Times New Roman" w:eastAsia="Times New Roman" w:hAnsi="Times New Roman" w:cs="Times New Roman"/>
                <w:color w:val="000000"/>
                <w:kern w:val="0"/>
                <w:lang w:eastAsia="tr-TR"/>
                <w14:ligatures w14:val="none"/>
              </w:rPr>
            </w:pPr>
            <w:r w:rsidRPr="002960B6">
              <w:rPr>
                <w:rFonts w:ascii="Times New Roman" w:eastAsia="Times New Roman" w:hAnsi="Times New Roman" w:cs="Times New Roman"/>
                <w:color w:val="000000"/>
                <w:kern w:val="0"/>
                <w:lang w:eastAsia="tr-TR"/>
                <w14:ligatures w14:val="none"/>
              </w:rPr>
              <w:t>Dış Ticaret Finansmanında Güncel Meseleler</w:t>
            </w:r>
          </w:p>
        </w:tc>
        <w:tc>
          <w:tcPr>
            <w:tcW w:w="1009" w:type="dxa"/>
            <w:tcBorders>
              <w:top w:val="nil"/>
              <w:left w:val="nil"/>
              <w:bottom w:val="single" w:sz="4" w:space="0" w:color="auto"/>
              <w:right w:val="single" w:sz="4" w:space="0" w:color="auto"/>
            </w:tcBorders>
            <w:noWrap/>
            <w:vAlign w:val="center"/>
            <w:hideMark/>
          </w:tcPr>
          <w:p w14:paraId="1EB83B87" w14:textId="77777777" w:rsidR="00EA12D1" w:rsidRPr="002960B6" w:rsidRDefault="00EA12D1" w:rsidP="00EA12D1">
            <w:pPr>
              <w:spacing w:after="0" w:line="240" w:lineRule="auto"/>
              <w:jc w:val="center"/>
              <w:rPr>
                <w:rFonts w:ascii="Times New Roman" w:eastAsia="Times New Roman" w:hAnsi="Times New Roman" w:cs="Times New Roman"/>
                <w:color w:val="000000"/>
                <w:kern w:val="0"/>
                <w:lang w:eastAsia="tr-TR"/>
                <w14:ligatures w14:val="none"/>
              </w:rPr>
            </w:pPr>
            <w:r w:rsidRPr="002960B6">
              <w:rPr>
                <w:rFonts w:ascii="Times New Roman" w:eastAsia="Times New Roman" w:hAnsi="Times New Roman" w:cs="Times New Roman"/>
                <w:color w:val="000000"/>
                <w:kern w:val="0"/>
                <w:lang w:eastAsia="tr-TR"/>
                <w14:ligatures w14:val="none"/>
              </w:rPr>
              <w:t>Seminer</w:t>
            </w:r>
          </w:p>
        </w:tc>
        <w:tc>
          <w:tcPr>
            <w:tcW w:w="2800" w:type="dxa"/>
            <w:tcBorders>
              <w:top w:val="nil"/>
              <w:left w:val="nil"/>
              <w:bottom w:val="single" w:sz="4" w:space="0" w:color="auto"/>
              <w:right w:val="single" w:sz="4" w:space="0" w:color="auto"/>
            </w:tcBorders>
            <w:vAlign w:val="center"/>
            <w:hideMark/>
          </w:tcPr>
          <w:p w14:paraId="1CD05DD2" w14:textId="77777777" w:rsidR="00EA12D1" w:rsidRPr="002960B6" w:rsidRDefault="00EA12D1" w:rsidP="00EA12D1">
            <w:pPr>
              <w:spacing w:after="0" w:line="240" w:lineRule="auto"/>
              <w:jc w:val="center"/>
              <w:rPr>
                <w:rFonts w:ascii="Times New Roman" w:eastAsia="Times New Roman" w:hAnsi="Times New Roman" w:cs="Times New Roman"/>
                <w:color w:val="000000"/>
                <w:kern w:val="0"/>
                <w:lang w:eastAsia="tr-TR"/>
                <w14:ligatures w14:val="none"/>
              </w:rPr>
            </w:pPr>
            <w:r w:rsidRPr="002960B6">
              <w:rPr>
                <w:rFonts w:ascii="Times New Roman" w:eastAsia="Times New Roman" w:hAnsi="Times New Roman" w:cs="Times New Roman"/>
                <w:color w:val="000000"/>
                <w:kern w:val="0"/>
                <w:lang w:eastAsia="tr-TR"/>
                <w14:ligatures w14:val="none"/>
              </w:rPr>
              <w:t>Dr. Erhan Cahit Bahadır</w:t>
            </w:r>
          </w:p>
        </w:tc>
        <w:tc>
          <w:tcPr>
            <w:tcW w:w="1224" w:type="dxa"/>
            <w:tcBorders>
              <w:top w:val="single" w:sz="4" w:space="0" w:color="auto"/>
              <w:left w:val="nil"/>
              <w:bottom w:val="single" w:sz="4" w:space="0" w:color="auto"/>
              <w:right w:val="single" w:sz="4" w:space="0" w:color="auto"/>
            </w:tcBorders>
            <w:noWrap/>
            <w:vAlign w:val="center"/>
            <w:hideMark/>
          </w:tcPr>
          <w:p w14:paraId="00AC087A" w14:textId="77777777" w:rsidR="00EA12D1" w:rsidRPr="002960B6" w:rsidRDefault="00EA12D1" w:rsidP="00EA12D1">
            <w:pPr>
              <w:spacing w:after="0" w:line="240" w:lineRule="auto"/>
              <w:jc w:val="center"/>
              <w:rPr>
                <w:rFonts w:ascii="Times New Roman" w:eastAsia="Times New Roman" w:hAnsi="Times New Roman" w:cs="Times New Roman"/>
                <w:color w:val="000000"/>
                <w:kern w:val="0"/>
                <w:lang w:eastAsia="tr-TR"/>
                <w14:ligatures w14:val="none"/>
              </w:rPr>
            </w:pPr>
            <w:r w:rsidRPr="002960B6">
              <w:rPr>
                <w:rFonts w:ascii="Times New Roman" w:eastAsia="Times New Roman" w:hAnsi="Times New Roman" w:cs="Times New Roman"/>
                <w:color w:val="000000"/>
                <w:kern w:val="0"/>
                <w:lang w:eastAsia="tr-TR"/>
                <w14:ligatures w14:val="none"/>
              </w:rPr>
              <w:t>Sütlüce, Konferans Salonu</w:t>
            </w:r>
          </w:p>
        </w:tc>
        <w:tc>
          <w:tcPr>
            <w:tcW w:w="383" w:type="dxa"/>
            <w:tcBorders>
              <w:top w:val="nil"/>
              <w:left w:val="single" w:sz="4" w:space="0" w:color="auto"/>
              <w:bottom w:val="nil"/>
              <w:right w:val="nil"/>
            </w:tcBorders>
            <w:noWrap/>
            <w:vAlign w:val="bottom"/>
            <w:hideMark/>
          </w:tcPr>
          <w:p w14:paraId="62CDD2DC" w14:textId="77777777" w:rsidR="00EA12D1" w:rsidRPr="002960B6" w:rsidRDefault="00EA12D1" w:rsidP="00EA12D1">
            <w:pPr>
              <w:spacing w:after="0" w:line="240" w:lineRule="auto"/>
              <w:jc w:val="center"/>
              <w:rPr>
                <w:rFonts w:ascii="Times New Roman" w:eastAsia="Times New Roman" w:hAnsi="Times New Roman" w:cs="Times New Roman"/>
                <w:color w:val="000000"/>
                <w:kern w:val="0"/>
                <w:lang w:eastAsia="tr-TR"/>
                <w14:ligatures w14:val="none"/>
              </w:rPr>
            </w:pPr>
          </w:p>
        </w:tc>
        <w:tc>
          <w:tcPr>
            <w:tcW w:w="383" w:type="dxa"/>
            <w:tcBorders>
              <w:top w:val="nil"/>
              <w:left w:val="nil"/>
              <w:bottom w:val="nil"/>
              <w:right w:val="nil"/>
            </w:tcBorders>
            <w:noWrap/>
            <w:vAlign w:val="bottom"/>
            <w:hideMark/>
          </w:tcPr>
          <w:p w14:paraId="0D1F3803"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2" w:type="dxa"/>
            <w:tcBorders>
              <w:top w:val="nil"/>
              <w:left w:val="nil"/>
              <w:bottom w:val="nil"/>
              <w:right w:val="nil"/>
            </w:tcBorders>
            <w:noWrap/>
            <w:vAlign w:val="bottom"/>
            <w:hideMark/>
          </w:tcPr>
          <w:p w14:paraId="01B49439"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2" w:type="dxa"/>
            <w:tcBorders>
              <w:top w:val="nil"/>
              <w:left w:val="nil"/>
              <w:bottom w:val="nil"/>
              <w:right w:val="nil"/>
            </w:tcBorders>
            <w:noWrap/>
            <w:vAlign w:val="bottom"/>
            <w:hideMark/>
          </w:tcPr>
          <w:p w14:paraId="07A70CFA"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2" w:type="dxa"/>
            <w:tcBorders>
              <w:top w:val="nil"/>
              <w:left w:val="nil"/>
              <w:bottom w:val="nil"/>
              <w:right w:val="nil"/>
            </w:tcBorders>
            <w:noWrap/>
            <w:vAlign w:val="bottom"/>
            <w:hideMark/>
          </w:tcPr>
          <w:p w14:paraId="2EA98420"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383E9E07"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5541380A"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420FB059"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6EED2291"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1A540585"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24648813"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3FC502B1"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04050636"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4FCC0B26"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61D4A039"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3513885E"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496359EF"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037E1339"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16B42CAE"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1922C0D1"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654BCED7"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284B01CC"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6090B3F8"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2A550829"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1B26E949"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3ED04792"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575692C4"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2F49442B"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28C8ECBB"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3F2E83DF"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7685D5DA"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076A1638"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0BE305F0"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1F678661"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619B07EF"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138C4DB8"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088E42EB"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54A9F841"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17A5A903"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495191EF"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5958605B"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2E75576E"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66A7DEAA"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51161971"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57DADD4A"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0268468A"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7566C9C3"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03572F70"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42C38DF7"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632A11FF"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60015899"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2EB0D42D"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50C8A015"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3BB22863"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3CC420E0"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4B2E1315"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r>
      <w:tr w:rsidR="00EA12D1" w:rsidRPr="002960B6" w14:paraId="3B7D998A" w14:textId="77777777" w:rsidTr="00A67EB8">
        <w:trPr>
          <w:trHeight w:val="960"/>
        </w:trPr>
        <w:tc>
          <w:tcPr>
            <w:tcW w:w="1051" w:type="dxa"/>
            <w:tcBorders>
              <w:top w:val="nil"/>
              <w:left w:val="single" w:sz="4" w:space="0" w:color="auto"/>
              <w:bottom w:val="single" w:sz="4" w:space="0" w:color="auto"/>
              <w:right w:val="single" w:sz="4" w:space="0" w:color="auto"/>
            </w:tcBorders>
            <w:noWrap/>
            <w:vAlign w:val="center"/>
            <w:hideMark/>
          </w:tcPr>
          <w:p w14:paraId="4A5AEBF1" w14:textId="77777777" w:rsidR="00EA12D1" w:rsidRPr="002960B6" w:rsidRDefault="00EA12D1" w:rsidP="00EA12D1">
            <w:pPr>
              <w:spacing w:after="0" w:line="240" w:lineRule="auto"/>
              <w:jc w:val="center"/>
              <w:rPr>
                <w:rFonts w:ascii="Times New Roman" w:eastAsia="Times New Roman" w:hAnsi="Times New Roman" w:cs="Times New Roman"/>
                <w:color w:val="000000"/>
                <w:kern w:val="0"/>
                <w:lang w:eastAsia="tr-TR"/>
                <w14:ligatures w14:val="none"/>
              </w:rPr>
            </w:pPr>
            <w:r w:rsidRPr="002960B6">
              <w:rPr>
                <w:rFonts w:ascii="Times New Roman" w:eastAsia="Times New Roman" w:hAnsi="Times New Roman" w:cs="Times New Roman"/>
                <w:color w:val="000000"/>
                <w:kern w:val="0"/>
                <w:lang w:eastAsia="tr-TR"/>
                <w14:ligatures w14:val="none"/>
              </w:rPr>
              <w:t>10.Mar.25</w:t>
            </w:r>
          </w:p>
        </w:tc>
        <w:tc>
          <w:tcPr>
            <w:tcW w:w="699" w:type="dxa"/>
            <w:tcBorders>
              <w:top w:val="nil"/>
              <w:left w:val="nil"/>
              <w:bottom w:val="single" w:sz="4" w:space="0" w:color="auto"/>
              <w:right w:val="single" w:sz="4" w:space="0" w:color="auto"/>
            </w:tcBorders>
            <w:noWrap/>
            <w:vAlign w:val="center"/>
            <w:hideMark/>
          </w:tcPr>
          <w:p w14:paraId="1D1A4E4D" w14:textId="77777777" w:rsidR="00EA12D1" w:rsidRPr="002960B6" w:rsidRDefault="00EA12D1" w:rsidP="00EA12D1">
            <w:pPr>
              <w:spacing w:after="0" w:line="240" w:lineRule="auto"/>
              <w:jc w:val="center"/>
              <w:rPr>
                <w:rFonts w:ascii="Times New Roman" w:eastAsia="Times New Roman" w:hAnsi="Times New Roman" w:cs="Times New Roman"/>
                <w:color w:val="000000"/>
                <w:kern w:val="0"/>
                <w:lang w:eastAsia="tr-TR"/>
                <w14:ligatures w14:val="none"/>
              </w:rPr>
            </w:pPr>
            <w:r w:rsidRPr="002960B6">
              <w:rPr>
                <w:rFonts w:ascii="Times New Roman" w:eastAsia="Times New Roman" w:hAnsi="Times New Roman" w:cs="Times New Roman"/>
                <w:color w:val="000000"/>
                <w:kern w:val="0"/>
                <w:lang w:eastAsia="tr-TR"/>
                <w14:ligatures w14:val="none"/>
              </w:rPr>
              <w:t>15.00-17.00</w:t>
            </w:r>
          </w:p>
        </w:tc>
        <w:tc>
          <w:tcPr>
            <w:tcW w:w="1494" w:type="dxa"/>
            <w:tcBorders>
              <w:top w:val="nil"/>
              <w:left w:val="nil"/>
              <w:bottom w:val="single" w:sz="4" w:space="0" w:color="auto"/>
              <w:right w:val="single" w:sz="4" w:space="0" w:color="auto"/>
            </w:tcBorders>
            <w:vAlign w:val="center"/>
            <w:hideMark/>
          </w:tcPr>
          <w:p w14:paraId="153A99F8" w14:textId="77777777" w:rsidR="00EA12D1" w:rsidRPr="002960B6" w:rsidRDefault="00EA12D1" w:rsidP="00EA12D1">
            <w:pPr>
              <w:spacing w:after="0" w:line="240" w:lineRule="auto"/>
              <w:jc w:val="center"/>
              <w:rPr>
                <w:rFonts w:ascii="Times New Roman" w:eastAsia="Times New Roman" w:hAnsi="Times New Roman" w:cs="Times New Roman"/>
                <w:color w:val="000000"/>
                <w:kern w:val="0"/>
                <w:lang w:eastAsia="tr-TR"/>
                <w14:ligatures w14:val="none"/>
              </w:rPr>
            </w:pPr>
            <w:r w:rsidRPr="002960B6">
              <w:rPr>
                <w:rFonts w:ascii="Times New Roman" w:eastAsia="Times New Roman" w:hAnsi="Times New Roman" w:cs="Times New Roman"/>
                <w:color w:val="000000"/>
                <w:kern w:val="0"/>
                <w:lang w:eastAsia="tr-TR"/>
                <w14:ligatures w14:val="none"/>
              </w:rPr>
              <w:t xml:space="preserve">İşletme Fakültesi </w:t>
            </w:r>
            <w:r w:rsidRPr="002960B6">
              <w:rPr>
                <w:rFonts w:ascii="Times New Roman" w:eastAsia="Times New Roman" w:hAnsi="Times New Roman" w:cs="Times New Roman"/>
                <w:color w:val="000000"/>
                <w:kern w:val="0"/>
                <w:lang w:eastAsia="tr-TR"/>
                <w14:ligatures w14:val="none"/>
              </w:rPr>
              <w:br/>
              <w:t>Uluslararası Ticaret Bölümü</w:t>
            </w:r>
          </w:p>
        </w:tc>
        <w:tc>
          <w:tcPr>
            <w:tcW w:w="2055" w:type="dxa"/>
            <w:tcBorders>
              <w:top w:val="nil"/>
              <w:left w:val="nil"/>
              <w:bottom w:val="single" w:sz="4" w:space="0" w:color="auto"/>
              <w:right w:val="single" w:sz="4" w:space="0" w:color="auto"/>
            </w:tcBorders>
            <w:noWrap/>
            <w:vAlign w:val="center"/>
            <w:hideMark/>
          </w:tcPr>
          <w:p w14:paraId="04318934" w14:textId="77777777" w:rsidR="00EA12D1" w:rsidRPr="002960B6" w:rsidRDefault="00EA12D1" w:rsidP="00EA12D1">
            <w:pPr>
              <w:spacing w:after="0" w:line="240" w:lineRule="auto"/>
              <w:jc w:val="center"/>
              <w:rPr>
                <w:rFonts w:ascii="Times New Roman" w:eastAsia="Times New Roman" w:hAnsi="Times New Roman" w:cs="Times New Roman"/>
                <w:color w:val="000000"/>
                <w:kern w:val="0"/>
                <w:lang w:eastAsia="tr-TR"/>
                <w14:ligatures w14:val="none"/>
              </w:rPr>
            </w:pPr>
            <w:r w:rsidRPr="002960B6">
              <w:rPr>
                <w:rFonts w:ascii="Times New Roman" w:eastAsia="Times New Roman" w:hAnsi="Times New Roman" w:cs="Times New Roman"/>
                <w:color w:val="000000"/>
                <w:kern w:val="0"/>
                <w:lang w:eastAsia="tr-TR"/>
                <w14:ligatures w14:val="none"/>
              </w:rPr>
              <w:t>Yabancı Pazarlara Giriş Yöntemleri</w:t>
            </w:r>
          </w:p>
        </w:tc>
        <w:tc>
          <w:tcPr>
            <w:tcW w:w="1009" w:type="dxa"/>
            <w:tcBorders>
              <w:top w:val="nil"/>
              <w:left w:val="nil"/>
              <w:bottom w:val="single" w:sz="4" w:space="0" w:color="auto"/>
              <w:right w:val="single" w:sz="4" w:space="0" w:color="auto"/>
            </w:tcBorders>
            <w:noWrap/>
            <w:vAlign w:val="center"/>
            <w:hideMark/>
          </w:tcPr>
          <w:p w14:paraId="7B6935A7" w14:textId="77777777" w:rsidR="00EA12D1" w:rsidRPr="002960B6" w:rsidRDefault="00EA12D1" w:rsidP="00EA12D1">
            <w:pPr>
              <w:spacing w:after="0" w:line="240" w:lineRule="auto"/>
              <w:jc w:val="center"/>
              <w:rPr>
                <w:rFonts w:ascii="Times New Roman" w:eastAsia="Times New Roman" w:hAnsi="Times New Roman" w:cs="Times New Roman"/>
                <w:color w:val="000000"/>
                <w:kern w:val="0"/>
                <w:lang w:eastAsia="tr-TR"/>
                <w14:ligatures w14:val="none"/>
              </w:rPr>
            </w:pPr>
            <w:r w:rsidRPr="002960B6">
              <w:rPr>
                <w:rFonts w:ascii="Times New Roman" w:eastAsia="Times New Roman" w:hAnsi="Times New Roman" w:cs="Times New Roman"/>
                <w:color w:val="000000"/>
                <w:kern w:val="0"/>
                <w:lang w:eastAsia="tr-TR"/>
                <w14:ligatures w14:val="none"/>
              </w:rPr>
              <w:t>Seminer</w:t>
            </w:r>
          </w:p>
        </w:tc>
        <w:tc>
          <w:tcPr>
            <w:tcW w:w="2800" w:type="dxa"/>
            <w:tcBorders>
              <w:top w:val="nil"/>
              <w:left w:val="nil"/>
              <w:bottom w:val="single" w:sz="4" w:space="0" w:color="auto"/>
              <w:right w:val="single" w:sz="4" w:space="0" w:color="auto"/>
            </w:tcBorders>
            <w:vAlign w:val="center"/>
            <w:hideMark/>
          </w:tcPr>
          <w:p w14:paraId="0E3C367E" w14:textId="77777777" w:rsidR="00EA12D1" w:rsidRPr="002960B6" w:rsidRDefault="00EA12D1" w:rsidP="00EA12D1">
            <w:pPr>
              <w:spacing w:after="0" w:line="240" w:lineRule="auto"/>
              <w:jc w:val="center"/>
              <w:rPr>
                <w:rFonts w:ascii="Times New Roman" w:eastAsia="Times New Roman" w:hAnsi="Times New Roman" w:cs="Times New Roman"/>
                <w:color w:val="000000"/>
                <w:kern w:val="0"/>
                <w:lang w:eastAsia="tr-TR"/>
                <w14:ligatures w14:val="none"/>
              </w:rPr>
            </w:pPr>
            <w:r w:rsidRPr="002960B6">
              <w:rPr>
                <w:rFonts w:ascii="Times New Roman" w:eastAsia="Times New Roman" w:hAnsi="Times New Roman" w:cs="Times New Roman"/>
                <w:color w:val="000000"/>
                <w:kern w:val="0"/>
                <w:lang w:eastAsia="tr-TR"/>
                <w14:ligatures w14:val="none"/>
              </w:rPr>
              <w:t>Dr. Oğuzkan Şatıroğlu (Koçtaş Genel Müdürü)</w:t>
            </w:r>
            <w:r w:rsidRPr="002960B6">
              <w:rPr>
                <w:rFonts w:ascii="Times New Roman" w:eastAsia="Times New Roman" w:hAnsi="Times New Roman" w:cs="Times New Roman"/>
                <w:color w:val="000000"/>
                <w:kern w:val="0"/>
                <w:lang w:eastAsia="tr-TR"/>
                <w14:ligatures w14:val="none"/>
              </w:rPr>
              <w:br/>
              <w:t>Doç.Dr. Cihat Köksal (İStanbul Ticaret Üniversitesi)</w:t>
            </w:r>
          </w:p>
        </w:tc>
        <w:tc>
          <w:tcPr>
            <w:tcW w:w="1224" w:type="dxa"/>
            <w:tcBorders>
              <w:top w:val="single" w:sz="4" w:space="0" w:color="auto"/>
              <w:left w:val="nil"/>
              <w:bottom w:val="single" w:sz="4" w:space="0" w:color="auto"/>
              <w:right w:val="single" w:sz="4" w:space="0" w:color="auto"/>
            </w:tcBorders>
            <w:noWrap/>
            <w:vAlign w:val="center"/>
            <w:hideMark/>
          </w:tcPr>
          <w:p w14:paraId="370325C3" w14:textId="77777777" w:rsidR="00EA12D1" w:rsidRPr="002960B6" w:rsidRDefault="00EA12D1" w:rsidP="00EA12D1">
            <w:pPr>
              <w:spacing w:after="0" w:line="240" w:lineRule="auto"/>
              <w:jc w:val="center"/>
              <w:rPr>
                <w:rFonts w:ascii="Times New Roman" w:eastAsia="Times New Roman" w:hAnsi="Times New Roman" w:cs="Times New Roman"/>
                <w:color w:val="000000"/>
                <w:kern w:val="0"/>
                <w:lang w:eastAsia="tr-TR"/>
                <w14:ligatures w14:val="none"/>
              </w:rPr>
            </w:pPr>
            <w:r w:rsidRPr="002960B6">
              <w:rPr>
                <w:rFonts w:ascii="Times New Roman" w:eastAsia="Times New Roman" w:hAnsi="Times New Roman" w:cs="Times New Roman"/>
                <w:color w:val="000000"/>
                <w:kern w:val="0"/>
                <w:lang w:eastAsia="tr-TR"/>
                <w14:ligatures w14:val="none"/>
              </w:rPr>
              <w:t>Sütlüce E 502 (Çok Amaçlı Salon)</w:t>
            </w:r>
          </w:p>
        </w:tc>
        <w:tc>
          <w:tcPr>
            <w:tcW w:w="383" w:type="dxa"/>
            <w:tcBorders>
              <w:top w:val="nil"/>
              <w:left w:val="single" w:sz="4" w:space="0" w:color="auto"/>
              <w:bottom w:val="nil"/>
              <w:right w:val="nil"/>
            </w:tcBorders>
            <w:noWrap/>
            <w:vAlign w:val="bottom"/>
            <w:hideMark/>
          </w:tcPr>
          <w:p w14:paraId="0ECC8734" w14:textId="77777777" w:rsidR="00EA12D1" w:rsidRPr="002960B6" w:rsidRDefault="00EA12D1" w:rsidP="00EA12D1">
            <w:pPr>
              <w:spacing w:after="0" w:line="240" w:lineRule="auto"/>
              <w:jc w:val="center"/>
              <w:rPr>
                <w:rFonts w:ascii="Times New Roman" w:eastAsia="Times New Roman" w:hAnsi="Times New Roman" w:cs="Times New Roman"/>
                <w:color w:val="000000"/>
                <w:kern w:val="0"/>
                <w:lang w:eastAsia="tr-TR"/>
                <w14:ligatures w14:val="none"/>
              </w:rPr>
            </w:pPr>
          </w:p>
        </w:tc>
        <w:tc>
          <w:tcPr>
            <w:tcW w:w="383" w:type="dxa"/>
            <w:tcBorders>
              <w:top w:val="nil"/>
              <w:left w:val="nil"/>
              <w:bottom w:val="nil"/>
              <w:right w:val="nil"/>
            </w:tcBorders>
            <w:noWrap/>
            <w:vAlign w:val="bottom"/>
            <w:hideMark/>
          </w:tcPr>
          <w:p w14:paraId="576B95CE"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2" w:type="dxa"/>
            <w:tcBorders>
              <w:top w:val="nil"/>
              <w:left w:val="nil"/>
              <w:bottom w:val="nil"/>
              <w:right w:val="nil"/>
            </w:tcBorders>
            <w:noWrap/>
            <w:vAlign w:val="bottom"/>
            <w:hideMark/>
          </w:tcPr>
          <w:p w14:paraId="555ED75A"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2" w:type="dxa"/>
            <w:tcBorders>
              <w:top w:val="nil"/>
              <w:left w:val="nil"/>
              <w:bottom w:val="nil"/>
              <w:right w:val="nil"/>
            </w:tcBorders>
            <w:noWrap/>
            <w:vAlign w:val="bottom"/>
            <w:hideMark/>
          </w:tcPr>
          <w:p w14:paraId="32787788"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2" w:type="dxa"/>
            <w:tcBorders>
              <w:top w:val="nil"/>
              <w:left w:val="nil"/>
              <w:bottom w:val="nil"/>
              <w:right w:val="nil"/>
            </w:tcBorders>
            <w:noWrap/>
            <w:vAlign w:val="bottom"/>
            <w:hideMark/>
          </w:tcPr>
          <w:p w14:paraId="528E5C18"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3A6FEDB2"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72FE8B7F"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2A3A6C11"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1E50956E"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14815ADB"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41873862"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7B8AE39C"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1A4AD9FA"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4498FA80"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3BCEE08F"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0A89A28C"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5D2D8B1B"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373E7821"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72936459"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1B7DACC9"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3F5A57A3"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07E0E009"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58FF6840"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594F34D1"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4EAA2066"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6FA9C729"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5F4A757D"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468A3784"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3F80AD80"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468CEC94"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275CC4E1"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2CF9C0C9"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046598B8"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48A07913"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4F51AA83"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0B0750EA"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32B7D502"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517389D0"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587AD377"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7B0F7370"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1ACC8F85"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34AA904C"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0E6E892E"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41916DD2"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032EEF67"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3AA2FB4A"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198F1A8F"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21FA8DCF"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241EF7F9"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531BC0A8"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6ABAC585"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1A386D04"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01BAE2F0"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79A0B24D"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24E53F1E"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09B33825"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r>
      <w:tr w:rsidR="00EA12D1" w:rsidRPr="002960B6" w14:paraId="5E3BB963" w14:textId="77777777" w:rsidTr="00A67EB8">
        <w:trPr>
          <w:trHeight w:val="1200"/>
        </w:trPr>
        <w:tc>
          <w:tcPr>
            <w:tcW w:w="1051" w:type="dxa"/>
            <w:tcBorders>
              <w:top w:val="nil"/>
              <w:left w:val="single" w:sz="4" w:space="0" w:color="auto"/>
              <w:bottom w:val="single" w:sz="4" w:space="0" w:color="auto"/>
              <w:right w:val="single" w:sz="4" w:space="0" w:color="auto"/>
            </w:tcBorders>
            <w:noWrap/>
            <w:vAlign w:val="center"/>
            <w:hideMark/>
          </w:tcPr>
          <w:p w14:paraId="5C782284" w14:textId="77777777" w:rsidR="00EA12D1" w:rsidRPr="002960B6" w:rsidRDefault="00EA12D1" w:rsidP="00EA12D1">
            <w:pPr>
              <w:spacing w:after="0" w:line="240" w:lineRule="auto"/>
              <w:jc w:val="center"/>
              <w:rPr>
                <w:rFonts w:ascii="Times New Roman" w:eastAsia="Times New Roman" w:hAnsi="Times New Roman" w:cs="Times New Roman"/>
                <w:color w:val="000000"/>
                <w:kern w:val="0"/>
                <w:lang w:eastAsia="tr-TR"/>
                <w14:ligatures w14:val="none"/>
              </w:rPr>
            </w:pPr>
            <w:r w:rsidRPr="002960B6">
              <w:rPr>
                <w:rFonts w:ascii="Times New Roman" w:eastAsia="Times New Roman" w:hAnsi="Times New Roman" w:cs="Times New Roman"/>
                <w:color w:val="000000"/>
                <w:kern w:val="0"/>
                <w:lang w:eastAsia="tr-TR"/>
                <w14:ligatures w14:val="none"/>
              </w:rPr>
              <w:t>20.Mar.25</w:t>
            </w:r>
          </w:p>
        </w:tc>
        <w:tc>
          <w:tcPr>
            <w:tcW w:w="699" w:type="dxa"/>
            <w:tcBorders>
              <w:top w:val="nil"/>
              <w:left w:val="nil"/>
              <w:bottom w:val="single" w:sz="4" w:space="0" w:color="auto"/>
              <w:right w:val="single" w:sz="4" w:space="0" w:color="auto"/>
            </w:tcBorders>
            <w:noWrap/>
            <w:vAlign w:val="center"/>
            <w:hideMark/>
          </w:tcPr>
          <w:p w14:paraId="07D10490" w14:textId="77777777" w:rsidR="00EA12D1" w:rsidRPr="002960B6" w:rsidRDefault="00EA12D1" w:rsidP="00EA12D1">
            <w:pPr>
              <w:spacing w:after="0" w:line="240" w:lineRule="auto"/>
              <w:jc w:val="center"/>
              <w:rPr>
                <w:rFonts w:ascii="Times New Roman" w:eastAsia="Times New Roman" w:hAnsi="Times New Roman" w:cs="Times New Roman"/>
                <w:color w:val="000000"/>
                <w:kern w:val="0"/>
                <w:lang w:eastAsia="tr-TR"/>
                <w14:ligatures w14:val="none"/>
              </w:rPr>
            </w:pPr>
            <w:r w:rsidRPr="002960B6">
              <w:rPr>
                <w:rFonts w:ascii="Times New Roman" w:eastAsia="Times New Roman" w:hAnsi="Times New Roman" w:cs="Times New Roman"/>
                <w:color w:val="000000"/>
                <w:kern w:val="0"/>
                <w:lang w:eastAsia="tr-TR"/>
                <w14:ligatures w14:val="none"/>
              </w:rPr>
              <w:t>13.00-14.30</w:t>
            </w:r>
          </w:p>
        </w:tc>
        <w:tc>
          <w:tcPr>
            <w:tcW w:w="1494" w:type="dxa"/>
            <w:tcBorders>
              <w:top w:val="nil"/>
              <w:left w:val="nil"/>
              <w:bottom w:val="single" w:sz="4" w:space="0" w:color="auto"/>
              <w:right w:val="single" w:sz="4" w:space="0" w:color="auto"/>
            </w:tcBorders>
            <w:vAlign w:val="center"/>
            <w:hideMark/>
          </w:tcPr>
          <w:p w14:paraId="78A8BD49" w14:textId="77777777" w:rsidR="00EA12D1" w:rsidRPr="002960B6" w:rsidRDefault="00EA12D1" w:rsidP="00EA12D1">
            <w:pPr>
              <w:spacing w:after="0" w:line="240" w:lineRule="auto"/>
              <w:jc w:val="center"/>
              <w:rPr>
                <w:rFonts w:ascii="Times New Roman" w:eastAsia="Times New Roman" w:hAnsi="Times New Roman" w:cs="Times New Roman"/>
                <w:color w:val="000000"/>
                <w:kern w:val="0"/>
                <w:lang w:eastAsia="tr-TR"/>
                <w14:ligatures w14:val="none"/>
              </w:rPr>
            </w:pPr>
            <w:r w:rsidRPr="002960B6">
              <w:rPr>
                <w:rFonts w:ascii="Times New Roman" w:eastAsia="Times New Roman" w:hAnsi="Times New Roman" w:cs="Times New Roman"/>
                <w:color w:val="000000"/>
                <w:kern w:val="0"/>
                <w:lang w:eastAsia="tr-TR"/>
                <w14:ligatures w14:val="none"/>
              </w:rPr>
              <w:t xml:space="preserve">İşletme Fakültesi </w:t>
            </w:r>
            <w:r w:rsidRPr="002960B6">
              <w:rPr>
                <w:rFonts w:ascii="Times New Roman" w:eastAsia="Times New Roman" w:hAnsi="Times New Roman" w:cs="Times New Roman"/>
                <w:color w:val="000000"/>
                <w:kern w:val="0"/>
                <w:lang w:eastAsia="tr-TR"/>
                <w14:ligatures w14:val="none"/>
              </w:rPr>
              <w:br/>
              <w:t>Uluslararası Ticaret Bölümü</w:t>
            </w:r>
          </w:p>
        </w:tc>
        <w:tc>
          <w:tcPr>
            <w:tcW w:w="2055" w:type="dxa"/>
            <w:tcBorders>
              <w:top w:val="nil"/>
              <w:left w:val="nil"/>
              <w:bottom w:val="single" w:sz="4" w:space="0" w:color="auto"/>
              <w:right w:val="single" w:sz="4" w:space="0" w:color="auto"/>
            </w:tcBorders>
            <w:vAlign w:val="center"/>
            <w:hideMark/>
          </w:tcPr>
          <w:p w14:paraId="7C728377" w14:textId="77777777" w:rsidR="00EA12D1" w:rsidRPr="002960B6" w:rsidRDefault="00EA12D1" w:rsidP="00EA12D1">
            <w:pPr>
              <w:spacing w:after="0" w:line="240" w:lineRule="auto"/>
              <w:jc w:val="center"/>
              <w:rPr>
                <w:rFonts w:ascii="Times New Roman" w:eastAsia="Times New Roman" w:hAnsi="Times New Roman" w:cs="Times New Roman"/>
                <w:color w:val="000000"/>
                <w:kern w:val="0"/>
                <w:lang w:eastAsia="tr-TR"/>
                <w14:ligatures w14:val="none"/>
              </w:rPr>
            </w:pPr>
            <w:r w:rsidRPr="002960B6">
              <w:rPr>
                <w:rFonts w:ascii="Times New Roman" w:eastAsia="Times New Roman" w:hAnsi="Times New Roman" w:cs="Times New Roman"/>
                <w:color w:val="000000"/>
                <w:kern w:val="0"/>
                <w:lang w:eastAsia="tr-TR"/>
                <w14:ligatures w14:val="none"/>
              </w:rPr>
              <w:t xml:space="preserve">Uluslararası Ticaret Bölümü Erasmus Bilgilendirme Toplantısı </w:t>
            </w:r>
          </w:p>
        </w:tc>
        <w:tc>
          <w:tcPr>
            <w:tcW w:w="1009" w:type="dxa"/>
            <w:tcBorders>
              <w:top w:val="nil"/>
              <w:left w:val="nil"/>
              <w:bottom w:val="single" w:sz="4" w:space="0" w:color="auto"/>
              <w:right w:val="single" w:sz="4" w:space="0" w:color="auto"/>
            </w:tcBorders>
            <w:noWrap/>
            <w:vAlign w:val="center"/>
            <w:hideMark/>
          </w:tcPr>
          <w:p w14:paraId="502A6670" w14:textId="77777777" w:rsidR="00EA12D1" w:rsidRPr="002960B6" w:rsidRDefault="00EA12D1" w:rsidP="00EA12D1">
            <w:pPr>
              <w:spacing w:after="0" w:line="240" w:lineRule="auto"/>
              <w:jc w:val="center"/>
              <w:rPr>
                <w:rFonts w:ascii="Times New Roman" w:eastAsia="Times New Roman" w:hAnsi="Times New Roman" w:cs="Times New Roman"/>
                <w:color w:val="000000"/>
                <w:kern w:val="0"/>
                <w:lang w:eastAsia="tr-TR"/>
                <w14:ligatures w14:val="none"/>
              </w:rPr>
            </w:pPr>
            <w:r w:rsidRPr="002960B6">
              <w:rPr>
                <w:rFonts w:ascii="Times New Roman" w:eastAsia="Times New Roman" w:hAnsi="Times New Roman" w:cs="Times New Roman"/>
                <w:color w:val="000000"/>
                <w:kern w:val="0"/>
                <w:lang w:eastAsia="tr-TR"/>
                <w14:ligatures w14:val="none"/>
              </w:rPr>
              <w:t>Toplantı</w:t>
            </w:r>
          </w:p>
        </w:tc>
        <w:tc>
          <w:tcPr>
            <w:tcW w:w="2800" w:type="dxa"/>
            <w:tcBorders>
              <w:top w:val="nil"/>
              <w:left w:val="nil"/>
              <w:bottom w:val="single" w:sz="4" w:space="0" w:color="auto"/>
              <w:right w:val="single" w:sz="4" w:space="0" w:color="auto"/>
            </w:tcBorders>
            <w:vAlign w:val="center"/>
            <w:hideMark/>
          </w:tcPr>
          <w:p w14:paraId="05A8BA6C" w14:textId="77777777" w:rsidR="00EA12D1" w:rsidRPr="002960B6" w:rsidRDefault="00EA12D1" w:rsidP="00EA12D1">
            <w:pPr>
              <w:spacing w:after="0" w:line="240" w:lineRule="auto"/>
              <w:jc w:val="center"/>
              <w:rPr>
                <w:rFonts w:ascii="Times New Roman" w:eastAsia="Times New Roman" w:hAnsi="Times New Roman" w:cs="Times New Roman"/>
                <w:color w:val="000000"/>
                <w:kern w:val="0"/>
                <w:lang w:eastAsia="tr-TR"/>
                <w14:ligatures w14:val="none"/>
              </w:rPr>
            </w:pPr>
            <w:r w:rsidRPr="002960B6">
              <w:rPr>
                <w:rFonts w:ascii="Times New Roman" w:eastAsia="Times New Roman" w:hAnsi="Times New Roman" w:cs="Times New Roman"/>
                <w:color w:val="000000"/>
                <w:kern w:val="0"/>
                <w:lang w:eastAsia="tr-TR"/>
                <w14:ligatures w14:val="none"/>
              </w:rPr>
              <w:t>Doç.Dr. Cihat Köksal</w:t>
            </w:r>
            <w:r w:rsidRPr="002960B6">
              <w:rPr>
                <w:rFonts w:ascii="Times New Roman" w:eastAsia="Times New Roman" w:hAnsi="Times New Roman" w:cs="Times New Roman"/>
                <w:color w:val="000000"/>
                <w:kern w:val="0"/>
                <w:lang w:eastAsia="tr-TR"/>
                <w14:ligatures w14:val="none"/>
              </w:rPr>
              <w:br/>
              <w:t>Eine Dewanckele (Ult Yüksek Lisans Öğrencisi)</w:t>
            </w:r>
            <w:r w:rsidRPr="002960B6">
              <w:rPr>
                <w:rFonts w:ascii="Times New Roman" w:eastAsia="Times New Roman" w:hAnsi="Times New Roman" w:cs="Times New Roman"/>
                <w:color w:val="000000"/>
                <w:kern w:val="0"/>
                <w:lang w:eastAsia="tr-TR"/>
                <w14:ligatures w14:val="none"/>
              </w:rPr>
              <w:br/>
              <w:t>Tamirzhan Ilyakov (ULT Lisans Öğrencisi)</w:t>
            </w:r>
          </w:p>
        </w:tc>
        <w:tc>
          <w:tcPr>
            <w:tcW w:w="1224" w:type="dxa"/>
            <w:tcBorders>
              <w:top w:val="single" w:sz="4" w:space="0" w:color="auto"/>
              <w:left w:val="nil"/>
              <w:bottom w:val="single" w:sz="4" w:space="0" w:color="auto"/>
              <w:right w:val="single" w:sz="4" w:space="0" w:color="auto"/>
            </w:tcBorders>
            <w:noWrap/>
            <w:vAlign w:val="center"/>
            <w:hideMark/>
          </w:tcPr>
          <w:p w14:paraId="35046BA5" w14:textId="77777777" w:rsidR="00EA12D1" w:rsidRPr="002960B6" w:rsidRDefault="00EA12D1" w:rsidP="00EA12D1">
            <w:pPr>
              <w:spacing w:after="0" w:line="240" w:lineRule="auto"/>
              <w:jc w:val="center"/>
              <w:rPr>
                <w:rFonts w:ascii="Times New Roman" w:eastAsia="Times New Roman" w:hAnsi="Times New Roman" w:cs="Times New Roman"/>
                <w:color w:val="000000"/>
                <w:kern w:val="0"/>
                <w:lang w:eastAsia="tr-TR"/>
                <w14:ligatures w14:val="none"/>
              </w:rPr>
            </w:pPr>
            <w:r w:rsidRPr="002960B6">
              <w:rPr>
                <w:rFonts w:ascii="Times New Roman" w:eastAsia="Times New Roman" w:hAnsi="Times New Roman" w:cs="Times New Roman"/>
                <w:color w:val="000000"/>
                <w:kern w:val="0"/>
                <w:lang w:eastAsia="tr-TR"/>
                <w14:ligatures w14:val="none"/>
              </w:rPr>
              <w:t>Sütlüce E-502 (Çok Amaçlı Salon)</w:t>
            </w:r>
          </w:p>
        </w:tc>
        <w:tc>
          <w:tcPr>
            <w:tcW w:w="383" w:type="dxa"/>
            <w:tcBorders>
              <w:top w:val="nil"/>
              <w:left w:val="single" w:sz="4" w:space="0" w:color="auto"/>
              <w:bottom w:val="nil"/>
              <w:right w:val="nil"/>
            </w:tcBorders>
            <w:noWrap/>
            <w:vAlign w:val="bottom"/>
            <w:hideMark/>
          </w:tcPr>
          <w:p w14:paraId="05A26B71" w14:textId="77777777" w:rsidR="00EA12D1" w:rsidRPr="002960B6" w:rsidRDefault="00EA12D1" w:rsidP="00EA12D1">
            <w:pPr>
              <w:spacing w:after="0" w:line="240" w:lineRule="auto"/>
              <w:jc w:val="center"/>
              <w:rPr>
                <w:rFonts w:ascii="Times New Roman" w:eastAsia="Times New Roman" w:hAnsi="Times New Roman" w:cs="Times New Roman"/>
                <w:color w:val="000000"/>
                <w:kern w:val="0"/>
                <w:lang w:eastAsia="tr-TR"/>
                <w14:ligatures w14:val="none"/>
              </w:rPr>
            </w:pPr>
          </w:p>
        </w:tc>
        <w:tc>
          <w:tcPr>
            <w:tcW w:w="383" w:type="dxa"/>
            <w:tcBorders>
              <w:top w:val="nil"/>
              <w:left w:val="nil"/>
              <w:bottom w:val="nil"/>
              <w:right w:val="nil"/>
            </w:tcBorders>
            <w:noWrap/>
            <w:vAlign w:val="bottom"/>
            <w:hideMark/>
          </w:tcPr>
          <w:p w14:paraId="43008101"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2" w:type="dxa"/>
            <w:tcBorders>
              <w:top w:val="nil"/>
              <w:left w:val="nil"/>
              <w:bottom w:val="nil"/>
              <w:right w:val="nil"/>
            </w:tcBorders>
            <w:noWrap/>
            <w:vAlign w:val="bottom"/>
            <w:hideMark/>
          </w:tcPr>
          <w:p w14:paraId="0561CAA0"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2" w:type="dxa"/>
            <w:tcBorders>
              <w:top w:val="nil"/>
              <w:left w:val="nil"/>
              <w:bottom w:val="nil"/>
              <w:right w:val="nil"/>
            </w:tcBorders>
            <w:noWrap/>
            <w:vAlign w:val="bottom"/>
            <w:hideMark/>
          </w:tcPr>
          <w:p w14:paraId="13A705A3"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2" w:type="dxa"/>
            <w:tcBorders>
              <w:top w:val="nil"/>
              <w:left w:val="nil"/>
              <w:bottom w:val="nil"/>
              <w:right w:val="nil"/>
            </w:tcBorders>
            <w:noWrap/>
            <w:vAlign w:val="bottom"/>
            <w:hideMark/>
          </w:tcPr>
          <w:p w14:paraId="099009D2"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75D57B54"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19E92EA5"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21AF1D6D"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56089BE3"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235143A2"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7F9C7477"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302CF889"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48476A9F"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76D24135"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7B1C7A39"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0E89D32C"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5876F934"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67431EE6"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150543AF"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06025A28"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2349723F"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53B099D3"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390A23AC"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5507462A"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131B9A71"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2500AB15"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25B009CA"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6D7456F5"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2338E746"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590D1C0E"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66FA24B1"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255E91D0"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380CA78A"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58841DD7"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5F79B099"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5A78C236"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65BF6948"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7B36DCEC"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02C64DE9"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0CA7A702"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16BEB686"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2D6CDF08"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44B4EE84"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6C2F0D6A"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64227A5D"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19BD407E"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0C5FDB2C"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5467DFB4"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2FFDE97D"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3AF325DF"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1D009E1A"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3BBE06DD"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041A27B4"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7A71C894"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7A28CBB3"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c>
          <w:tcPr>
            <w:tcW w:w="381" w:type="dxa"/>
            <w:tcBorders>
              <w:top w:val="nil"/>
              <w:left w:val="nil"/>
              <w:bottom w:val="nil"/>
              <w:right w:val="nil"/>
            </w:tcBorders>
            <w:noWrap/>
            <w:vAlign w:val="bottom"/>
            <w:hideMark/>
          </w:tcPr>
          <w:p w14:paraId="0A1B8EA3" w14:textId="77777777" w:rsidR="00EA12D1" w:rsidRPr="002960B6" w:rsidRDefault="00EA12D1" w:rsidP="00EA12D1">
            <w:pPr>
              <w:spacing w:after="0" w:line="240" w:lineRule="auto"/>
              <w:rPr>
                <w:rFonts w:ascii="Times New Roman" w:eastAsia="Times New Roman" w:hAnsi="Times New Roman" w:cs="Times New Roman"/>
                <w:kern w:val="0"/>
                <w:lang w:eastAsia="tr-TR"/>
                <w14:ligatures w14:val="none"/>
              </w:rPr>
            </w:pPr>
          </w:p>
        </w:tc>
      </w:tr>
    </w:tbl>
    <w:p w14:paraId="220DEF82" w14:textId="77777777" w:rsidR="00F85BC6" w:rsidRPr="00C736D7" w:rsidRDefault="00F85BC6" w:rsidP="00076E94">
      <w:pPr>
        <w:ind w:left="567"/>
        <w:jc w:val="both"/>
        <w:rPr>
          <w:rFonts w:ascii="Times New Roman" w:hAnsi="Times New Roman" w:cs="Times New Roman"/>
        </w:rPr>
      </w:pPr>
    </w:p>
    <w:p w14:paraId="1505440F" w14:textId="72314993" w:rsidR="00076E94" w:rsidRDefault="00076E94" w:rsidP="00076E94">
      <w:pPr>
        <w:ind w:left="567"/>
        <w:jc w:val="both"/>
        <w:rPr>
          <w:rFonts w:ascii="Times New Roman" w:hAnsi="Times New Roman" w:cs="Times New Roman"/>
          <w:b/>
          <w:bCs/>
        </w:rPr>
      </w:pPr>
    </w:p>
    <w:p w14:paraId="38D10DA3" w14:textId="77777777" w:rsidR="005A7060" w:rsidRDefault="005A7060" w:rsidP="00076E94">
      <w:pPr>
        <w:ind w:left="567"/>
        <w:jc w:val="both"/>
        <w:rPr>
          <w:rFonts w:ascii="Times New Roman" w:hAnsi="Times New Roman" w:cs="Times New Roman"/>
          <w:b/>
          <w:bCs/>
        </w:rPr>
      </w:pPr>
    </w:p>
    <w:p w14:paraId="09AE4CE9" w14:textId="77777777" w:rsidR="005A7060" w:rsidRDefault="005A7060" w:rsidP="00076E94">
      <w:pPr>
        <w:ind w:left="567"/>
        <w:jc w:val="both"/>
        <w:rPr>
          <w:rFonts w:ascii="Times New Roman" w:hAnsi="Times New Roman" w:cs="Times New Roman"/>
          <w:b/>
          <w:bCs/>
        </w:rPr>
      </w:pPr>
    </w:p>
    <w:p w14:paraId="54DC1F41" w14:textId="77777777" w:rsidR="005A7060" w:rsidRDefault="005A7060" w:rsidP="00076E94">
      <w:pPr>
        <w:ind w:left="567"/>
        <w:jc w:val="both"/>
        <w:rPr>
          <w:rFonts w:ascii="Times New Roman" w:hAnsi="Times New Roman" w:cs="Times New Roman"/>
          <w:b/>
          <w:bCs/>
        </w:rPr>
      </w:pPr>
    </w:p>
    <w:p w14:paraId="0610BC0F" w14:textId="514D860A" w:rsidR="00076E94" w:rsidRPr="00E41C42" w:rsidRDefault="00076E94" w:rsidP="00076E94">
      <w:pPr>
        <w:pStyle w:val="Balk2"/>
        <w:ind w:left="284"/>
        <w:rPr>
          <w:rFonts w:ascii="Times New Roman" w:eastAsiaTheme="minorHAnsi" w:hAnsi="Times New Roman" w:cs="Times New Roman"/>
          <w:b/>
          <w:bCs/>
          <w:color w:val="auto"/>
          <w:sz w:val="24"/>
          <w:szCs w:val="24"/>
        </w:rPr>
      </w:pPr>
      <w:bookmarkStart w:id="32" w:name="_Toc200711357"/>
      <w:r w:rsidRPr="00E41C42">
        <w:rPr>
          <w:rFonts w:ascii="Times New Roman" w:eastAsiaTheme="minorHAnsi" w:hAnsi="Times New Roman" w:cs="Times New Roman"/>
          <w:b/>
          <w:bCs/>
          <w:color w:val="auto"/>
          <w:sz w:val="24"/>
          <w:szCs w:val="24"/>
        </w:rPr>
        <w:lastRenderedPageBreak/>
        <w:t>2. Mezunlar ve Sektörle Yürütülen İş Birlikleri</w:t>
      </w:r>
      <w:bookmarkEnd w:id="32"/>
    </w:p>
    <w:p w14:paraId="4B0B3F4D" w14:textId="77777777" w:rsidR="00076E94" w:rsidRDefault="00076E94" w:rsidP="00076E94">
      <w:pPr>
        <w:ind w:left="567"/>
        <w:jc w:val="both"/>
        <w:rPr>
          <w:rFonts w:ascii="Times New Roman" w:hAnsi="Times New Roman" w:cs="Times New Roman"/>
        </w:rPr>
      </w:pPr>
      <w:r w:rsidRPr="00DC2236">
        <w:rPr>
          <w:rFonts w:ascii="Times New Roman" w:hAnsi="Times New Roman" w:cs="Times New Roman"/>
        </w:rPr>
        <w:t>Toplumsal Katkı faaliyetleri kapsamında mezunlarla ve sektörle yürütülen iş birliği faaliyetlerini belirtiniz ve toplumsal katkı açısından irdeleyiniz:</w:t>
      </w:r>
    </w:p>
    <w:tbl>
      <w:tblPr>
        <w:tblW w:w="13162" w:type="dxa"/>
        <w:tblCellMar>
          <w:left w:w="70" w:type="dxa"/>
          <w:right w:w="70" w:type="dxa"/>
        </w:tblCellMar>
        <w:tblLook w:val="04A0" w:firstRow="1" w:lastRow="0" w:firstColumn="1" w:lastColumn="0" w:noHBand="0" w:noVBand="1"/>
      </w:tblPr>
      <w:tblGrid>
        <w:gridCol w:w="1540"/>
        <w:gridCol w:w="1370"/>
        <w:gridCol w:w="2260"/>
        <w:gridCol w:w="2380"/>
        <w:gridCol w:w="6049"/>
      </w:tblGrid>
      <w:tr w:rsidR="001A7680" w:rsidRPr="00A67EB8" w14:paraId="09880CFF" w14:textId="77777777" w:rsidTr="001A7680">
        <w:trPr>
          <w:trHeight w:val="288"/>
        </w:trPr>
        <w:tc>
          <w:tcPr>
            <w:tcW w:w="1540" w:type="dxa"/>
            <w:tcBorders>
              <w:top w:val="single" w:sz="4" w:space="0" w:color="auto"/>
              <w:left w:val="single" w:sz="4" w:space="0" w:color="auto"/>
              <w:bottom w:val="single" w:sz="4" w:space="0" w:color="auto"/>
              <w:right w:val="single" w:sz="4" w:space="0" w:color="auto"/>
            </w:tcBorders>
            <w:noWrap/>
            <w:vAlign w:val="bottom"/>
            <w:hideMark/>
          </w:tcPr>
          <w:p w14:paraId="23B1AE50" w14:textId="77777777" w:rsidR="001A7680" w:rsidRPr="00A67EB8" w:rsidRDefault="001A7680" w:rsidP="002B756F">
            <w:pPr>
              <w:spacing w:after="0" w:line="240" w:lineRule="auto"/>
              <w:jc w:val="center"/>
              <w:rPr>
                <w:rFonts w:ascii="Times New Roman" w:eastAsia="Times New Roman" w:hAnsi="Times New Roman" w:cs="Times New Roman"/>
                <w:color w:val="000000"/>
                <w:kern w:val="0"/>
                <w:lang w:eastAsia="tr-TR"/>
                <w14:ligatures w14:val="none"/>
              </w:rPr>
            </w:pPr>
            <w:r w:rsidRPr="00A67EB8">
              <w:rPr>
                <w:rFonts w:ascii="Times New Roman" w:eastAsia="Times New Roman" w:hAnsi="Times New Roman" w:cs="Times New Roman"/>
                <w:color w:val="000000"/>
                <w:kern w:val="0"/>
                <w:lang w:eastAsia="tr-TR"/>
                <w14:ligatures w14:val="none"/>
              </w:rPr>
              <w:t>AD</w:t>
            </w:r>
          </w:p>
        </w:tc>
        <w:tc>
          <w:tcPr>
            <w:tcW w:w="1370" w:type="dxa"/>
            <w:tcBorders>
              <w:top w:val="single" w:sz="4" w:space="0" w:color="auto"/>
              <w:left w:val="nil"/>
              <w:bottom w:val="single" w:sz="4" w:space="0" w:color="auto"/>
              <w:right w:val="single" w:sz="4" w:space="0" w:color="auto"/>
            </w:tcBorders>
            <w:noWrap/>
            <w:vAlign w:val="bottom"/>
            <w:hideMark/>
          </w:tcPr>
          <w:p w14:paraId="727902DC" w14:textId="77777777" w:rsidR="001A7680" w:rsidRPr="00A67EB8" w:rsidRDefault="001A7680" w:rsidP="002B756F">
            <w:pPr>
              <w:spacing w:after="0" w:line="240" w:lineRule="auto"/>
              <w:jc w:val="center"/>
              <w:rPr>
                <w:rFonts w:ascii="Times New Roman" w:eastAsia="Times New Roman" w:hAnsi="Times New Roman" w:cs="Times New Roman"/>
                <w:color w:val="000000"/>
                <w:kern w:val="0"/>
                <w:lang w:eastAsia="tr-TR"/>
                <w14:ligatures w14:val="none"/>
              </w:rPr>
            </w:pPr>
            <w:r w:rsidRPr="00A67EB8">
              <w:rPr>
                <w:rFonts w:ascii="Times New Roman" w:eastAsia="Times New Roman" w:hAnsi="Times New Roman" w:cs="Times New Roman"/>
                <w:color w:val="000000"/>
                <w:kern w:val="0"/>
                <w:lang w:eastAsia="tr-TR"/>
                <w14:ligatures w14:val="none"/>
              </w:rPr>
              <w:t>SOYAD</w:t>
            </w:r>
          </w:p>
        </w:tc>
        <w:tc>
          <w:tcPr>
            <w:tcW w:w="2260" w:type="dxa"/>
            <w:tcBorders>
              <w:top w:val="single" w:sz="4" w:space="0" w:color="auto"/>
              <w:left w:val="nil"/>
              <w:bottom w:val="single" w:sz="4" w:space="0" w:color="auto"/>
              <w:right w:val="single" w:sz="4" w:space="0" w:color="auto"/>
            </w:tcBorders>
            <w:noWrap/>
            <w:vAlign w:val="bottom"/>
            <w:hideMark/>
          </w:tcPr>
          <w:p w14:paraId="276F9CEC" w14:textId="77777777" w:rsidR="001A7680" w:rsidRPr="00A67EB8" w:rsidRDefault="001A7680" w:rsidP="002B756F">
            <w:pPr>
              <w:spacing w:after="0" w:line="240" w:lineRule="auto"/>
              <w:jc w:val="center"/>
              <w:rPr>
                <w:rFonts w:ascii="Times New Roman" w:eastAsia="Times New Roman" w:hAnsi="Times New Roman" w:cs="Times New Roman"/>
                <w:color w:val="000000"/>
                <w:kern w:val="0"/>
                <w:lang w:eastAsia="tr-TR"/>
                <w14:ligatures w14:val="none"/>
              </w:rPr>
            </w:pPr>
            <w:r w:rsidRPr="00A67EB8">
              <w:rPr>
                <w:rFonts w:ascii="Times New Roman" w:eastAsia="Times New Roman" w:hAnsi="Times New Roman" w:cs="Times New Roman"/>
                <w:color w:val="000000"/>
                <w:kern w:val="0"/>
                <w:lang w:eastAsia="tr-TR"/>
                <w14:ligatures w14:val="none"/>
              </w:rPr>
              <w:t>BÖLÜM</w:t>
            </w:r>
          </w:p>
        </w:tc>
        <w:tc>
          <w:tcPr>
            <w:tcW w:w="2380" w:type="dxa"/>
            <w:tcBorders>
              <w:top w:val="single" w:sz="4" w:space="0" w:color="auto"/>
              <w:left w:val="nil"/>
              <w:bottom w:val="single" w:sz="4" w:space="0" w:color="auto"/>
              <w:right w:val="single" w:sz="4" w:space="0" w:color="auto"/>
            </w:tcBorders>
            <w:noWrap/>
            <w:vAlign w:val="bottom"/>
            <w:hideMark/>
          </w:tcPr>
          <w:p w14:paraId="7FE3CBE4" w14:textId="77777777" w:rsidR="001A7680" w:rsidRPr="00A67EB8" w:rsidRDefault="001A7680" w:rsidP="002B756F">
            <w:pPr>
              <w:spacing w:after="0" w:line="240" w:lineRule="auto"/>
              <w:jc w:val="center"/>
              <w:rPr>
                <w:rFonts w:ascii="Times New Roman" w:eastAsia="Times New Roman" w:hAnsi="Times New Roman" w:cs="Times New Roman"/>
                <w:color w:val="000000"/>
                <w:kern w:val="0"/>
                <w:lang w:eastAsia="tr-TR"/>
                <w14:ligatures w14:val="none"/>
              </w:rPr>
            </w:pPr>
            <w:r w:rsidRPr="00A67EB8">
              <w:rPr>
                <w:rFonts w:ascii="Times New Roman" w:eastAsia="Times New Roman" w:hAnsi="Times New Roman" w:cs="Times New Roman"/>
                <w:color w:val="000000"/>
                <w:kern w:val="0"/>
                <w:lang w:eastAsia="tr-TR"/>
                <w14:ligatures w14:val="none"/>
              </w:rPr>
              <w:t>ETKİNLİK</w:t>
            </w:r>
          </w:p>
        </w:tc>
        <w:tc>
          <w:tcPr>
            <w:tcW w:w="5612" w:type="dxa"/>
            <w:tcBorders>
              <w:top w:val="single" w:sz="4" w:space="0" w:color="auto"/>
              <w:left w:val="nil"/>
              <w:bottom w:val="single" w:sz="4" w:space="0" w:color="auto"/>
              <w:right w:val="single" w:sz="4" w:space="0" w:color="auto"/>
            </w:tcBorders>
            <w:noWrap/>
            <w:vAlign w:val="bottom"/>
            <w:hideMark/>
          </w:tcPr>
          <w:p w14:paraId="6111F8F1" w14:textId="77777777" w:rsidR="001A7680" w:rsidRPr="00A67EB8" w:rsidRDefault="001A7680" w:rsidP="002B756F">
            <w:pPr>
              <w:spacing w:after="0" w:line="240" w:lineRule="auto"/>
              <w:jc w:val="center"/>
              <w:rPr>
                <w:rFonts w:ascii="Times New Roman" w:eastAsia="Times New Roman" w:hAnsi="Times New Roman" w:cs="Times New Roman"/>
                <w:color w:val="000000"/>
                <w:kern w:val="0"/>
                <w:lang w:eastAsia="tr-TR"/>
                <w14:ligatures w14:val="none"/>
              </w:rPr>
            </w:pPr>
            <w:r w:rsidRPr="00A67EB8">
              <w:rPr>
                <w:rFonts w:ascii="Times New Roman" w:eastAsia="Times New Roman" w:hAnsi="Times New Roman" w:cs="Times New Roman"/>
                <w:color w:val="000000"/>
                <w:kern w:val="0"/>
                <w:lang w:eastAsia="tr-TR"/>
                <w14:ligatures w14:val="none"/>
              </w:rPr>
              <w:t>LİNK</w:t>
            </w:r>
          </w:p>
        </w:tc>
      </w:tr>
      <w:tr w:rsidR="001A7680" w:rsidRPr="00A67EB8" w14:paraId="72F9C411" w14:textId="77777777" w:rsidTr="001A7680">
        <w:trPr>
          <w:trHeight w:val="288"/>
        </w:trPr>
        <w:tc>
          <w:tcPr>
            <w:tcW w:w="1540" w:type="dxa"/>
            <w:tcBorders>
              <w:top w:val="nil"/>
              <w:left w:val="single" w:sz="4" w:space="0" w:color="auto"/>
              <w:bottom w:val="single" w:sz="4" w:space="0" w:color="auto"/>
              <w:right w:val="single" w:sz="4" w:space="0" w:color="auto"/>
            </w:tcBorders>
            <w:noWrap/>
            <w:vAlign w:val="bottom"/>
            <w:hideMark/>
          </w:tcPr>
          <w:p w14:paraId="43674523" w14:textId="77777777" w:rsidR="001A7680" w:rsidRPr="00A67EB8" w:rsidRDefault="001A7680" w:rsidP="002B756F">
            <w:pPr>
              <w:spacing w:after="0" w:line="240" w:lineRule="auto"/>
              <w:rPr>
                <w:rFonts w:ascii="Times New Roman" w:eastAsia="Times New Roman" w:hAnsi="Times New Roman" w:cs="Times New Roman"/>
                <w:color w:val="000000"/>
                <w:kern w:val="0"/>
                <w:lang w:eastAsia="tr-TR"/>
                <w14:ligatures w14:val="none"/>
              </w:rPr>
            </w:pPr>
            <w:r w:rsidRPr="00A67EB8">
              <w:rPr>
                <w:rFonts w:ascii="Times New Roman" w:eastAsia="Times New Roman" w:hAnsi="Times New Roman" w:cs="Times New Roman"/>
                <w:color w:val="000000"/>
                <w:kern w:val="0"/>
                <w:lang w:eastAsia="tr-TR"/>
                <w14:ligatures w14:val="none"/>
              </w:rPr>
              <w:t xml:space="preserve">GÜLSÜM </w:t>
            </w:r>
          </w:p>
        </w:tc>
        <w:tc>
          <w:tcPr>
            <w:tcW w:w="1370" w:type="dxa"/>
            <w:tcBorders>
              <w:top w:val="nil"/>
              <w:left w:val="nil"/>
              <w:bottom w:val="single" w:sz="4" w:space="0" w:color="auto"/>
              <w:right w:val="single" w:sz="4" w:space="0" w:color="auto"/>
            </w:tcBorders>
            <w:noWrap/>
            <w:vAlign w:val="bottom"/>
            <w:hideMark/>
          </w:tcPr>
          <w:p w14:paraId="6BD439E3" w14:textId="77777777" w:rsidR="001A7680" w:rsidRPr="00A67EB8" w:rsidRDefault="001A7680" w:rsidP="002B756F">
            <w:pPr>
              <w:spacing w:after="0" w:line="240" w:lineRule="auto"/>
              <w:rPr>
                <w:rFonts w:ascii="Times New Roman" w:eastAsia="Times New Roman" w:hAnsi="Times New Roman" w:cs="Times New Roman"/>
                <w:color w:val="000000"/>
                <w:kern w:val="0"/>
                <w:lang w:eastAsia="tr-TR"/>
                <w14:ligatures w14:val="none"/>
              </w:rPr>
            </w:pPr>
            <w:r w:rsidRPr="00A67EB8">
              <w:rPr>
                <w:rFonts w:ascii="Times New Roman" w:eastAsia="Times New Roman" w:hAnsi="Times New Roman" w:cs="Times New Roman"/>
                <w:color w:val="000000"/>
                <w:kern w:val="0"/>
                <w:lang w:eastAsia="tr-TR"/>
                <w14:ligatures w14:val="none"/>
              </w:rPr>
              <w:t>ÇELİKÖZ</w:t>
            </w:r>
          </w:p>
        </w:tc>
        <w:tc>
          <w:tcPr>
            <w:tcW w:w="2260" w:type="dxa"/>
            <w:tcBorders>
              <w:top w:val="nil"/>
              <w:left w:val="nil"/>
              <w:bottom w:val="single" w:sz="4" w:space="0" w:color="auto"/>
              <w:right w:val="single" w:sz="4" w:space="0" w:color="auto"/>
            </w:tcBorders>
            <w:noWrap/>
            <w:vAlign w:val="bottom"/>
            <w:hideMark/>
          </w:tcPr>
          <w:p w14:paraId="47BDA211" w14:textId="77777777" w:rsidR="001A7680" w:rsidRPr="00A67EB8" w:rsidRDefault="001A7680" w:rsidP="002B756F">
            <w:pPr>
              <w:spacing w:after="0" w:line="240" w:lineRule="auto"/>
              <w:rPr>
                <w:rFonts w:ascii="Times New Roman" w:eastAsia="Times New Roman" w:hAnsi="Times New Roman" w:cs="Times New Roman"/>
                <w:color w:val="000000"/>
                <w:kern w:val="0"/>
                <w:lang w:eastAsia="tr-TR"/>
                <w14:ligatures w14:val="none"/>
              </w:rPr>
            </w:pPr>
            <w:r w:rsidRPr="00A67EB8">
              <w:rPr>
                <w:rFonts w:ascii="Times New Roman" w:eastAsia="Times New Roman" w:hAnsi="Times New Roman" w:cs="Times New Roman"/>
                <w:color w:val="000000"/>
                <w:kern w:val="0"/>
                <w:lang w:eastAsia="tr-TR"/>
                <w14:ligatures w14:val="none"/>
              </w:rPr>
              <w:t>ULUSLARARASI TİCARET</w:t>
            </w:r>
          </w:p>
        </w:tc>
        <w:tc>
          <w:tcPr>
            <w:tcW w:w="2380" w:type="dxa"/>
            <w:tcBorders>
              <w:top w:val="nil"/>
              <w:left w:val="nil"/>
              <w:bottom w:val="single" w:sz="4" w:space="0" w:color="auto"/>
              <w:right w:val="single" w:sz="4" w:space="0" w:color="auto"/>
            </w:tcBorders>
            <w:noWrap/>
            <w:vAlign w:val="bottom"/>
            <w:hideMark/>
          </w:tcPr>
          <w:p w14:paraId="50FF2F88" w14:textId="77777777" w:rsidR="001A7680" w:rsidRPr="00A67EB8" w:rsidRDefault="001A7680" w:rsidP="002B756F">
            <w:pPr>
              <w:spacing w:after="0" w:line="240" w:lineRule="auto"/>
              <w:rPr>
                <w:rFonts w:ascii="Times New Roman" w:eastAsia="Times New Roman" w:hAnsi="Times New Roman" w:cs="Times New Roman"/>
                <w:color w:val="000000"/>
                <w:kern w:val="0"/>
                <w:lang w:eastAsia="tr-TR"/>
                <w14:ligatures w14:val="none"/>
              </w:rPr>
            </w:pPr>
            <w:r w:rsidRPr="00A67EB8">
              <w:rPr>
                <w:rFonts w:ascii="Times New Roman" w:eastAsia="Times New Roman" w:hAnsi="Times New Roman" w:cs="Times New Roman"/>
                <w:color w:val="000000"/>
                <w:kern w:val="0"/>
                <w:lang w:eastAsia="tr-TR"/>
                <w14:ligatures w14:val="none"/>
              </w:rPr>
              <w:t>ONLİNE MEZUN SOHBETİ</w:t>
            </w:r>
          </w:p>
        </w:tc>
        <w:tc>
          <w:tcPr>
            <w:tcW w:w="5612" w:type="dxa"/>
            <w:tcBorders>
              <w:top w:val="nil"/>
              <w:left w:val="nil"/>
              <w:bottom w:val="single" w:sz="4" w:space="0" w:color="auto"/>
              <w:right w:val="single" w:sz="4" w:space="0" w:color="auto"/>
            </w:tcBorders>
            <w:noWrap/>
            <w:vAlign w:val="bottom"/>
            <w:hideMark/>
          </w:tcPr>
          <w:p w14:paraId="68CF4793" w14:textId="77777777" w:rsidR="001A7680" w:rsidRPr="00A67EB8" w:rsidRDefault="001A7680" w:rsidP="002B756F">
            <w:pPr>
              <w:spacing w:after="0" w:line="240" w:lineRule="auto"/>
              <w:rPr>
                <w:rFonts w:ascii="Times New Roman" w:eastAsia="Times New Roman" w:hAnsi="Times New Roman" w:cs="Times New Roman"/>
                <w:color w:val="000000"/>
                <w:kern w:val="0"/>
                <w:lang w:eastAsia="tr-TR"/>
                <w14:ligatures w14:val="none"/>
              </w:rPr>
            </w:pPr>
            <w:r w:rsidRPr="00A67EB8">
              <w:rPr>
                <w:rFonts w:ascii="Times New Roman" w:eastAsia="Times New Roman" w:hAnsi="Times New Roman" w:cs="Times New Roman"/>
                <w:color w:val="000000"/>
                <w:kern w:val="0"/>
                <w:lang w:eastAsia="tr-TR"/>
                <w14:ligatures w14:val="none"/>
              </w:rPr>
              <w:t>https://www.youtube.com/watch?v=u98Xj83TsYE</w:t>
            </w:r>
          </w:p>
        </w:tc>
      </w:tr>
      <w:tr w:rsidR="001A7680" w:rsidRPr="00A67EB8" w14:paraId="0706708F" w14:textId="77777777" w:rsidTr="001A7680">
        <w:trPr>
          <w:trHeight w:val="288"/>
        </w:trPr>
        <w:tc>
          <w:tcPr>
            <w:tcW w:w="1540" w:type="dxa"/>
            <w:tcBorders>
              <w:top w:val="nil"/>
              <w:left w:val="single" w:sz="4" w:space="0" w:color="auto"/>
              <w:bottom w:val="single" w:sz="4" w:space="0" w:color="auto"/>
              <w:right w:val="single" w:sz="4" w:space="0" w:color="auto"/>
            </w:tcBorders>
            <w:noWrap/>
            <w:vAlign w:val="bottom"/>
            <w:hideMark/>
          </w:tcPr>
          <w:p w14:paraId="25AC1569" w14:textId="77777777" w:rsidR="001A7680" w:rsidRPr="00A67EB8" w:rsidRDefault="001A7680" w:rsidP="002B756F">
            <w:pPr>
              <w:spacing w:after="0" w:line="240" w:lineRule="auto"/>
              <w:rPr>
                <w:rFonts w:ascii="Times New Roman" w:eastAsia="Times New Roman" w:hAnsi="Times New Roman" w:cs="Times New Roman"/>
                <w:color w:val="000000"/>
                <w:kern w:val="0"/>
                <w:lang w:eastAsia="tr-TR"/>
                <w14:ligatures w14:val="none"/>
              </w:rPr>
            </w:pPr>
            <w:r w:rsidRPr="00A67EB8">
              <w:rPr>
                <w:rFonts w:ascii="Times New Roman" w:eastAsia="Times New Roman" w:hAnsi="Times New Roman" w:cs="Times New Roman"/>
                <w:color w:val="000000"/>
                <w:kern w:val="0"/>
                <w:lang w:eastAsia="tr-TR"/>
                <w14:ligatures w14:val="none"/>
              </w:rPr>
              <w:t>DOĞUKAN</w:t>
            </w:r>
          </w:p>
        </w:tc>
        <w:tc>
          <w:tcPr>
            <w:tcW w:w="1370" w:type="dxa"/>
            <w:tcBorders>
              <w:top w:val="nil"/>
              <w:left w:val="nil"/>
              <w:bottom w:val="single" w:sz="4" w:space="0" w:color="auto"/>
              <w:right w:val="single" w:sz="4" w:space="0" w:color="auto"/>
            </w:tcBorders>
            <w:noWrap/>
            <w:vAlign w:val="bottom"/>
            <w:hideMark/>
          </w:tcPr>
          <w:p w14:paraId="55BE1E08" w14:textId="77777777" w:rsidR="001A7680" w:rsidRPr="00A67EB8" w:rsidRDefault="001A7680" w:rsidP="002B756F">
            <w:pPr>
              <w:spacing w:after="0" w:line="240" w:lineRule="auto"/>
              <w:rPr>
                <w:rFonts w:ascii="Times New Roman" w:eastAsia="Times New Roman" w:hAnsi="Times New Roman" w:cs="Times New Roman"/>
                <w:color w:val="000000"/>
                <w:kern w:val="0"/>
                <w:lang w:eastAsia="tr-TR"/>
                <w14:ligatures w14:val="none"/>
              </w:rPr>
            </w:pPr>
            <w:r w:rsidRPr="00A67EB8">
              <w:rPr>
                <w:rFonts w:ascii="Times New Roman" w:eastAsia="Times New Roman" w:hAnsi="Times New Roman" w:cs="Times New Roman"/>
                <w:color w:val="000000"/>
                <w:kern w:val="0"/>
                <w:lang w:eastAsia="tr-TR"/>
                <w14:ligatures w14:val="none"/>
              </w:rPr>
              <w:t>HODANCI</w:t>
            </w:r>
          </w:p>
        </w:tc>
        <w:tc>
          <w:tcPr>
            <w:tcW w:w="2260" w:type="dxa"/>
            <w:tcBorders>
              <w:top w:val="nil"/>
              <w:left w:val="nil"/>
              <w:bottom w:val="single" w:sz="4" w:space="0" w:color="auto"/>
              <w:right w:val="single" w:sz="4" w:space="0" w:color="auto"/>
            </w:tcBorders>
            <w:noWrap/>
            <w:vAlign w:val="bottom"/>
            <w:hideMark/>
          </w:tcPr>
          <w:p w14:paraId="7992FE48" w14:textId="77777777" w:rsidR="001A7680" w:rsidRPr="00A67EB8" w:rsidRDefault="001A7680" w:rsidP="002B756F">
            <w:pPr>
              <w:spacing w:after="0" w:line="240" w:lineRule="auto"/>
              <w:rPr>
                <w:rFonts w:ascii="Times New Roman" w:eastAsia="Times New Roman" w:hAnsi="Times New Roman" w:cs="Times New Roman"/>
                <w:color w:val="000000"/>
                <w:kern w:val="0"/>
                <w:lang w:eastAsia="tr-TR"/>
                <w14:ligatures w14:val="none"/>
              </w:rPr>
            </w:pPr>
            <w:r w:rsidRPr="00A67EB8">
              <w:rPr>
                <w:rFonts w:ascii="Times New Roman" w:eastAsia="Times New Roman" w:hAnsi="Times New Roman" w:cs="Times New Roman"/>
                <w:color w:val="000000"/>
                <w:kern w:val="0"/>
                <w:lang w:eastAsia="tr-TR"/>
                <w14:ligatures w14:val="none"/>
              </w:rPr>
              <w:t>ULUSLARARASI TİCARET</w:t>
            </w:r>
          </w:p>
        </w:tc>
        <w:tc>
          <w:tcPr>
            <w:tcW w:w="2380" w:type="dxa"/>
            <w:tcBorders>
              <w:top w:val="nil"/>
              <w:left w:val="nil"/>
              <w:bottom w:val="single" w:sz="4" w:space="0" w:color="auto"/>
              <w:right w:val="single" w:sz="4" w:space="0" w:color="auto"/>
            </w:tcBorders>
            <w:noWrap/>
            <w:vAlign w:val="bottom"/>
            <w:hideMark/>
          </w:tcPr>
          <w:p w14:paraId="17320725" w14:textId="77777777" w:rsidR="001A7680" w:rsidRPr="00A67EB8" w:rsidRDefault="001A7680" w:rsidP="002B756F">
            <w:pPr>
              <w:spacing w:after="0" w:line="240" w:lineRule="auto"/>
              <w:rPr>
                <w:rFonts w:ascii="Times New Roman" w:eastAsia="Times New Roman" w:hAnsi="Times New Roman" w:cs="Times New Roman"/>
                <w:color w:val="000000"/>
                <w:kern w:val="0"/>
                <w:lang w:eastAsia="tr-TR"/>
                <w14:ligatures w14:val="none"/>
              </w:rPr>
            </w:pPr>
            <w:r w:rsidRPr="00A67EB8">
              <w:rPr>
                <w:rFonts w:ascii="Times New Roman" w:eastAsia="Times New Roman" w:hAnsi="Times New Roman" w:cs="Times New Roman"/>
                <w:color w:val="000000"/>
                <w:kern w:val="0"/>
                <w:lang w:eastAsia="tr-TR"/>
                <w14:ligatures w14:val="none"/>
              </w:rPr>
              <w:t>ONLİNE MEZUN SOHBETİ</w:t>
            </w:r>
          </w:p>
        </w:tc>
        <w:tc>
          <w:tcPr>
            <w:tcW w:w="5612" w:type="dxa"/>
            <w:tcBorders>
              <w:top w:val="nil"/>
              <w:left w:val="nil"/>
              <w:bottom w:val="single" w:sz="4" w:space="0" w:color="auto"/>
              <w:right w:val="single" w:sz="4" w:space="0" w:color="auto"/>
            </w:tcBorders>
            <w:noWrap/>
            <w:vAlign w:val="bottom"/>
            <w:hideMark/>
          </w:tcPr>
          <w:p w14:paraId="7548DAFF" w14:textId="77777777" w:rsidR="001A7680" w:rsidRPr="00A67EB8" w:rsidRDefault="001A7680" w:rsidP="002B756F">
            <w:pPr>
              <w:spacing w:after="0" w:line="240" w:lineRule="auto"/>
              <w:rPr>
                <w:rFonts w:ascii="Times New Roman" w:eastAsia="Times New Roman" w:hAnsi="Times New Roman" w:cs="Times New Roman"/>
                <w:color w:val="000000"/>
                <w:kern w:val="0"/>
                <w:lang w:eastAsia="tr-TR"/>
                <w14:ligatures w14:val="none"/>
              </w:rPr>
            </w:pPr>
            <w:r w:rsidRPr="00A67EB8">
              <w:rPr>
                <w:rFonts w:ascii="Times New Roman" w:eastAsia="Times New Roman" w:hAnsi="Times New Roman" w:cs="Times New Roman"/>
                <w:color w:val="000000"/>
                <w:kern w:val="0"/>
                <w:lang w:eastAsia="tr-TR"/>
                <w14:ligatures w14:val="none"/>
              </w:rPr>
              <w:t>https://www.youtube.com/watch?v=XtAr0ZAPVgI&amp;t=59s</w:t>
            </w:r>
          </w:p>
        </w:tc>
      </w:tr>
      <w:tr w:rsidR="001A7680" w:rsidRPr="00A67EB8" w14:paraId="47A1F471" w14:textId="77777777" w:rsidTr="001A7680">
        <w:trPr>
          <w:trHeight w:val="288"/>
        </w:trPr>
        <w:tc>
          <w:tcPr>
            <w:tcW w:w="1540" w:type="dxa"/>
            <w:tcBorders>
              <w:top w:val="nil"/>
              <w:left w:val="single" w:sz="4" w:space="0" w:color="auto"/>
              <w:bottom w:val="single" w:sz="4" w:space="0" w:color="auto"/>
              <w:right w:val="single" w:sz="4" w:space="0" w:color="auto"/>
            </w:tcBorders>
            <w:noWrap/>
            <w:vAlign w:val="bottom"/>
            <w:hideMark/>
          </w:tcPr>
          <w:p w14:paraId="16A2FEBE" w14:textId="77777777" w:rsidR="001A7680" w:rsidRPr="00A67EB8" w:rsidRDefault="001A7680" w:rsidP="002B756F">
            <w:pPr>
              <w:spacing w:after="0" w:line="240" w:lineRule="auto"/>
              <w:rPr>
                <w:rFonts w:ascii="Times New Roman" w:eastAsia="Times New Roman" w:hAnsi="Times New Roman" w:cs="Times New Roman"/>
                <w:color w:val="000000"/>
                <w:kern w:val="0"/>
                <w:lang w:eastAsia="tr-TR"/>
                <w14:ligatures w14:val="none"/>
              </w:rPr>
            </w:pPr>
            <w:r w:rsidRPr="00A67EB8">
              <w:rPr>
                <w:rFonts w:ascii="Times New Roman" w:eastAsia="Times New Roman" w:hAnsi="Times New Roman" w:cs="Times New Roman"/>
                <w:color w:val="000000"/>
                <w:kern w:val="0"/>
                <w:lang w:eastAsia="tr-TR"/>
                <w14:ligatures w14:val="none"/>
              </w:rPr>
              <w:t xml:space="preserve">GÜLBEN </w:t>
            </w:r>
          </w:p>
        </w:tc>
        <w:tc>
          <w:tcPr>
            <w:tcW w:w="1370" w:type="dxa"/>
            <w:tcBorders>
              <w:top w:val="nil"/>
              <w:left w:val="nil"/>
              <w:bottom w:val="single" w:sz="4" w:space="0" w:color="auto"/>
              <w:right w:val="single" w:sz="4" w:space="0" w:color="auto"/>
            </w:tcBorders>
            <w:noWrap/>
            <w:vAlign w:val="bottom"/>
            <w:hideMark/>
          </w:tcPr>
          <w:p w14:paraId="06137D84" w14:textId="77777777" w:rsidR="001A7680" w:rsidRPr="00A67EB8" w:rsidRDefault="001A7680" w:rsidP="002B756F">
            <w:pPr>
              <w:spacing w:after="0" w:line="240" w:lineRule="auto"/>
              <w:rPr>
                <w:rFonts w:ascii="Times New Roman" w:eastAsia="Times New Roman" w:hAnsi="Times New Roman" w:cs="Times New Roman"/>
                <w:color w:val="000000"/>
                <w:kern w:val="0"/>
                <w:lang w:eastAsia="tr-TR"/>
                <w14:ligatures w14:val="none"/>
              </w:rPr>
            </w:pPr>
            <w:r w:rsidRPr="00A67EB8">
              <w:rPr>
                <w:rFonts w:ascii="Times New Roman" w:eastAsia="Times New Roman" w:hAnsi="Times New Roman" w:cs="Times New Roman"/>
                <w:color w:val="000000"/>
                <w:kern w:val="0"/>
                <w:lang w:eastAsia="tr-TR"/>
                <w14:ligatures w14:val="none"/>
              </w:rPr>
              <w:t>AĞAOĞLU</w:t>
            </w:r>
          </w:p>
        </w:tc>
        <w:tc>
          <w:tcPr>
            <w:tcW w:w="2260" w:type="dxa"/>
            <w:tcBorders>
              <w:top w:val="nil"/>
              <w:left w:val="nil"/>
              <w:bottom w:val="single" w:sz="4" w:space="0" w:color="auto"/>
              <w:right w:val="single" w:sz="4" w:space="0" w:color="auto"/>
            </w:tcBorders>
            <w:noWrap/>
            <w:vAlign w:val="bottom"/>
            <w:hideMark/>
          </w:tcPr>
          <w:p w14:paraId="34C2F729" w14:textId="77777777" w:rsidR="001A7680" w:rsidRPr="00A67EB8" w:rsidRDefault="001A7680" w:rsidP="002B756F">
            <w:pPr>
              <w:spacing w:after="0" w:line="240" w:lineRule="auto"/>
              <w:rPr>
                <w:rFonts w:ascii="Times New Roman" w:eastAsia="Times New Roman" w:hAnsi="Times New Roman" w:cs="Times New Roman"/>
                <w:color w:val="000000"/>
                <w:kern w:val="0"/>
                <w:lang w:eastAsia="tr-TR"/>
                <w14:ligatures w14:val="none"/>
              </w:rPr>
            </w:pPr>
            <w:r w:rsidRPr="00A67EB8">
              <w:rPr>
                <w:rFonts w:ascii="Times New Roman" w:eastAsia="Times New Roman" w:hAnsi="Times New Roman" w:cs="Times New Roman"/>
                <w:color w:val="000000"/>
                <w:kern w:val="0"/>
                <w:lang w:eastAsia="tr-TR"/>
                <w14:ligatures w14:val="none"/>
              </w:rPr>
              <w:t>ULUSLARARASI TİCARET</w:t>
            </w:r>
          </w:p>
        </w:tc>
        <w:tc>
          <w:tcPr>
            <w:tcW w:w="2380" w:type="dxa"/>
            <w:tcBorders>
              <w:top w:val="nil"/>
              <w:left w:val="nil"/>
              <w:bottom w:val="single" w:sz="4" w:space="0" w:color="auto"/>
              <w:right w:val="single" w:sz="4" w:space="0" w:color="auto"/>
            </w:tcBorders>
            <w:noWrap/>
            <w:vAlign w:val="bottom"/>
            <w:hideMark/>
          </w:tcPr>
          <w:p w14:paraId="3690C14D" w14:textId="77777777" w:rsidR="001A7680" w:rsidRPr="00A67EB8" w:rsidRDefault="001A7680" w:rsidP="002B756F">
            <w:pPr>
              <w:spacing w:after="0" w:line="240" w:lineRule="auto"/>
              <w:rPr>
                <w:rFonts w:ascii="Times New Roman" w:eastAsia="Times New Roman" w:hAnsi="Times New Roman" w:cs="Times New Roman"/>
                <w:color w:val="000000"/>
                <w:kern w:val="0"/>
                <w:lang w:eastAsia="tr-TR"/>
                <w14:ligatures w14:val="none"/>
              </w:rPr>
            </w:pPr>
            <w:r w:rsidRPr="00A67EB8">
              <w:rPr>
                <w:rFonts w:ascii="Times New Roman" w:eastAsia="Times New Roman" w:hAnsi="Times New Roman" w:cs="Times New Roman"/>
                <w:color w:val="000000"/>
                <w:kern w:val="0"/>
                <w:lang w:eastAsia="tr-TR"/>
                <w14:ligatures w14:val="none"/>
              </w:rPr>
              <w:t>MEZUN BULUŞMALARI</w:t>
            </w:r>
          </w:p>
        </w:tc>
        <w:tc>
          <w:tcPr>
            <w:tcW w:w="5612" w:type="dxa"/>
            <w:tcBorders>
              <w:top w:val="nil"/>
              <w:left w:val="nil"/>
              <w:bottom w:val="single" w:sz="4" w:space="0" w:color="auto"/>
              <w:right w:val="single" w:sz="4" w:space="0" w:color="auto"/>
            </w:tcBorders>
            <w:noWrap/>
            <w:vAlign w:val="bottom"/>
            <w:hideMark/>
          </w:tcPr>
          <w:p w14:paraId="6A5485E8" w14:textId="77777777" w:rsidR="001A7680" w:rsidRPr="00A67EB8" w:rsidRDefault="001A7680" w:rsidP="002B756F">
            <w:pPr>
              <w:spacing w:after="0" w:line="240" w:lineRule="auto"/>
              <w:rPr>
                <w:rFonts w:ascii="Times New Roman" w:eastAsia="Times New Roman" w:hAnsi="Times New Roman" w:cs="Times New Roman"/>
                <w:color w:val="000000"/>
                <w:kern w:val="0"/>
                <w:lang w:eastAsia="tr-TR"/>
                <w14:ligatures w14:val="none"/>
              </w:rPr>
            </w:pPr>
            <w:r w:rsidRPr="00A67EB8">
              <w:rPr>
                <w:rFonts w:ascii="Times New Roman" w:eastAsia="Times New Roman" w:hAnsi="Times New Roman" w:cs="Times New Roman"/>
                <w:color w:val="000000"/>
                <w:kern w:val="0"/>
                <w:lang w:eastAsia="tr-TR"/>
                <w14:ligatures w14:val="none"/>
              </w:rPr>
              <w:t>https://www.instagram.com/p/DJ4BqQOsCLp/?img_index=1</w:t>
            </w:r>
          </w:p>
        </w:tc>
      </w:tr>
      <w:tr w:rsidR="001A7680" w:rsidRPr="00A67EB8" w14:paraId="4EC8DD50" w14:textId="77777777" w:rsidTr="001A7680">
        <w:trPr>
          <w:trHeight w:val="288"/>
        </w:trPr>
        <w:tc>
          <w:tcPr>
            <w:tcW w:w="1540" w:type="dxa"/>
            <w:tcBorders>
              <w:top w:val="nil"/>
              <w:left w:val="single" w:sz="4" w:space="0" w:color="auto"/>
              <w:bottom w:val="single" w:sz="4" w:space="0" w:color="auto"/>
              <w:right w:val="single" w:sz="4" w:space="0" w:color="auto"/>
            </w:tcBorders>
            <w:noWrap/>
            <w:vAlign w:val="bottom"/>
            <w:hideMark/>
          </w:tcPr>
          <w:p w14:paraId="2B2B60C1" w14:textId="77777777" w:rsidR="001A7680" w:rsidRPr="00A67EB8" w:rsidRDefault="001A7680" w:rsidP="002B756F">
            <w:pPr>
              <w:spacing w:after="0" w:line="240" w:lineRule="auto"/>
              <w:rPr>
                <w:rFonts w:ascii="Times New Roman" w:eastAsia="Times New Roman" w:hAnsi="Times New Roman" w:cs="Times New Roman"/>
                <w:color w:val="000000"/>
                <w:kern w:val="0"/>
                <w:lang w:eastAsia="tr-TR"/>
                <w14:ligatures w14:val="none"/>
              </w:rPr>
            </w:pPr>
            <w:r w:rsidRPr="00A67EB8">
              <w:rPr>
                <w:rFonts w:ascii="Times New Roman" w:eastAsia="Times New Roman" w:hAnsi="Times New Roman" w:cs="Times New Roman"/>
                <w:color w:val="000000"/>
                <w:kern w:val="0"/>
                <w:lang w:eastAsia="tr-TR"/>
                <w14:ligatures w14:val="none"/>
              </w:rPr>
              <w:t>FURKAN</w:t>
            </w:r>
          </w:p>
        </w:tc>
        <w:tc>
          <w:tcPr>
            <w:tcW w:w="1370" w:type="dxa"/>
            <w:tcBorders>
              <w:top w:val="nil"/>
              <w:left w:val="nil"/>
              <w:bottom w:val="single" w:sz="4" w:space="0" w:color="auto"/>
              <w:right w:val="single" w:sz="4" w:space="0" w:color="auto"/>
            </w:tcBorders>
            <w:noWrap/>
            <w:vAlign w:val="bottom"/>
            <w:hideMark/>
          </w:tcPr>
          <w:p w14:paraId="3A2B8D74" w14:textId="77777777" w:rsidR="001A7680" w:rsidRPr="00A67EB8" w:rsidRDefault="001A7680" w:rsidP="002B756F">
            <w:pPr>
              <w:spacing w:after="0" w:line="240" w:lineRule="auto"/>
              <w:rPr>
                <w:rFonts w:ascii="Times New Roman" w:eastAsia="Times New Roman" w:hAnsi="Times New Roman" w:cs="Times New Roman"/>
                <w:color w:val="000000"/>
                <w:kern w:val="0"/>
                <w:lang w:eastAsia="tr-TR"/>
                <w14:ligatures w14:val="none"/>
              </w:rPr>
            </w:pPr>
            <w:r w:rsidRPr="00A67EB8">
              <w:rPr>
                <w:rFonts w:ascii="Times New Roman" w:eastAsia="Times New Roman" w:hAnsi="Times New Roman" w:cs="Times New Roman"/>
                <w:color w:val="000000"/>
                <w:kern w:val="0"/>
                <w:lang w:eastAsia="tr-TR"/>
                <w14:ligatures w14:val="none"/>
              </w:rPr>
              <w:t>BODUR</w:t>
            </w:r>
          </w:p>
        </w:tc>
        <w:tc>
          <w:tcPr>
            <w:tcW w:w="2260" w:type="dxa"/>
            <w:tcBorders>
              <w:top w:val="nil"/>
              <w:left w:val="nil"/>
              <w:bottom w:val="single" w:sz="4" w:space="0" w:color="auto"/>
              <w:right w:val="single" w:sz="4" w:space="0" w:color="auto"/>
            </w:tcBorders>
            <w:noWrap/>
            <w:vAlign w:val="bottom"/>
            <w:hideMark/>
          </w:tcPr>
          <w:p w14:paraId="33DE5D9A" w14:textId="77777777" w:rsidR="001A7680" w:rsidRPr="00A67EB8" w:rsidRDefault="001A7680" w:rsidP="002B756F">
            <w:pPr>
              <w:spacing w:after="0" w:line="240" w:lineRule="auto"/>
              <w:rPr>
                <w:rFonts w:ascii="Times New Roman" w:eastAsia="Times New Roman" w:hAnsi="Times New Roman" w:cs="Times New Roman"/>
                <w:color w:val="000000"/>
                <w:kern w:val="0"/>
                <w:lang w:eastAsia="tr-TR"/>
                <w14:ligatures w14:val="none"/>
              </w:rPr>
            </w:pPr>
            <w:r w:rsidRPr="00A67EB8">
              <w:rPr>
                <w:rFonts w:ascii="Times New Roman" w:eastAsia="Times New Roman" w:hAnsi="Times New Roman" w:cs="Times New Roman"/>
                <w:color w:val="000000"/>
                <w:kern w:val="0"/>
                <w:lang w:eastAsia="tr-TR"/>
                <w14:ligatures w14:val="none"/>
              </w:rPr>
              <w:t>ULUSLARARASI TİCARET</w:t>
            </w:r>
          </w:p>
        </w:tc>
        <w:tc>
          <w:tcPr>
            <w:tcW w:w="2380" w:type="dxa"/>
            <w:tcBorders>
              <w:top w:val="nil"/>
              <w:left w:val="nil"/>
              <w:bottom w:val="single" w:sz="4" w:space="0" w:color="auto"/>
              <w:right w:val="single" w:sz="4" w:space="0" w:color="auto"/>
            </w:tcBorders>
            <w:noWrap/>
            <w:vAlign w:val="bottom"/>
            <w:hideMark/>
          </w:tcPr>
          <w:p w14:paraId="74B9BB34" w14:textId="77777777" w:rsidR="001A7680" w:rsidRPr="00A67EB8" w:rsidRDefault="001A7680" w:rsidP="002B756F">
            <w:pPr>
              <w:spacing w:after="0" w:line="240" w:lineRule="auto"/>
              <w:rPr>
                <w:rFonts w:ascii="Times New Roman" w:eastAsia="Times New Roman" w:hAnsi="Times New Roman" w:cs="Times New Roman"/>
                <w:color w:val="000000"/>
                <w:kern w:val="0"/>
                <w:lang w:eastAsia="tr-TR"/>
                <w14:ligatures w14:val="none"/>
              </w:rPr>
            </w:pPr>
            <w:r w:rsidRPr="00A67EB8">
              <w:rPr>
                <w:rFonts w:ascii="Times New Roman" w:eastAsia="Times New Roman" w:hAnsi="Times New Roman" w:cs="Times New Roman"/>
                <w:color w:val="000000"/>
                <w:kern w:val="0"/>
                <w:lang w:eastAsia="tr-TR"/>
                <w14:ligatures w14:val="none"/>
              </w:rPr>
              <w:t>MEZUN BULUŞMALARI</w:t>
            </w:r>
          </w:p>
        </w:tc>
        <w:tc>
          <w:tcPr>
            <w:tcW w:w="5612" w:type="dxa"/>
            <w:tcBorders>
              <w:top w:val="nil"/>
              <w:left w:val="nil"/>
              <w:bottom w:val="single" w:sz="4" w:space="0" w:color="auto"/>
              <w:right w:val="single" w:sz="4" w:space="0" w:color="auto"/>
            </w:tcBorders>
            <w:noWrap/>
            <w:vAlign w:val="bottom"/>
            <w:hideMark/>
          </w:tcPr>
          <w:p w14:paraId="144FA710" w14:textId="77777777" w:rsidR="001A7680" w:rsidRPr="00A67EB8" w:rsidRDefault="001A7680" w:rsidP="002B756F">
            <w:pPr>
              <w:spacing w:after="0" w:line="240" w:lineRule="auto"/>
              <w:rPr>
                <w:rFonts w:ascii="Times New Roman" w:eastAsia="Times New Roman" w:hAnsi="Times New Roman" w:cs="Times New Roman"/>
                <w:color w:val="000000"/>
                <w:kern w:val="0"/>
                <w:lang w:eastAsia="tr-TR"/>
                <w14:ligatures w14:val="none"/>
              </w:rPr>
            </w:pPr>
            <w:r w:rsidRPr="00A67EB8">
              <w:rPr>
                <w:rFonts w:ascii="Times New Roman" w:eastAsia="Times New Roman" w:hAnsi="Times New Roman" w:cs="Times New Roman"/>
                <w:color w:val="000000"/>
                <w:kern w:val="0"/>
                <w:lang w:eastAsia="tr-TR"/>
                <w14:ligatures w14:val="none"/>
              </w:rPr>
              <w:t>https://www.instagram.com/p/DJ4BqQOsCLp/?img_index=1</w:t>
            </w:r>
          </w:p>
        </w:tc>
      </w:tr>
      <w:tr w:rsidR="001A7680" w:rsidRPr="00A67EB8" w14:paraId="046F0711" w14:textId="77777777" w:rsidTr="001A7680">
        <w:trPr>
          <w:trHeight w:val="288"/>
        </w:trPr>
        <w:tc>
          <w:tcPr>
            <w:tcW w:w="1540" w:type="dxa"/>
            <w:tcBorders>
              <w:top w:val="nil"/>
              <w:left w:val="single" w:sz="4" w:space="0" w:color="auto"/>
              <w:bottom w:val="single" w:sz="4" w:space="0" w:color="auto"/>
              <w:right w:val="single" w:sz="4" w:space="0" w:color="auto"/>
            </w:tcBorders>
            <w:noWrap/>
            <w:vAlign w:val="bottom"/>
            <w:hideMark/>
          </w:tcPr>
          <w:p w14:paraId="0ADF315D" w14:textId="77777777" w:rsidR="001A7680" w:rsidRPr="00A67EB8" w:rsidRDefault="001A7680" w:rsidP="002B756F">
            <w:pPr>
              <w:spacing w:after="0" w:line="240" w:lineRule="auto"/>
              <w:rPr>
                <w:rFonts w:ascii="Times New Roman" w:eastAsia="Times New Roman" w:hAnsi="Times New Roman" w:cs="Times New Roman"/>
                <w:color w:val="000000"/>
                <w:kern w:val="0"/>
                <w:lang w:eastAsia="tr-TR"/>
                <w14:ligatures w14:val="none"/>
              </w:rPr>
            </w:pPr>
            <w:r w:rsidRPr="00A67EB8">
              <w:rPr>
                <w:rFonts w:ascii="Times New Roman" w:eastAsia="Times New Roman" w:hAnsi="Times New Roman" w:cs="Times New Roman"/>
                <w:color w:val="000000"/>
                <w:kern w:val="0"/>
                <w:lang w:eastAsia="tr-TR"/>
                <w14:ligatures w14:val="none"/>
              </w:rPr>
              <w:t>YEMİLHAN</w:t>
            </w:r>
          </w:p>
        </w:tc>
        <w:tc>
          <w:tcPr>
            <w:tcW w:w="1370" w:type="dxa"/>
            <w:tcBorders>
              <w:top w:val="nil"/>
              <w:left w:val="nil"/>
              <w:bottom w:val="single" w:sz="4" w:space="0" w:color="auto"/>
              <w:right w:val="single" w:sz="4" w:space="0" w:color="auto"/>
            </w:tcBorders>
            <w:noWrap/>
            <w:vAlign w:val="bottom"/>
            <w:hideMark/>
          </w:tcPr>
          <w:p w14:paraId="2F757475" w14:textId="77777777" w:rsidR="001A7680" w:rsidRPr="00A67EB8" w:rsidRDefault="001A7680" w:rsidP="002B756F">
            <w:pPr>
              <w:spacing w:after="0" w:line="240" w:lineRule="auto"/>
              <w:rPr>
                <w:rFonts w:ascii="Times New Roman" w:eastAsia="Times New Roman" w:hAnsi="Times New Roman" w:cs="Times New Roman"/>
                <w:color w:val="000000"/>
                <w:kern w:val="0"/>
                <w:lang w:eastAsia="tr-TR"/>
                <w14:ligatures w14:val="none"/>
              </w:rPr>
            </w:pPr>
            <w:r w:rsidRPr="00A67EB8">
              <w:rPr>
                <w:rFonts w:ascii="Times New Roman" w:eastAsia="Times New Roman" w:hAnsi="Times New Roman" w:cs="Times New Roman"/>
                <w:color w:val="000000"/>
                <w:kern w:val="0"/>
                <w:lang w:eastAsia="tr-TR"/>
                <w14:ligatures w14:val="none"/>
              </w:rPr>
              <w:t>KAROĞLU</w:t>
            </w:r>
          </w:p>
        </w:tc>
        <w:tc>
          <w:tcPr>
            <w:tcW w:w="2260" w:type="dxa"/>
            <w:tcBorders>
              <w:top w:val="nil"/>
              <w:left w:val="nil"/>
              <w:bottom w:val="single" w:sz="4" w:space="0" w:color="auto"/>
              <w:right w:val="single" w:sz="4" w:space="0" w:color="auto"/>
            </w:tcBorders>
            <w:noWrap/>
            <w:vAlign w:val="bottom"/>
            <w:hideMark/>
          </w:tcPr>
          <w:p w14:paraId="480184C5" w14:textId="77777777" w:rsidR="001A7680" w:rsidRPr="00A67EB8" w:rsidRDefault="001A7680" w:rsidP="002B756F">
            <w:pPr>
              <w:spacing w:after="0" w:line="240" w:lineRule="auto"/>
              <w:rPr>
                <w:rFonts w:ascii="Times New Roman" w:eastAsia="Times New Roman" w:hAnsi="Times New Roman" w:cs="Times New Roman"/>
                <w:color w:val="000000"/>
                <w:kern w:val="0"/>
                <w:lang w:eastAsia="tr-TR"/>
                <w14:ligatures w14:val="none"/>
              </w:rPr>
            </w:pPr>
            <w:r w:rsidRPr="00A67EB8">
              <w:rPr>
                <w:rFonts w:ascii="Times New Roman" w:eastAsia="Times New Roman" w:hAnsi="Times New Roman" w:cs="Times New Roman"/>
                <w:color w:val="000000"/>
                <w:kern w:val="0"/>
                <w:lang w:eastAsia="tr-TR"/>
                <w14:ligatures w14:val="none"/>
              </w:rPr>
              <w:t>ULUSLARARASI TİCARET</w:t>
            </w:r>
          </w:p>
        </w:tc>
        <w:tc>
          <w:tcPr>
            <w:tcW w:w="2380" w:type="dxa"/>
            <w:tcBorders>
              <w:top w:val="nil"/>
              <w:left w:val="nil"/>
              <w:bottom w:val="single" w:sz="4" w:space="0" w:color="auto"/>
              <w:right w:val="single" w:sz="4" w:space="0" w:color="auto"/>
            </w:tcBorders>
            <w:noWrap/>
            <w:vAlign w:val="bottom"/>
            <w:hideMark/>
          </w:tcPr>
          <w:p w14:paraId="7D4F525A" w14:textId="77777777" w:rsidR="001A7680" w:rsidRPr="00A67EB8" w:rsidRDefault="001A7680" w:rsidP="002B756F">
            <w:pPr>
              <w:spacing w:after="0" w:line="240" w:lineRule="auto"/>
              <w:rPr>
                <w:rFonts w:ascii="Times New Roman" w:eastAsia="Times New Roman" w:hAnsi="Times New Roman" w:cs="Times New Roman"/>
                <w:color w:val="000000"/>
                <w:kern w:val="0"/>
                <w:lang w:eastAsia="tr-TR"/>
                <w14:ligatures w14:val="none"/>
              </w:rPr>
            </w:pPr>
            <w:r w:rsidRPr="00A67EB8">
              <w:rPr>
                <w:rFonts w:ascii="Times New Roman" w:eastAsia="Times New Roman" w:hAnsi="Times New Roman" w:cs="Times New Roman"/>
                <w:color w:val="000000"/>
                <w:kern w:val="0"/>
                <w:lang w:eastAsia="tr-TR"/>
                <w14:ligatures w14:val="none"/>
              </w:rPr>
              <w:t>MEZUN BULUŞMALARI</w:t>
            </w:r>
          </w:p>
        </w:tc>
        <w:tc>
          <w:tcPr>
            <w:tcW w:w="5612" w:type="dxa"/>
            <w:tcBorders>
              <w:top w:val="nil"/>
              <w:left w:val="nil"/>
              <w:bottom w:val="single" w:sz="4" w:space="0" w:color="auto"/>
              <w:right w:val="single" w:sz="4" w:space="0" w:color="auto"/>
            </w:tcBorders>
            <w:noWrap/>
            <w:vAlign w:val="bottom"/>
            <w:hideMark/>
          </w:tcPr>
          <w:p w14:paraId="67175043" w14:textId="77777777" w:rsidR="001A7680" w:rsidRPr="00A67EB8" w:rsidRDefault="001A7680" w:rsidP="002B756F">
            <w:pPr>
              <w:spacing w:after="0" w:line="240" w:lineRule="auto"/>
              <w:rPr>
                <w:rFonts w:ascii="Times New Roman" w:eastAsia="Times New Roman" w:hAnsi="Times New Roman" w:cs="Times New Roman"/>
                <w:color w:val="000000"/>
                <w:kern w:val="0"/>
                <w:lang w:eastAsia="tr-TR"/>
                <w14:ligatures w14:val="none"/>
              </w:rPr>
            </w:pPr>
            <w:r w:rsidRPr="00A67EB8">
              <w:rPr>
                <w:rFonts w:ascii="Times New Roman" w:eastAsia="Times New Roman" w:hAnsi="Times New Roman" w:cs="Times New Roman"/>
                <w:color w:val="000000"/>
                <w:kern w:val="0"/>
                <w:lang w:eastAsia="tr-TR"/>
                <w14:ligatures w14:val="none"/>
              </w:rPr>
              <w:t>https://www.instagram.com/p/DJ4BqQOsCLp/?img_index=1</w:t>
            </w:r>
          </w:p>
        </w:tc>
      </w:tr>
    </w:tbl>
    <w:p w14:paraId="78425487" w14:textId="77777777" w:rsidR="001A7680" w:rsidRPr="00DC2236" w:rsidRDefault="001A7680" w:rsidP="00076E94">
      <w:pPr>
        <w:ind w:left="567"/>
        <w:jc w:val="both"/>
        <w:rPr>
          <w:rFonts w:ascii="Times New Roman" w:hAnsi="Times New Roman" w:cs="Times New Roman"/>
        </w:rPr>
      </w:pPr>
    </w:p>
    <w:p w14:paraId="4A50FF69" w14:textId="261C05FA" w:rsidR="00076E94" w:rsidRPr="00E41C42" w:rsidRDefault="00076E94" w:rsidP="00076E94">
      <w:pPr>
        <w:pStyle w:val="Balk2"/>
        <w:ind w:left="284"/>
        <w:rPr>
          <w:rFonts w:ascii="Times New Roman" w:eastAsiaTheme="minorHAnsi" w:hAnsi="Times New Roman" w:cs="Times New Roman"/>
          <w:b/>
          <w:bCs/>
          <w:color w:val="auto"/>
          <w:sz w:val="24"/>
          <w:szCs w:val="24"/>
        </w:rPr>
      </w:pPr>
      <w:bookmarkStart w:id="33" w:name="_Toc200711358"/>
      <w:r w:rsidRPr="00E41C42">
        <w:rPr>
          <w:rFonts w:ascii="Times New Roman" w:eastAsiaTheme="minorHAnsi" w:hAnsi="Times New Roman" w:cs="Times New Roman"/>
          <w:b/>
          <w:bCs/>
          <w:color w:val="auto"/>
          <w:sz w:val="24"/>
          <w:szCs w:val="24"/>
        </w:rPr>
        <w:t>3. Paydaş Katılımına Yönelik Faaliyetler</w:t>
      </w:r>
      <w:bookmarkEnd w:id="33"/>
    </w:p>
    <w:p w14:paraId="20632F3F" w14:textId="77777777" w:rsidR="00076E94" w:rsidRDefault="00076E94" w:rsidP="00076E94">
      <w:pPr>
        <w:ind w:left="567"/>
        <w:jc w:val="both"/>
        <w:rPr>
          <w:rFonts w:ascii="Times New Roman" w:hAnsi="Times New Roman" w:cs="Times New Roman"/>
        </w:rPr>
      </w:pPr>
      <w:r w:rsidRPr="00DC2236">
        <w:rPr>
          <w:rFonts w:ascii="Times New Roman" w:hAnsi="Times New Roman" w:cs="Times New Roman"/>
        </w:rPr>
        <w:t>Toplumsal Katkı faaliyetleri kapsamında yürütülen paydaş katılımına yönelik faaliyetleri belirtiniz ve toplumsal katkı açısından irdeleyiniz:</w:t>
      </w:r>
    </w:p>
    <w:p w14:paraId="17957E2A" w14:textId="179CE6EF" w:rsidR="00076E94" w:rsidRPr="00525612" w:rsidRDefault="00525612" w:rsidP="00525612">
      <w:pPr>
        <w:ind w:left="709"/>
        <w:jc w:val="both"/>
        <w:rPr>
          <w:rFonts w:ascii="Times New Roman" w:hAnsi="Times New Roman" w:cs="Times New Roman"/>
          <w:u w:val="single"/>
        </w:rPr>
      </w:pPr>
      <w:r w:rsidRPr="001D7C97">
        <w:rPr>
          <w:rFonts w:ascii="Times New Roman" w:hAnsi="Times New Roman" w:cs="Times New Roman"/>
          <w:u w:val="single"/>
        </w:rPr>
        <w:t>Uygulanan anket, hazırlanan toplantı tutanağı vb. dokümanları kanıt olarak rapor ekine ekleyiniz.</w:t>
      </w:r>
    </w:p>
    <w:p w14:paraId="5D15DA9C" w14:textId="77777777" w:rsidR="00076E94" w:rsidRPr="00584145" w:rsidRDefault="00076E94" w:rsidP="00076E94">
      <w:pPr>
        <w:pStyle w:val="Balk1"/>
        <w:rPr>
          <w:rFonts w:ascii="Times New Roman" w:eastAsiaTheme="minorHAnsi" w:hAnsi="Times New Roman" w:cs="Times New Roman"/>
          <w:b/>
          <w:bCs/>
          <w:color w:val="auto"/>
          <w:sz w:val="24"/>
          <w:szCs w:val="24"/>
        </w:rPr>
      </w:pPr>
      <w:bookmarkStart w:id="34" w:name="_Toc200711359"/>
      <w:r w:rsidRPr="00584145">
        <w:rPr>
          <w:rFonts w:ascii="Times New Roman" w:eastAsiaTheme="minorHAnsi" w:hAnsi="Times New Roman" w:cs="Times New Roman"/>
          <w:b/>
          <w:bCs/>
          <w:color w:val="auto"/>
          <w:sz w:val="24"/>
          <w:szCs w:val="24"/>
        </w:rPr>
        <w:t>G.  Kalite Güvencesi Çalışmaları</w:t>
      </w:r>
      <w:bookmarkEnd w:id="34"/>
    </w:p>
    <w:p w14:paraId="2A708C35" w14:textId="1C1E0138" w:rsidR="00076E94" w:rsidRPr="00584145" w:rsidRDefault="00076E94" w:rsidP="00076E94">
      <w:pPr>
        <w:pStyle w:val="Balk2"/>
        <w:ind w:left="426"/>
        <w:rPr>
          <w:rFonts w:ascii="Times New Roman" w:eastAsiaTheme="minorHAnsi" w:hAnsi="Times New Roman" w:cs="Times New Roman"/>
          <w:b/>
          <w:bCs/>
          <w:color w:val="auto"/>
          <w:sz w:val="24"/>
          <w:szCs w:val="24"/>
        </w:rPr>
      </w:pPr>
      <w:bookmarkStart w:id="35" w:name="_Toc200711360"/>
      <w:r w:rsidRPr="00584145">
        <w:rPr>
          <w:rFonts w:ascii="Times New Roman" w:eastAsiaTheme="minorHAnsi" w:hAnsi="Times New Roman" w:cs="Times New Roman"/>
          <w:b/>
          <w:bCs/>
          <w:color w:val="auto"/>
          <w:sz w:val="24"/>
          <w:szCs w:val="24"/>
        </w:rPr>
        <w:t>1. İç ve Dış Paydaşlardan Alınan Geri Bildirimlerin Değerlendirilmesi</w:t>
      </w:r>
      <w:bookmarkEnd w:id="35"/>
    </w:p>
    <w:p w14:paraId="3ABF988F" w14:textId="77777777" w:rsidR="00076E94" w:rsidRPr="00584145" w:rsidRDefault="00076E94" w:rsidP="00076E94">
      <w:pPr>
        <w:ind w:left="709"/>
        <w:jc w:val="both"/>
        <w:rPr>
          <w:rFonts w:ascii="Times New Roman" w:hAnsi="Times New Roman" w:cs="Times New Roman"/>
        </w:rPr>
      </w:pPr>
      <w:r w:rsidRPr="00584145">
        <w:rPr>
          <w:rFonts w:ascii="Times New Roman" w:hAnsi="Times New Roman" w:cs="Times New Roman"/>
        </w:rPr>
        <w:t xml:space="preserve">Kalite güvencesi çalışmaları kapsamında, danışma kurulları iç paydaş toplantıları vb. iç ve dış paydaştan alınan geri bildirimleri belirtiniz ve kalite güvencesi kapsamında irdeleyiniz: </w:t>
      </w:r>
    </w:p>
    <w:sdt>
      <w:sdtPr>
        <w:rPr>
          <w:rFonts w:ascii="Times New Roman" w:hAnsi="Times New Roman" w:cs="Times New Roman"/>
        </w:rPr>
        <w:id w:val="1236047224"/>
        <w:placeholder>
          <w:docPart w:val="510ECC846E5E4AD7A2BE47C425254976"/>
        </w:placeholder>
      </w:sdtPr>
      <w:sdtContent>
        <w:p w14:paraId="634C6E7A" w14:textId="2F1248C3" w:rsidR="00076E94" w:rsidRPr="00584145" w:rsidRDefault="009F5ABE" w:rsidP="009F5ABE">
          <w:pPr>
            <w:jc w:val="both"/>
            <w:rPr>
              <w:rFonts w:ascii="Times New Roman" w:hAnsi="Times New Roman" w:cs="Times New Roman"/>
            </w:rPr>
          </w:pPr>
          <w:r w:rsidRPr="00584145">
            <w:rPr>
              <w:rFonts w:ascii="Times New Roman" w:hAnsi="Times New Roman" w:cs="Times New Roman"/>
            </w:rPr>
            <w:t xml:space="preserve">Bölümümüzde kalite güvencesi çalışmaları kapsamında sürekli iyileştirme sağlamak amacıyla iç ve dış paydaşlardan düzenli olarak geri bildirim alınmaktadır. </w:t>
          </w:r>
        </w:p>
        <w:p w14:paraId="7F5D4324" w14:textId="0F1BC6E8" w:rsidR="00BE7111" w:rsidRPr="00584145" w:rsidRDefault="00BE7111" w:rsidP="00BE7111">
          <w:pPr>
            <w:ind w:left="360"/>
            <w:jc w:val="both"/>
            <w:rPr>
              <w:rFonts w:ascii="Times New Roman" w:hAnsi="Times New Roman" w:cs="Times New Roman"/>
            </w:rPr>
          </w:pPr>
          <w:r w:rsidRPr="00584145">
            <w:rPr>
              <w:rFonts w:ascii="Times New Roman" w:hAnsi="Times New Roman" w:cs="Times New Roman"/>
              <w:b/>
              <w:bCs/>
            </w:rPr>
            <w:t>EK 3 - 16.12.2024 Tarihli Bölüm Kurulu Kararı</w:t>
          </w:r>
        </w:p>
        <w:p w14:paraId="37E5BD7B" w14:textId="5A72EA08" w:rsidR="00BE7111" w:rsidRPr="00584145" w:rsidRDefault="00BE7111" w:rsidP="00BE7111">
          <w:pPr>
            <w:ind w:left="360"/>
            <w:jc w:val="both"/>
            <w:rPr>
              <w:rFonts w:ascii="Times New Roman" w:hAnsi="Times New Roman" w:cs="Times New Roman"/>
            </w:rPr>
          </w:pPr>
          <w:r w:rsidRPr="00584145">
            <w:rPr>
              <w:rFonts w:ascii="Times New Roman" w:hAnsi="Times New Roman" w:cs="Times New Roman"/>
              <w:b/>
              <w:bCs/>
            </w:rPr>
            <w:lastRenderedPageBreak/>
            <w:t>EK 4 - 19.02.2025 Tarihli Bölüm Kurulu Kararı</w:t>
          </w:r>
        </w:p>
        <w:p w14:paraId="03A2E5D6" w14:textId="6C5ADEBF" w:rsidR="00BE7111" w:rsidRPr="00584145" w:rsidRDefault="00BE7111" w:rsidP="00BE7111">
          <w:pPr>
            <w:ind w:left="360"/>
            <w:jc w:val="both"/>
            <w:rPr>
              <w:rFonts w:ascii="Times New Roman" w:hAnsi="Times New Roman" w:cs="Times New Roman"/>
            </w:rPr>
          </w:pPr>
          <w:r w:rsidRPr="00584145">
            <w:rPr>
              <w:rFonts w:ascii="Times New Roman" w:hAnsi="Times New Roman" w:cs="Times New Roman"/>
              <w:b/>
              <w:bCs/>
            </w:rPr>
            <w:t>EK 5 - 19.03.2025 Tarihli Bölüm Kurulu Kararı</w:t>
          </w:r>
        </w:p>
        <w:p w14:paraId="1B580787" w14:textId="7694449B" w:rsidR="00BE7111" w:rsidRPr="00584145" w:rsidRDefault="00BE7111" w:rsidP="00BE7111">
          <w:pPr>
            <w:ind w:left="360"/>
            <w:jc w:val="both"/>
            <w:rPr>
              <w:rFonts w:ascii="Times New Roman" w:hAnsi="Times New Roman" w:cs="Times New Roman"/>
            </w:rPr>
          </w:pPr>
          <w:r w:rsidRPr="00584145">
            <w:rPr>
              <w:rFonts w:ascii="Times New Roman" w:hAnsi="Times New Roman" w:cs="Times New Roman"/>
              <w:b/>
              <w:bCs/>
            </w:rPr>
            <w:t>EK 6 - 30.04.2025 Tarihli Danışma Kurulu Kararı</w:t>
          </w:r>
        </w:p>
        <w:p w14:paraId="1B259625" w14:textId="7F86B18A" w:rsidR="00BE7111" w:rsidRPr="00584145" w:rsidRDefault="00BE7111" w:rsidP="00BE7111">
          <w:pPr>
            <w:ind w:left="360"/>
            <w:jc w:val="both"/>
            <w:rPr>
              <w:rFonts w:ascii="Times New Roman" w:hAnsi="Times New Roman" w:cs="Times New Roman"/>
            </w:rPr>
          </w:pPr>
          <w:r w:rsidRPr="00584145">
            <w:rPr>
              <w:rFonts w:ascii="Times New Roman" w:hAnsi="Times New Roman" w:cs="Times New Roman"/>
              <w:b/>
              <w:bCs/>
            </w:rPr>
            <w:t>EK 7 - 20.06.2025 Tarihli Bölüm Kurulu Kararı</w:t>
          </w:r>
        </w:p>
        <w:p w14:paraId="65E0C61F" w14:textId="69947D97" w:rsidR="000078B2" w:rsidRPr="00584145" w:rsidRDefault="00BE7111" w:rsidP="00BE7111">
          <w:pPr>
            <w:ind w:left="360"/>
            <w:jc w:val="both"/>
            <w:rPr>
              <w:rFonts w:ascii="Times New Roman" w:hAnsi="Times New Roman" w:cs="Times New Roman"/>
            </w:rPr>
          </w:pPr>
          <w:r w:rsidRPr="00584145">
            <w:rPr>
              <w:rFonts w:ascii="Times New Roman" w:hAnsi="Times New Roman" w:cs="Times New Roman"/>
              <w:b/>
              <w:bCs/>
            </w:rPr>
            <w:t>EK 8 - 04.08.2025 Tarihli Bölüm Kurulu Kararı</w:t>
          </w:r>
        </w:p>
      </w:sdtContent>
    </w:sdt>
    <w:p w14:paraId="568C1BA8" w14:textId="77777777" w:rsidR="000078B2" w:rsidRPr="00584145" w:rsidRDefault="000078B2" w:rsidP="009F5ABE">
      <w:pPr>
        <w:jc w:val="both"/>
        <w:rPr>
          <w:rFonts w:ascii="Times New Roman" w:hAnsi="Times New Roman" w:cs="Times New Roman"/>
        </w:rPr>
      </w:pPr>
    </w:p>
    <w:p w14:paraId="063737EF" w14:textId="1D00D422" w:rsidR="00076E94" w:rsidRPr="00584145" w:rsidRDefault="00076E94" w:rsidP="00076E94">
      <w:pPr>
        <w:ind w:left="709"/>
        <w:jc w:val="both"/>
        <w:rPr>
          <w:rFonts w:ascii="Times New Roman" w:hAnsi="Times New Roman" w:cs="Times New Roman"/>
          <w:u w:val="single"/>
        </w:rPr>
      </w:pPr>
      <w:r w:rsidRPr="00584145">
        <w:rPr>
          <w:rFonts w:ascii="Times New Roman" w:hAnsi="Times New Roman" w:cs="Times New Roman"/>
          <w:u w:val="single"/>
        </w:rPr>
        <w:t>Uygulanan anket, hazırlanan toplantı tutanağı vb. dokümanları kanıt olarak rapor ekine ekleyiniz.</w:t>
      </w:r>
    </w:p>
    <w:p w14:paraId="0F6977BC" w14:textId="0D54A4E9" w:rsidR="00076E94" w:rsidRPr="00584145" w:rsidRDefault="00076E94" w:rsidP="00076E94">
      <w:pPr>
        <w:pStyle w:val="Balk2"/>
        <w:ind w:left="426"/>
        <w:rPr>
          <w:rFonts w:ascii="Times New Roman" w:eastAsiaTheme="minorHAnsi" w:hAnsi="Times New Roman" w:cs="Times New Roman"/>
          <w:b/>
          <w:bCs/>
          <w:color w:val="auto"/>
          <w:sz w:val="24"/>
          <w:szCs w:val="24"/>
        </w:rPr>
      </w:pPr>
      <w:bookmarkStart w:id="36" w:name="_Toc200711361"/>
      <w:r w:rsidRPr="00584145">
        <w:rPr>
          <w:rFonts w:ascii="Times New Roman" w:eastAsiaTheme="minorHAnsi" w:hAnsi="Times New Roman" w:cs="Times New Roman"/>
          <w:b/>
          <w:bCs/>
          <w:color w:val="auto"/>
          <w:sz w:val="24"/>
          <w:szCs w:val="24"/>
        </w:rPr>
        <w:t>2. Kalite Komisyonu Faaliyetleri</w:t>
      </w:r>
      <w:bookmarkEnd w:id="36"/>
    </w:p>
    <w:p w14:paraId="5C232BB4" w14:textId="77777777" w:rsidR="00076E94" w:rsidRPr="00584145" w:rsidRDefault="00076E94" w:rsidP="00076E94">
      <w:pPr>
        <w:ind w:left="720"/>
        <w:jc w:val="both"/>
        <w:rPr>
          <w:rFonts w:ascii="Times New Roman" w:hAnsi="Times New Roman" w:cs="Times New Roman"/>
        </w:rPr>
      </w:pPr>
      <w:r w:rsidRPr="00584145">
        <w:rPr>
          <w:rFonts w:ascii="Times New Roman" w:hAnsi="Times New Roman" w:cs="Times New Roman"/>
        </w:rPr>
        <w:t>Kalite güvencesi çalışmaları kapsamında, Kalite Komisyonu toplantılarının tarihlerini ve toplam toplantı sayısını belirtiniz:</w:t>
      </w:r>
    </w:p>
    <w:sdt>
      <w:sdtPr>
        <w:rPr>
          <w:rFonts w:ascii="Times New Roman" w:hAnsi="Times New Roman" w:cs="Times New Roman"/>
          <w:b/>
          <w:bCs/>
        </w:rPr>
        <w:id w:val="361712507"/>
        <w:placeholder>
          <w:docPart w:val="510ECC846E5E4AD7A2BE47C425254976"/>
        </w:placeholder>
      </w:sdtPr>
      <w:sdtContent>
        <w:p w14:paraId="4C509260" w14:textId="031376BC" w:rsidR="00076E94" w:rsidRPr="00584145" w:rsidRDefault="002D0C44" w:rsidP="00076E94">
          <w:pPr>
            <w:ind w:left="720"/>
            <w:jc w:val="both"/>
            <w:rPr>
              <w:rFonts w:ascii="Times New Roman" w:hAnsi="Times New Roman" w:cs="Times New Roman"/>
              <w:b/>
              <w:bCs/>
            </w:rPr>
          </w:pPr>
          <w:r w:rsidRPr="00584145">
            <w:rPr>
              <w:rFonts w:ascii="Times New Roman" w:hAnsi="Times New Roman" w:cs="Times New Roman"/>
              <w:b/>
              <w:bCs/>
            </w:rPr>
            <w:t xml:space="preserve">Herhangi bir toplantı yapılmamıştır. </w:t>
          </w:r>
        </w:p>
      </w:sdtContent>
    </w:sdt>
    <w:p w14:paraId="4A0C3BA0" w14:textId="77777777" w:rsidR="00076E94" w:rsidRPr="00584145" w:rsidRDefault="00076E94" w:rsidP="00076E94">
      <w:pPr>
        <w:pStyle w:val="Balk2"/>
        <w:ind w:left="426"/>
        <w:rPr>
          <w:rFonts w:ascii="Times New Roman" w:eastAsiaTheme="minorHAnsi" w:hAnsi="Times New Roman" w:cs="Times New Roman"/>
          <w:b/>
          <w:bCs/>
          <w:color w:val="auto"/>
          <w:sz w:val="24"/>
          <w:szCs w:val="24"/>
        </w:rPr>
      </w:pPr>
      <w:bookmarkStart w:id="37" w:name="_Toc200711362"/>
      <w:r w:rsidRPr="00584145">
        <w:rPr>
          <w:rFonts w:ascii="Times New Roman" w:eastAsiaTheme="minorHAnsi" w:hAnsi="Times New Roman" w:cs="Times New Roman"/>
          <w:b/>
          <w:bCs/>
          <w:color w:val="auto"/>
          <w:sz w:val="24"/>
          <w:szCs w:val="24"/>
        </w:rPr>
        <w:t>3. Öğrenci Geri Bildirimleri: (Anket Sonuçları, Memnuniyet Düzeyleri)</w:t>
      </w:r>
      <w:bookmarkEnd w:id="37"/>
    </w:p>
    <w:p w14:paraId="52583F4B" w14:textId="77777777" w:rsidR="00076E94" w:rsidRPr="00584145" w:rsidRDefault="00076E94" w:rsidP="00076E94">
      <w:pPr>
        <w:ind w:left="709"/>
        <w:jc w:val="both"/>
        <w:rPr>
          <w:rFonts w:ascii="Times New Roman" w:hAnsi="Times New Roman" w:cs="Times New Roman"/>
        </w:rPr>
      </w:pPr>
      <w:r w:rsidRPr="00584145">
        <w:rPr>
          <w:rFonts w:ascii="Times New Roman" w:hAnsi="Times New Roman" w:cs="Times New Roman"/>
        </w:rPr>
        <w:t>Kalite güvencesi çalışmaları kapsamında yürütülen memnuniyet anketi vb. öğrenci geri bildirimi faaliyetlerini belirtiniz:</w:t>
      </w:r>
    </w:p>
    <w:sdt>
      <w:sdtPr>
        <w:rPr>
          <w:rFonts w:ascii="Times New Roman" w:hAnsi="Times New Roman" w:cs="Times New Roman"/>
        </w:rPr>
        <w:id w:val="882525025"/>
        <w:placeholder>
          <w:docPart w:val="510ECC846E5E4AD7A2BE47C425254976"/>
        </w:placeholder>
      </w:sdtPr>
      <w:sdtContent>
        <w:p w14:paraId="1E80F5BE" w14:textId="3694C6B8" w:rsidR="00076E94" w:rsidRPr="00584145" w:rsidRDefault="007A4FA6" w:rsidP="007A4FA6">
          <w:pPr>
            <w:jc w:val="both"/>
            <w:rPr>
              <w:rFonts w:ascii="Times New Roman" w:hAnsi="Times New Roman" w:cs="Times New Roman"/>
            </w:rPr>
          </w:pPr>
          <w:r w:rsidRPr="00584145">
            <w:rPr>
              <w:rFonts w:ascii="Times New Roman" w:hAnsi="Times New Roman" w:cs="Times New Roman"/>
            </w:rPr>
            <w:t>Bölümümüzde kalite güvencesi çalışmaları kapsamında, öğrencilerin eğitim-öğretim süreçlerine ilişkin memnuniyetlerini ölçmek amacıyla her akademik yıl sonunda “Ders Değerlendirme Anketi” uygulanmaktadır. Anketler, üniversitenin Öğrenci Bilgi Sistemi (OBS) üzerinden çevrim içi olarak yürütülmekte ve öğrenciler anonim olarak yanıt vermektedir. Elde edilen bulgular doğrultusunda öğrenci memnuniyetini artırmaya yönelik iyileştirme adımları tartışılır.</w:t>
          </w:r>
        </w:p>
      </w:sdtContent>
    </w:sdt>
    <w:p w14:paraId="5D1802D5" w14:textId="77777777" w:rsidR="00584145" w:rsidRDefault="00584145" w:rsidP="00584145">
      <w:pPr>
        <w:ind w:left="709"/>
        <w:jc w:val="both"/>
        <w:rPr>
          <w:rFonts w:ascii="Times New Roman" w:hAnsi="Times New Roman" w:cs="Times New Roman"/>
        </w:rPr>
      </w:pPr>
      <w:r>
        <w:rPr>
          <w:rFonts w:ascii="Times New Roman" w:hAnsi="Times New Roman" w:cs="Times New Roman"/>
        </w:rPr>
        <w:t xml:space="preserve">2025 yılında mezun olan öğrencilerimize yapılan mezun memnuniyet anketi </w:t>
      </w:r>
      <w:r w:rsidRPr="00790552">
        <w:rPr>
          <w:rFonts w:ascii="Times New Roman" w:hAnsi="Times New Roman" w:cs="Times New Roman"/>
          <w:b/>
          <w:bCs/>
        </w:rPr>
        <w:t>(E</w:t>
      </w:r>
      <w:r>
        <w:rPr>
          <w:rFonts w:ascii="Times New Roman" w:hAnsi="Times New Roman" w:cs="Times New Roman"/>
          <w:b/>
          <w:bCs/>
        </w:rPr>
        <w:t>K</w:t>
      </w:r>
      <w:r w:rsidRPr="00790552">
        <w:rPr>
          <w:rFonts w:ascii="Times New Roman" w:hAnsi="Times New Roman" w:cs="Times New Roman"/>
          <w:b/>
          <w:bCs/>
        </w:rPr>
        <w:t xml:space="preserve"> </w:t>
      </w:r>
      <w:r>
        <w:rPr>
          <w:rFonts w:ascii="Times New Roman" w:hAnsi="Times New Roman" w:cs="Times New Roman"/>
          <w:b/>
          <w:bCs/>
        </w:rPr>
        <w:t>2</w:t>
      </w:r>
      <w:r w:rsidRPr="00790552">
        <w:rPr>
          <w:rFonts w:ascii="Times New Roman" w:hAnsi="Times New Roman" w:cs="Times New Roman"/>
          <w:b/>
          <w:bCs/>
        </w:rPr>
        <w:t>)</w:t>
      </w:r>
      <w:r>
        <w:rPr>
          <w:rFonts w:ascii="Times New Roman" w:hAnsi="Times New Roman" w:cs="Times New Roman"/>
        </w:rPr>
        <w:t xml:space="preserve"> sonuçları aşağıdaki tabloda sunulmuştur.</w:t>
      </w:r>
    </w:p>
    <w:tbl>
      <w:tblPr>
        <w:tblW w:w="14714" w:type="dxa"/>
        <w:tblCellMar>
          <w:top w:w="15" w:type="dxa"/>
          <w:left w:w="70" w:type="dxa"/>
          <w:right w:w="70" w:type="dxa"/>
        </w:tblCellMar>
        <w:tblLook w:val="04A0" w:firstRow="1" w:lastRow="0" w:firstColumn="1" w:lastColumn="0" w:noHBand="0" w:noVBand="1"/>
      </w:tblPr>
      <w:tblGrid>
        <w:gridCol w:w="3464"/>
        <w:gridCol w:w="1111"/>
        <w:gridCol w:w="1111"/>
        <w:gridCol w:w="1111"/>
        <w:gridCol w:w="1111"/>
        <w:gridCol w:w="1111"/>
        <w:gridCol w:w="1111"/>
        <w:gridCol w:w="1111"/>
        <w:gridCol w:w="1111"/>
        <w:gridCol w:w="1111"/>
        <w:gridCol w:w="1116"/>
        <w:gridCol w:w="146"/>
      </w:tblGrid>
      <w:tr w:rsidR="00584145" w:rsidRPr="00584145" w14:paraId="084A15B6" w14:textId="77777777" w:rsidTr="00E266AE">
        <w:trPr>
          <w:gridAfter w:val="1"/>
          <w:wAfter w:w="140" w:type="dxa"/>
          <w:trHeight w:val="290"/>
        </w:trPr>
        <w:tc>
          <w:tcPr>
            <w:tcW w:w="3464" w:type="dxa"/>
            <w:tcBorders>
              <w:top w:val="single" w:sz="4" w:space="0" w:color="auto"/>
              <w:left w:val="single" w:sz="4" w:space="0" w:color="auto"/>
              <w:bottom w:val="single" w:sz="4" w:space="0" w:color="auto"/>
              <w:right w:val="single" w:sz="4" w:space="0" w:color="auto"/>
            </w:tcBorders>
            <w:noWrap/>
            <w:vAlign w:val="bottom"/>
            <w:hideMark/>
          </w:tcPr>
          <w:p w14:paraId="7D319F22" w14:textId="77777777" w:rsidR="00584145" w:rsidRPr="00584145" w:rsidRDefault="00584145" w:rsidP="00E266AE">
            <w:pPr>
              <w:spacing w:after="0" w:line="240" w:lineRule="auto"/>
              <w:jc w:val="center"/>
              <w:rPr>
                <w:rFonts w:ascii="Times New Roman" w:eastAsia="Times New Roman" w:hAnsi="Times New Roman" w:cs="Times New Roman"/>
                <w:b/>
                <w:bCs/>
                <w:color w:val="000000"/>
                <w:kern w:val="0"/>
                <w:lang w:eastAsia="tr-TR"/>
                <w14:ligatures w14:val="none"/>
              </w:rPr>
            </w:pPr>
            <w:r w:rsidRPr="00584145">
              <w:rPr>
                <w:rFonts w:ascii="Times New Roman" w:eastAsia="Times New Roman" w:hAnsi="Times New Roman" w:cs="Times New Roman"/>
                <w:b/>
                <w:bCs/>
                <w:color w:val="000000"/>
                <w:kern w:val="0"/>
                <w:lang w:eastAsia="tr-TR"/>
                <w14:ligatures w14:val="none"/>
              </w:rPr>
              <w:t>SORULAR</w:t>
            </w:r>
          </w:p>
        </w:tc>
        <w:tc>
          <w:tcPr>
            <w:tcW w:w="1111" w:type="dxa"/>
            <w:tcBorders>
              <w:top w:val="single" w:sz="4" w:space="0" w:color="auto"/>
              <w:left w:val="nil"/>
              <w:bottom w:val="single" w:sz="4" w:space="0" w:color="auto"/>
              <w:right w:val="single" w:sz="4" w:space="0" w:color="auto"/>
            </w:tcBorders>
            <w:noWrap/>
            <w:vAlign w:val="center"/>
            <w:hideMark/>
          </w:tcPr>
          <w:p w14:paraId="73B2E1EC" w14:textId="77777777" w:rsidR="00584145" w:rsidRPr="00584145" w:rsidRDefault="00584145" w:rsidP="00E266AE">
            <w:pPr>
              <w:spacing w:after="0" w:line="240" w:lineRule="auto"/>
              <w:jc w:val="center"/>
              <w:rPr>
                <w:rFonts w:ascii="Times New Roman" w:eastAsia="Times New Roman" w:hAnsi="Times New Roman" w:cs="Times New Roman"/>
                <w:b/>
                <w:bCs/>
                <w:color w:val="000000"/>
                <w:kern w:val="0"/>
                <w:lang w:eastAsia="tr-TR"/>
                <w14:ligatures w14:val="none"/>
              </w:rPr>
            </w:pPr>
            <w:r w:rsidRPr="00584145">
              <w:rPr>
                <w:rFonts w:ascii="Times New Roman" w:eastAsia="Times New Roman" w:hAnsi="Times New Roman" w:cs="Times New Roman"/>
                <w:b/>
                <w:bCs/>
                <w:color w:val="000000"/>
                <w:kern w:val="0"/>
                <w:lang w:eastAsia="tr-TR"/>
                <w14:ligatures w14:val="none"/>
              </w:rPr>
              <w:t>1</w:t>
            </w:r>
          </w:p>
        </w:tc>
        <w:tc>
          <w:tcPr>
            <w:tcW w:w="1111" w:type="dxa"/>
            <w:tcBorders>
              <w:top w:val="single" w:sz="4" w:space="0" w:color="auto"/>
              <w:left w:val="nil"/>
              <w:bottom w:val="single" w:sz="4" w:space="0" w:color="auto"/>
              <w:right w:val="single" w:sz="4" w:space="0" w:color="auto"/>
            </w:tcBorders>
            <w:noWrap/>
            <w:vAlign w:val="center"/>
            <w:hideMark/>
          </w:tcPr>
          <w:p w14:paraId="3091FD44" w14:textId="77777777" w:rsidR="00584145" w:rsidRPr="00584145" w:rsidRDefault="00584145" w:rsidP="00E266AE">
            <w:pPr>
              <w:spacing w:after="0" w:line="240" w:lineRule="auto"/>
              <w:jc w:val="center"/>
              <w:rPr>
                <w:rFonts w:ascii="Times New Roman" w:eastAsia="Times New Roman" w:hAnsi="Times New Roman" w:cs="Times New Roman"/>
                <w:b/>
                <w:bCs/>
                <w:color w:val="000000"/>
                <w:kern w:val="0"/>
                <w:lang w:eastAsia="tr-TR"/>
                <w14:ligatures w14:val="none"/>
              </w:rPr>
            </w:pPr>
            <w:r w:rsidRPr="00584145">
              <w:rPr>
                <w:rFonts w:ascii="Times New Roman" w:eastAsia="Times New Roman" w:hAnsi="Times New Roman" w:cs="Times New Roman"/>
                <w:b/>
                <w:bCs/>
                <w:color w:val="000000"/>
                <w:kern w:val="0"/>
                <w:lang w:eastAsia="tr-TR"/>
                <w14:ligatures w14:val="none"/>
              </w:rPr>
              <w:t>2</w:t>
            </w:r>
          </w:p>
        </w:tc>
        <w:tc>
          <w:tcPr>
            <w:tcW w:w="1111" w:type="dxa"/>
            <w:tcBorders>
              <w:top w:val="single" w:sz="4" w:space="0" w:color="auto"/>
              <w:left w:val="nil"/>
              <w:bottom w:val="single" w:sz="4" w:space="0" w:color="auto"/>
              <w:right w:val="single" w:sz="4" w:space="0" w:color="auto"/>
            </w:tcBorders>
            <w:noWrap/>
            <w:vAlign w:val="center"/>
            <w:hideMark/>
          </w:tcPr>
          <w:p w14:paraId="6BADEE25" w14:textId="77777777" w:rsidR="00584145" w:rsidRPr="00584145" w:rsidRDefault="00584145" w:rsidP="00E266AE">
            <w:pPr>
              <w:spacing w:after="0" w:line="240" w:lineRule="auto"/>
              <w:jc w:val="center"/>
              <w:rPr>
                <w:rFonts w:ascii="Times New Roman" w:eastAsia="Times New Roman" w:hAnsi="Times New Roman" w:cs="Times New Roman"/>
                <w:b/>
                <w:bCs/>
                <w:color w:val="000000"/>
                <w:kern w:val="0"/>
                <w:lang w:eastAsia="tr-TR"/>
                <w14:ligatures w14:val="none"/>
              </w:rPr>
            </w:pPr>
            <w:r w:rsidRPr="00584145">
              <w:rPr>
                <w:rFonts w:ascii="Times New Roman" w:eastAsia="Times New Roman" w:hAnsi="Times New Roman" w:cs="Times New Roman"/>
                <w:b/>
                <w:bCs/>
                <w:color w:val="000000"/>
                <w:kern w:val="0"/>
                <w:lang w:eastAsia="tr-TR"/>
                <w14:ligatures w14:val="none"/>
              </w:rPr>
              <w:t>3</w:t>
            </w:r>
          </w:p>
        </w:tc>
        <w:tc>
          <w:tcPr>
            <w:tcW w:w="1111" w:type="dxa"/>
            <w:tcBorders>
              <w:top w:val="single" w:sz="4" w:space="0" w:color="auto"/>
              <w:left w:val="nil"/>
              <w:bottom w:val="single" w:sz="4" w:space="0" w:color="auto"/>
              <w:right w:val="single" w:sz="4" w:space="0" w:color="auto"/>
            </w:tcBorders>
            <w:noWrap/>
            <w:vAlign w:val="center"/>
            <w:hideMark/>
          </w:tcPr>
          <w:p w14:paraId="0A95F67C" w14:textId="77777777" w:rsidR="00584145" w:rsidRPr="00584145" w:rsidRDefault="00584145" w:rsidP="00E266AE">
            <w:pPr>
              <w:spacing w:after="0" w:line="240" w:lineRule="auto"/>
              <w:jc w:val="center"/>
              <w:rPr>
                <w:rFonts w:ascii="Times New Roman" w:eastAsia="Times New Roman" w:hAnsi="Times New Roman" w:cs="Times New Roman"/>
                <w:b/>
                <w:bCs/>
                <w:color w:val="000000"/>
                <w:kern w:val="0"/>
                <w:lang w:eastAsia="tr-TR"/>
                <w14:ligatures w14:val="none"/>
              </w:rPr>
            </w:pPr>
            <w:r w:rsidRPr="00584145">
              <w:rPr>
                <w:rFonts w:ascii="Times New Roman" w:eastAsia="Times New Roman" w:hAnsi="Times New Roman" w:cs="Times New Roman"/>
                <w:b/>
                <w:bCs/>
                <w:color w:val="000000"/>
                <w:kern w:val="0"/>
                <w:lang w:eastAsia="tr-TR"/>
                <w14:ligatures w14:val="none"/>
              </w:rPr>
              <w:t>4</w:t>
            </w:r>
          </w:p>
        </w:tc>
        <w:tc>
          <w:tcPr>
            <w:tcW w:w="1111" w:type="dxa"/>
            <w:tcBorders>
              <w:top w:val="single" w:sz="4" w:space="0" w:color="auto"/>
              <w:left w:val="nil"/>
              <w:bottom w:val="single" w:sz="4" w:space="0" w:color="auto"/>
              <w:right w:val="single" w:sz="4" w:space="0" w:color="auto"/>
            </w:tcBorders>
            <w:noWrap/>
            <w:vAlign w:val="center"/>
            <w:hideMark/>
          </w:tcPr>
          <w:p w14:paraId="361D9C09" w14:textId="77777777" w:rsidR="00584145" w:rsidRPr="00584145" w:rsidRDefault="00584145" w:rsidP="00E266AE">
            <w:pPr>
              <w:spacing w:after="0" w:line="240" w:lineRule="auto"/>
              <w:jc w:val="center"/>
              <w:rPr>
                <w:rFonts w:ascii="Times New Roman" w:eastAsia="Times New Roman" w:hAnsi="Times New Roman" w:cs="Times New Roman"/>
                <w:b/>
                <w:bCs/>
                <w:color w:val="000000"/>
                <w:kern w:val="0"/>
                <w:lang w:eastAsia="tr-TR"/>
                <w14:ligatures w14:val="none"/>
              </w:rPr>
            </w:pPr>
            <w:r w:rsidRPr="00584145">
              <w:rPr>
                <w:rFonts w:ascii="Times New Roman" w:eastAsia="Times New Roman" w:hAnsi="Times New Roman" w:cs="Times New Roman"/>
                <w:b/>
                <w:bCs/>
                <w:color w:val="000000"/>
                <w:kern w:val="0"/>
                <w:lang w:eastAsia="tr-TR"/>
                <w14:ligatures w14:val="none"/>
              </w:rPr>
              <w:t>5</w:t>
            </w:r>
          </w:p>
        </w:tc>
        <w:tc>
          <w:tcPr>
            <w:tcW w:w="1111" w:type="dxa"/>
            <w:tcBorders>
              <w:top w:val="single" w:sz="4" w:space="0" w:color="auto"/>
              <w:left w:val="nil"/>
              <w:bottom w:val="single" w:sz="4" w:space="0" w:color="auto"/>
              <w:right w:val="single" w:sz="4" w:space="0" w:color="auto"/>
            </w:tcBorders>
            <w:noWrap/>
            <w:vAlign w:val="center"/>
            <w:hideMark/>
          </w:tcPr>
          <w:p w14:paraId="28F7C675" w14:textId="77777777" w:rsidR="00584145" w:rsidRPr="00584145" w:rsidRDefault="00584145" w:rsidP="00E266AE">
            <w:pPr>
              <w:spacing w:after="0" w:line="240" w:lineRule="auto"/>
              <w:jc w:val="center"/>
              <w:rPr>
                <w:rFonts w:ascii="Times New Roman" w:eastAsia="Times New Roman" w:hAnsi="Times New Roman" w:cs="Times New Roman"/>
                <w:b/>
                <w:bCs/>
                <w:color w:val="000000"/>
                <w:kern w:val="0"/>
                <w:lang w:eastAsia="tr-TR"/>
                <w14:ligatures w14:val="none"/>
              </w:rPr>
            </w:pPr>
            <w:r w:rsidRPr="00584145">
              <w:rPr>
                <w:rFonts w:ascii="Times New Roman" w:eastAsia="Times New Roman" w:hAnsi="Times New Roman" w:cs="Times New Roman"/>
                <w:b/>
                <w:bCs/>
                <w:color w:val="000000"/>
                <w:kern w:val="0"/>
                <w:lang w:eastAsia="tr-TR"/>
                <w14:ligatures w14:val="none"/>
              </w:rPr>
              <w:t>6</w:t>
            </w:r>
          </w:p>
        </w:tc>
        <w:tc>
          <w:tcPr>
            <w:tcW w:w="1111" w:type="dxa"/>
            <w:tcBorders>
              <w:top w:val="single" w:sz="4" w:space="0" w:color="auto"/>
              <w:left w:val="nil"/>
              <w:bottom w:val="single" w:sz="4" w:space="0" w:color="auto"/>
              <w:right w:val="single" w:sz="4" w:space="0" w:color="auto"/>
            </w:tcBorders>
            <w:noWrap/>
            <w:vAlign w:val="center"/>
            <w:hideMark/>
          </w:tcPr>
          <w:p w14:paraId="44855164" w14:textId="77777777" w:rsidR="00584145" w:rsidRPr="00584145" w:rsidRDefault="00584145" w:rsidP="00E266AE">
            <w:pPr>
              <w:spacing w:after="0" w:line="240" w:lineRule="auto"/>
              <w:jc w:val="center"/>
              <w:rPr>
                <w:rFonts w:ascii="Times New Roman" w:eastAsia="Times New Roman" w:hAnsi="Times New Roman" w:cs="Times New Roman"/>
                <w:b/>
                <w:bCs/>
                <w:color w:val="000000"/>
                <w:kern w:val="0"/>
                <w:lang w:eastAsia="tr-TR"/>
                <w14:ligatures w14:val="none"/>
              </w:rPr>
            </w:pPr>
            <w:r w:rsidRPr="00584145">
              <w:rPr>
                <w:rFonts w:ascii="Times New Roman" w:eastAsia="Times New Roman" w:hAnsi="Times New Roman" w:cs="Times New Roman"/>
                <w:b/>
                <w:bCs/>
                <w:color w:val="000000"/>
                <w:kern w:val="0"/>
                <w:lang w:eastAsia="tr-TR"/>
                <w14:ligatures w14:val="none"/>
              </w:rPr>
              <w:t>7</w:t>
            </w:r>
          </w:p>
        </w:tc>
        <w:tc>
          <w:tcPr>
            <w:tcW w:w="1111" w:type="dxa"/>
            <w:tcBorders>
              <w:top w:val="single" w:sz="4" w:space="0" w:color="auto"/>
              <w:left w:val="nil"/>
              <w:bottom w:val="single" w:sz="4" w:space="0" w:color="auto"/>
              <w:right w:val="single" w:sz="4" w:space="0" w:color="auto"/>
            </w:tcBorders>
            <w:noWrap/>
            <w:vAlign w:val="center"/>
            <w:hideMark/>
          </w:tcPr>
          <w:p w14:paraId="49904FD4" w14:textId="77777777" w:rsidR="00584145" w:rsidRPr="00584145" w:rsidRDefault="00584145" w:rsidP="00E266AE">
            <w:pPr>
              <w:spacing w:after="0" w:line="240" w:lineRule="auto"/>
              <w:jc w:val="center"/>
              <w:rPr>
                <w:rFonts w:ascii="Times New Roman" w:eastAsia="Times New Roman" w:hAnsi="Times New Roman" w:cs="Times New Roman"/>
                <w:b/>
                <w:bCs/>
                <w:color w:val="000000"/>
                <w:kern w:val="0"/>
                <w:lang w:eastAsia="tr-TR"/>
                <w14:ligatures w14:val="none"/>
              </w:rPr>
            </w:pPr>
            <w:r w:rsidRPr="00584145">
              <w:rPr>
                <w:rFonts w:ascii="Times New Roman" w:eastAsia="Times New Roman" w:hAnsi="Times New Roman" w:cs="Times New Roman"/>
                <w:b/>
                <w:bCs/>
                <w:color w:val="000000"/>
                <w:kern w:val="0"/>
                <w:lang w:eastAsia="tr-TR"/>
                <w14:ligatures w14:val="none"/>
              </w:rPr>
              <w:t>8</w:t>
            </w:r>
          </w:p>
        </w:tc>
        <w:tc>
          <w:tcPr>
            <w:tcW w:w="1111" w:type="dxa"/>
            <w:tcBorders>
              <w:top w:val="single" w:sz="4" w:space="0" w:color="auto"/>
              <w:left w:val="nil"/>
              <w:bottom w:val="single" w:sz="4" w:space="0" w:color="auto"/>
              <w:right w:val="single" w:sz="4" w:space="0" w:color="auto"/>
            </w:tcBorders>
            <w:noWrap/>
            <w:vAlign w:val="center"/>
            <w:hideMark/>
          </w:tcPr>
          <w:p w14:paraId="40536470" w14:textId="77777777" w:rsidR="00584145" w:rsidRPr="00584145" w:rsidRDefault="00584145" w:rsidP="00E266AE">
            <w:pPr>
              <w:spacing w:after="0" w:line="240" w:lineRule="auto"/>
              <w:jc w:val="center"/>
              <w:rPr>
                <w:rFonts w:ascii="Times New Roman" w:eastAsia="Times New Roman" w:hAnsi="Times New Roman" w:cs="Times New Roman"/>
                <w:b/>
                <w:bCs/>
                <w:color w:val="000000"/>
                <w:kern w:val="0"/>
                <w:lang w:eastAsia="tr-TR"/>
                <w14:ligatures w14:val="none"/>
              </w:rPr>
            </w:pPr>
            <w:r w:rsidRPr="00584145">
              <w:rPr>
                <w:rFonts w:ascii="Times New Roman" w:eastAsia="Times New Roman" w:hAnsi="Times New Roman" w:cs="Times New Roman"/>
                <w:b/>
                <w:bCs/>
                <w:color w:val="000000"/>
                <w:kern w:val="0"/>
                <w:lang w:eastAsia="tr-TR"/>
                <w14:ligatures w14:val="none"/>
              </w:rPr>
              <w:t>9</w:t>
            </w:r>
          </w:p>
        </w:tc>
        <w:tc>
          <w:tcPr>
            <w:tcW w:w="1111" w:type="dxa"/>
            <w:tcBorders>
              <w:top w:val="single" w:sz="4" w:space="0" w:color="auto"/>
              <w:left w:val="nil"/>
              <w:bottom w:val="single" w:sz="4" w:space="0" w:color="auto"/>
              <w:right w:val="single" w:sz="4" w:space="0" w:color="auto"/>
            </w:tcBorders>
            <w:noWrap/>
            <w:vAlign w:val="center"/>
            <w:hideMark/>
          </w:tcPr>
          <w:p w14:paraId="5A40F028" w14:textId="77777777" w:rsidR="00584145" w:rsidRPr="00584145" w:rsidRDefault="00584145" w:rsidP="00E266AE">
            <w:pPr>
              <w:spacing w:after="0" w:line="240" w:lineRule="auto"/>
              <w:jc w:val="center"/>
              <w:rPr>
                <w:rFonts w:ascii="Times New Roman" w:eastAsia="Times New Roman" w:hAnsi="Times New Roman" w:cs="Times New Roman"/>
                <w:b/>
                <w:bCs/>
                <w:color w:val="000000"/>
                <w:kern w:val="0"/>
                <w:lang w:eastAsia="tr-TR"/>
                <w14:ligatures w14:val="none"/>
              </w:rPr>
            </w:pPr>
            <w:r w:rsidRPr="00584145">
              <w:rPr>
                <w:rFonts w:ascii="Times New Roman" w:eastAsia="Times New Roman" w:hAnsi="Times New Roman" w:cs="Times New Roman"/>
                <w:b/>
                <w:bCs/>
                <w:color w:val="000000"/>
                <w:kern w:val="0"/>
                <w:lang w:eastAsia="tr-TR"/>
                <w14:ligatures w14:val="none"/>
              </w:rPr>
              <w:t>10</w:t>
            </w:r>
          </w:p>
        </w:tc>
      </w:tr>
      <w:tr w:rsidR="00584145" w:rsidRPr="00584145" w14:paraId="3ACEE0B2" w14:textId="77777777" w:rsidTr="00E266AE">
        <w:trPr>
          <w:gridAfter w:val="1"/>
          <w:wAfter w:w="140" w:type="dxa"/>
          <w:trHeight w:val="290"/>
        </w:trPr>
        <w:tc>
          <w:tcPr>
            <w:tcW w:w="3464" w:type="dxa"/>
            <w:tcBorders>
              <w:top w:val="single" w:sz="4" w:space="0" w:color="auto"/>
              <w:left w:val="single" w:sz="4" w:space="0" w:color="auto"/>
              <w:bottom w:val="single" w:sz="4" w:space="0" w:color="auto"/>
              <w:right w:val="single" w:sz="4" w:space="0" w:color="auto"/>
            </w:tcBorders>
            <w:noWrap/>
            <w:vAlign w:val="bottom"/>
            <w:hideMark/>
          </w:tcPr>
          <w:p w14:paraId="1D2F9F2A" w14:textId="77777777" w:rsidR="00584145" w:rsidRPr="00584145" w:rsidRDefault="00584145" w:rsidP="00E266AE">
            <w:pPr>
              <w:spacing w:after="0" w:line="240" w:lineRule="auto"/>
              <w:jc w:val="center"/>
              <w:rPr>
                <w:rFonts w:ascii="Times New Roman" w:eastAsia="Times New Roman" w:hAnsi="Times New Roman" w:cs="Times New Roman"/>
                <w:b/>
                <w:bCs/>
                <w:color w:val="000000"/>
                <w:kern w:val="0"/>
                <w:lang w:eastAsia="tr-TR"/>
                <w14:ligatures w14:val="none"/>
              </w:rPr>
            </w:pPr>
            <w:r w:rsidRPr="00584145">
              <w:rPr>
                <w:rFonts w:ascii="Times New Roman" w:eastAsia="Times New Roman" w:hAnsi="Times New Roman" w:cs="Times New Roman"/>
                <w:b/>
                <w:bCs/>
                <w:color w:val="000000"/>
                <w:kern w:val="0"/>
                <w:lang w:eastAsia="tr-TR"/>
                <w14:ligatures w14:val="none"/>
              </w:rPr>
              <w:t>ORTALAMA</w:t>
            </w:r>
          </w:p>
        </w:tc>
        <w:tc>
          <w:tcPr>
            <w:tcW w:w="1111" w:type="dxa"/>
            <w:tcBorders>
              <w:top w:val="nil"/>
              <w:left w:val="nil"/>
              <w:bottom w:val="single" w:sz="4" w:space="0" w:color="auto"/>
              <w:right w:val="single" w:sz="4" w:space="0" w:color="auto"/>
            </w:tcBorders>
            <w:noWrap/>
            <w:vAlign w:val="center"/>
            <w:hideMark/>
          </w:tcPr>
          <w:p w14:paraId="46F9E300" w14:textId="77777777" w:rsidR="00584145" w:rsidRPr="00584145" w:rsidRDefault="00584145" w:rsidP="00E266AE">
            <w:pPr>
              <w:spacing w:after="0" w:line="240" w:lineRule="auto"/>
              <w:jc w:val="center"/>
              <w:rPr>
                <w:rFonts w:ascii="Times New Roman" w:eastAsia="Times New Roman" w:hAnsi="Times New Roman" w:cs="Times New Roman"/>
                <w:b/>
                <w:bCs/>
                <w:color w:val="000000"/>
                <w:kern w:val="0"/>
                <w:lang w:eastAsia="tr-TR"/>
                <w14:ligatures w14:val="none"/>
              </w:rPr>
            </w:pPr>
            <w:r w:rsidRPr="00584145">
              <w:rPr>
                <w:rFonts w:ascii="Times New Roman" w:eastAsia="Times New Roman" w:hAnsi="Times New Roman" w:cs="Times New Roman"/>
                <w:b/>
                <w:bCs/>
                <w:color w:val="000000"/>
                <w:kern w:val="0"/>
                <w:lang w:eastAsia="tr-TR"/>
                <w14:ligatures w14:val="none"/>
              </w:rPr>
              <w:t>3,70</w:t>
            </w:r>
          </w:p>
        </w:tc>
        <w:tc>
          <w:tcPr>
            <w:tcW w:w="1111" w:type="dxa"/>
            <w:tcBorders>
              <w:top w:val="nil"/>
              <w:left w:val="nil"/>
              <w:bottom w:val="single" w:sz="4" w:space="0" w:color="auto"/>
              <w:right w:val="single" w:sz="4" w:space="0" w:color="auto"/>
            </w:tcBorders>
            <w:noWrap/>
            <w:vAlign w:val="center"/>
            <w:hideMark/>
          </w:tcPr>
          <w:p w14:paraId="7B86618B" w14:textId="77777777" w:rsidR="00584145" w:rsidRPr="00584145" w:rsidRDefault="00584145" w:rsidP="00E266AE">
            <w:pPr>
              <w:spacing w:after="0" w:line="240" w:lineRule="auto"/>
              <w:jc w:val="center"/>
              <w:rPr>
                <w:rFonts w:ascii="Times New Roman" w:eastAsia="Times New Roman" w:hAnsi="Times New Roman" w:cs="Times New Roman"/>
                <w:b/>
                <w:bCs/>
                <w:color w:val="000000"/>
                <w:kern w:val="0"/>
                <w:lang w:eastAsia="tr-TR"/>
                <w14:ligatures w14:val="none"/>
              </w:rPr>
            </w:pPr>
            <w:r w:rsidRPr="00584145">
              <w:rPr>
                <w:rFonts w:ascii="Times New Roman" w:eastAsia="Times New Roman" w:hAnsi="Times New Roman" w:cs="Times New Roman"/>
                <w:b/>
                <w:bCs/>
                <w:color w:val="000000"/>
                <w:kern w:val="0"/>
                <w:lang w:eastAsia="tr-TR"/>
                <w14:ligatures w14:val="none"/>
              </w:rPr>
              <w:t>3,96</w:t>
            </w:r>
          </w:p>
        </w:tc>
        <w:tc>
          <w:tcPr>
            <w:tcW w:w="1111" w:type="dxa"/>
            <w:tcBorders>
              <w:top w:val="nil"/>
              <w:left w:val="nil"/>
              <w:bottom w:val="single" w:sz="4" w:space="0" w:color="auto"/>
              <w:right w:val="single" w:sz="4" w:space="0" w:color="auto"/>
            </w:tcBorders>
            <w:noWrap/>
            <w:vAlign w:val="center"/>
            <w:hideMark/>
          </w:tcPr>
          <w:p w14:paraId="6D591CEF" w14:textId="77777777" w:rsidR="00584145" w:rsidRPr="00584145" w:rsidRDefault="00584145" w:rsidP="00E266AE">
            <w:pPr>
              <w:spacing w:after="0" w:line="240" w:lineRule="auto"/>
              <w:jc w:val="center"/>
              <w:rPr>
                <w:rFonts w:ascii="Times New Roman" w:eastAsia="Times New Roman" w:hAnsi="Times New Roman" w:cs="Times New Roman"/>
                <w:b/>
                <w:bCs/>
                <w:color w:val="000000"/>
                <w:kern w:val="0"/>
                <w:lang w:eastAsia="tr-TR"/>
                <w14:ligatures w14:val="none"/>
              </w:rPr>
            </w:pPr>
            <w:r w:rsidRPr="00584145">
              <w:rPr>
                <w:rFonts w:ascii="Times New Roman" w:eastAsia="Times New Roman" w:hAnsi="Times New Roman" w:cs="Times New Roman"/>
                <w:b/>
                <w:bCs/>
                <w:color w:val="000000"/>
                <w:kern w:val="0"/>
                <w:lang w:eastAsia="tr-TR"/>
                <w14:ligatures w14:val="none"/>
              </w:rPr>
              <w:t>3,98</w:t>
            </w:r>
          </w:p>
        </w:tc>
        <w:tc>
          <w:tcPr>
            <w:tcW w:w="1111" w:type="dxa"/>
            <w:tcBorders>
              <w:top w:val="nil"/>
              <w:left w:val="nil"/>
              <w:bottom w:val="single" w:sz="4" w:space="0" w:color="auto"/>
              <w:right w:val="single" w:sz="4" w:space="0" w:color="auto"/>
            </w:tcBorders>
            <w:noWrap/>
            <w:vAlign w:val="center"/>
            <w:hideMark/>
          </w:tcPr>
          <w:p w14:paraId="0EB7FE61" w14:textId="77777777" w:rsidR="00584145" w:rsidRPr="00584145" w:rsidRDefault="00584145" w:rsidP="00E266AE">
            <w:pPr>
              <w:spacing w:after="0" w:line="240" w:lineRule="auto"/>
              <w:jc w:val="center"/>
              <w:rPr>
                <w:rFonts w:ascii="Times New Roman" w:eastAsia="Times New Roman" w:hAnsi="Times New Roman" w:cs="Times New Roman"/>
                <w:b/>
                <w:bCs/>
                <w:color w:val="000000"/>
                <w:kern w:val="0"/>
                <w:lang w:eastAsia="tr-TR"/>
                <w14:ligatures w14:val="none"/>
              </w:rPr>
            </w:pPr>
            <w:r w:rsidRPr="00584145">
              <w:rPr>
                <w:rFonts w:ascii="Times New Roman" w:eastAsia="Times New Roman" w:hAnsi="Times New Roman" w:cs="Times New Roman"/>
                <w:b/>
                <w:bCs/>
                <w:color w:val="000000"/>
                <w:kern w:val="0"/>
                <w:lang w:eastAsia="tr-TR"/>
                <w14:ligatures w14:val="none"/>
              </w:rPr>
              <w:t>4,32</w:t>
            </w:r>
          </w:p>
        </w:tc>
        <w:tc>
          <w:tcPr>
            <w:tcW w:w="1111" w:type="dxa"/>
            <w:tcBorders>
              <w:top w:val="nil"/>
              <w:left w:val="nil"/>
              <w:bottom w:val="single" w:sz="4" w:space="0" w:color="auto"/>
              <w:right w:val="single" w:sz="4" w:space="0" w:color="auto"/>
            </w:tcBorders>
            <w:noWrap/>
            <w:vAlign w:val="center"/>
            <w:hideMark/>
          </w:tcPr>
          <w:p w14:paraId="43A684F6" w14:textId="77777777" w:rsidR="00584145" w:rsidRPr="00584145" w:rsidRDefault="00584145" w:rsidP="00E266AE">
            <w:pPr>
              <w:spacing w:after="0" w:line="240" w:lineRule="auto"/>
              <w:jc w:val="center"/>
              <w:rPr>
                <w:rFonts w:ascii="Times New Roman" w:eastAsia="Times New Roman" w:hAnsi="Times New Roman" w:cs="Times New Roman"/>
                <w:b/>
                <w:bCs/>
                <w:color w:val="000000"/>
                <w:kern w:val="0"/>
                <w:lang w:eastAsia="tr-TR"/>
                <w14:ligatures w14:val="none"/>
              </w:rPr>
            </w:pPr>
            <w:r w:rsidRPr="00584145">
              <w:rPr>
                <w:rFonts w:ascii="Times New Roman" w:eastAsia="Times New Roman" w:hAnsi="Times New Roman" w:cs="Times New Roman"/>
                <w:b/>
                <w:bCs/>
                <w:color w:val="000000"/>
                <w:kern w:val="0"/>
                <w:lang w:eastAsia="tr-TR"/>
                <w14:ligatures w14:val="none"/>
              </w:rPr>
              <w:t>4,40</w:t>
            </w:r>
          </w:p>
        </w:tc>
        <w:tc>
          <w:tcPr>
            <w:tcW w:w="1111" w:type="dxa"/>
            <w:tcBorders>
              <w:top w:val="nil"/>
              <w:left w:val="nil"/>
              <w:bottom w:val="single" w:sz="4" w:space="0" w:color="auto"/>
              <w:right w:val="single" w:sz="4" w:space="0" w:color="auto"/>
            </w:tcBorders>
            <w:noWrap/>
            <w:vAlign w:val="center"/>
            <w:hideMark/>
          </w:tcPr>
          <w:p w14:paraId="6647B445" w14:textId="77777777" w:rsidR="00584145" w:rsidRPr="00584145" w:rsidRDefault="00584145" w:rsidP="00E266AE">
            <w:pPr>
              <w:spacing w:after="0" w:line="240" w:lineRule="auto"/>
              <w:jc w:val="center"/>
              <w:rPr>
                <w:rFonts w:ascii="Times New Roman" w:eastAsia="Times New Roman" w:hAnsi="Times New Roman" w:cs="Times New Roman"/>
                <w:b/>
                <w:bCs/>
                <w:color w:val="000000"/>
                <w:kern w:val="0"/>
                <w:lang w:eastAsia="tr-TR"/>
                <w14:ligatures w14:val="none"/>
              </w:rPr>
            </w:pPr>
            <w:r w:rsidRPr="00584145">
              <w:rPr>
                <w:rFonts w:ascii="Times New Roman" w:eastAsia="Times New Roman" w:hAnsi="Times New Roman" w:cs="Times New Roman"/>
                <w:b/>
                <w:bCs/>
                <w:color w:val="000000"/>
                <w:kern w:val="0"/>
                <w:lang w:eastAsia="tr-TR"/>
                <w14:ligatures w14:val="none"/>
              </w:rPr>
              <w:t>4,11</w:t>
            </w:r>
          </w:p>
        </w:tc>
        <w:tc>
          <w:tcPr>
            <w:tcW w:w="1111" w:type="dxa"/>
            <w:tcBorders>
              <w:top w:val="nil"/>
              <w:left w:val="nil"/>
              <w:bottom w:val="single" w:sz="4" w:space="0" w:color="auto"/>
              <w:right w:val="single" w:sz="4" w:space="0" w:color="auto"/>
            </w:tcBorders>
            <w:noWrap/>
            <w:vAlign w:val="center"/>
            <w:hideMark/>
          </w:tcPr>
          <w:p w14:paraId="67DBB246" w14:textId="77777777" w:rsidR="00584145" w:rsidRPr="00584145" w:rsidRDefault="00584145" w:rsidP="00E266AE">
            <w:pPr>
              <w:spacing w:after="0" w:line="240" w:lineRule="auto"/>
              <w:jc w:val="center"/>
              <w:rPr>
                <w:rFonts w:ascii="Times New Roman" w:eastAsia="Times New Roman" w:hAnsi="Times New Roman" w:cs="Times New Roman"/>
                <w:b/>
                <w:bCs/>
                <w:color w:val="000000"/>
                <w:kern w:val="0"/>
                <w:lang w:eastAsia="tr-TR"/>
                <w14:ligatures w14:val="none"/>
              </w:rPr>
            </w:pPr>
            <w:r w:rsidRPr="00584145">
              <w:rPr>
                <w:rFonts w:ascii="Times New Roman" w:eastAsia="Times New Roman" w:hAnsi="Times New Roman" w:cs="Times New Roman"/>
                <w:b/>
                <w:bCs/>
                <w:color w:val="000000"/>
                <w:kern w:val="0"/>
                <w:lang w:eastAsia="tr-TR"/>
                <w14:ligatures w14:val="none"/>
              </w:rPr>
              <w:t>4,11</w:t>
            </w:r>
          </w:p>
        </w:tc>
        <w:tc>
          <w:tcPr>
            <w:tcW w:w="1111" w:type="dxa"/>
            <w:tcBorders>
              <w:top w:val="nil"/>
              <w:left w:val="nil"/>
              <w:bottom w:val="single" w:sz="4" w:space="0" w:color="auto"/>
              <w:right w:val="single" w:sz="4" w:space="0" w:color="auto"/>
            </w:tcBorders>
            <w:noWrap/>
            <w:vAlign w:val="center"/>
            <w:hideMark/>
          </w:tcPr>
          <w:p w14:paraId="72532741" w14:textId="77777777" w:rsidR="00584145" w:rsidRPr="00584145" w:rsidRDefault="00584145" w:rsidP="00E266AE">
            <w:pPr>
              <w:spacing w:after="0" w:line="240" w:lineRule="auto"/>
              <w:jc w:val="center"/>
              <w:rPr>
                <w:rFonts w:ascii="Times New Roman" w:eastAsia="Times New Roman" w:hAnsi="Times New Roman" w:cs="Times New Roman"/>
                <w:b/>
                <w:bCs/>
                <w:color w:val="000000"/>
                <w:kern w:val="0"/>
                <w:lang w:eastAsia="tr-TR"/>
                <w14:ligatures w14:val="none"/>
              </w:rPr>
            </w:pPr>
            <w:r w:rsidRPr="00584145">
              <w:rPr>
                <w:rFonts w:ascii="Times New Roman" w:eastAsia="Times New Roman" w:hAnsi="Times New Roman" w:cs="Times New Roman"/>
                <w:b/>
                <w:bCs/>
                <w:color w:val="000000"/>
                <w:kern w:val="0"/>
                <w:lang w:eastAsia="tr-TR"/>
                <w14:ligatures w14:val="none"/>
              </w:rPr>
              <w:t>4,32</w:t>
            </w:r>
          </w:p>
        </w:tc>
        <w:tc>
          <w:tcPr>
            <w:tcW w:w="1111" w:type="dxa"/>
            <w:tcBorders>
              <w:top w:val="nil"/>
              <w:left w:val="nil"/>
              <w:bottom w:val="single" w:sz="4" w:space="0" w:color="auto"/>
              <w:right w:val="single" w:sz="4" w:space="0" w:color="auto"/>
            </w:tcBorders>
            <w:noWrap/>
            <w:vAlign w:val="center"/>
            <w:hideMark/>
          </w:tcPr>
          <w:p w14:paraId="7B15E42B" w14:textId="77777777" w:rsidR="00584145" w:rsidRPr="00584145" w:rsidRDefault="00584145" w:rsidP="00E266AE">
            <w:pPr>
              <w:spacing w:after="0" w:line="240" w:lineRule="auto"/>
              <w:jc w:val="center"/>
              <w:rPr>
                <w:rFonts w:ascii="Times New Roman" w:eastAsia="Times New Roman" w:hAnsi="Times New Roman" w:cs="Times New Roman"/>
                <w:b/>
                <w:bCs/>
                <w:color w:val="000000"/>
                <w:kern w:val="0"/>
                <w:lang w:eastAsia="tr-TR"/>
                <w14:ligatures w14:val="none"/>
              </w:rPr>
            </w:pPr>
            <w:r w:rsidRPr="00584145">
              <w:rPr>
                <w:rFonts w:ascii="Times New Roman" w:eastAsia="Times New Roman" w:hAnsi="Times New Roman" w:cs="Times New Roman"/>
                <w:b/>
                <w:bCs/>
                <w:color w:val="000000"/>
                <w:kern w:val="0"/>
                <w:lang w:eastAsia="tr-TR"/>
                <w14:ligatures w14:val="none"/>
              </w:rPr>
              <w:t>4,40</w:t>
            </w:r>
          </w:p>
        </w:tc>
        <w:tc>
          <w:tcPr>
            <w:tcW w:w="1111" w:type="dxa"/>
            <w:tcBorders>
              <w:top w:val="nil"/>
              <w:left w:val="nil"/>
              <w:bottom w:val="single" w:sz="4" w:space="0" w:color="auto"/>
              <w:right w:val="single" w:sz="4" w:space="0" w:color="auto"/>
            </w:tcBorders>
            <w:noWrap/>
            <w:vAlign w:val="center"/>
            <w:hideMark/>
          </w:tcPr>
          <w:p w14:paraId="11DF33B2" w14:textId="77777777" w:rsidR="00584145" w:rsidRPr="00584145" w:rsidRDefault="00584145" w:rsidP="00E266AE">
            <w:pPr>
              <w:spacing w:after="0" w:line="240" w:lineRule="auto"/>
              <w:jc w:val="center"/>
              <w:rPr>
                <w:rFonts w:ascii="Times New Roman" w:eastAsia="Times New Roman" w:hAnsi="Times New Roman" w:cs="Times New Roman"/>
                <w:b/>
                <w:bCs/>
                <w:color w:val="000000"/>
                <w:kern w:val="0"/>
                <w:lang w:eastAsia="tr-TR"/>
                <w14:ligatures w14:val="none"/>
              </w:rPr>
            </w:pPr>
            <w:r w:rsidRPr="00584145">
              <w:rPr>
                <w:rFonts w:ascii="Times New Roman" w:eastAsia="Times New Roman" w:hAnsi="Times New Roman" w:cs="Times New Roman"/>
                <w:b/>
                <w:bCs/>
                <w:color w:val="000000"/>
                <w:kern w:val="0"/>
                <w:lang w:eastAsia="tr-TR"/>
                <w14:ligatures w14:val="none"/>
              </w:rPr>
              <w:t>4,49</w:t>
            </w:r>
          </w:p>
        </w:tc>
      </w:tr>
      <w:tr w:rsidR="00584145" w:rsidRPr="00584145" w14:paraId="37D4EDDE" w14:textId="77777777" w:rsidTr="00E266AE">
        <w:trPr>
          <w:gridAfter w:val="1"/>
          <w:wAfter w:w="135" w:type="dxa"/>
          <w:trHeight w:val="499"/>
        </w:trPr>
        <w:tc>
          <w:tcPr>
            <w:tcW w:w="4575"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2D8EECE0" w14:textId="77777777" w:rsidR="00584145" w:rsidRPr="00584145" w:rsidRDefault="00584145" w:rsidP="00E266AE">
            <w:pPr>
              <w:spacing w:after="0" w:line="240" w:lineRule="auto"/>
              <w:jc w:val="center"/>
              <w:rPr>
                <w:rFonts w:ascii="Times New Roman" w:eastAsia="Times New Roman" w:hAnsi="Times New Roman" w:cs="Times New Roman"/>
                <w:b/>
                <w:bCs/>
                <w:color w:val="000000"/>
                <w:kern w:val="0"/>
                <w:lang w:eastAsia="tr-TR"/>
                <w14:ligatures w14:val="none"/>
              </w:rPr>
            </w:pPr>
            <w:r w:rsidRPr="00584145">
              <w:rPr>
                <w:rFonts w:ascii="Times New Roman" w:eastAsia="Times New Roman" w:hAnsi="Times New Roman" w:cs="Times New Roman"/>
                <w:b/>
                <w:bCs/>
                <w:color w:val="000000"/>
                <w:kern w:val="0"/>
                <w:lang w:eastAsia="tr-TR"/>
                <w14:ligatures w14:val="none"/>
              </w:rPr>
              <w:t>Toplam Bölüm Öğrenci Sayısı : 82</w:t>
            </w:r>
          </w:p>
        </w:tc>
        <w:tc>
          <w:tcPr>
            <w:tcW w:w="10004" w:type="dxa"/>
            <w:gridSpan w:val="9"/>
            <w:vMerge w:val="restart"/>
            <w:tcBorders>
              <w:top w:val="single" w:sz="4" w:space="0" w:color="auto"/>
              <w:left w:val="single" w:sz="4" w:space="0" w:color="auto"/>
              <w:bottom w:val="single" w:sz="4" w:space="0" w:color="auto"/>
              <w:right w:val="single" w:sz="4" w:space="0" w:color="auto"/>
            </w:tcBorders>
            <w:noWrap/>
            <w:vAlign w:val="center"/>
            <w:hideMark/>
          </w:tcPr>
          <w:p w14:paraId="5F22098A" w14:textId="322ADAC9" w:rsidR="00584145" w:rsidRPr="00584145" w:rsidRDefault="00584145" w:rsidP="00E266AE">
            <w:pPr>
              <w:spacing w:after="0" w:line="240" w:lineRule="auto"/>
              <w:jc w:val="center"/>
              <w:rPr>
                <w:rFonts w:ascii="Times New Roman" w:eastAsia="Times New Roman" w:hAnsi="Times New Roman" w:cs="Times New Roman"/>
                <w:b/>
                <w:bCs/>
                <w:color w:val="000000"/>
                <w:kern w:val="0"/>
                <w:lang w:eastAsia="tr-TR"/>
                <w14:ligatures w14:val="none"/>
              </w:rPr>
            </w:pPr>
            <w:r w:rsidRPr="00584145">
              <w:rPr>
                <w:rFonts w:ascii="Times New Roman" w:eastAsia="Times New Roman" w:hAnsi="Times New Roman" w:cs="Times New Roman"/>
                <w:b/>
                <w:bCs/>
                <w:color w:val="000000"/>
                <w:kern w:val="0"/>
                <w:lang w:eastAsia="tr-TR"/>
                <w14:ligatures w14:val="none"/>
              </w:rPr>
              <w:t>Uluslararası Ticaret</w:t>
            </w:r>
            <w:r>
              <w:rPr>
                <w:rFonts w:ascii="Times New Roman" w:eastAsia="Times New Roman" w:hAnsi="Times New Roman" w:cs="Times New Roman"/>
                <w:b/>
                <w:bCs/>
                <w:color w:val="000000"/>
                <w:kern w:val="0"/>
                <w:lang w:eastAsia="tr-TR"/>
                <w14:ligatures w14:val="none"/>
              </w:rPr>
              <w:t xml:space="preserve"> İngilizce</w:t>
            </w:r>
          </w:p>
        </w:tc>
      </w:tr>
      <w:tr w:rsidR="00584145" w:rsidRPr="00584145" w14:paraId="24F927F9" w14:textId="77777777" w:rsidTr="00E266AE">
        <w:trPr>
          <w:trHeight w:val="290"/>
        </w:trPr>
        <w:tc>
          <w:tcPr>
            <w:tcW w:w="4575" w:type="dxa"/>
            <w:gridSpan w:val="2"/>
            <w:vMerge/>
            <w:tcBorders>
              <w:top w:val="single" w:sz="4" w:space="0" w:color="auto"/>
              <w:left w:val="single" w:sz="4" w:space="0" w:color="auto"/>
              <w:bottom w:val="single" w:sz="4" w:space="0" w:color="auto"/>
              <w:right w:val="single" w:sz="4" w:space="0" w:color="auto"/>
            </w:tcBorders>
            <w:vAlign w:val="center"/>
            <w:hideMark/>
          </w:tcPr>
          <w:p w14:paraId="7EB6255A" w14:textId="77777777" w:rsidR="00584145" w:rsidRPr="00584145" w:rsidRDefault="00584145" w:rsidP="00E266AE">
            <w:pPr>
              <w:spacing w:after="0" w:line="240" w:lineRule="auto"/>
              <w:rPr>
                <w:rFonts w:ascii="Times New Roman" w:eastAsia="Times New Roman" w:hAnsi="Times New Roman" w:cs="Times New Roman"/>
                <w:b/>
                <w:bCs/>
                <w:color w:val="000000"/>
                <w:kern w:val="0"/>
                <w:lang w:eastAsia="tr-TR"/>
                <w14:ligatures w14:val="none"/>
              </w:rPr>
            </w:pPr>
          </w:p>
        </w:tc>
        <w:tc>
          <w:tcPr>
            <w:tcW w:w="10004" w:type="dxa"/>
            <w:gridSpan w:val="9"/>
            <w:vMerge/>
            <w:tcBorders>
              <w:top w:val="single" w:sz="4" w:space="0" w:color="auto"/>
              <w:left w:val="single" w:sz="4" w:space="0" w:color="auto"/>
              <w:bottom w:val="single" w:sz="4" w:space="0" w:color="auto"/>
              <w:right w:val="single" w:sz="4" w:space="0" w:color="auto"/>
            </w:tcBorders>
            <w:vAlign w:val="center"/>
            <w:hideMark/>
          </w:tcPr>
          <w:p w14:paraId="2CC3E761" w14:textId="77777777" w:rsidR="00584145" w:rsidRPr="00584145" w:rsidRDefault="00584145" w:rsidP="00E266AE">
            <w:pPr>
              <w:spacing w:after="0" w:line="240" w:lineRule="auto"/>
              <w:rPr>
                <w:rFonts w:ascii="Times New Roman" w:eastAsia="Times New Roman" w:hAnsi="Times New Roman" w:cs="Times New Roman"/>
                <w:b/>
                <w:bCs/>
                <w:color w:val="000000"/>
                <w:kern w:val="0"/>
                <w:lang w:eastAsia="tr-TR"/>
                <w14:ligatures w14:val="none"/>
              </w:rPr>
            </w:pPr>
          </w:p>
        </w:tc>
        <w:tc>
          <w:tcPr>
            <w:tcW w:w="135" w:type="dxa"/>
            <w:tcBorders>
              <w:top w:val="nil"/>
              <w:left w:val="nil"/>
              <w:bottom w:val="nil"/>
              <w:right w:val="nil"/>
            </w:tcBorders>
            <w:noWrap/>
            <w:vAlign w:val="bottom"/>
            <w:hideMark/>
          </w:tcPr>
          <w:p w14:paraId="72904D7A" w14:textId="77777777" w:rsidR="00584145" w:rsidRPr="00584145" w:rsidRDefault="00584145" w:rsidP="00E266AE">
            <w:pPr>
              <w:spacing w:after="0" w:line="240" w:lineRule="auto"/>
              <w:jc w:val="center"/>
              <w:rPr>
                <w:rFonts w:ascii="Times New Roman" w:eastAsia="Times New Roman" w:hAnsi="Times New Roman" w:cs="Times New Roman"/>
                <w:b/>
                <w:bCs/>
                <w:color w:val="000000"/>
                <w:kern w:val="0"/>
                <w:lang w:eastAsia="tr-TR"/>
                <w14:ligatures w14:val="none"/>
              </w:rPr>
            </w:pPr>
          </w:p>
        </w:tc>
      </w:tr>
    </w:tbl>
    <w:p w14:paraId="057F4F9B" w14:textId="77777777" w:rsidR="00584145" w:rsidRPr="00DC2236" w:rsidRDefault="00584145" w:rsidP="00584145">
      <w:pPr>
        <w:ind w:left="567"/>
        <w:jc w:val="both"/>
        <w:rPr>
          <w:rFonts w:ascii="Times New Roman" w:hAnsi="Times New Roman" w:cs="Times New Roman"/>
        </w:rPr>
      </w:pPr>
    </w:p>
    <w:p w14:paraId="001DA01D" w14:textId="77777777" w:rsidR="00584145" w:rsidRPr="00F81FA4" w:rsidRDefault="00584145" w:rsidP="00584145">
      <w:pPr>
        <w:ind w:left="567"/>
        <w:jc w:val="both"/>
        <w:rPr>
          <w:rFonts w:ascii="Times New Roman" w:hAnsi="Times New Roman" w:cs="Times New Roman"/>
        </w:rPr>
      </w:pPr>
      <w:r w:rsidRPr="001A7680">
        <w:rPr>
          <w:rFonts w:ascii="Times New Roman" w:hAnsi="Times New Roman" w:cs="Times New Roman"/>
          <w:b/>
          <w:bCs/>
        </w:rPr>
        <w:lastRenderedPageBreak/>
        <w:t xml:space="preserve">EK </w:t>
      </w:r>
      <w:r>
        <w:rPr>
          <w:rFonts w:ascii="Times New Roman" w:hAnsi="Times New Roman" w:cs="Times New Roman"/>
          <w:b/>
          <w:bCs/>
        </w:rPr>
        <w:t>2</w:t>
      </w:r>
      <w:r w:rsidRPr="001A7680">
        <w:rPr>
          <w:rFonts w:ascii="Times New Roman" w:hAnsi="Times New Roman" w:cs="Times New Roman"/>
          <w:b/>
          <w:bCs/>
        </w:rPr>
        <w:t xml:space="preserve">: </w:t>
      </w:r>
      <w:r w:rsidRPr="00F81FA4">
        <w:rPr>
          <w:rFonts w:ascii="Times New Roman" w:hAnsi="Times New Roman" w:cs="Times New Roman"/>
        </w:rPr>
        <w:t xml:space="preserve">MEZUN MEMNUNİYET ANKETİ </w:t>
      </w:r>
      <w:r>
        <w:rPr>
          <w:rFonts w:ascii="Times New Roman" w:hAnsi="Times New Roman" w:cs="Times New Roman"/>
        </w:rPr>
        <w:t>SORULARI</w:t>
      </w:r>
    </w:p>
    <w:p w14:paraId="4BF7C2B2" w14:textId="77777777" w:rsidR="00584145" w:rsidRPr="00584145" w:rsidRDefault="00584145" w:rsidP="00525612">
      <w:pPr>
        <w:ind w:left="709"/>
        <w:jc w:val="both"/>
        <w:rPr>
          <w:rFonts w:ascii="Times New Roman" w:hAnsi="Times New Roman" w:cs="Times New Roman"/>
          <w:u w:val="single"/>
        </w:rPr>
      </w:pPr>
    </w:p>
    <w:p w14:paraId="79541A50" w14:textId="47C0D6A8" w:rsidR="00525612" w:rsidRPr="00584145" w:rsidRDefault="00525612" w:rsidP="00525612">
      <w:pPr>
        <w:ind w:left="709"/>
        <w:jc w:val="both"/>
        <w:rPr>
          <w:rFonts w:ascii="Times New Roman" w:hAnsi="Times New Roman" w:cs="Times New Roman"/>
          <w:u w:val="single"/>
        </w:rPr>
      </w:pPr>
      <w:r w:rsidRPr="00584145">
        <w:rPr>
          <w:rFonts w:ascii="Times New Roman" w:hAnsi="Times New Roman" w:cs="Times New Roman"/>
          <w:u w:val="single"/>
        </w:rPr>
        <w:t>Uygulanan anket, hazırlanan toplantı tutanağı vb. dokümanları kanıt olarak rapor ekine ekleyiniz.</w:t>
      </w:r>
    </w:p>
    <w:p w14:paraId="0A31287E" w14:textId="0347441B" w:rsidR="00076E94" w:rsidRPr="00584145" w:rsidRDefault="00076E94" w:rsidP="00076E94">
      <w:pPr>
        <w:pStyle w:val="Balk2"/>
        <w:ind w:left="426"/>
        <w:rPr>
          <w:rFonts w:ascii="Times New Roman" w:eastAsiaTheme="minorHAnsi" w:hAnsi="Times New Roman" w:cs="Times New Roman"/>
          <w:b/>
          <w:bCs/>
          <w:color w:val="auto"/>
          <w:sz w:val="24"/>
          <w:szCs w:val="24"/>
        </w:rPr>
      </w:pPr>
      <w:bookmarkStart w:id="38" w:name="_Toc200711363"/>
      <w:r w:rsidRPr="00584145">
        <w:rPr>
          <w:rFonts w:ascii="Times New Roman" w:eastAsiaTheme="minorHAnsi" w:hAnsi="Times New Roman" w:cs="Times New Roman"/>
          <w:b/>
          <w:bCs/>
          <w:color w:val="auto"/>
          <w:sz w:val="24"/>
          <w:szCs w:val="24"/>
        </w:rPr>
        <w:t>4. Öğretim Elemanı Değerlendirme Sonuçları</w:t>
      </w:r>
      <w:bookmarkEnd w:id="38"/>
    </w:p>
    <w:p w14:paraId="1AEB2246" w14:textId="77777777" w:rsidR="00076E94" w:rsidRPr="00584145" w:rsidRDefault="00076E94" w:rsidP="00554DA6">
      <w:pPr>
        <w:ind w:left="709"/>
        <w:jc w:val="both"/>
        <w:rPr>
          <w:rFonts w:ascii="Times New Roman" w:hAnsi="Times New Roman" w:cs="Times New Roman"/>
        </w:rPr>
      </w:pPr>
      <w:r w:rsidRPr="00584145">
        <w:rPr>
          <w:rFonts w:ascii="Times New Roman" w:hAnsi="Times New Roman" w:cs="Times New Roman"/>
        </w:rPr>
        <w:t>Kalite güvencesi çalışmaları kapsamında yürütülen öğretim elemanı değerlendirme anketi vb. geri bildirim faaliyetlerini belirtiniz:</w:t>
      </w:r>
    </w:p>
    <w:sdt>
      <w:sdtPr>
        <w:rPr>
          <w:rFonts w:ascii="Times New Roman" w:hAnsi="Times New Roman" w:cs="Times New Roman"/>
        </w:rPr>
        <w:id w:val="-1509365098"/>
        <w:placeholder>
          <w:docPart w:val="510ECC846E5E4AD7A2BE47C425254976"/>
        </w:placeholder>
      </w:sdtPr>
      <w:sdtContent>
        <w:p w14:paraId="498E8942" w14:textId="219D7415" w:rsidR="00076E94" w:rsidRPr="00584145" w:rsidRDefault="007A4FA6" w:rsidP="007A4FA6">
          <w:pPr>
            <w:jc w:val="both"/>
            <w:rPr>
              <w:rFonts w:ascii="Times New Roman" w:hAnsi="Times New Roman" w:cs="Times New Roman"/>
            </w:rPr>
          </w:pPr>
          <w:r w:rsidRPr="00584145">
            <w:rPr>
              <w:rFonts w:ascii="Times New Roman" w:hAnsi="Times New Roman" w:cs="Times New Roman"/>
            </w:rPr>
            <w:t xml:space="preserve">Bölümümüzde, kalite güvencesi çalışmaları kapsamında her akademik dönem sonunda “Öğretim Elemanı Değerlendirme Anketi” uygulanmaktadır. Anketler, üniversitemizin çevrim içi Öğrenci Bilgi Sistemi (OBS) üzerinden anonim olarak yürütülmekte, tüm öğrenciler ders aldıkları öğretim elemanlarını farklı başlıklar altında değerlendirmektedir. Anket sonuçları, Strateji Geliştirme ve Kalite Koordinatörlüğü tarafından analiz edilmektedir. </w:t>
          </w:r>
        </w:p>
      </w:sdtContent>
    </w:sdt>
    <w:p w14:paraId="196F3FC8" w14:textId="77777777" w:rsidR="00554DA6" w:rsidRPr="00584145" w:rsidRDefault="00554DA6" w:rsidP="00554DA6">
      <w:pPr>
        <w:ind w:left="709"/>
        <w:jc w:val="both"/>
        <w:rPr>
          <w:rFonts w:ascii="Times New Roman" w:hAnsi="Times New Roman" w:cs="Times New Roman"/>
          <w:u w:val="single"/>
        </w:rPr>
      </w:pPr>
      <w:r w:rsidRPr="00584145">
        <w:rPr>
          <w:rFonts w:ascii="Times New Roman" w:hAnsi="Times New Roman" w:cs="Times New Roman"/>
          <w:u w:val="single"/>
        </w:rPr>
        <w:t>Uygulanan anket, hazırlanan toplantı tutanağı vb. dokümanları kanıt olarak rapor ekine ekleyiniz.</w:t>
      </w:r>
    </w:p>
    <w:p w14:paraId="0457CB71" w14:textId="600C81E5" w:rsidR="00076E94" w:rsidRPr="00584145" w:rsidRDefault="00076E94" w:rsidP="00076E94">
      <w:pPr>
        <w:pStyle w:val="Balk2"/>
        <w:ind w:left="426"/>
        <w:rPr>
          <w:rFonts w:ascii="Times New Roman" w:eastAsiaTheme="minorHAnsi" w:hAnsi="Times New Roman" w:cs="Times New Roman"/>
          <w:b/>
          <w:bCs/>
          <w:color w:val="auto"/>
          <w:sz w:val="24"/>
          <w:szCs w:val="24"/>
        </w:rPr>
      </w:pPr>
      <w:bookmarkStart w:id="39" w:name="_Toc200711364"/>
      <w:r w:rsidRPr="00584145">
        <w:rPr>
          <w:rFonts w:ascii="Times New Roman" w:eastAsiaTheme="minorHAnsi" w:hAnsi="Times New Roman" w:cs="Times New Roman"/>
          <w:b/>
          <w:bCs/>
          <w:color w:val="auto"/>
          <w:sz w:val="24"/>
          <w:szCs w:val="24"/>
        </w:rPr>
        <w:t>5. Sürekli İyileştirme İçin Atılan Adımlar</w:t>
      </w:r>
      <w:bookmarkEnd w:id="39"/>
    </w:p>
    <w:p w14:paraId="37244DBF" w14:textId="77777777" w:rsidR="00076E94" w:rsidRPr="00584145" w:rsidRDefault="00076E94" w:rsidP="00076E94">
      <w:pPr>
        <w:ind w:left="720"/>
        <w:jc w:val="both"/>
        <w:rPr>
          <w:rFonts w:ascii="Times New Roman" w:hAnsi="Times New Roman" w:cs="Times New Roman"/>
        </w:rPr>
      </w:pPr>
      <w:r w:rsidRPr="00584145">
        <w:rPr>
          <w:rFonts w:ascii="Times New Roman" w:hAnsi="Times New Roman" w:cs="Times New Roman"/>
        </w:rPr>
        <w:t>Kalite güvencesi çalışmaları kapsamında yürütülen sürekli iyileştirme çalışmaları hakkında bilgi veriniz:</w:t>
      </w:r>
    </w:p>
    <w:sdt>
      <w:sdtPr>
        <w:rPr>
          <w:rFonts w:ascii="Times New Roman" w:hAnsi="Times New Roman" w:cs="Times New Roman"/>
          <w:b/>
          <w:bCs/>
        </w:rPr>
        <w:id w:val="-146439872"/>
        <w:placeholder>
          <w:docPart w:val="510ECC846E5E4AD7A2BE47C425254976"/>
        </w:placeholder>
      </w:sdtPr>
      <w:sdtEndPr>
        <w:rPr>
          <w:b w:val="0"/>
          <w:bCs w:val="0"/>
        </w:rPr>
      </w:sdtEndPr>
      <w:sdtContent>
        <w:p w14:paraId="06C76BDC" w14:textId="55B087ED" w:rsidR="00076E94" w:rsidRPr="00584145" w:rsidRDefault="002D357F" w:rsidP="002D357F">
          <w:pPr>
            <w:jc w:val="both"/>
            <w:rPr>
              <w:rFonts w:ascii="Times New Roman" w:hAnsi="Times New Roman" w:cs="Times New Roman"/>
            </w:rPr>
          </w:pPr>
          <w:r w:rsidRPr="00584145">
            <w:rPr>
              <w:rFonts w:ascii="Times New Roman" w:hAnsi="Times New Roman" w:cs="Times New Roman"/>
            </w:rPr>
            <w:t>Bölümümüz, kalite güvencesi sistemi kapsamında eğitim-öğretim, araştırma ve idari hizmetlerde sürekli iyileştirme faaliyetleri yürütmektedir. Bu çalışmalar, Yükseköğretim Kalite Kurulu (YÖKAK) ilkeleri ve üniversitemiz kalite politikası doğrultusunda, Planla–Uygula–Kontrol Et–Önlem Al (PUKÖ) döngüsü çerçevesinde gerçekleştirilmektedir. Bölüm kurulu düzenli toplantılar yapmaktadır. Ayrıca öğrenci, mezun ve danışma kurulu görüşmeleri ile iyileştirmeye yönelik adımlar hem ilgili toplantılarda hem de bölüm kurulu toplantılarında tartışılmaktadır.</w:t>
          </w:r>
        </w:p>
      </w:sdtContent>
    </w:sdt>
    <w:p w14:paraId="25A6E5B5" w14:textId="4AF84433" w:rsidR="00076E94" w:rsidRPr="00584145" w:rsidRDefault="00554DA6" w:rsidP="00554DA6">
      <w:pPr>
        <w:ind w:left="709"/>
        <w:jc w:val="both"/>
        <w:rPr>
          <w:rFonts w:ascii="Times New Roman" w:hAnsi="Times New Roman" w:cs="Times New Roman"/>
          <w:u w:val="single"/>
        </w:rPr>
      </w:pPr>
      <w:r w:rsidRPr="00584145">
        <w:rPr>
          <w:rFonts w:ascii="Times New Roman" w:hAnsi="Times New Roman" w:cs="Times New Roman"/>
          <w:u w:val="single"/>
        </w:rPr>
        <w:t>Uygulanan anket, hazırlanan toplantı tutanağı vb. dokümanları kanıt olarak rapor ekine ekleyiniz.</w:t>
      </w:r>
    </w:p>
    <w:p w14:paraId="60E6205C" w14:textId="77777777" w:rsidR="00554DA6" w:rsidRPr="00584145" w:rsidRDefault="00554DA6" w:rsidP="00554DA6">
      <w:pPr>
        <w:ind w:left="709"/>
        <w:jc w:val="both"/>
        <w:rPr>
          <w:rFonts w:ascii="Times New Roman" w:hAnsi="Times New Roman" w:cs="Times New Roman"/>
          <w:u w:val="single"/>
        </w:rPr>
      </w:pPr>
    </w:p>
    <w:p w14:paraId="0EC72580" w14:textId="69F3D9D2" w:rsidR="00076E94" w:rsidRPr="00584145" w:rsidRDefault="00076E94" w:rsidP="00076E94">
      <w:pPr>
        <w:pStyle w:val="Balk1"/>
        <w:rPr>
          <w:rFonts w:ascii="Times New Roman" w:eastAsiaTheme="minorHAnsi" w:hAnsi="Times New Roman" w:cs="Times New Roman"/>
          <w:b/>
          <w:bCs/>
          <w:color w:val="auto"/>
          <w:sz w:val="24"/>
          <w:szCs w:val="24"/>
        </w:rPr>
      </w:pPr>
      <w:bookmarkStart w:id="40" w:name="_Toc200711365"/>
      <w:r w:rsidRPr="00584145">
        <w:rPr>
          <w:rFonts w:ascii="Times New Roman" w:eastAsiaTheme="minorHAnsi" w:hAnsi="Times New Roman" w:cs="Times New Roman"/>
          <w:b/>
          <w:bCs/>
          <w:color w:val="auto"/>
          <w:sz w:val="24"/>
          <w:szCs w:val="24"/>
        </w:rPr>
        <w:t xml:space="preserve">H. </w:t>
      </w:r>
      <w:r w:rsidR="00554DA6" w:rsidRPr="00584145">
        <w:rPr>
          <w:rFonts w:ascii="Times New Roman" w:eastAsiaTheme="minorHAnsi" w:hAnsi="Times New Roman" w:cs="Times New Roman"/>
          <w:b/>
          <w:bCs/>
          <w:color w:val="auto"/>
          <w:sz w:val="24"/>
          <w:szCs w:val="24"/>
        </w:rPr>
        <w:t>BÖLÜMÜN GÜÇLÜ VE İYİLEŞTİRMEYE AÇIK YÖNLERİ</w:t>
      </w:r>
      <w:bookmarkEnd w:id="40"/>
    </w:p>
    <w:p w14:paraId="08F663B0" w14:textId="5AE00FF9" w:rsidR="00076E94" w:rsidRPr="00584145" w:rsidRDefault="00076E94" w:rsidP="00076E94">
      <w:pPr>
        <w:pStyle w:val="Balk2"/>
        <w:ind w:left="284"/>
        <w:rPr>
          <w:rFonts w:ascii="Times New Roman" w:eastAsiaTheme="minorHAnsi" w:hAnsi="Times New Roman" w:cs="Times New Roman"/>
          <w:b/>
          <w:bCs/>
          <w:color w:val="auto"/>
          <w:sz w:val="24"/>
          <w:szCs w:val="24"/>
        </w:rPr>
      </w:pPr>
      <w:bookmarkStart w:id="41" w:name="_Toc200711366"/>
      <w:r w:rsidRPr="00584145">
        <w:rPr>
          <w:rFonts w:ascii="Times New Roman" w:eastAsiaTheme="minorHAnsi" w:hAnsi="Times New Roman" w:cs="Times New Roman"/>
          <w:b/>
          <w:bCs/>
          <w:color w:val="auto"/>
          <w:sz w:val="24"/>
          <w:szCs w:val="24"/>
        </w:rPr>
        <w:t>1. Öz Değerlendirme Sonucunda Tespit Edilen Güçlü Yönler</w:t>
      </w:r>
      <w:bookmarkEnd w:id="41"/>
    </w:p>
    <w:p w14:paraId="6F5B15A6" w14:textId="77777777" w:rsidR="00076E94" w:rsidRPr="00584145" w:rsidRDefault="00076E94" w:rsidP="00076E94">
      <w:pPr>
        <w:ind w:left="567"/>
        <w:jc w:val="both"/>
        <w:rPr>
          <w:rFonts w:ascii="Times New Roman" w:hAnsi="Times New Roman" w:cs="Times New Roman"/>
        </w:rPr>
      </w:pPr>
      <w:r w:rsidRPr="00584145">
        <w:rPr>
          <w:rFonts w:ascii="Times New Roman" w:hAnsi="Times New Roman" w:cs="Times New Roman"/>
        </w:rPr>
        <w:t>Bölümün öz değerlendirme çalışmaları sonucunda tespit edilen güçlü yönlerini belirtiniz ve bu güçlü yönleri irdeleyiniz:</w:t>
      </w:r>
    </w:p>
    <w:sdt>
      <w:sdtPr>
        <w:rPr>
          <w:rFonts w:ascii="Times New Roman" w:hAnsi="Times New Roman" w:cs="Times New Roman"/>
        </w:rPr>
        <w:id w:val="-1867746834"/>
        <w:placeholder>
          <w:docPart w:val="510ECC846E5E4AD7A2BE47C425254976"/>
        </w:placeholder>
      </w:sdtPr>
      <w:sdtContent>
        <w:p w14:paraId="145A82C9" w14:textId="3BD23C0C" w:rsidR="00076E94" w:rsidRPr="00584145" w:rsidRDefault="001D1C75" w:rsidP="001D1C75">
          <w:pPr>
            <w:jc w:val="both"/>
            <w:rPr>
              <w:rFonts w:ascii="Times New Roman" w:hAnsi="Times New Roman" w:cs="Times New Roman"/>
            </w:rPr>
          </w:pPr>
          <w:r w:rsidRPr="00584145">
            <w:rPr>
              <w:rFonts w:ascii="Times New Roman" w:hAnsi="Times New Roman" w:cs="Times New Roman"/>
            </w:rPr>
            <w:t xml:space="preserve">Müfredat, uluslararası ticaret, dijital dönüşüm, sürdürülebilirlik ve e-ticaret gibi güncel alanları kapsayacak şekilde sürekli güncellenmektedir. Paydaş geri bildirimleri düzenli olarak alınmakta ve müfredat, ders içerikleri, öğrenci destek hizmetleri buna göre güncellenmektedir. </w:t>
          </w:r>
          <w:r w:rsidR="00772D3D" w:rsidRPr="00584145">
            <w:rPr>
              <w:rFonts w:ascii="Times New Roman" w:hAnsi="Times New Roman" w:cs="Times New Roman"/>
            </w:rPr>
            <w:t xml:space="preserve">Bölümümüz, düzenli olarak sektör temsilcilerinin katıldığı seminerler organize etmektedir. </w:t>
          </w:r>
        </w:p>
      </w:sdtContent>
    </w:sdt>
    <w:p w14:paraId="6F5807B3" w14:textId="60D1B5DF" w:rsidR="00076E94" w:rsidRPr="00584145" w:rsidRDefault="00076E94" w:rsidP="00076E94">
      <w:pPr>
        <w:pStyle w:val="Balk2"/>
        <w:ind w:left="284"/>
        <w:rPr>
          <w:rFonts w:ascii="Times New Roman" w:eastAsiaTheme="minorHAnsi" w:hAnsi="Times New Roman" w:cs="Times New Roman"/>
          <w:b/>
          <w:bCs/>
          <w:color w:val="auto"/>
          <w:sz w:val="24"/>
          <w:szCs w:val="24"/>
        </w:rPr>
      </w:pPr>
      <w:bookmarkStart w:id="42" w:name="_Toc200711367"/>
      <w:r w:rsidRPr="00584145">
        <w:rPr>
          <w:rFonts w:ascii="Times New Roman" w:eastAsiaTheme="minorHAnsi" w:hAnsi="Times New Roman" w:cs="Times New Roman"/>
          <w:b/>
          <w:bCs/>
          <w:color w:val="auto"/>
          <w:sz w:val="24"/>
          <w:szCs w:val="24"/>
        </w:rPr>
        <w:t>2. Gelişim Alanları ve Nedenleri</w:t>
      </w:r>
      <w:bookmarkEnd w:id="42"/>
    </w:p>
    <w:p w14:paraId="1F2C3E16" w14:textId="77777777" w:rsidR="00076E94" w:rsidRPr="00584145" w:rsidRDefault="00076E94" w:rsidP="00076E94">
      <w:pPr>
        <w:ind w:left="567"/>
        <w:jc w:val="both"/>
        <w:rPr>
          <w:rFonts w:ascii="Times New Roman" w:hAnsi="Times New Roman" w:cs="Times New Roman"/>
        </w:rPr>
      </w:pPr>
      <w:r w:rsidRPr="00584145">
        <w:rPr>
          <w:rFonts w:ascii="Times New Roman" w:hAnsi="Times New Roman" w:cs="Times New Roman"/>
        </w:rPr>
        <w:t>Bölümün öz değerlendirme çalışmaları sonucunda tespit edilen iyileştirmeye açık yönlerini belirtiniz ve bu gelişim alanlarını irdeleyiniz:</w:t>
      </w:r>
    </w:p>
    <w:sdt>
      <w:sdtPr>
        <w:rPr>
          <w:rFonts w:ascii="Times New Roman" w:hAnsi="Times New Roman" w:cs="Times New Roman"/>
        </w:rPr>
        <w:id w:val="166526605"/>
        <w:placeholder>
          <w:docPart w:val="510ECC846E5E4AD7A2BE47C425254976"/>
        </w:placeholder>
      </w:sdtPr>
      <w:sdtContent>
        <w:p w14:paraId="7F56A6BC" w14:textId="6B49A1B1" w:rsidR="00076E94" w:rsidRPr="00584145" w:rsidRDefault="00772D3D" w:rsidP="00772D3D">
          <w:pPr>
            <w:jc w:val="both"/>
            <w:rPr>
              <w:rFonts w:ascii="Times New Roman" w:hAnsi="Times New Roman" w:cs="Times New Roman"/>
            </w:rPr>
          </w:pPr>
          <w:r w:rsidRPr="00584145">
            <w:rPr>
              <w:rFonts w:ascii="Times New Roman" w:hAnsi="Times New Roman" w:cs="Times New Roman"/>
            </w:rPr>
            <w:t>Bölüme özgü daha fazla seçmeli ders açabilmek, öğrencilerin ve öğretim elemanlarının değişim programlarına katılım oranı düzeyini artırmak, dış kaynaklı (TÜBİTAK, AB vb.) araştırma projelerine yapılan başvuruların sayısını artırmak, bölümün iyileştirmeye açık yönlerini oluşturmaktadır.</w:t>
          </w:r>
        </w:p>
      </w:sdtContent>
    </w:sdt>
    <w:p w14:paraId="3A4764D8" w14:textId="2E60D3BD" w:rsidR="00076E94" w:rsidRPr="00584145" w:rsidRDefault="00076E94" w:rsidP="00076E94">
      <w:pPr>
        <w:pStyle w:val="Balk1"/>
        <w:rPr>
          <w:rFonts w:ascii="Times New Roman" w:eastAsiaTheme="minorHAnsi" w:hAnsi="Times New Roman" w:cs="Times New Roman"/>
          <w:b/>
          <w:bCs/>
          <w:color w:val="auto"/>
          <w:sz w:val="24"/>
          <w:szCs w:val="24"/>
        </w:rPr>
      </w:pPr>
      <w:bookmarkStart w:id="43" w:name="_Toc200711368"/>
      <w:r w:rsidRPr="00584145">
        <w:rPr>
          <w:rFonts w:ascii="Times New Roman" w:eastAsiaTheme="minorHAnsi" w:hAnsi="Times New Roman" w:cs="Times New Roman"/>
          <w:b/>
          <w:bCs/>
          <w:color w:val="auto"/>
          <w:sz w:val="24"/>
          <w:szCs w:val="24"/>
        </w:rPr>
        <w:t xml:space="preserve">I.  </w:t>
      </w:r>
      <w:r w:rsidR="00554DA6" w:rsidRPr="00584145">
        <w:rPr>
          <w:rFonts w:ascii="Times New Roman" w:eastAsiaTheme="minorHAnsi" w:hAnsi="Times New Roman" w:cs="Times New Roman"/>
          <w:b/>
          <w:bCs/>
          <w:color w:val="auto"/>
          <w:sz w:val="24"/>
          <w:szCs w:val="24"/>
        </w:rPr>
        <w:t>İYİLEŞTİRME EYLEM PLANI VE ÖNERİLER</w:t>
      </w:r>
      <w:bookmarkEnd w:id="43"/>
    </w:p>
    <w:p w14:paraId="5FF497B2" w14:textId="77777777" w:rsidR="00076E94" w:rsidRPr="00584145" w:rsidRDefault="00076E94" w:rsidP="00076E94">
      <w:pPr>
        <w:pStyle w:val="Balk2"/>
        <w:ind w:left="284"/>
      </w:pPr>
      <w:bookmarkStart w:id="44" w:name="_Toc200711369"/>
      <w:r w:rsidRPr="00584145">
        <w:rPr>
          <w:rFonts w:ascii="Times New Roman" w:eastAsiaTheme="minorHAnsi" w:hAnsi="Times New Roman" w:cs="Times New Roman"/>
          <w:b/>
          <w:bCs/>
          <w:color w:val="auto"/>
          <w:sz w:val="24"/>
          <w:szCs w:val="24"/>
        </w:rPr>
        <w:t>1. Önümüzdeki Dönem İçin Planlanan İyileştirme Çalışmaları</w:t>
      </w:r>
      <w:bookmarkEnd w:id="44"/>
    </w:p>
    <w:p w14:paraId="456C70B7" w14:textId="77777777" w:rsidR="00076E94" w:rsidRPr="00584145" w:rsidRDefault="00076E94" w:rsidP="00076E94">
      <w:pPr>
        <w:ind w:left="567"/>
        <w:jc w:val="both"/>
        <w:rPr>
          <w:rFonts w:ascii="Times New Roman" w:hAnsi="Times New Roman" w:cs="Times New Roman"/>
        </w:rPr>
      </w:pPr>
      <w:r w:rsidRPr="00584145">
        <w:rPr>
          <w:rFonts w:ascii="Times New Roman" w:hAnsi="Times New Roman" w:cs="Times New Roman"/>
        </w:rPr>
        <w:t>Bölümün öz değerlendirme çalışmaları sonucunda tespit edilen iyileştirmeye açık yönlerin önümüzdeki dönem içerisindeki iyileştirme eylem planını ve önerileri belirtiniz:</w:t>
      </w:r>
    </w:p>
    <w:sdt>
      <w:sdtPr>
        <w:rPr>
          <w:rFonts w:ascii="Times New Roman" w:hAnsi="Times New Roman" w:cs="Times New Roman"/>
        </w:rPr>
        <w:id w:val="1025061972"/>
        <w:placeholder>
          <w:docPart w:val="510ECC846E5E4AD7A2BE47C425254976"/>
        </w:placeholder>
      </w:sdtPr>
      <w:sdtContent>
        <w:p w14:paraId="6C2CE948" w14:textId="118364E5" w:rsidR="00076E94" w:rsidRPr="00584145" w:rsidRDefault="00A14713" w:rsidP="00A14713">
          <w:pPr>
            <w:jc w:val="both"/>
            <w:rPr>
              <w:rFonts w:ascii="Times New Roman" w:hAnsi="Times New Roman" w:cs="Times New Roman"/>
            </w:rPr>
          </w:pPr>
          <w:r w:rsidRPr="00584145">
            <w:rPr>
              <w:rFonts w:ascii="Times New Roman" w:hAnsi="Times New Roman" w:cs="Times New Roman"/>
            </w:rPr>
            <w:t xml:space="preserve">Eğitim-öğretimde teorik bilgi ile pratik uygulama arasındaki bağı güçlendirmek ve öğrencilere güncel piyasa dinamiklerini aktarmak hedefiyle, önümüzdeki dönemden itibaren uluslararası ticaret alanında uzmanlaşmış iş dünyası temsilcilerinin ve sektör profesyonellerinin belirli derslere veya modüllere eğitmen olarak davet edilmesi planlanmaktadır. </w:t>
          </w:r>
        </w:p>
      </w:sdtContent>
    </w:sdt>
    <w:p w14:paraId="11FE4FF7" w14:textId="683B13DC" w:rsidR="00076E94" w:rsidRPr="00584145" w:rsidRDefault="00076E94" w:rsidP="00076E94">
      <w:pPr>
        <w:pStyle w:val="Balk2"/>
        <w:ind w:left="284"/>
        <w:rPr>
          <w:rFonts w:ascii="Times New Roman" w:eastAsiaTheme="minorHAnsi" w:hAnsi="Times New Roman" w:cs="Times New Roman"/>
          <w:b/>
          <w:bCs/>
          <w:color w:val="auto"/>
          <w:sz w:val="24"/>
          <w:szCs w:val="24"/>
        </w:rPr>
      </w:pPr>
      <w:bookmarkStart w:id="45" w:name="_Toc200711370"/>
      <w:r w:rsidRPr="00584145">
        <w:rPr>
          <w:rFonts w:ascii="Times New Roman" w:eastAsiaTheme="minorHAnsi" w:hAnsi="Times New Roman" w:cs="Times New Roman"/>
          <w:b/>
          <w:bCs/>
          <w:color w:val="auto"/>
          <w:sz w:val="24"/>
          <w:szCs w:val="24"/>
        </w:rPr>
        <w:t>2. Yönetimsel, Akademik ve Fiziki İyileştirme Önerileri</w:t>
      </w:r>
      <w:bookmarkEnd w:id="45"/>
    </w:p>
    <w:p w14:paraId="644E8448" w14:textId="77777777" w:rsidR="00076E94" w:rsidRPr="00584145" w:rsidRDefault="00076E94" w:rsidP="00076E94">
      <w:pPr>
        <w:ind w:left="567"/>
        <w:jc w:val="both"/>
        <w:rPr>
          <w:rFonts w:ascii="Times New Roman" w:hAnsi="Times New Roman" w:cs="Times New Roman"/>
        </w:rPr>
      </w:pPr>
      <w:r w:rsidRPr="00584145">
        <w:rPr>
          <w:rFonts w:ascii="Times New Roman" w:hAnsi="Times New Roman" w:cs="Times New Roman"/>
        </w:rPr>
        <w:t>Bölümün öz değerlendirme çalışmaları sonucunda tespit edilen iyileştirmeye açık yönlerin yönetimsel, akademik ve fiziki iyileştirme önerilerini belirtiniz:</w:t>
      </w:r>
    </w:p>
    <w:sdt>
      <w:sdtPr>
        <w:rPr>
          <w:rFonts w:ascii="Times New Roman" w:hAnsi="Times New Roman" w:cs="Times New Roman"/>
        </w:rPr>
        <w:id w:val="1652552008"/>
        <w:placeholder>
          <w:docPart w:val="510ECC846E5E4AD7A2BE47C425254976"/>
        </w:placeholder>
      </w:sdtPr>
      <w:sdtContent>
        <w:p w14:paraId="333597EC" w14:textId="2F00BA5B" w:rsidR="00076E94" w:rsidRPr="00584145" w:rsidRDefault="00AF278A" w:rsidP="00AF278A">
          <w:pPr>
            <w:jc w:val="both"/>
            <w:rPr>
              <w:rFonts w:ascii="Times New Roman" w:hAnsi="Times New Roman" w:cs="Times New Roman"/>
            </w:rPr>
          </w:pPr>
          <w:r w:rsidRPr="00584145">
            <w:rPr>
              <w:rFonts w:ascii="Times New Roman" w:hAnsi="Times New Roman" w:cs="Times New Roman"/>
            </w:rPr>
            <w:t>Akıllı tahta, projeksiyon ve internet altyapısının geliştirilmesi, öğretim elemanlarına proje yazma eğitimlerinin verilmesi önerilmektedir.</w:t>
          </w:r>
        </w:p>
      </w:sdtContent>
    </w:sdt>
    <w:p w14:paraId="2A120371" w14:textId="77777777" w:rsidR="00076E94" w:rsidRPr="00584145" w:rsidRDefault="00076E94" w:rsidP="00076E94">
      <w:pPr>
        <w:pStyle w:val="Balk2"/>
        <w:ind w:left="284"/>
        <w:rPr>
          <w:rFonts w:ascii="Times New Roman" w:eastAsiaTheme="minorHAnsi" w:hAnsi="Times New Roman" w:cs="Times New Roman"/>
          <w:b/>
          <w:bCs/>
          <w:color w:val="auto"/>
          <w:sz w:val="24"/>
          <w:szCs w:val="24"/>
        </w:rPr>
      </w:pPr>
      <w:bookmarkStart w:id="46" w:name="_Toc200711371"/>
      <w:r w:rsidRPr="00584145">
        <w:rPr>
          <w:rFonts w:ascii="Times New Roman" w:eastAsiaTheme="minorHAnsi" w:hAnsi="Times New Roman" w:cs="Times New Roman"/>
          <w:b/>
          <w:bCs/>
          <w:color w:val="auto"/>
          <w:sz w:val="24"/>
          <w:szCs w:val="24"/>
        </w:rPr>
        <w:t>3. Kaynak İhtiyaçları (Öğretim Elemanı, Altyapı, Bütçe vb.)</w:t>
      </w:r>
      <w:bookmarkEnd w:id="46"/>
    </w:p>
    <w:p w14:paraId="101ABD34" w14:textId="77777777" w:rsidR="00076E94" w:rsidRPr="00584145" w:rsidRDefault="00076E94" w:rsidP="00076E94">
      <w:pPr>
        <w:ind w:left="720"/>
        <w:jc w:val="both"/>
        <w:rPr>
          <w:rFonts w:ascii="Times New Roman" w:hAnsi="Times New Roman" w:cs="Times New Roman"/>
        </w:rPr>
      </w:pPr>
      <w:r w:rsidRPr="00584145">
        <w:rPr>
          <w:rFonts w:ascii="Times New Roman" w:hAnsi="Times New Roman" w:cs="Times New Roman"/>
        </w:rPr>
        <w:t>Bölümün öz değerlendirme çalışmaları sonucunda tespit edilen iyileştirmeye açık yönlerindeki öğretim elemanı, altyapı ve bütçe vb. alanlardaki kaynak ihtiyaçlarını belirtiniz:</w:t>
      </w:r>
    </w:p>
    <w:sdt>
      <w:sdtPr>
        <w:rPr>
          <w:rFonts w:ascii="Times New Roman" w:hAnsi="Times New Roman" w:cs="Times New Roman"/>
          <w:b/>
          <w:bCs/>
        </w:rPr>
        <w:id w:val="-509448014"/>
        <w:placeholder>
          <w:docPart w:val="510ECC846E5E4AD7A2BE47C425254976"/>
        </w:placeholder>
      </w:sdtPr>
      <w:sdtEndPr>
        <w:rPr>
          <w:b w:val="0"/>
          <w:bCs w:val="0"/>
        </w:rPr>
      </w:sdtEndPr>
      <w:sdtContent>
        <w:p w14:paraId="31A99C3E" w14:textId="01E6F9B3" w:rsidR="002960B6" w:rsidRPr="005A7060" w:rsidRDefault="00D92C55" w:rsidP="005A7060">
          <w:pPr>
            <w:jc w:val="both"/>
            <w:rPr>
              <w:rFonts w:ascii="Times New Roman" w:hAnsi="Times New Roman" w:cs="Times New Roman"/>
            </w:rPr>
          </w:pPr>
          <w:r w:rsidRPr="00584145">
            <w:rPr>
              <w:rFonts w:ascii="Times New Roman" w:hAnsi="Times New Roman" w:cs="Times New Roman"/>
            </w:rPr>
            <w:t xml:space="preserve">Bölümümüzün eğitim kalitesini sürdürülebilir kılmak, öğrenci sayısı başına düşen öğretim üyesi oranını ideal seviyede tutmak, akademik iş yükünü dengelemek ve müfredatımızı yenilikçi seçmeli derslerle zenginleştirmek için akademik kadromuzun </w:t>
          </w:r>
          <w:r w:rsidR="002D0C44" w:rsidRPr="00584145">
            <w:rPr>
              <w:rFonts w:ascii="Times New Roman" w:hAnsi="Times New Roman" w:cs="Times New Roman"/>
            </w:rPr>
            <w:t>misafir</w:t>
          </w:r>
          <w:r w:rsidRPr="00584145">
            <w:rPr>
              <w:rFonts w:ascii="Times New Roman" w:hAnsi="Times New Roman" w:cs="Times New Roman"/>
            </w:rPr>
            <w:t xml:space="preserve"> öğretim üyeleriyle ve</w:t>
          </w:r>
          <w:r w:rsidR="00F808E8" w:rsidRPr="00584145">
            <w:rPr>
              <w:rFonts w:ascii="Times New Roman" w:hAnsi="Times New Roman" w:cs="Times New Roman"/>
            </w:rPr>
            <w:t xml:space="preserve"> öğretim üyesi dışındaki</w:t>
          </w:r>
          <w:r w:rsidRPr="00584145">
            <w:rPr>
              <w:rFonts w:ascii="Times New Roman" w:hAnsi="Times New Roman" w:cs="Times New Roman"/>
            </w:rPr>
            <w:t xml:space="preserve"> öğretim elemanlarıyla güçlendirilmesi gerekmektedir. </w:t>
          </w:r>
          <w:r w:rsidR="00AF278A" w:rsidRPr="00584145">
            <w:rPr>
              <w:rFonts w:ascii="Times New Roman" w:hAnsi="Times New Roman" w:cs="Times New Roman"/>
            </w:rPr>
            <w:t>Güncel istatistik yazılımları için aboneliklere ihtiyaç duyulmaktadır.</w:t>
          </w:r>
        </w:p>
      </w:sdtContent>
    </w:sdt>
    <w:bookmarkStart w:id="47" w:name="_Toc200711372" w:displacedByCustomXml="prev"/>
    <w:p w14:paraId="55C7091B" w14:textId="77777777" w:rsidR="002960B6" w:rsidRPr="002960B6" w:rsidRDefault="002960B6" w:rsidP="002960B6"/>
    <w:p w14:paraId="6784AD52" w14:textId="6ADA3F20" w:rsidR="00076E94" w:rsidRDefault="00554DA6" w:rsidP="00076E94">
      <w:pPr>
        <w:pStyle w:val="Balk1"/>
        <w:rPr>
          <w:rFonts w:ascii="Times New Roman" w:eastAsiaTheme="minorHAnsi" w:hAnsi="Times New Roman" w:cs="Times New Roman"/>
          <w:b/>
          <w:bCs/>
          <w:color w:val="auto"/>
          <w:sz w:val="24"/>
          <w:szCs w:val="24"/>
        </w:rPr>
      </w:pPr>
      <w:r w:rsidRPr="005F17E8">
        <w:rPr>
          <w:rFonts w:ascii="Times New Roman" w:eastAsiaTheme="minorHAnsi" w:hAnsi="Times New Roman" w:cs="Times New Roman"/>
          <w:b/>
          <w:bCs/>
          <w:color w:val="auto"/>
          <w:sz w:val="24"/>
          <w:szCs w:val="24"/>
        </w:rPr>
        <w:t>J. EKLER</w:t>
      </w:r>
      <w:bookmarkEnd w:id="47"/>
    </w:p>
    <w:p w14:paraId="29B2A805" w14:textId="77777777" w:rsidR="002960B6" w:rsidRPr="002960B6" w:rsidRDefault="002960B6" w:rsidP="002960B6"/>
    <w:p w14:paraId="7FDE82F2" w14:textId="199F9A37" w:rsidR="0093140E" w:rsidRPr="002960B6" w:rsidRDefault="00584145">
      <w:pPr>
        <w:rPr>
          <w:rFonts w:ascii="Times New Roman" w:hAnsi="Times New Roman" w:cs="Times New Roman"/>
        </w:rPr>
      </w:pPr>
      <w:r w:rsidRPr="002960B6">
        <w:rPr>
          <w:rFonts w:ascii="Times New Roman" w:hAnsi="Times New Roman" w:cs="Times New Roman"/>
          <w:b/>
          <w:bCs/>
        </w:rPr>
        <w:t>EK 1.</w:t>
      </w:r>
      <w:r w:rsidRPr="002960B6">
        <w:rPr>
          <w:rFonts w:ascii="Times New Roman" w:hAnsi="Times New Roman" w:cs="Times New Roman"/>
        </w:rPr>
        <w:t xml:space="preserve"> Program Öğrenme Çıktıları (PÖÇ) – Program Eğitim Amaçları (PEA)</w:t>
      </w:r>
    </w:p>
    <w:p w14:paraId="0ED9B468" w14:textId="73DE661C" w:rsidR="00584145" w:rsidRPr="002960B6" w:rsidRDefault="00584145" w:rsidP="00584145">
      <w:pPr>
        <w:rPr>
          <w:rFonts w:ascii="Times New Roman" w:hAnsi="Times New Roman" w:cs="Times New Roman"/>
          <w:b/>
          <w:bCs/>
        </w:rPr>
      </w:pPr>
      <w:r w:rsidRPr="002960B6">
        <w:rPr>
          <w:rFonts w:ascii="Times New Roman" w:hAnsi="Times New Roman" w:cs="Times New Roman"/>
          <w:b/>
          <w:bCs/>
        </w:rPr>
        <w:t xml:space="preserve">EK 2: </w:t>
      </w:r>
      <w:r w:rsidRPr="002960B6">
        <w:rPr>
          <w:rFonts w:ascii="Times New Roman" w:hAnsi="Times New Roman" w:cs="Times New Roman"/>
        </w:rPr>
        <w:t>MEZUN MEMNUNİYET ANKETİ SORULARI</w:t>
      </w:r>
    </w:p>
    <w:p w14:paraId="65BC8C6B" w14:textId="3A47E3A5" w:rsidR="00584145" w:rsidRPr="002960B6" w:rsidRDefault="00584145">
      <w:pPr>
        <w:rPr>
          <w:rFonts w:ascii="Times New Roman" w:hAnsi="Times New Roman" w:cs="Times New Roman"/>
        </w:rPr>
      </w:pPr>
      <w:r w:rsidRPr="002960B6">
        <w:rPr>
          <w:rFonts w:ascii="Times New Roman" w:hAnsi="Times New Roman" w:cs="Times New Roman"/>
          <w:b/>
          <w:bCs/>
        </w:rPr>
        <w:t xml:space="preserve">EK 3. </w:t>
      </w:r>
      <w:r w:rsidRPr="002960B6">
        <w:rPr>
          <w:rFonts w:ascii="Times New Roman" w:hAnsi="Times New Roman" w:cs="Times New Roman"/>
        </w:rPr>
        <w:t>16.12.2024 Tarihli Bölüm Kurulu Kararı</w:t>
      </w:r>
    </w:p>
    <w:p w14:paraId="3133D3F4" w14:textId="5BA5D948" w:rsidR="00584145" w:rsidRPr="002960B6" w:rsidRDefault="00584145">
      <w:pPr>
        <w:rPr>
          <w:rFonts w:ascii="Times New Roman" w:hAnsi="Times New Roman" w:cs="Times New Roman"/>
        </w:rPr>
      </w:pPr>
      <w:r w:rsidRPr="002960B6">
        <w:rPr>
          <w:rFonts w:ascii="Times New Roman" w:hAnsi="Times New Roman" w:cs="Times New Roman"/>
          <w:b/>
          <w:bCs/>
        </w:rPr>
        <w:t>EK 4.</w:t>
      </w:r>
      <w:r w:rsidR="002960B6" w:rsidRPr="002960B6">
        <w:rPr>
          <w:rFonts w:ascii="Times New Roman" w:hAnsi="Times New Roman" w:cs="Times New Roman"/>
          <w:b/>
          <w:bCs/>
        </w:rPr>
        <w:t xml:space="preserve"> </w:t>
      </w:r>
      <w:r w:rsidR="002960B6" w:rsidRPr="002960B6">
        <w:rPr>
          <w:rFonts w:ascii="Times New Roman" w:hAnsi="Times New Roman" w:cs="Times New Roman"/>
        </w:rPr>
        <w:t>19.02.2025 Tarihli Bölüm Kurulu Kararı</w:t>
      </w:r>
    </w:p>
    <w:p w14:paraId="38F56C18" w14:textId="4DA00526" w:rsidR="00584145" w:rsidRPr="002960B6" w:rsidRDefault="00584145">
      <w:pPr>
        <w:rPr>
          <w:rFonts w:ascii="Times New Roman" w:hAnsi="Times New Roman" w:cs="Times New Roman"/>
        </w:rPr>
      </w:pPr>
      <w:r w:rsidRPr="002960B6">
        <w:rPr>
          <w:rFonts w:ascii="Times New Roman" w:hAnsi="Times New Roman" w:cs="Times New Roman"/>
          <w:b/>
          <w:bCs/>
        </w:rPr>
        <w:t>EK 5.</w:t>
      </w:r>
      <w:r w:rsidR="002960B6" w:rsidRPr="002960B6">
        <w:rPr>
          <w:rFonts w:ascii="Times New Roman" w:hAnsi="Times New Roman" w:cs="Times New Roman"/>
          <w:b/>
          <w:bCs/>
        </w:rPr>
        <w:t xml:space="preserve"> </w:t>
      </w:r>
      <w:r w:rsidR="002960B6" w:rsidRPr="002960B6">
        <w:rPr>
          <w:rFonts w:ascii="Times New Roman" w:hAnsi="Times New Roman" w:cs="Times New Roman"/>
        </w:rPr>
        <w:t>19.03.2025 Tarihli Bölüm Kurulu Kararı</w:t>
      </w:r>
    </w:p>
    <w:p w14:paraId="5E360ED1" w14:textId="2B2D2809" w:rsidR="00584145" w:rsidRPr="002960B6" w:rsidRDefault="00584145">
      <w:pPr>
        <w:rPr>
          <w:rFonts w:ascii="Times New Roman" w:hAnsi="Times New Roman" w:cs="Times New Roman"/>
        </w:rPr>
      </w:pPr>
      <w:r w:rsidRPr="002960B6">
        <w:rPr>
          <w:rFonts w:ascii="Times New Roman" w:hAnsi="Times New Roman" w:cs="Times New Roman"/>
          <w:b/>
          <w:bCs/>
        </w:rPr>
        <w:t>EK 6</w:t>
      </w:r>
      <w:r w:rsidRPr="002960B6">
        <w:rPr>
          <w:rFonts w:ascii="Times New Roman" w:hAnsi="Times New Roman" w:cs="Times New Roman"/>
        </w:rPr>
        <w:t>.</w:t>
      </w:r>
      <w:r w:rsidR="002960B6" w:rsidRPr="002960B6">
        <w:rPr>
          <w:rFonts w:ascii="Times New Roman" w:hAnsi="Times New Roman" w:cs="Times New Roman"/>
        </w:rPr>
        <w:t xml:space="preserve"> 30.04.2025 Tarihli Danışma Kurulu Kararı</w:t>
      </w:r>
    </w:p>
    <w:p w14:paraId="6A53E6C9" w14:textId="6F9C250A" w:rsidR="00584145" w:rsidRPr="002960B6" w:rsidRDefault="00584145">
      <w:pPr>
        <w:rPr>
          <w:rFonts w:ascii="Times New Roman" w:hAnsi="Times New Roman" w:cs="Times New Roman"/>
        </w:rPr>
      </w:pPr>
      <w:r w:rsidRPr="002960B6">
        <w:rPr>
          <w:rFonts w:ascii="Times New Roman" w:hAnsi="Times New Roman" w:cs="Times New Roman"/>
          <w:b/>
          <w:bCs/>
        </w:rPr>
        <w:t>EK 7.</w:t>
      </w:r>
      <w:r w:rsidR="002960B6" w:rsidRPr="002960B6">
        <w:rPr>
          <w:rFonts w:ascii="Times New Roman" w:hAnsi="Times New Roman" w:cs="Times New Roman"/>
          <w:b/>
          <w:bCs/>
        </w:rPr>
        <w:t xml:space="preserve"> </w:t>
      </w:r>
      <w:r w:rsidR="002960B6" w:rsidRPr="002960B6">
        <w:rPr>
          <w:rFonts w:ascii="Times New Roman" w:hAnsi="Times New Roman" w:cs="Times New Roman"/>
        </w:rPr>
        <w:t>20.06.2025 Tarihli Bölüm Kurulu Kararı</w:t>
      </w:r>
    </w:p>
    <w:p w14:paraId="2BAA5E35" w14:textId="1D6E5DD6" w:rsidR="00584145" w:rsidRPr="002960B6" w:rsidRDefault="00584145">
      <w:pPr>
        <w:rPr>
          <w:rFonts w:ascii="Times New Roman" w:hAnsi="Times New Roman" w:cs="Times New Roman"/>
        </w:rPr>
      </w:pPr>
      <w:r w:rsidRPr="002960B6">
        <w:rPr>
          <w:rFonts w:ascii="Times New Roman" w:hAnsi="Times New Roman" w:cs="Times New Roman"/>
          <w:b/>
          <w:bCs/>
        </w:rPr>
        <w:t>EK 8.</w:t>
      </w:r>
      <w:r w:rsidR="002960B6" w:rsidRPr="002960B6">
        <w:rPr>
          <w:rFonts w:ascii="Times New Roman" w:hAnsi="Times New Roman" w:cs="Times New Roman"/>
          <w:b/>
          <w:bCs/>
        </w:rPr>
        <w:t xml:space="preserve"> </w:t>
      </w:r>
      <w:r w:rsidR="002960B6" w:rsidRPr="002960B6">
        <w:rPr>
          <w:rFonts w:ascii="Times New Roman" w:hAnsi="Times New Roman" w:cs="Times New Roman"/>
        </w:rPr>
        <w:t>04.08.2025 Tarihli Bölüm Kurulu Kararı</w:t>
      </w:r>
    </w:p>
    <w:p w14:paraId="5394B170" w14:textId="5445ECF0" w:rsidR="00584145" w:rsidRPr="002960B6" w:rsidRDefault="00584145">
      <w:pPr>
        <w:rPr>
          <w:rFonts w:ascii="Times New Roman" w:hAnsi="Times New Roman" w:cs="Times New Roman"/>
        </w:rPr>
      </w:pPr>
      <w:r w:rsidRPr="002960B6">
        <w:rPr>
          <w:rFonts w:ascii="Times New Roman" w:hAnsi="Times New Roman" w:cs="Times New Roman"/>
          <w:b/>
          <w:bCs/>
        </w:rPr>
        <w:t>EK 9.</w:t>
      </w:r>
      <w:r w:rsidR="002960B6" w:rsidRPr="002960B6">
        <w:rPr>
          <w:rFonts w:ascii="Times New Roman" w:hAnsi="Times New Roman" w:cs="Times New Roman"/>
          <w:b/>
          <w:bCs/>
        </w:rPr>
        <w:t xml:space="preserve"> </w:t>
      </w:r>
      <w:r w:rsidR="002960B6" w:rsidRPr="002960B6">
        <w:rPr>
          <w:rFonts w:ascii="Times New Roman" w:hAnsi="Times New Roman" w:cs="Times New Roman"/>
        </w:rPr>
        <w:t>Mezun Etkinliği</w:t>
      </w:r>
    </w:p>
    <w:p w14:paraId="28282CA5" w14:textId="6D93FAD4" w:rsidR="00584145" w:rsidRPr="002960B6" w:rsidRDefault="00584145">
      <w:pPr>
        <w:rPr>
          <w:rFonts w:ascii="Times New Roman" w:hAnsi="Times New Roman" w:cs="Times New Roman"/>
        </w:rPr>
      </w:pPr>
      <w:r w:rsidRPr="002960B6">
        <w:rPr>
          <w:rFonts w:ascii="Times New Roman" w:hAnsi="Times New Roman" w:cs="Times New Roman"/>
          <w:b/>
          <w:bCs/>
        </w:rPr>
        <w:t>EK 10.</w:t>
      </w:r>
      <w:r w:rsidR="002960B6" w:rsidRPr="002960B6">
        <w:rPr>
          <w:rFonts w:ascii="Times New Roman" w:hAnsi="Times New Roman" w:cs="Times New Roman"/>
          <w:b/>
          <w:bCs/>
        </w:rPr>
        <w:t xml:space="preserve"> </w:t>
      </w:r>
      <w:r w:rsidR="002960B6" w:rsidRPr="002960B6">
        <w:rPr>
          <w:rFonts w:ascii="Times New Roman" w:hAnsi="Times New Roman" w:cs="Times New Roman"/>
        </w:rPr>
        <w:t>Öğrenci Temsilcileri ile Yapılan Görüşme</w:t>
      </w:r>
    </w:p>
    <w:p w14:paraId="36366A35" w14:textId="77777777" w:rsidR="00584145" w:rsidRPr="00584145" w:rsidRDefault="00584145">
      <w:pPr>
        <w:rPr>
          <w:b/>
          <w:bCs/>
        </w:rPr>
      </w:pPr>
    </w:p>
    <w:sectPr w:rsidR="00584145" w:rsidRPr="00584145" w:rsidSect="001D7C97">
      <w:pgSz w:w="16838" w:h="11906" w:orient="landscape"/>
      <w:pgMar w:top="1276" w:right="993" w:bottom="1133" w:left="1560" w:header="567" w:footer="567" w:gutter="0"/>
      <w:pgNumType w:start="8"/>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FE25E" w14:textId="77777777" w:rsidR="00943553" w:rsidRDefault="00943553" w:rsidP="00076E94">
      <w:pPr>
        <w:spacing w:after="0" w:line="240" w:lineRule="auto"/>
      </w:pPr>
      <w:r>
        <w:separator/>
      </w:r>
    </w:p>
  </w:endnote>
  <w:endnote w:type="continuationSeparator" w:id="0">
    <w:p w14:paraId="5F14AEBC" w14:textId="77777777" w:rsidR="00943553" w:rsidRDefault="00943553" w:rsidP="00076E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tserrat">
    <w:charset w:val="A2"/>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A68F1" w14:textId="77777777" w:rsidR="00076E94" w:rsidRDefault="00076E94">
    <w:pPr>
      <w:pStyle w:val="AltBilgi"/>
    </w:pPr>
    <w:r>
      <w:fldChar w:fldCharType="begin"/>
    </w:r>
    <w:r>
      <w:instrText>PAGE   \* MERGEFORMAT</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5000926"/>
      <w:docPartObj>
        <w:docPartGallery w:val="Page Numbers (Bottom of Page)"/>
        <w:docPartUnique/>
      </w:docPartObj>
    </w:sdtPr>
    <w:sdtContent>
      <w:p w14:paraId="2B1FF1DF" w14:textId="77777777" w:rsidR="00076E94" w:rsidRDefault="00076E94">
        <w:pPr>
          <w:pStyle w:val="AltBilgi"/>
          <w:jc w:val="center"/>
        </w:pPr>
        <w:r>
          <w:fldChar w:fldCharType="begin"/>
        </w:r>
        <w:r>
          <w:instrText>PAGE   \* MERGEFORMAT</w:instrText>
        </w:r>
        <w:r>
          <w:fldChar w:fldCharType="separate"/>
        </w:r>
        <w:r>
          <w:t>2</w:t>
        </w:r>
        <w:r>
          <w:fldChar w:fldCharType="end"/>
        </w:r>
      </w:p>
    </w:sdtContent>
  </w:sdt>
  <w:p w14:paraId="038EB47C" w14:textId="77777777" w:rsidR="00076E94" w:rsidRDefault="00076E94">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7E76D" w14:textId="77777777" w:rsidR="00076E94" w:rsidRDefault="00076E94" w:rsidP="004060F8">
    <w:pPr>
      <w:pStyle w:val="AltBilgi"/>
      <w:jc w:val="center"/>
    </w:pPr>
    <w:r>
      <w:fldChar w:fldCharType="begin"/>
    </w:r>
    <w:r>
      <w:instrText>PAGE   \* MERGEFORMAT</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4F673" w14:textId="77777777" w:rsidR="00943553" w:rsidRDefault="00943553" w:rsidP="00076E94">
      <w:pPr>
        <w:spacing w:after="0" w:line="240" w:lineRule="auto"/>
      </w:pPr>
      <w:r>
        <w:separator/>
      </w:r>
    </w:p>
  </w:footnote>
  <w:footnote w:type="continuationSeparator" w:id="0">
    <w:p w14:paraId="0D5878E2" w14:textId="77777777" w:rsidR="00943553" w:rsidRDefault="00943553" w:rsidP="00076E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A1CE3"/>
    <w:multiLevelType w:val="multilevel"/>
    <w:tmpl w:val="DD1C025C"/>
    <w:lvl w:ilvl="0">
      <w:start w:val="1"/>
      <w:numFmt w:val="decimal"/>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5B4A1E"/>
    <w:multiLevelType w:val="multilevel"/>
    <w:tmpl w:val="BA6C410E"/>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1103F1"/>
    <w:multiLevelType w:val="multilevel"/>
    <w:tmpl w:val="F804614E"/>
    <w:lvl w:ilvl="0">
      <w:start w:val="1"/>
      <w:numFmt w:val="decimal"/>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2E163E"/>
    <w:multiLevelType w:val="multilevel"/>
    <w:tmpl w:val="EEB4F8EC"/>
    <w:lvl w:ilvl="0">
      <w:start w:val="1"/>
      <w:numFmt w:val="decimal"/>
      <w:lvlText w:val="%1."/>
      <w:lvlJc w:val="left"/>
      <w:pPr>
        <w:tabs>
          <w:tab w:val="num" w:pos="720"/>
        </w:tabs>
        <w:ind w:left="720" w:hanging="360"/>
      </w:pPr>
      <w:rPr>
        <w:rFonts w:hint="default"/>
        <w:b w:val="0"/>
        <w:bCs w:val="0"/>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C87A7D"/>
    <w:multiLevelType w:val="multilevel"/>
    <w:tmpl w:val="E65E3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7F4529"/>
    <w:multiLevelType w:val="multilevel"/>
    <w:tmpl w:val="08A06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A03EB8"/>
    <w:multiLevelType w:val="multilevel"/>
    <w:tmpl w:val="2F80BCCA"/>
    <w:lvl w:ilvl="0">
      <w:start w:val="1"/>
      <w:numFmt w:val="decimal"/>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8B5750"/>
    <w:multiLevelType w:val="hybridMultilevel"/>
    <w:tmpl w:val="915E6074"/>
    <w:lvl w:ilvl="0" w:tplc="041F0019">
      <w:start w:val="6"/>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AFF2DBF"/>
    <w:multiLevelType w:val="multilevel"/>
    <w:tmpl w:val="66427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366E00"/>
    <w:multiLevelType w:val="hybridMultilevel"/>
    <w:tmpl w:val="A47A4D8C"/>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D235523"/>
    <w:multiLevelType w:val="multilevel"/>
    <w:tmpl w:val="7710151E"/>
    <w:lvl w:ilvl="0">
      <w:start w:val="1"/>
      <w:numFmt w:val="decimal"/>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59007B"/>
    <w:multiLevelType w:val="multilevel"/>
    <w:tmpl w:val="57BC4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0B2614"/>
    <w:multiLevelType w:val="hybridMultilevel"/>
    <w:tmpl w:val="2B8A9662"/>
    <w:lvl w:ilvl="0" w:tplc="041F000F">
      <w:start w:val="1"/>
      <w:numFmt w:val="decimal"/>
      <w:lvlText w:val="%1."/>
      <w:lvlJc w:val="left"/>
      <w:pPr>
        <w:ind w:left="1146" w:hanging="360"/>
      </w:p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13" w15:restartNumberingAfterBreak="0">
    <w:nsid w:val="459707A6"/>
    <w:multiLevelType w:val="multilevel"/>
    <w:tmpl w:val="172A0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8A6BB5"/>
    <w:multiLevelType w:val="multilevel"/>
    <w:tmpl w:val="AAF65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952A6C"/>
    <w:multiLevelType w:val="multilevel"/>
    <w:tmpl w:val="591AA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0862FC"/>
    <w:multiLevelType w:val="hybridMultilevel"/>
    <w:tmpl w:val="6C06B46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51394388"/>
    <w:multiLevelType w:val="multilevel"/>
    <w:tmpl w:val="E2240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341834"/>
    <w:multiLevelType w:val="hybridMultilevel"/>
    <w:tmpl w:val="9260E60C"/>
    <w:lvl w:ilvl="0" w:tplc="041F0005">
      <w:start w:val="1"/>
      <w:numFmt w:val="bullet"/>
      <w:lvlText w:val=""/>
      <w:lvlJc w:val="left"/>
      <w:pPr>
        <w:ind w:left="1146" w:hanging="360"/>
      </w:pPr>
      <w:rPr>
        <w:rFonts w:ascii="Wingdings" w:hAnsi="Wingdings"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19" w15:restartNumberingAfterBreak="0">
    <w:nsid w:val="54D41A5F"/>
    <w:multiLevelType w:val="multilevel"/>
    <w:tmpl w:val="75941A00"/>
    <w:lvl w:ilvl="0">
      <w:start w:val="1"/>
      <w:numFmt w:val="decimal"/>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BD672C5"/>
    <w:multiLevelType w:val="multilevel"/>
    <w:tmpl w:val="8626E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E92D26"/>
    <w:multiLevelType w:val="hybridMultilevel"/>
    <w:tmpl w:val="3E9EC4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69576A52"/>
    <w:multiLevelType w:val="hybridMultilevel"/>
    <w:tmpl w:val="0A942810"/>
    <w:lvl w:ilvl="0" w:tplc="0AB40D0C">
      <w:start w:val="1"/>
      <w:numFmt w:val="decimal"/>
      <w:lvlText w:val="%1."/>
      <w:lvlJc w:val="left"/>
      <w:pPr>
        <w:ind w:left="389" w:hanging="360"/>
      </w:pPr>
      <w:rPr>
        <w:rFonts w:hint="default"/>
      </w:rPr>
    </w:lvl>
    <w:lvl w:ilvl="1" w:tplc="041F0019" w:tentative="1">
      <w:start w:val="1"/>
      <w:numFmt w:val="lowerLetter"/>
      <w:lvlText w:val="%2."/>
      <w:lvlJc w:val="left"/>
      <w:pPr>
        <w:ind w:left="1109" w:hanging="360"/>
      </w:pPr>
    </w:lvl>
    <w:lvl w:ilvl="2" w:tplc="041F001B" w:tentative="1">
      <w:start w:val="1"/>
      <w:numFmt w:val="lowerRoman"/>
      <w:lvlText w:val="%3."/>
      <w:lvlJc w:val="right"/>
      <w:pPr>
        <w:ind w:left="1829" w:hanging="180"/>
      </w:pPr>
    </w:lvl>
    <w:lvl w:ilvl="3" w:tplc="041F000F" w:tentative="1">
      <w:start w:val="1"/>
      <w:numFmt w:val="decimal"/>
      <w:lvlText w:val="%4."/>
      <w:lvlJc w:val="left"/>
      <w:pPr>
        <w:ind w:left="2549" w:hanging="360"/>
      </w:pPr>
    </w:lvl>
    <w:lvl w:ilvl="4" w:tplc="041F0019" w:tentative="1">
      <w:start w:val="1"/>
      <w:numFmt w:val="lowerLetter"/>
      <w:lvlText w:val="%5."/>
      <w:lvlJc w:val="left"/>
      <w:pPr>
        <w:ind w:left="3269" w:hanging="360"/>
      </w:pPr>
    </w:lvl>
    <w:lvl w:ilvl="5" w:tplc="041F001B" w:tentative="1">
      <w:start w:val="1"/>
      <w:numFmt w:val="lowerRoman"/>
      <w:lvlText w:val="%6."/>
      <w:lvlJc w:val="right"/>
      <w:pPr>
        <w:ind w:left="3989" w:hanging="180"/>
      </w:pPr>
    </w:lvl>
    <w:lvl w:ilvl="6" w:tplc="041F000F" w:tentative="1">
      <w:start w:val="1"/>
      <w:numFmt w:val="decimal"/>
      <w:lvlText w:val="%7."/>
      <w:lvlJc w:val="left"/>
      <w:pPr>
        <w:ind w:left="4709" w:hanging="360"/>
      </w:pPr>
    </w:lvl>
    <w:lvl w:ilvl="7" w:tplc="041F0019" w:tentative="1">
      <w:start w:val="1"/>
      <w:numFmt w:val="lowerLetter"/>
      <w:lvlText w:val="%8."/>
      <w:lvlJc w:val="left"/>
      <w:pPr>
        <w:ind w:left="5429" w:hanging="360"/>
      </w:pPr>
    </w:lvl>
    <w:lvl w:ilvl="8" w:tplc="041F001B" w:tentative="1">
      <w:start w:val="1"/>
      <w:numFmt w:val="lowerRoman"/>
      <w:lvlText w:val="%9."/>
      <w:lvlJc w:val="right"/>
      <w:pPr>
        <w:ind w:left="6149" w:hanging="180"/>
      </w:pPr>
    </w:lvl>
  </w:abstractNum>
  <w:abstractNum w:abstractNumId="23" w15:restartNumberingAfterBreak="0">
    <w:nsid w:val="6C565F37"/>
    <w:multiLevelType w:val="multilevel"/>
    <w:tmpl w:val="1D467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A60282"/>
    <w:multiLevelType w:val="multilevel"/>
    <w:tmpl w:val="A5D67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3416681"/>
    <w:multiLevelType w:val="multilevel"/>
    <w:tmpl w:val="6316C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65600E0"/>
    <w:multiLevelType w:val="multilevel"/>
    <w:tmpl w:val="BCDCFD8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A363880"/>
    <w:multiLevelType w:val="multilevel"/>
    <w:tmpl w:val="41084794"/>
    <w:lvl w:ilvl="0">
      <w:start w:val="1"/>
      <w:numFmt w:val="decimal"/>
      <w:lvlText w:val="%1."/>
      <w:lvlJc w:val="left"/>
      <w:pPr>
        <w:tabs>
          <w:tab w:val="num" w:pos="720"/>
        </w:tabs>
        <w:ind w:left="720" w:hanging="360"/>
      </w:pPr>
      <w:rPr>
        <w:rFonts w:hint="default"/>
        <w:b/>
        <w:bCs/>
        <w:i w:val="0"/>
        <w:iCs w:val="0"/>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D31D75"/>
    <w:multiLevelType w:val="multilevel"/>
    <w:tmpl w:val="943A1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D6B3B26"/>
    <w:multiLevelType w:val="multilevel"/>
    <w:tmpl w:val="C922B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2387576">
    <w:abstractNumId w:val="16"/>
  </w:num>
  <w:num w:numId="2" w16cid:durableId="1841430866">
    <w:abstractNumId w:val="18"/>
  </w:num>
  <w:num w:numId="3" w16cid:durableId="1233085064">
    <w:abstractNumId w:val="1"/>
  </w:num>
  <w:num w:numId="4" w16cid:durableId="708454968">
    <w:abstractNumId w:val="9"/>
  </w:num>
  <w:num w:numId="5" w16cid:durableId="2017802784">
    <w:abstractNumId w:val="3"/>
  </w:num>
  <w:num w:numId="6" w16cid:durableId="679351223">
    <w:abstractNumId w:val="5"/>
  </w:num>
  <w:num w:numId="7" w16cid:durableId="1173911408">
    <w:abstractNumId w:val="27"/>
  </w:num>
  <w:num w:numId="8" w16cid:durableId="1095052629">
    <w:abstractNumId w:val="7"/>
  </w:num>
  <w:num w:numId="9" w16cid:durableId="1287926160">
    <w:abstractNumId w:val="26"/>
  </w:num>
  <w:num w:numId="10" w16cid:durableId="2123526406">
    <w:abstractNumId w:val="24"/>
  </w:num>
  <w:num w:numId="11" w16cid:durableId="166024825">
    <w:abstractNumId w:val="19"/>
  </w:num>
  <w:num w:numId="12" w16cid:durableId="213784157">
    <w:abstractNumId w:val="10"/>
  </w:num>
  <w:num w:numId="13" w16cid:durableId="1606379540">
    <w:abstractNumId w:val="2"/>
  </w:num>
  <w:num w:numId="14" w16cid:durableId="616834494">
    <w:abstractNumId w:val="0"/>
  </w:num>
  <w:num w:numId="15" w16cid:durableId="1815834561">
    <w:abstractNumId w:val="6"/>
  </w:num>
  <w:num w:numId="16" w16cid:durableId="1813788256">
    <w:abstractNumId w:val="12"/>
  </w:num>
  <w:num w:numId="17" w16cid:durableId="1449230087">
    <w:abstractNumId w:val="17"/>
  </w:num>
  <w:num w:numId="18" w16cid:durableId="27225717">
    <w:abstractNumId w:val="28"/>
  </w:num>
  <w:num w:numId="19" w16cid:durableId="639581019">
    <w:abstractNumId w:val="11"/>
  </w:num>
  <w:num w:numId="20" w16cid:durableId="719405455">
    <w:abstractNumId w:val="15"/>
  </w:num>
  <w:num w:numId="21" w16cid:durableId="226963550">
    <w:abstractNumId w:val="20"/>
  </w:num>
  <w:num w:numId="22" w16cid:durableId="659045949">
    <w:abstractNumId w:val="14"/>
  </w:num>
  <w:num w:numId="23" w16cid:durableId="1229074027">
    <w:abstractNumId w:val="29"/>
  </w:num>
  <w:num w:numId="24" w16cid:durableId="110823353">
    <w:abstractNumId w:val="25"/>
  </w:num>
  <w:num w:numId="25" w16cid:durableId="1276012609">
    <w:abstractNumId w:val="23"/>
  </w:num>
  <w:num w:numId="26" w16cid:durableId="1710448753">
    <w:abstractNumId w:val="13"/>
  </w:num>
  <w:num w:numId="27" w16cid:durableId="1382555717">
    <w:abstractNumId w:val="4"/>
  </w:num>
  <w:num w:numId="28" w16cid:durableId="1427458718">
    <w:abstractNumId w:val="8"/>
  </w:num>
  <w:num w:numId="29" w16cid:durableId="390932811">
    <w:abstractNumId w:val="21"/>
  </w:num>
  <w:num w:numId="30" w16cid:durableId="4606089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DQzNzM0MzA2sTQxNjBU0lEKTi0uzszPAykwrAUA3l3RGCwAAAA="/>
  </w:docVars>
  <w:rsids>
    <w:rsidRoot w:val="00076E94"/>
    <w:rsid w:val="000078B2"/>
    <w:rsid w:val="00022503"/>
    <w:rsid w:val="000250D8"/>
    <w:rsid w:val="00055863"/>
    <w:rsid w:val="00076E94"/>
    <w:rsid w:val="000B1C3C"/>
    <w:rsid w:val="000B26C4"/>
    <w:rsid w:val="000B2904"/>
    <w:rsid w:val="000C3023"/>
    <w:rsid w:val="000E3132"/>
    <w:rsid w:val="0015736B"/>
    <w:rsid w:val="001A500C"/>
    <w:rsid w:val="001A7680"/>
    <w:rsid w:val="001C16B5"/>
    <w:rsid w:val="001C491F"/>
    <w:rsid w:val="001C55FC"/>
    <w:rsid w:val="001D1C75"/>
    <w:rsid w:val="001D7C97"/>
    <w:rsid w:val="0026612D"/>
    <w:rsid w:val="002716C6"/>
    <w:rsid w:val="00290134"/>
    <w:rsid w:val="002960B6"/>
    <w:rsid w:val="002A09C2"/>
    <w:rsid w:val="002A5C44"/>
    <w:rsid w:val="002A74E8"/>
    <w:rsid w:val="002B4E42"/>
    <w:rsid w:val="002C0C89"/>
    <w:rsid w:val="002D0C44"/>
    <w:rsid w:val="002D357F"/>
    <w:rsid w:val="002E5046"/>
    <w:rsid w:val="002E6E67"/>
    <w:rsid w:val="00301D31"/>
    <w:rsid w:val="0030491B"/>
    <w:rsid w:val="00335992"/>
    <w:rsid w:val="00383583"/>
    <w:rsid w:val="003E4C85"/>
    <w:rsid w:val="003F0004"/>
    <w:rsid w:val="003F3600"/>
    <w:rsid w:val="00475C99"/>
    <w:rsid w:val="004832B4"/>
    <w:rsid w:val="004D600C"/>
    <w:rsid w:val="004E0228"/>
    <w:rsid w:val="004E75D2"/>
    <w:rsid w:val="00525612"/>
    <w:rsid w:val="00554DA6"/>
    <w:rsid w:val="00566974"/>
    <w:rsid w:val="00584145"/>
    <w:rsid w:val="005A7060"/>
    <w:rsid w:val="005B1E94"/>
    <w:rsid w:val="005E6989"/>
    <w:rsid w:val="00607B25"/>
    <w:rsid w:val="0061743C"/>
    <w:rsid w:val="00633D3A"/>
    <w:rsid w:val="00642523"/>
    <w:rsid w:val="00671786"/>
    <w:rsid w:val="006D4CF4"/>
    <w:rsid w:val="00701AFE"/>
    <w:rsid w:val="00735105"/>
    <w:rsid w:val="00736C16"/>
    <w:rsid w:val="00750AE6"/>
    <w:rsid w:val="0076596C"/>
    <w:rsid w:val="00766212"/>
    <w:rsid w:val="00772D3D"/>
    <w:rsid w:val="007A4FA6"/>
    <w:rsid w:val="008147B0"/>
    <w:rsid w:val="008602AB"/>
    <w:rsid w:val="008650F3"/>
    <w:rsid w:val="00885037"/>
    <w:rsid w:val="0089089F"/>
    <w:rsid w:val="00890AA8"/>
    <w:rsid w:val="008F0273"/>
    <w:rsid w:val="00926A4D"/>
    <w:rsid w:val="00930B1B"/>
    <w:rsid w:val="0093140E"/>
    <w:rsid w:val="00943553"/>
    <w:rsid w:val="00946B67"/>
    <w:rsid w:val="009624B7"/>
    <w:rsid w:val="009675C5"/>
    <w:rsid w:val="009801B6"/>
    <w:rsid w:val="00983D36"/>
    <w:rsid w:val="009C112F"/>
    <w:rsid w:val="009D0D2C"/>
    <w:rsid w:val="009D50A0"/>
    <w:rsid w:val="009E0BC4"/>
    <w:rsid w:val="009E5528"/>
    <w:rsid w:val="009F2A7A"/>
    <w:rsid w:val="009F5ABE"/>
    <w:rsid w:val="00A14713"/>
    <w:rsid w:val="00A16573"/>
    <w:rsid w:val="00A41E3F"/>
    <w:rsid w:val="00A5206E"/>
    <w:rsid w:val="00A61770"/>
    <w:rsid w:val="00A67EB8"/>
    <w:rsid w:val="00A95178"/>
    <w:rsid w:val="00AA1102"/>
    <w:rsid w:val="00AC7488"/>
    <w:rsid w:val="00AE70E6"/>
    <w:rsid w:val="00AF05F8"/>
    <w:rsid w:val="00AF278A"/>
    <w:rsid w:val="00B66EE4"/>
    <w:rsid w:val="00BB401A"/>
    <w:rsid w:val="00BB4F89"/>
    <w:rsid w:val="00BE00BE"/>
    <w:rsid w:val="00BE7111"/>
    <w:rsid w:val="00BF2ADD"/>
    <w:rsid w:val="00C22442"/>
    <w:rsid w:val="00C43C10"/>
    <w:rsid w:val="00C62F66"/>
    <w:rsid w:val="00C7694C"/>
    <w:rsid w:val="00C95240"/>
    <w:rsid w:val="00C960D1"/>
    <w:rsid w:val="00CD1E80"/>
    <w:rsid w:val="00CE771C"/>
    <w:rsid w:val="00CF226A"/>
    <w:rsid w:val="00CF3548"/>
    <w:rsid w:val="00D42DD6"/>
    <w:rsid w:val="00D45BF9"/>
    <w:rsid w:val="00D82E7E"/>
    <w:rsid w:val="00D92C55"/>
    <w:rsid w:val="00DA25BA"/>
    <w:rsid w:val="00DC1A01"/>
    <w:rsid w:val="00DF41B5"/>
    <w:rsid w:val="00E1568C"/>
    <w:rsid w:val="00E708F9"/>
    <w:rsid w:val="00E73BDE"/>
    <w:rsid w:val="00E9494A"/>
    <w:rsid w:val="00EA12D1"/>
    <w:rsid w:val="00EB0F6F"/>
    <w:rsid w:val="00EC0344"/>
    <w:rsid w:val="00ED1ECC"/>
    <w:rsid w:val="00F10669"/>
    <w:rsid w:val="00F56090"/>
    <w:rsid w:val="00F621F3"/>
    <w:rsid w:val="00F808E8"/>
    <w:rsid w:val="00F81FA4"/>
    <w:rsid w:val="00F837D6"/>
    <w:rsid w:val="00F85BC6"/>
    <w:rsid w:val="00FF07E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09162"/>
  <w15:chartTrackingRefBased/>
  <w15:docId w15:val="{55499306-A221-4582-A418-FDA644D17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E94"/>
  </w:style>
  <w:style w:type="paragraph" w:styleId="Balk1">
    <w:name w:val="heading 1"/>
    <w:basedOn w:val="Normal"/>
    <w:next w:val="Normal"/>
    <w:link w:val="Balk1Char"/>
    <w:uiPriority w:val="9"/>
    <w:qFormat/>
    <w:rsid w:val="00076E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unhideWhenUsed/>
    <w:qFormat/>
    <w:rsid w:val="00076E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unhideWhenUsed/>
    <w:qFormat/>
    <w:rsid w:val="00076E94"/>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unhideWhenUsed/>
    <w:qFormat/>
    <w:rsid w:val="00076E94"/>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076E94"/>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076E94"/>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076E94"/>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076E94"/>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076E94"/>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76E94"/>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rsid w:val="00076E94"/>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rsid w:val="00076E94"/>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rsid w:val="00076E94"/>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076E94"/>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076E94"/>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076E94"/>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076E94"/>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076E94"/>
    <w:rPr>
      <w:rFonts w:eastAsiaTheme="majorEastAsia" w:cstheme="majorBidi"/>
      <w:color w:val="272727" w:themeColor="text1" w:themeTint="D8"/>
    </w:rPr>
  </w:style>
  <w:style w:type="paragraph" w:styleId="KonuBal">
    <w:name w:val="Title"/>
    <w:basedOn w:val="Normal"/>
    <w:next w:val="Normal"/>
    <w:link w:val="KonuBalChar"/>
    <w:uiPriority w:val="10"/>
    <w:qFormat/>
    <w:rsid w:val="00076E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76E94"/>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76E94"/>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76E94"/>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076E94"/>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076E94"/>
    <w:rPr>
      <w:i/>
      <w:iCs/>
      <w:color w:val="404040" w:themeColor="text1" w:themeTint="BF"/>
    </w:rPr>
  </w:style>
  <w:style w:type="paragraph" w:styleId="ListeParagraf">
    <w:name w:val="List Paragraph"/>
    <w:basedOn w:val="Normal"/>
    <w:uiPriority w:val="34"/>
    <w:qFormat/>
    <w:rsid w:val="00076E94"/>
    <w:pPr>
      <w:ind w:left="720"/>
      <w:contextualSpacing/>
    </w:pPr>
  </w:style>
  <w:style w:type="character" w:styleId="GlVurgulama">
    <w:name w:val="Intense Emphasis"/>
    <w:basedOn w:val="VarsaylanParagrafYazTipi"/>
    <w:uiPriority w:val="21"/>
    <w:qFormat/>
    <w:rsid w:val="00076E94"/>
    <w:rPr>
      <w:i/>
      <w:iCs/>
      <w:color w:val="0F4761" w:themeColor="accent1" w:themeShade="BF"/>
    </w:rPr>
  </w:style>
  <w:style w:type="paragraph" w:styleId="GlAlnt">
    <w:name w:val="Intense Quote"/>
    <w:basedOn w:val="Normal"/>
    <w:next w:val="Normal"/>
    <w:link w:val="GlAlntChar"/>
    <w:uiPriority w:val="30"/>
    <w:qFormat/>
    <w:rsid w:val="00076E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76E94"/>
    <w:rPr>
      <w:i/>
      <w:iCs/>
      <w:color w:val="0F4761" w:themeColor="accent1" w:themeShade="BF"/>
    </w:rPr>
  </w:style>
  <w:style w:type="character" w:styleId="GlBavuru">
    <w:name w:val="Intense Reference"/>
    <w:basedOn w:val="VarsaylanParagrafYazTipi"/>
    <w:uiPriority w:val="32"/>
    <w:qFormat/>
    <w:rsid w:val="00076E94"/>
    <w:rPr>
      <w:b/>
      <w:bCs/>
      <w:smallCaps/>
      <w:color w:val="0F4761" w:themeColor="accent1" w:themeShade="BF"/>
      <w:spacing w:val="5"/>
    </w:rPr>
  </w:style>
  <w:style w:type="table" w:styleId="TabloKlavuzu">
    <w:name w:val="Table Grid"/>
    <w:basedOn w:val="NormalTablo"/>
    <w:uiPriority w:val="39"/>
    <w:rsid w:val="00076E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076E94"/>
    <w:rPr>
      <w:sz w:val="16"/>
      <w:szCs w:val="16"/>
    </w:rPr>
  </w:style>
  <w:style w:type="paragraph" w:styleId="AklamaMetni">
    <w:name w:val="annotation text"/>
    <w:basedOn w:val="Normal"/>
    <w:link w:val="AklamaMetniChar"/>
    <w:uiPriority w:val="99"/>
    <w:unhideWhenUsed/>
    <w:rsid w:val="00076E94"/>
    <w:pPr>
      <w:spacing w:line="240" w:lineRule="auto"/>
    </w:pPr>
    <w:rPr>
      <w:sz w:val="20"/>
      <w:szCs w:val="20"/>
    </w:rPr>
  </w:style>
  <w:style w:type="character" w:customStyle="1" w:styleId="AklamaMetniChar">
    <w:name w:val="Açıklama Metni Char"/>
    <w:basedOn w:val="VarsaylanParagrafYazTipi"/>
    <w:link w:val="AklamaMetni"/>
    <w:uiPriority w:val="99"/>
    <w:rsid w:val="00076E94"/>
    <w:rPr>
      <w:sz w:val="20"/>
      <w:szCs w:val="20"/>
    </w:rPr>
  </w:style>
  <w:style w:type="paragraph" w:styleId="AklamaKonusu">
    <w:name w:val="annotation subject"/>
    <w:basedOn w:val="AklamaMetni"/>
    <w:next w:val="AklamaMetni"/>
    <w:link w:val="AklamaKonusuChar"/>
    <w:uiPriority w:val="99"/>
    <w:semiHidden/>
    <w:unhideWhenUsed/>
    <w:rsid w:val="00076E94"/>
    <w:rPr>
      <w:b/>
      <w:bCs/>
    </w:rPr>
  </w:style>
  <w:style w:type="character" w:customStyle="1" w:styleId="AklamaKonusuChar">
    <w:name w:val="Açıklama Konusu Char"/>
    <w:basedOn w:val="AklamaMetniChar"/>
    <w:link w:val="AklamaKonusu"/>
    <w:uiPriority w:val="99"/>
    <w:semiHidden/>
    <w:rsid w:val="00076E94"/>
    <w:rPr>
      <w:b/>
      <w:bCs/>
      <w:sz w:val="20"/>
      <w:szCs w:val="20"/>
    </w:rPr>
  </w:style>
  <w:style w:type="paragraph" w:styleId="stBilgi">
    <w:name w:val="header"/>
    <w:basedOn w:val="Normal"/>
    <w:link w:val="stBilgiChar"/>
    <w:uiPriority w:val="99"/>
    <w:unhideWhenUsed/>
    <w:rsid w:val="00076E9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76E94"/>
  </w:style>
  <w:style w:type="paragraph" w:styleId="AltBilgi">
    <w:name w:val="footer"/>
    <w:basedOn w:val="Normal"/>
    <w:link w:val="AltBilgiChar"/>
    <w:uiPriority w:val="99"/>
    <w:unhideWhenUsed/>
    <w:rsid w:val="00076E9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76E94"/>
  </w:style>
  <w:style w:type="character" w:styleId="YerTutucuMetni">
    <w:name w:val="Placeholder Text"/>
    <w:basedOn w:val="VarsaylanParagrafYazTipi"/>
    <w:uiPriority w:val="99"/>
    <w:semiHidden/>
    <w:rsid w:val="00076E94"/>
    <w:rPr>
      <w:color w:val="666666"/>
    </w:rPr>
  </w:style>
  <w:style w:type="paragraph" w:styleId="TBal">
    <w:name w:val="TOC Heading"/>
    <w:basedOn w:val="Balk1"/>
    <w:next w:val="Normal"/>
    <w:uiPriority w:val="39"/>
    <w:unhideWhenUsed/>
    <w:qFormat/>
    <w:rsid w:val="00076E94"/>
    <w:pPr>
      <w:spacing w:before="240" w:after="0" w:line="259" w:lineRule="auto"/>
      <w:outlineLvl w:val="9"/>
    </w:pPr>
    <w:rPr>
      <w:kern w:val="0"/>
      <w:sz w:val="32"/>
      <w:szCs w:val="32"/>
      <w:lang w:eastAsia="tr-TR"/>
      <w14:ligatures w14:val="none"/>
    </w:rPr>
  </w:style>
  <w:style w:type="paragraph" w:styleId="T2">
    <w:name w:val="toc 2"/>
    <w:basedOn w:val="Normal"/>
    <w:next w:val="Normal"/>
    <w:autoRedefine/>
    <w:uiPriority w:val="39"/>
    <w:unhideWhenUsed/>
    <w:rsid w:val="00076E94"/>
    <w:pPr>
      <w:spacing w:after="100" w:line="259" w:lineRule="auto"/>
      <w:ind w:left="220"/>
    </w:pPr>
    <w:rPr>
      <w:rFonts w:eastAsiaTheme="minorEastAsia" w:cs="Times New Roman"/>
      <w:kern w:val="0"/>
      <w:sz w:val="22"/>
      <w:szCs w:val="22"/>
      <w:lang w:eastAsia="tr-TR"/>
      <w14:ligatures w14:val="none"/>
    </w:rPr>
  </w:style>
  <w:style w:type="paragraph" w:styleId="T1">
    <w:name w:val="toc 1"/>
    <w:basedOn w:val="Normal"/>
    <w:next w:val="Normal"/>
    <w:autoRedefine/>
    <w:uiPriority w:val="39"/>
    <w:unhideWhenUsed/>
    <w:rsid w:val="00076E94"/>
    <w:pPr>
      <w:spacing w:after="100" w:line="259" w:lineRule="auto"/>
    </w:pPr>
    <w:rPr>
      <w:rFonts w:eastAsiaTheme="minorEastAsia" w:cs="Times New Roman"/>
      <w:kern w:val="0"/>
      <w:sz w:val="22"/>
      <w:szCs w:val="22"/>
      <w:lang w:eastAsia="tr-TR"/>
      <w14:ligatures w14:val="none"/>
    </w:rPr>
  </w:style>
  <w:style w:type="paragraph" w:styleId="T3">
    <w:name w:val="toc 3"/>
    <w:basedOn w:val="Normal"/>
    <w:next w:val="Normal"/>
    <w:autoRedefine/>
    <w:uiPriority w:val="39"/>
    <w:unhideWhenUsed/>
    <w:rsid w:val="00076E94"/>
    <w:pPr>
      <w:spacing w:after="100" w:line="259" w:lineRule="auto"/>
      <w:ind w:left="440"/>
    </w:pPr>
    <w:rPr>
      <w:rFonts w:eastAsiaTheme="minorEastAsia" w:cs="Times New Roman"/>
      <w:kern w:val="0"/>
      <w:sz w:val="22"/>
      <w:szCs w:val="22"/>
      <w:lang w:eastAsia="tr-TR"/>
      <w14:ligatures w14:val="none"/>
    </w:rPr>
  </w:style>
  <w:style w:type="character" w:styleId="Kpr">
    <w:name w:val="Hyperlink"/>
    <w:basedOn w:val="VarsaylanParagrafYazTipi"/>
    <w:uiPriority w:val="99"/>
    <w:unhideWhenUsed/>
    <w:rsid w:val="00076E9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62877">
      <w:bodyDiv w:val="1"/>
      <w:marLeft w:val="0"/>
      <w:marRight w:val="0"/>
      <w:marTop w:val="0"/>
      <w:marBottom w:val="0"/>
      <w:divBdr>
        <w:top w:val="none" w:sz="0" w:space="0" w:color="auto"/>
        <w:left w:val="none" w:sz="0" w:space="0" w:color="auto"/>
        <w:bottom w:val="none" w:sz="0" w:space="0" w:color="auto"/>
        <w:right w:val="none" w:sz="0" w:space="0" w:color="auto"/>
      </w:divBdr>
    </w:div>
    <w:div w:id="190534365">
      <w:bodyDiv w:val="1"/>
      <w:marLeft w:val="0"/>
      <w:marRight w:val="0"/>
      <w:marTop w:val="0"/>
      <w:marBottom w:val="0"/>
      <w:divBdr>
        <w:top w:val="none" w:sz="0" w:space="0" w:color="auto"/>
        <w:left w:val="none" w:sz="0" w:space="0" w:color="auto"/>
        <w:bottom w:val="none" w:sz="0" w:space="0" w:color="auto"/>
        <w:right w:val="none" w:sz="0" w:space="0" w:color="auto"/>
      </w:divBdr>
    </w:div>
    <w:div w:id="431247542">
      <w:bodyDiv w:val="1"/>
      <w:marLeft w:val="0"/>
      <w:marRight w:val="0"/>
      <w:marTop w:val="0"/>
      <w:marBottom w:val="0"/>
      <w:divBdr>
        <w:top w:val="none" w:sz="0" w:space="0" w:color="auto"/>
        <w:left w:val="none" w:sz="0" w:space="0" w:color="auto"/>
        <w:bottom w:val="none" w:sz="0" w:space="0" w:color="auto"/>
        <w:right w:val="none" w:sz="0" w:space="0" w:color="auto"/>
      </w:divBdr>
    </w:div>
    <w:div w:id="498615392">
      <w:bodyDiv w:val="1"/>
      <w:marLeft w:val="0"/>
      <w:marRight w:val="0"/>
      <w:marTop w:val="0"/>
      <w:marBottom w:val="0"/>
      <w:divBdr>
        <w:top w:val="none" w:sz="0" w:space="0" w:color="auto"/>
        <w:left w:val="none" w:sz="0" w:space="0" w:color="auto"/>
        <w:bottom w:val="none" w:sz="0" w:space="0" w:color="auto"/>
        <w:right w:val="none" w:sz="0" w:space="0" w:color="auto"/>
      </w:divBdr>
    </w:div>
    <w:div w:id="515778225">
      <w:bodyDiv w:val="1"/>
      <w:marLeft w:val="0"/>
      <w:marRight w:val="0"/>
      <w:marTop w:val="0"/>
      <w:marBottom w:val="0"/>
      <w:divBdr>
        <w:top w:val="none" w:sz="0" w:space="0" w:color="auto"/>
        <w:left w:val="none" w:sz="0" w:space="0" w:color="auto"/>
        <w:bottom w:val="none" w:sz="0" w:space="0" w:color="auto"/>
        <w:right w:val="none" w:sz="0" w:space="0" w:color="auto"/>
      </w:divBdr>
    </w:div>
    <w:div w:id="541941059">
      <w:bodyDiv w:val="1"/>
      <w:marLeft w:val="0"/>
      <w:marRight w:val="0"/>
      <w:marTop w:val="0"/>
      <w:marBottom w:val="0"/>
      <w:divBdr>
        <w:top w:val="none" w:sz="0" w:space="0" w:color="auto"/>
        <w:left w:val="none" w:sz="0" w:space="0" w:color="auto"/>
        <w:bottom w:val="none" w:sz="0" w:space="0" w:color="auto"/>
        <w:right w:val="none" w:sz="0" w:space="0" w:color="auto"/>
      </w:divBdr>
    </w:div>
    <w:div w:id="669941280">
      <w:bodyDiv w:val="1"/>
      <w:marLeft w:val="0"/>
      <w:marRight w:val="0"/>
      <w:marTop w:val="0"/>
      <w:marBottom w:val="0"/>
      <w:divBdr>
        <w:top w:val="none" w:sz="0" w:space="0" w:color="auto"/>
        <w:left w:val="none" w:sz="0" w:space="0" w:color="auto"/>
        <w:bottom w:val="none" w:sz="0" w:space="0" w:color="auto"/>
        <w:right w:val="none" w:sz="0" w:space="0" w:color="auto"/>
      </w:divBdr>
    </w:div>
    <w:div w:id="670454535">
      <w:bodyDiv w:val="1"/>
      <w:marLeft w:val="0"/>
      <w:marRight w:val="0"/>
      <w:marTop w:val="0"/>
      <w:marBottom w:val="0"/>
      <w:divBdr>
        <w:top w:val="none" w:sz="0" w:space="0" w:color="auto"/>
        <w:left w:val="none" w:sz="0" w:space="0" w:color="auto"/>
        <w:bottom w:val="none" w:sz="0" w:space="0" w:color="auto"/>
        <w:right w:val="none" w:sz="0" w:space="0" w:color="auto"/>
      </w:divBdr>
    </w:div>
    <w:div w:id="745765178">
      <w:bodyDiv w:val="1"/>
      <w:marLeft w:val="0"/>
      <w:marRight w:val="0"/>
      <w:marTop w:val="0"/>
      <w:marBottom w:val="0"/>
      <w:divBdr>
        <w:top w:val="none" w:sz="0" w:space="0" w:color="auto"/>
        <w:left w:val="none" w:sz="0" w:space="0" w:color="auto"/>
        <w:bottom w:val="none" w:sz="0" w:space="0" w:color="auto"/>
        <w:right w:val="none" w:sz="0" w:space="0" w:color="auto"/>
      </w:divBdr>
    </w:div>
    <w:div w:id="849682222">
      <w:bodyDiv w:val="1"/>
      <w:marLeft w:val="0"/>
      <w:marRight w:val="0"/>
      <w:marTop w:val="0"/>
      <w:marBottom w:val="0"/>
      <w:divBdr>
        <w:top w:val="none" w:sz="0" w:space="0" w:color="auto"/>
        <w:left w:val="none" w:sz="0" w:space="0" w:color="auto"/>
        <w:bottom w:val="none" w:sz="0" w:space="0" w:color="auto"/>
        <w:right w:val="none" w:sz="0" w:space="0" w:color="auto"/>
      </w:divBdr>
    </w:div>
    <w:div w:id="871068399">
      <w:bodyDiv w:val="1"/>
      <w:marLeft w:val="0"/>
      <w:marRight w:val="0"/>
      <w:marTop w:val="0"/>
      <w:marBottom w:val="0"/>
      <w:divBdr>
        <w:top w:val="none" w:sz="0" w:space="0" w:color="auto"/>
        <w:left w:val="none" w:sz="0" w:space="0" w:color="auto"/>
        <w:bottom w:val="none" w:sz="0" w:space="0" w:color="auto"/>
        <w:right w:val="none" w:sz="0" w:space="0" w:color="auto"/>
      </w:divBdr>
    </w:div>
    <w:div w:id="1128359674">
      <w:bodyDiv w:val="1"/>
      <w:marLeft w:val="0"/>
      <w:marRight w:val="0"/>
      <w:marTop w:val="0"/>
      <w:marBottom w:val="0"/>
      <w:divBdr>
        <w:top w:val="none" w:sz="0" w:space="0" w:color="auto"/>
        <w:left w:val="none" w:sz="0" w:space="0" w:color="auto"/>
        <w:bottom w:val="none" w:sz="0" w:space="0" w:color="auto"/>
        <w:right w:val="none" w:sz="0" w:space="0" w:color="auto"/>
      </w:divBdr>
    </w:div>
    <w:div w:id="1217156902">
      <w:bodyDiv w:val="1"/>
      <w:marLeft w:val="0"/>
      <w:marRight w:val="0"/>
      <w:marTop w:val="0"/>
      <w:marBottom w:val="0"/>
      <w:divBdr>
        <w:top w:val="none" w:sz="0" w:space="0" w:color="auto"/>
        <w:left w:val="none" w:sz="0" w:space="0" w:color="auto"/>
        <w:bottom w:val="none" w:sz="0" w:space="0" w:color="auto"/>
        <w:right w:val="none" w:sz="0" w:space="0" w:color="auto"/>
      </w:divBdr>
    </w:div>
    <w:div w:id="1267421580">
      <w:bodyDiv w:val="1"/>
      <w:marLeft w:val="0"/>
      <w:marRight w:val="0"/>
      <w:marTop w:val="0"/>
      <w:marBottom w:val="0"/>
      <w:divBdr>
        <w:top w:val="none" w:sz="0" w:space="0" w:color="auto"/>
        <w:left w:val="none" w:sz="0" w:space="0" w:color="auto"/>
        <w:bottom w:val="none" w:sz="0" w:space="0" w:color="auto"/>
        <w:right w:val="none" w:sz="0" w:space="0" w:color="auto"/>
      </w:divBdr>
    </w:div>
    <w:div w:id="1294680861">
      <w:bodyDiv w:val="1"/>
      <w:marLeft w:val="0"/>
      <w:marRight w:val="0"/>
      <w:marTop w:val="0"/>
      <w:marBottom w:val="0"/>
      <w:divBdr>
        <w:top w:val="none" w:sz="0" w:space="0" w:color="auto"/>
        <w:left w:val="none" w:sz="0" w:space="0" w:color="auto"/>
        <w:bottom w:val="none" w:sz="0" w:space="0" w:color="auto"/>
        <w:right w:val="none" w:sz="0" w:space="0" w:color="auto"/>
      </w:divBdr>
    </w:div>
    <w:div w:id="1295520026">
      <w:bodyDiv w:val="1"/>
      <w:marLeft w:val="0"/>
      <w:marRight w:val="0"/>
      <w:marTop w:val="0"/>
      <w:marBottom w:val="0"/>
      <w:divBdr>
        <w:top w:val="none" w:sz="0" w:space="0" w:color="auto"/>
        <w:left w:val="none" w:sz="0" w:space="0" w:color="auto"/>
        <w:bottom w:val="none" w:sz="0" w:space="0" w:color="auto"/>
        <w:right w:val="none" w:sz="0" w:space="0" w:color="auto"/>
      </w:divBdr>
    </w:div>
    <w:div w:id="1295795690">
      <w:bodyDiv w:val="1"/>
      <w:marLeft w:val="0"/>
      <w:marRight w:val="0"/>
      <w:marTop w:val="0"/>
      <w:marBottom w:val="0"/>
      <w:divBdr>
        <w:top w:val="none" w:sz="0" w:space="0" w:color="auto"/>
        <w:left w:val="none" w:sz="0" w:space="0" w:color="auto"/>
        <w:bottom w:val="none" w:sz="0" w:space="0" w:color="auto"/>
        <w:right w:val="none" w:sz="0" w:space="0" w:color="auto"/>
      </w:divBdr>
    </w:div>
    <w:div w:id="1354573087">
      <w:bodyDiv w:val="1"/>
      <w:marLeft w:val="0"/>
      <w:marRight w:val="0"/>
      <w:marTop w:val="0"/>
      <w:marBottom w:val="0"/>
      <w:divBdr>
        <w:top w:val="none" w:sz="0" w:space="0" w:color="auto"/>
        <w:left w:val="none" w:sz="0" w:space="0" w:color="auto"/>
        <w:bottom w:val="none" w:sz="0" w:space="0" w:color="auto"/>
        <w:right w:val="none" w:sz="0" w:space="0" w:color="auto"/>
      </w:divBdr>
    </w:div>
    <w:div w:id="1500774781">
      <w:bodyDiv w:val="1"/>
      <w:marLeft w:val="0"/>
      <w:marRight w:val="0"/>
      <w:marTop w:val="0"/>
      <w:marBottom w:val="0"/>
      <w:divBdr>
        <w:top w:val="none" w:sz="0" w:space="0" w:color="auto"/>
        <w:left w:val="none" w:sz="0" w:space="0" w:color="auto"/>
        <w:bottom w:val="none" w:sz="0" w:space="0" w:color="auto"/>
        <w:right w:val="none" w:sz="0" w:space="0" w:color="auto"/>
      </w:divBdr>
    </w:div>
    <w:div w:id="1719745872">
      <w:bodyDiv w:val="1"/>
      <w:marLeft w:val="0"/>
      <w:marRight w:val="0"/>
      <w:marTop w:val="0"/>
      <w:marBottom w:val="0"/>
      <w:divBdr>
        <w:top w:val="none" w:sz="0" w:space="0" w:color="auto"/>
        <w:left w:val="none" w:sz="0" w:space="0" w:color="auto"/>
        <w:bottom w:val="none" w:sz="0" w:space="0" w:color="auto"/>
        <w:right w:val="none" w:sz="0" w:space="0" w:color="auto"/>
      </w:divBdr>
    </w:div>
    <w:div w:id="1877505194">
      <w:bodyDiv w:val="1"/>
      <w:marLeft w:val="0"/>
      <w:marRight w:val="0"/>
      <w:marTop w:val="0"/>
      <w:marBottom w:val="0"/>
      <w:divBdr>
        <w:top w:val="none" w:sz="0" w:space="0" w:color="auto"/>
        <w:left w:val="none" w:sz="0" w:space="0" w:color="auto"/>
        <w:bottom w:val="none" w:sz="0" w:space="0" w:color="auto"/>
        <w:right w:val="none" w:sz="0" w:space="0" w:color="auto"/>
      </w:divBdr>
    </w:div>
    <w:div w:id="1889950328">
      <w:bodyDiv w:val="1"/>
      <w:marLeft w:val="0"/>
      <w:marRight w:val="0"/>
      <w:marTop w:val="0"/>
      <w:marBottom w:val="0"/>
      <w:divBdr>
        <w:top w:val="none" w:sz="0" w:space="0" w:color="auto"/>
        <w:left w:val="none" w:sz="0" w:space="0" w:color="auto"/>
        <w:bottom w:val="none" w:sz="0" w:space="0" w:color="auto"/>
        <w:right w:val="none" w:sz="0" w:space="0" w:color="auto"/>
      </w:divBdr>
    </w:div>
    <w:div w:id="2080591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10ECC846E5E4AD7A2BE47C425254976"/>
        <w:category>
          <w:name w:val="Genel"/>
          <w:gallery w:val="placeholder"/>
        </w:category>
        <w:types>
          <w:type w:val="bbPlcHdr"/>
        </w:types>
        <w:behaviors>
          <w:behavior w:val="content"/>
        </w:behaviors>
        <w:guid w:val="{E6155487-BC6A-4CFF-AEA4-2681366B28F9}"/>
      </w:docPartPr>
      <w:docPartBody>
        <w:p w:rsidR="0080201B" w:rsidRDefault="00CD59A5" w:rsidP="00CD59A5">
          <w:pPr>
            <w:pStyle w:val="510ECC846E5E4AD7A2BE47C425254976"/>
          </w:pPr>
          <w:r w:rsidRPr="00D369AF">
            <w:rPr>
              <w:rStyle w:val="YerTutucuMetni"/>
            </w:rPr>
            <w:t>Metin girmek için buraya tıklayın veya dokunun.</w:t>
          </w:r>
        </w:p>
      </w:docPartBody>
    </w:docPart>
    <w:docPart>
      <w:docPartPr>
        <w:name w:val="CFD8E65C7C7C45BC8D7C067A77EC7DB2"/>
        <w:category>
          <w:name w:val="General"/>
          <w:gallery w:val="placeholder"/>
        </w:category>
        <w:types>
          <w:type w:val="bbPlcHdr"/>
        </w:types>
        <w:behaviors>
          <w:behavior w:val="content"/>
        </w:behaviors>
        <w:guid w:val="{C650FAD3-B023-4E7F-AD30-9D1C93862D51}"/>
      </w:docPartPr>
      <w:docPartBody>
        <w:p w:rsidR="00AA47EB" w:rsidRDefault="00DC3763" w:rsidP="00DC3763">
          <w:pPr>
            <w:pStyle w:val="CFD8E65C7C7C45BC8D7C067A77EC7DB2"/>
          </w:pPr>
          <w:r w:rsidRPr="00D369AF">
            <w:rPr>
              <w:rStyle w:val="YerTutucuMetni"/>
            </w:rPr>
            <w:t>Metin girmek için buraya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tserrat">
    <w:charset w:val="A2"/>
    <w:family w:val="auto"/>
    <w:pitch w:val="variable"/>
    <w:sig w:usb0="2000020F" w:usb1="00000003" w:usb2="00000000" w:usb3="00000000" w:csb0="00000197"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9A5"/>
    <w:rsid w:val="00022503"/>
    <w:rsid w:val="00030A26"/>
    <w:rsid w:val="000F3E49"/>
    <w:rsid w:val="001040D2"/>
    <w:rsid w:val="0026612D"/>
    <w:rsid w:val="002716C6"/>
    <w:rsid w:val="00290134"/>
    <w:rsid w:val="002C0C89"/>
    <w:rsid w:val="002E6E67"/>
    <w:rsid w:val="00342A64"/>
    <w:rsid w:val="0034737C"/>
    <w:rsid w:val="003E4C85"/>
    <w:rsid w:val="003F515C"/>
    <w:rsid w:val="004247AF"/>
    <w:rsid w:val="0049387A"/>
    <w:rsid w:val="004E0228"/>
    <w:rsid w:val="00510AD7"/>
    <w:rsid w:val="005179F9"/>
    <w:rsid w:val="005434EF"/>
    <w:rsid w:val="00566974"/>
    <w:rsid w:val="0061603D"/>
    <w:rsid w:val="006235E9"/>
    <w:rsid w:val="00675B10"/>
    <w:rsid w:val="006D4CF4"/>
    <w:rsid w:val="00701AFE"/>
    <w:rsid w:val="007205DB"/>
    <w:rsid w:val="00766212"/>
    <w:rsid w:val="0080201B"/>
    <w:rsid w:val="00836C1A"/>
    <w:rsid w:val="00885037"/>
    <w:rsid w:val="0089089F"/>
    <w:rsid w:val="00890AA8"/>
    <w:rsid w:val="00905478"/>
    <w:rsid w:val="00906536"/>
    <w:rsid w:val="00930B1B"/>
    <w:rsid w:val="00940B57"/>
    <w:rsid w:val="00946B67"/>
    <w:rsid w:val="009624B7"/>
    <w:rsid w:val="0099704B"/>
    <w:rsid w:val="009F2A7A"/>
    <w:rsid w:val="00A16573"/>
    <w:rsid w:val="00A5206E"/>
    <w:rsid w:val="00A95178"/>
    <w:rsid w:val="00AA47EB"/>
    <w:rsid w:val="00AA7A49"/>
    <w:rsid w:val="00AC7488"/>
    <w:rsid w:val="00AE3226"/>
    <w:rsid w:val="00B47487"/>
    <w:rsid w:val="00B61AF5"/>
    <w:rsid w:val="00BE00BE"/>
    <w:rsid w:val="00C5313D"/>
    <w:rsid w:val="00CD59A5"/>
    <w:rsid w:val="00CF226A"/>
    <w:rsid w:val="00D42DD6"/>
    <w:rsid w:val="00DC3763"/>
    <w:rsid w:val="00DE6F94"/>
    <w:rsid w:val="00DF747C"/>
    <w:rsid w:val="00E9494A"/>
    <w:rsid w:val="00EB77EF"/>
    <w:rsid w:val="00F837D6"/>
    <w:rsid w:val="00FC41EA"/>
    <w:rsid w:val="00FD072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DC3763"/>
    <w:rPr>
      <w:color w:val="666666"/>
    </w:rPr>
  </w:style>
  <w:style w:type="paragraph" w:customStyle="1" w:styleId="510ECC846E5E4AD7A2BE47C425254976">
    <w:name w:val="510ECC846E5E4AD7A2BE47C425254976"/>
    <w:rsid w:val="00CD59A5"/>
  </w:style>
  <w:style w:type="paragraph" w:customStyle="1" w:styleId="CFD8E65C7C7C45BC8D7C067A77EC7DB2">
    <w:name w:val="CFD8E65C7C7C45BC8D7C067A77EC7DB2"/>
    <w:rsid w:val="00DC37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63</TotalTime>
  <Pages>35</Pages>
  <Words>7037</Words>
  <Characters>40117</Characters>
  <Application>Microsoft Office Word</Application>
  <DocSecurity>0</DocSecurity>
  <Lines>334</Lines>
  <Paragraphs>94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Beyza Nur Ünver</dc:creator>
  <cp:keywords/>
  <dc:description/>
  <cp:lastModifiedBy>Enes Malik Bayraktar</cp:lastModifiedBy>
  <cp:revision>4</cp:revision>
  <dcterms:created xsi:type="dcterms:W3CDTF">2025-08-14T20:52:00Z</dcterms:created>
  <dcterms:modified xsi:type="dcterms:W3CDTF">2025-08-22T07:27:00Z</dcterms:modified>
</cp:coreProperties>
</file>